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DC1" w:rsidRDefault="00BC2DC1" w:rsidP="00BC2DC1">
      <w:pPr>
        <w:spacing w:after="0" w:line="240" w:lineRule="auto"/>
        <w:jc w:val="center"/>
        <w:outlineLvl w:val="0"/>
        <w:rPr>
          <w:rFonts w:ascii="Times New Roman" w:eastAsia="Calibri" w:hAnsi="Times New Roman" w:cs="Times New Roman"/>
          <w:b/>
          <w:bCs/>
          <w:sz w:val="28"/>
          <w:szCs w:val="24"/>
        </w:rPr>
      </w:pPr>
      <w:r w:rsidRPr="00BC2DC1">
        <w:rPr>
          <w:rFonts w:ascii="Times New Roman" w:eastAsia="Calibri" w:hAnsi="Times New Roman" w:cs="Times New Roman"/>
          <w:b/>
          <w:bCs/>
          <w:sz w:val="28"/>
          <w:szCs w:val="24"/>
        </w:rPr>
        <w:t>FIZIKA</w:t>
      </w:r>
    </w:p>
    <w:p w:rsidR="00EC1AE9" w:rsidRPr="00BC2DC1" w:rsidRDefault="00EC1AE9" w:rsidP="00BC2DC1">
      <w:pPr>
        <w:spacing w:after="0" w:line="240" w:lineRule="auto"/>
        <w:jc w:val="center"/>
        <w:outlineLvl w:val="0"/>
        <w:rPr>
          <w:rFonts w:ascii="Times New Roman" w:eastAsia="Calibri" w:hAnsi="Times New Roman" w:cs="Times New Roman"/>
          <w:b/>
          <w:bCs/>
          <w:sz w:val="28"/>
          <w:szCs w:val="24"/>
        </w:rPr>
      </w:pPr>
      <w:r>
        <w:rPr>
          <w:rFonts w:ascii="Times New Roman" w:eastAsia="Calibri" w:hAnsi="Times New Roman" w:cs="Times New Roman"/>
          <w:b/>
          <w:bCs/>
          <w:sz w:val="28"/>
          <w:szCs w:val="24"/>
        </w:rPr>
        <w:t>10.-12. évfolyam</w:t>
      </w:r>
    </w:p>
    <w:p w:rsidR="00BC2DC1" w:rsidRPr="00BC2DC1" w:rsidRDefault="00BC2DC1" w:rsidP="00BC2DC1">
      <w:pPr>
        <w:spacing w:after="0" w:line="240" w:lineRule="auto"/>
        <w:jc w:val="center"/>
        <w:rPr>
          <w:rFonts w:ascii="Times New Roman" w:eastAsia="Calibri" w:hAnsi="Times New Roman" w:cs="Times New Roman"/>
          <w:b/>
          <w:bCs/>
          <w:sz w:val="24"/>
          <w:szCs w:val="24"/>
        </w:rPr>
      </w:pPr>
      <w:r w:rsidRPr="00BC2DC1">
        <w:rPr>
          <w:rFonts w:ascii="Times New Roman" w:eastAsia="Calibri" w:hAnsi="Times New Roman" w:cs="Times New Roman"/>
          <w:b/>
          <w:bCs/>
          <w:sz w:val="24"/>
          <w:szCs w:val="24"/>
        </w:rPr>
        <w:t>(206 órás, három évfolyamos B változat)</w:t>
      </w:r>
    </w:p>
    <w:p w:rsidR="00BC2DC1" w:rsidRPr="00BC2DC1" w:rsidRDefault="00BC2DC1" w:rsidP="00BC2DC1">
      <w:pPr>
        <w:autoSpaceDE w:val="0"/>
        <w:spacing w:after="0" w:line="240" w:lineRule="auto"/>
        <w:jc w:val="both"/>
        <w:rPr>
          <w:rFonts w:ascii="Times New Roman" w:eastAsia="Times New Roman" w:hAnsi="Times New Roman" w:cs="Calibri"/>
          <w:sz w:val="24"/>
          <w:szCs w:val="24"/>
          <w:lang w:eastAsia="ar-SA"/>
        </w:rPr>
      </w:pPr>
    </w:p>
    <w:p w:rsidR="00BC2DC1" w:rsidRPr="00BC2DC1" w:rsidRDefault="00BC2DC1" w:rsidP="00BC2DC1">
      <w:pPr>
        <w:autoSpaceDE w:val="0"/>
        <w:spacing w:after="0" w:line="240" w:lineRule="auto"/>
        <w:jc w:val="both"/>
        <w:rPr>
          <w:rFonts w:ascii="Times New Roman" w:eastAsia="Times New Roman" w:hAnsi="Times New Roman" w:cs="Calibri"/>
          <w:sz w:val="24"/>
          <w:szCs w:val="24"/>
          <w:lang w:eastAsia="ar-SA"/>
        </w:rPr>
      </w:pPr>
    </w:p>
    <w:p w:rsidR="00BC2DC1" w:rsidRPr="00BC2DC1" w:rsidRDefault="00BC2DC1" w:rsidP="00BC2DC1">
      <w:pPr>
        <w:autoSpaceDE w:val="0"/>
        <w:spacing w:after="0" w:line="240" w:lineRule="auto"/>
        <w:jc w:val="both"/>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A természettudományos kompetencia középpontjában a természetet és a természet működését megismerni igyekvő ember áll. A fizika tantárgy a természet működésének a tudomány által feltárt alapvető törvényszerűségeit igyekszik megismertetni a diákokkal. A törvények harmóniáját és alkalmazhatóságuk hihetetlen széles skálatartományát megcsodáltatva bemutatja, hogyan segíti a tudományos módszer a természet erőinek és javainak az ember szolgálatába állítását. Olyan ismeretek megszerzésére ösztönzi a fiatalokat, amelyekkel egész életpályájukon hozzájárulnak majd a társadalom és a természeti környezet összhangjának fenntartásához, a tartós fejlődéshez és ahhoz, hogy a körülöttünk levő természetet minél kevésbé károsítsuk. </w:t>
      </w:r>
    </w:p>
    <w:p w:rsidR="00BC2DC1" w:rsidRPr="00BC2DC1" w:rsidRDefault="00BC2DC1" w:rsidP="00BC2DC1">
      <w:pPr>
        <w:autoSpaceDE w:val="0"/>
        <w:spacing w:after="0" w:line="240" w:lineRule="auto"/>
        <w:ind w:firstLine="709"/>
        <w:jc w:val="both"/>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Nem kevésbé fontos az ember elhelyezése a kozmikus környezetben. A természettudomány és a fizika ismerete segítséget nyújt az ember világban elfoglalt helyének megértéséhez, a világ jelenségeinek a természettudományos módszerrel történő rendszerbe foglalásához. A természet törvényeinek az embert szolgáló sikeres alkalmazása gazdasági előnyöket jelent, de ezen túl szellemi, esztétikai örömöt és harmóniát is kínál.</w:t>
      </w:r>
    </w:p>
    <w:p w:rsidR="00BC2DC1" w:rsidRPr="00BC2DC1" w:rsidRDefault="00BC2DC1" w:rsidP="00BC2DC1">
      <w:pPr>
        <w:autoSpaceDE w:val="0"/>
        <w:spacing w:after="0" w:line="240" w:lineRule="auto"/>
        <w:ind w:firstLine="709"/>
        <w:jc w:val="both"/>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 tantárgy tanulása során a tanulók megismerik az alapvető fizikai jelenségeket és az azokat értelmező modellek és elméletek történeti fejlődését, érvényességi határait, a hozzájuk vezető megismerési módszereket. A fizika tanítása során azt is be kell mutatni, hogy a felfedezések és az azok révén megfogalmazott fizikai törvények nemcsak egy-egy kiemelkedő szellemóriás munkáját, hanem sok tudós századokat átfogó munkájának koherens egymásra épülő tudásszövetét jelenítik meg. A törvények folyamatosan bővültek, és a modern tudományos módszer kialakulása óta nem kizárják, hanem kiegészítik egymást. Az egyre nagyobb teljesítőképességű modellek alapján számos alapvető, letisztult törvény fogalmazódott meg, amelyeket tanulmányaik egymást követő szakaszai a tanulók kognitív képességeinek megfelelő gondolati és formai szinten mutatnak be azzal a célkitűzéssel, hogy a szakirányú felsőfokú képzés során eljussanak a választott terület tudományos kutatásának frontvonalába.</w:t>
      </w:r>
    </w:p>
    <w:p w:rsidR="00BC2DC1" w:rsidRPr="00BC2DC1" w:rsidRDefault="00BC2DC1" w:rsidP="00BC2DC1">
      <w:pPr>
        <w:autoSpaceDE w:val="0"/>
        <w:spacing w:after="0" w:line="240" w:lineRule="auto"/>
        <w:ind w:firstLine="709"/>
        <w:jc w:val="both"/>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A tantárgy tanulása során a tanulók megismerkedhetnek a természet tervszerű megfigyelésével, a kísérletezéssel, a megfigyelési és a kísérleti eredmények számszerű megjelenítésével, grafikus ábrázolásával, a kvalitatív összefüggések matematikai alakban való megfogalmazásával. Ez utóbbi nélkülözhetetlen eleme a fizika tanításának, hiszen ez a titka e tudományág fél évezred óta tartó „diadalmenetének”. </w:t>
      </w:r>
    </w:p>
    <w:p w:rsidR="00BC2DC1" w:rsidRPr="00BC2DC1" w:rsidRDefault="00BC2DC1" w:rsidP="00BC2DC1">
      <w:pPr>
        <w:autoSpaceDE w:val="0"/>
        <w:spacing w:after="0" w:line="240" w:lineRule="auto"/>
        <w:ind w:firstLine="709"/>
        <w:jc w:val="both"/>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Fontos, hogy a tanulók a jelenségekből és a köztük feltárt kapcsolatokból leszűrt törvényeket a természetben újabb és újabb jelenségekre alkalmazva ellenőrizzék, megtanulják igazolásuk vagy cáfolatuk módját. Továbbá ismerkedjenek meg a tudományos tényeken alapuló érveléssel, amelynek része a megismert természeti törvények egy-egy tudománytörténeti fordulóponton feltárt érvényességi korlátainak megvilágítása. Vegyenek részt a fizikában használatos modellek alkotásában és fejlesztésében, és ismerkedjenek meg a fizika módszerének a fizikán túlmutató jelentőségével is. A tanulóknak fel kell ismerniük, hogy a műszaki-természettudományi mellett az egészségügyi, az agrárgazdasági és a közgazdasági szakmai tudás szilárd megalapozásában sem nélkülözhető a fizika jelenségkörének megismerése.</w:t>
      </w:r>
    </w:p>
    <w:p w:rsidR="00BC2DC1" w:rsidRPr="00BC2DC1" w:rsidRDefault="00BC2DC1" w:rsidP="00BC2DC1">
      <w:pPr>
        <w:autoSpaceDE w:val="0"/>
        <w:spacing w:after="0" w:line="240" w:lineRule="auto"/>
        <w:ind w:firstLine="709"/>
        <w:jc w:val="both"/>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A gazdasági </w:t>
      </w:r>
      <w:proofErr w:type="gramStart"/>
      <w:r w:rsidRPr="00BC2DC1">
        <w:rPr>
          <w:rFonts w:ascii="Times New Roman" w:eastAsia="Times New Roman" w:hAnsi="Times New Roman" w:cs="Calibri"/>
          <w:sz w:val="24"/>
          <w:szCs w:val="24"/>
          <w:lang w:eastAsia="ar-SA"/>
        </w:rPr>
        <w:t>élet folyamatos</w:t>
      </w:r>
      <w:proofErr w:type="gramEnd"/>
      <w:r w:rsidRPr="00BC2DC1">
        <w:rPr>
          <w:rFonts w:ascii="Times New Roman" w:eastAsia="Times New Roman" w:hAnsi="Times New Roman" w:cs="Calibri"/>
          <w:sz w:val="24"/>
          <w:szCs w:val="24"/>
          <w:lang w:eastAsia="ar-SA"/>
        </w:rPr>
        <w:t xml:space="preserve"> fejlődése érdekében létfontosságú a fizika tantárgy korszerű és további érdeklődés felkeltő tanítása. A tantárgy tanításának elő kell segítenie a közvetített tudás társadalmi hasznosságának megértését és technikai alkalmazásának jelentőségét. Nem szabad megfeledkezni arról, hogy a fizika eszközeinek elsajátítása nagy szellemi erőfeszítést, rendszeres munkát igénylő tanulási folyamat. A Nemzeti alaptanterv </w:t>
      </w:r>
      <w:r w:rsidRPr="00BC2DC1">
        <w:rPr>
          <w:rFonts w:ascii="Times New Roman" w:eastAsia="Times New Roman" w:hAnsi="Times New Roman" w:cs="Calibri"/>
          <w:sz w:val="24"/>
          <w:szCs w:val="24"/>
          <w:lang w:eastAsia="ar-SA"/>
        </w:rPr>
        <w:lastRenderedPageBreak/>
        <w:t xml:space="preserve">természetismeret kompetenciában megfogalmazott fizikai ismereteket nem lehet egyenlő mélységben elsajátítatni. Így a tanárnak dönteni kell, hogy mi az, amit csak megismertet a fiatalokkal, és mi az, amit mélyebben feldolgoz. Az „Alkalmazások” és a „Jelenségek” címszavak alatt felsorolt témák olyanok, amelyekről fontos, hogy halljanak a tanulók, de mindent egyenlő </w:t>
      </w:r>
      <w:proofErr w:type="gramStart"/>
      <w:r w:rsidRPr="00BC2DC1">
        <w:rPr>
          <w:rFonts w:ascii="Times New Roman" w:eastAsia="Times New Roman" w:hAnsi="Times New Roman" w:cs="Calibri"/>
          <w:sz w:val="24"/>
          <w:szCs w:val="24"/>
          <w:lang w:eastAsia="ar-SA"/>
        </w:rPr>
        <w:t>mélységben</w:t>
      </w:r>
      <w:proofErr w:type="gramEnd"/>
      <w:r w:rsidRPr="00BC2DC1">
        <w:rPr>
          <w:rFonts w:ascii="Times New Roman" w:eastAsia="Times New Roman" w:hAnsi="Times New Roman" w:cs="Calibri"/>
          <w:sz w:val="24"/>
          <w:szCs w:val="24"/>
          <w:lang w:eastAsia="ar-SA"/>
        </w:rPr>
        <w:t xml:space="preserve"> ebben az órakeretben nincs mód tanítani.</w:t>
      </w:r>
    </w:p>
    <w:p w:rsidR="00BC2DC1" w:rsidRPr="00BC2DC1" w:rsidRDefault="00BC2DC1" w:rsidP="00BC2DC1">
      <w:pPr>
        <w:suppressAutoHyphens/>
        <w:spacing w:after="0" w:line="240" w:lineRule="auto"/>
        <w:ind w:firstLine="709"/>
        <w:jc w:val="both"/>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Ahhoz, hogy a fizika tantárgy tananyaga személyesen megérintsen egy fiatalt, a tanárnak a tanítás módszereit a tanulók, tanulócsoportok igényeihez, életkori sajátosságaihoz, képességeik kifejlődéséhez és gondolkodásuk sokféleségéhez kell igazítani. A jól megtervezett megismerési folyamat segíti a tanulói érdeklődés felkeltését, a tanulási célok elfogadását és a tanulók aktív szerepvállalását is. A fizika tantárgy tanításakor a tanulási környezetet úgy kell tehát tervezni, hogy az támogassa a különböző aktív tanulási formákat, technikákat, a tanulócsoport összetétele, mérete, az iskolákban rendelkezésre álló feltételek függvényében. Így lehet reményünk arra, hogy a megfelelő kompetenciák és készségek kialakulnak a fiatalokban. A </w:t>
      </w:r>
      <w:proofErr w:type="spellStart"/>
      <w:r w:rsidRPr="00BC2DC1">
        <w:rPr>
          <w:rFonts w:ascii="Times New Roman" w:eastAsia="Times New Roman" w:hAnsi="Times New Roman" w:cs="Calibri"/>
          <w:sz w:val="24"/>
          <w:szCs w:val="24"/>
          <w:lang w:eastAsia="ar-SA"/>
        </w:rPr>
        <w:t>Nat-kapcsolatok</w:t>
      </w:r>
      <w:proofErr w:type="spellEnd"/>
      <w:r w:rsidRPr="00BC2DC1">
        <w:rPr>
          <w:rFonts w:ascii="Times New Roman" w:eastAsia="Times New Roman" w:hAnsi="Times New Roman" w:cs="Calibri"/>
          <w:sz w:val="24"/>
          <w:szCs w:val="24"/>
          <w:lang w:eastAsia="ar-SA"/>
        </w:rPr>
        <w:t xml:space="preserve"> és a kompetenciafejlesztés lehetőségei a következők:</w:t>
      </w:r>
    </w:p>
    <w:p w:rsidR="00BC2DC1" w:rsidRPr="00BC2DC1" w:rsidRDefault="00BC2DC1" w:rsidP="00BC2DC1">
      <w:pPr>
        <w:suppressAutoHyphens/>
        <w:spacing w:after="0" w:line="240" w:lineRule="auto"/>
        <w:ind w:firstLine="709"/>
        <w:jc w:val="both"/>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 xml:space="preserve">Természettudományos kompetencia: </w:t>
      </w:r>
      <w:r w:rsidRPr="00BC2DC1">
        <w:rPr>
          <w:rFonts w:ascii="Times New Roman" w:eastAsia="Times New Roman" w:hAnsi="Times New Roman" w:cs="Calibri"/>
          <w:sz w:val="24"/>
          <w:szCs w:val="24"/>
          <w:lang w:eastAsia="ar-SA"/>
        </w:rPr>
        <w:t>a természettudományos törvények és módszerek hatékonyságának ismerete az ember világbeli helye megtalálásának, a világban való tájékozódásának az elősegítésére; a tudományos elméletek társadalmi folyamatokban játszott szerepének ismerete, megértése; a fontosabb technikai vívmányok ismerete; ezek előnyeinek, korlátainak és társadalmi kockázatainak ismerete; az emberi tevékenység természetre gyakorolt hatásának ismerete.</w:t>
      </w:r>
    </w:p>
    <w:p w:rsidR="00BC2DC1" w:rsidRPr="00BC2DC1" w:rsidRDefault="00BC2DC1" w:rsidP="00BC2DC1">
      <w:pPr>
        <w:suppressAutoHyphens/>
        <w:spacing w:after="0" w:line="240" w:lineRule="auto"/>
        <w:ind w:firstLine="709"/>
        <w:jc w:val="both"/>
        <w:rPr>
          <w:rFonts w:ascii="Times New Roman" w:eastAsia="Times New Roman" w:hAnsi="Times New Roman" w:cs="Calibri"/>
          <w:sz w:val="24"/>
          <w:szCs w:val="24"/>
          <w:lang w:eastAsia="ar-SA"/>
        </w:rPr>
      </w:pPr>
      <w:r w:rsidRPr="00BC2DC1">
        <w:rPr>
          <w:rFonts w:ascii="Times New Roman" w:eastAsia="Times New Roman" w:hAnsi="Times New Roman" w:cs="Calibri"/>
          <w:i/>
          <w:iCs/>
          <w:sz w:val="24"/>
          <w:szCs w:val="24"/>
          <w:lang w:eastAsia="ar-SA"/>
        </w:rPr>
        <w:t>Szociális és állampolgári kompetencia:</w:t>
      </w:r>
      <w:r w:rsidRPr="00BC2DC1">
        <w:rPr>
          <w:rFonts w:ascii="Times New Roman" w:eastAsia="Times New Roman" w:hAnsi="Times New Roman" w:cs="Calibri"/>
          <w:iCs/>
          <w:sz w:val="24"/>
          <w:szCs w:val="24"/>
          <w:lang w:eastAsia="ar-SA"/>
        </w:rPr>
        <w:t xml:space="preserve"> </w:t>
      </w:r>
      <w:r w:rsidRPr="00BC2DC1">
        <w:rPr>
          <w:rFonts w:ascii="Times New Roman" w:eastAsia="Times New Roman" w:hAnsi="Times New Roman" w:cs="Calibri"/>
          <w:sz w:val="24"/>
          <w:szCs w:val="24"/>
          <w:lang w:eastAsia="ar-SA"/>
        </w:rPr>
        <w:t>a helyi és a tágabb közösséget érintő problémák megoldása iránti szolidaritás és érdeklődés; kompromisszumra való törekvés; a fenntartható fejlődés támogatása; a társadalmi-gazdasági fejlődés iránti érdeklődés.</w:t>
      </w:r>
    </w:p>
    <w:p w:rsidR="00BC2DC1" w:rsidRPr="00BC2DC1" w:rsidRDefault="00BC2DC1" w:rsidP="00BC2DC1">
      <w:pPr>
        <w:suppressAutoHyphens/>
        <w:spacing w:after="0" w:line="240" w:lineRule="auto"/>
        <w:ind w:firstLine="709"/>
        <w:jc w:val="both"/>
        <w:rPr>
          <w:rFonts w:ascii="Times New Roman" w:eastAsia="Times New Roman" w:hAnsi="Times New Roman" w:cs="Calibri"/>
          <w:bCs/>
          <w:sz w:val="24"/>
          <w:szCs w:val="24"/>
          <w:lang w:eastAsia="ar-SA"/>
        </w:rPr>
      </w:pPr>
      <w:r w:rsidRPr="00BC2DC1">
        <w:rPr>
          <w:rFonts w:ascii="Times New Roman" w:eastAsia="Times New Roman" w:hAnsi="Times New Roman" w:cs="Calibri"/>
          <w:i/>
          <w:sz w:val="24"/>
          <w:szCs w:val="24"/>
          <w:lang w:eastAsia="ar-SA"/>
        </w:rPr>
        <w:t xml:space="preserve">Anyanyelvi kommunikáció: </w:t>
      </w:r>
      <w:r w:rsidRPr="00BC2DC1">
        <w:rPr>
          <w:rFonts w:ascii="Times New Roman" w:eastAsia="Times New Roman" w:hAnsi="Times New Roman" w:cs="Calibri"/>
          <w:sz w:val="24"/>
          <w:szCs w:val="24"/>
          <w:lang w:eastAsia="ar-SA"/>
        </w:rPr>
        <w:t xml:space="preserve">a </w:t>
      </w:r>
      <w:r w:rsidRPr="00BC2DC1">
        <w:rPr>
          <w:rFonts w:ascii="Times New Roman" w:eastAsia="Times New Roman" w:hAnsi="Times New Roman" w:cs="Calibri"/>
          <w:bCs/>
          <w:sz w:val="24"/>
          <w:szCs w:val="24"/>
          <w:lang w:eastAsia="ar-SA"/>
        </w:rPr>
        <w:t xml:space="preserve">hallott és olvasott szöveg értése, szövegalkotás a témával kapcsolatban mind írásban a különböző gyűjtőmunkák esetében, mind pedig szóban a prezentációk alkalmával. </w:t>
      </w:r>
    </w:p>
    <w:p w:rsidR="00BC2DC1" w:rsidRPr="00BC2DC1" w:rsidRDefault="00BC2DC1" w:rsidP="00BC2DC1">
      <w:pPr>
        <w:suppressAutoHyphens/>
        <w:spacing w:after="0" w:line="240" w:lineRule="auto"/>
        <w:ind w:firstLine="709"/>
        <w:jc w:val="both"/>
        <w:rPr>
          <w:rFonts w:ascii="Times New Roman" w:eastAsia="Times New Roman" w:hAnsi="Times New Roman" w:cs="Calibri"/>
          <w:bCs/>
          <w:sz w:val="24"/>
          <w:szCs w:val="24"/>
          <w:lang w:eastAsia="ar-SA"/>
        </w:rPr>
      </w:pPr>
      <w:r w:rsidRPr="00BC2DC1">
        <w:rPr>
          <w:rFonts w:ascii="Times New Roman" w:eastAsia="Times New Roman" w:hAnsi="Times New Roman" w:cs="Calibri"/>
          <w:i/>
          <w:sz w:val="24"/>
          <w:szCs w:val="24"/>
          <w:lang w:eastAsia="ar-SA"/>
        </w:rPr>
        <w:t xml:space="preserve">Matematikai kompetencia: </w:t>
      </w:r>
      <w:r w:rsidRPr="00BC2DC1">
        <w:rPr>
          <w:rFonts w:ascii="Times New Roman" w:eastAsia="Times New Roman" w:hAnsi="Times New Roman" w:cs="Calibri"/>
          <w:bCs/>
          <w:sz w:val="24"/>
          <w:szCs w:val="24"/>
          <w:lang w:eastAsia="ar-SA"/>
        </w:rPr>
        <w:t>alapvető matematikai elvek alkalmazása az ismeretszerzésben és a problémák megoldásában, ami a 7</w:t>
      </w:r>
      <w:r w:rsidRPr="00BC2DC1">
        <w:rPr>
          <w:rFonts w:ascii="Times New Roman" w:eastAsia="Times New Roman" w:hAnsi="Times New Roman" w:cs="Calibri"/>
          <w:sz w:val="24"/>
          <w:szCs w:val="24"/>
          <w:lang w:eastAsia="ar-SA"/>
        </w:rPr>
        <w:t>–</w:t>
      </w:r>
      <w:r w:rsidRPr="00BC2DC1">
        <w:rPr>
          <w:rFonts w:ascii="Times New Roman" w:eastAsia="Times New Roman" w:hAnsi="Times New Roman" w:cs="Calibri"/>
          <w:bCs/>
          <w:sz w:val="24"/>
          <w:szCs w:val="24"/>
          <w:lang w:eastAsia="ar-SA"/>
        </w:rPr>
        <w:t>8. osztályban csak a négy alapműveletre és a különböző grafikonok rajzolására és elemzésére korlátozódik.</w:t>
      </w:r>
    </w:p>
    <w:p w:rsidR="00BC2DC1" w:rsidRPr="00BC2DC1" w:rsidRDefault="00BC2DC1" w:rsidP="00BC2DC1">
      <w:pPr>
        <w:suppressAutoHyphens/>
        <w:autoSpaceDE w:val="0"/>
        <w:spacing w:after="0" w:line="240" w:lineRule="auto"/>
        <w:ind w:firstLine="709"/>
        <w:jc w:val="both"/>
        <w:rPr>
          <w:rFonts w:ascii="Times New Roman" w:eastAsia="Times New Roman" w:hAnsi="Times New Roman" w:cs="Calibri"/>
          <w:bCs/>
          <w:sz w:val="24"/>
          <w:szCs w:val="24"/>
          <w:lang w:eastAsia="ar-SA"/>
        </w:rPr>
      </w:pPr>
      <w:r w:rsidRPr="00BC2DC1">
        <w:rPr>
          <w:rFonts w:ascii="Times New Roman" w:eastAsia="Times New Roman" w:hAnsi="Times New Roman" w:cs="Calibri"/>
          <w:i/>
          <w:sz w:val="24"/>
          <w:szCs w:val="24"/>
          <w:lang w:eastAsia="ar-SA"/>
        </w:rPr>
        <w:t>Digitális kompetencia:</w:t>
      </w:r>
      <w:r w:rsidRPr="00BC2DC1">
        <w:rPr>
          <w:rFonts w:ascii="Times New Roman" w:eastAsia="Times New Roman" w:hAnsi="Times New Roman" w:cs="Calibri"/>
          <w:sz w:val="24"/>
          <w:szCs w:val="24"/>
          <w:lang w:eastAsia="ar-SA"/>
        </w:rPr>
        <w:t xml:space="preserve"> </w:t>
      </w:r>
      <w:r w:rsidRPr="00BC2DC1">
        <w:rPr>
          <w:rFonts w:ascii="Times New Roman" w:eastAsia="Times New Roman" w:hAnsi="Times New Roman" w:cs="Calibri"/>
          <w:bCs/>
          <w:sz w:val="24"/>
          <w:szCs w:val="24"/>
          <w:lang w:eastAsia="ar-SA"/>
        </w:rPr>
        <w:t>információkeresés a témával kapcsolatban, adatok gyűjtése, feldolgozása, rendszerezése, a kapott adatok kritikus alkalmazása, felhasználása, grafikonok készítése.</w:t>
      </w:r>
    </w:p>
    <w:p w:rsidR="00BC2DC1" w:rsidRPr="00BC2DC1" w:rsidRDefault="00BC2DC1" w:rsidP="00BC2DC1">
      <w:pPr>
        <w:suppressAutoHyphens/>
        <w:autoSpaceDE w:val="0"/>
        <w:spacing w:after="0" w:line="240" w:lineRule="auto"/>
        <w:ind w:firstLine="709"/>
        <w:jc w:val="both"/>
        <w:rPr>
          <w:rFonts w:ascii="Times New Roman" w:eastAsia="Times New Roman" w:hAnsi="Times New Roman" w:cs="Calibri"/>
          <w:bCs/>
          <w:sz w:val="24"/>
          <w:szCs w:val="24"/>
          <w:lang w:eastAsia="ar-SA"/>
        </w:rPr>
      </w:pPr>
      <w:r w:rsidRPr="00BC2DC1">
        <w:rPr>
          <w:rFonts w:ascii="Times New Roman" w:eastAsia="Times New Roman" w:hAnsi="Times New Roman" w:cs="Calibri"/>
          <w:i/>
          <w:sz w:val="24"/>
          <w:szCs w:val="24"/>
          <w:lang w:eastAsia="ar-SA"/>
        </w:rPr>
        <w:t xml:space="preserve">Hatékony, önálló tanulás: </w:t>
      </w:r>
      <w:r w:rsidRPr="00BC2DC1">
        <w:rPr>
          <w:rFonts w:ascii="Times New Roman" w:eastAsia="Times New Roman" w:hAnsi="Times New Roman" w:cs="Calibri"/>
          <w:bCs/>
          <w:sz w:val="24"/>
          <w:szCs w:val="24"/>
          <w:lang w:eastAsia="ar-SA"/>
        </w:rPr>
        <w:t>új ismeretek felkutatása, értő elsajátítása, feldolgozása és beépítése; munkavégzés másokkal együttműködve, a tudás megosztása; a korábban tanult ismeretek, a saját és mások élettapasztalatainak felhasználása.</w:t>
      </w:r>
    </w:p>
    <w:p w:rsidR="00BC2DC1" w:rsidRPr="00BC2DC1" w:rsidRDefault="00BC2DC1" w:rsidP="00BC2DC1">
      <w:pPr>
        <w:suppressAutoHyphens/>
        <w:autoSpaceDE w:val="0"/>
        <w:spacing w:after="0" w:line="240" w:lineRule="auto"/>
        <w:ind w:firstLine="709"/>
        <w:jc w:val="both"/>
        <w:rPr>
          <w:rFonts w:ascii="Times New Roman" w:eastAsia="Times New Roman" w:hAnsi="Times New Roman" w:cs="Calibri"/>
          <w:bCs/>
          <w:sz w:val="24"/>
          <w:szCs w:val="24"/>
          <w:lang w:eastAsia="ar-SA"/>
        </w:rPr>
      </w:pPr>
      <w:r w:rsidRPr="00BC2DC1">
        <w:rPr>
          <w:rFonts w:ascii="Times New Roman" w:eastAsia="Times New Roman" w:hAnsi="Times New Roman" w:cs="Calibri"/>
          <w:i/>
          <w:sz w:val="24"/>
          <w:szCs w:val="24"/>
          <w:lang w:eastAsia="ar-SA"/>
        </w:rPr>
        <w:t xml:space="preserve">Kezdeményezőképesség és vállalkozói kompetencia: </w:t>
      </w:r>
      <w:r w:rsidRPr="00BC2DC1">
        <w:rPr>
          <w:rFonts w:ascii="Times New Roman" w:eastAsia="Times New Roman" w:hAnsi="Times New Roman" w:cs="Calibri"/>
          <w:bCs/>
          <w:sz w:val="24"/>
          <w:szCs w:val="24"/>
          <w:lang w:eastAsia="ar-SA"/>
        </w:rPr>
        <w:t>az új iránti nyitottság, elemzési képesség, különböző szempontú megközelítési lehetőségek számbavétele.</w:t>
      </w:r>
    </w:p>
    <w:p w:rsidR="00BC2DC1" w:rsidRPr="00BC2DC1" w:rsidRDefault="00BC2DC1" w:rsidP="00BC2DC1">
      <w:pPr>
        <w:suppressAutoHyphens/>
        <w:autoSpaceDE w:val="0"/>
        <w:spacing w:after="0" w:line="240" w:lineRule="auto"/>
        <w:ind w:firstLine="709"/>
        <w:jc w:val="both"/>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 xml:space="preserve">Esztétikai-művészeti tudatosság és kifejezőképesség: </w:t>
      </w:r>
      <w:r w:rsidRPr="00BC2DC1">
        <w:rPr>
          <w:rFonts w:ascii="Times New Roman" w:eastAsia="Times New Roman" w:hAnsi="Times New Roman" w:cs="Calibri"/>
          <w:sz w:val="24"/>
          <w:szCs w:val="24"/>
          <w:lang w:eastAsia="ar-SA"/>
        </w:rPr>
        <w:t>a saját prezentáció, gyűjtőmunka esztétikus kivitelezése, a közösség számára érthető tolmácsolása.</w:t>
      </w:r>
    </w:p>
    <w:p w:rsidR="00BC2DC1" w:rsidRPr="00BC2DC1" w:rsidRDefault="00BC2DC1" w:rsidP="00BC2DC1">
      <w:pPr>
        <w:suppressAutoHyphens/>
        <w:spacing w:after="0" w:line="240" w:lineRule="auto"/>
        <w:ind w:firstLine="709"/>
        <w:jc w:val="both"/>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 hagyományos fakultációs órakeret felhasználásával, és az ehhez kapcsolódó tanulói többletmunkával az is elérhető, hogy az általános középiskolai oktatási programot elvégző fiatal megállja a helyét az egyetemek által elvárt szakirányú felkészültséget tanúsító érettségi vizsgán és az egyetemi életben.</w:t>
      </w:r>
    </w:p>
    <w:p w:rsidR="00BC2DC1" w:rsidRPr="00BC2DC1" w:rsidRDefault="00BC2DC1" w:rsidP="00BC2DC1">
      <w:pPr>
        <w:suppressAutoHyphens/>
        <w:spacing w:after="0" w:line="240" w:lineRule="auto"/>
        <w:ind w:firstLine="709"/>
        <w:jc w:val="both"/>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A fizika tantárgy hagyományos tematikus felépítésű kerettanterve hangsúlyozottan kísérleti alapozású, kiemelt hangsúlyt kap benne a gyakorlati alkalmazás, valamint a továbbtanulást megalapozó feladat- és problémamegoldás. A kognitív kompetenciafejlesztésében elegendő súlyt kap a természettudományokra jellemző rendszerező, elemző gondolkodás fejlesztése is. </w:t>
      </w:r>
    </w:p>
    <w:p w:rsidR="00BC2DC1" w:rsidRDefault="00BC2DC1" w:rsidP="00BC2DC1">
      <w:pPr>
        <w:suppressAutoHyphens/>
        <w:spacing w:after="0" w:line="240" w:lineRule="auto"/>
        <w:ind w:firstLine="709"/>
        <w:jc w:val="center"/>
        <w:rPr>
          <w:rFonts w:ascii="Times New Roman" w:eastAsia="Times New Roman" w:hAnsi="Times New Roman" w:cs="Calibri"/>
          <w:sz w:val="24"/>
          <w:szCs w:val="24"/>
          <w:lang w:eastAsia="ar-SA"/>
        </w:rPr>
      </w:pPr>
    </w:p>
    <w:p w:rsidR="00380022" w:rsidRPr="00BC2DC1" w:rsidRDefault="00380022" w:rsidP="00BC2DC1">
      <w:pPr>
        <w:suppressAutoHyphens/>
        <w:spacing w:after="0" w:line="240" w:lineRule="auto"/>
        <w:ind w:firstLine="709"/>
        <w:jc w:val="center"/>
        <w:rPr>
          <w:rFonts w:ascii="Times New Roman" w:eastAsia="Times New Roman" w:hAnsi="Times New Roman" w:cs="Calibri"/>
          <w:sz w:val="24"/>
          <w:szCs w:val="24"/>
          <w:lang w:eastAsia="ar-SA"/>
        </w:rPr>
      </w:pPr>
      <w:bookmarkStart w:id="0" w:name="_GoBack"/>
      <w:bookmarkEnd w:id="0"/>
    </w:p>
    <w:p w:rsidR="00BC2DC1" w:rsidRPr="00BC2DC1" w:rsidRDefault="00BC2DC1" w:rsidP="00BC2DC1">
      <w:pPr>
        <w:suppressAutoHyphens/>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lastRenderedPageBreak/>
        <w:t>10. évfolyam</w:t>
      </w:r>
    </w:p>
    <w:p w:rsidR="00BC2DC1" w:rsidRPr="00BC2DC1" w:rsidRDefault="00BC2DC1" w:rsidP="00BC2DC1">
      <w:pPr>
        <w:suppressAutoHyphens/>
        <w:spacing w:after="0" w:line="240" w:lineRule="auto"/>
        <w:jc w:val="center"/>
        <w:rPr>
          <w:rFonts w:ascii="Times New Roman" w:eastAsia="Times New Roman" w:hAnsi="Times New Roman" w:cs="Calibri"/>
          <w:b/>
          <w:sz w:val="24"/>
          <w:szCs w:val="24"/>
          <w:lang w:eastAsia="ar-SA"/>
        </w:rPr>
      </w:pPr>
    </w:p>
    <w:p w:rsidR="00BC2DC1" w:rsidRPr="00BC2DC1" w:rsidRDefault="00BC2DC1" w:rsidP="00BC2DC1">
      <w:pPr>
        <w:suppressAutoHyphens/>
        <w:spacing w:before="120" w:after="0" w:line="240" w:lineRule="auto"/>
        <w:jc w:val="both"/>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Az egyes témák feldolgozása minden esetben a korábbi ismeretek, hétköznapi tapasztalatok összegyűjtésével, a kísérletezéssel, méréssel indul, de az ismertszerzés fő módszere a tapasztalatokból szerzett információk rendszerezése, matematikai leírása, igazolása, ellenőrzése és az ezek alapján elsajátított ismeretanyag alkalmazása.</w:t>
      </w:r>
    </w:p>
    <w:p w:rsidR="00BC2DC1" w:rsidRPr="00BC2DC1" w:rsidRDefault="00BC2DC1" w:rsidP="00BC2DC1">
      <w:pPr>
        <w:snapToGrid w:val="0"/>
        <w:spacing w:after="0" w:line="240" w:lineRule="auto"/>
        <w:ind w:firstLine="709"/>
        <w:jc w:val="both"/>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A diákok természetes érdeklődést mutatnak a kísérletek, jelenségek és azok megértése iránt. A kerettantervi ciklus a klasszikus fizika jól kísérletezhető témaköreit dolgozza fel, a tananyagot a tanulók általános absztrakciós szintjéhez és az aktuális matematikai tudásszintjéhez igazítva, fejleszti a kísérletezési, mérési kompetenciát, a megfigyelő-, </w:t>
      </w:r>
      <w:proofErr w:type="spellStart"/>
      <w:r w:rsidRPr="00BC2DC1">
        <w:rPr>
          <w:rFonts w:ascii="Times New Roman" w:eastAsia="Times New Roman" w:hAnsi="Times New Roman" w:cs="Calibri"/>
          <w:sz w:val="24"/>
          <w:szCs w:val="24"/>
          <w:lang w:eastAsia="ar-SA"/>
        </w:rPr>
        <w:t>rendszerezőkészséget</w:t>
      </w:r>
      <w:proofErr w:type="spellEnd"/>
      <w:r w:rsidRPr="00BC2DC1">
        <w:rPr>
          <w:rFonts w:ascii="Times New Roman" w:eastAsia="Times New Roman" w:hAnsi="Times New Roman" w:cs="Calibri"/>
          <w:sz w:val="24"/>
          <w:szCs w:val="24"/>
          <w:lang w:eastAsia="ar-SA"/>
        </w:rPr>
        <w:t xml:space="preserve">. Grafikus feladatmegoldással feldolgozza a mozgástani alapfogalmakat. </w:t>
      </w:r>
    </w:p>
    <w:p w:rsidR="00BC2DC1" w:rsidRPr="00BC2DC1" w:rsidRDefault="00BC2DC1" w:rsidP="00BC2DC1">
      <w:pPr>
        <w:snapToGrid w:val="0"/>
        <w:spacing w:after="0" w:line="240" w:lineRule="auto"/>
        <w:ind w:firstLine="709"/>
        <w:jc w:val="both"/>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 diákok megismerkednek a newtoni mechanika szemléletével, egyszerű kinematikai és dinamikai feladatok megoldásával, a kinematika és dinamika mindennapi alkalmazásával, a folyadékok és gázok sztatikájának és áramlásának alapjelenségeivel és ezek alkalmazásával a gyakorlati életben.</w:t>
      </w:r>
    </w:p>
    <w:p w:rsidR="00BC2DC1" w:rsidRPr="00BC2DC1" w:rsidRDefault="00BC2DC1" w:rsidP="00BC2DC1">
      <w:pPr>
        <w:suppressAutoHyphens/>
        <w:spacing w:after="0" w:line="240" w:lineRule="auto"/>
        <w:ind w:firstLine="709"/>
        <w:jc w:val="both"/>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 megismerés módszerei között fontos kiindulópont a gyakorlati tapasztalatszerzés, a kísérlet, mérés, ehhez kapcsolódik a tapasztalatok összegzése, a törvények megfogalmazása szóban és egyszerű matematikai formulákkal. A fizikatanításban ma már nélkülözhetetlen segéd- és munkaeszköz a számítógép.</w:t>
      </w:r>
    </w:p>
    <w:p w:rsidR="00BC2DC1" w:rsidRPr="00BC2DC1" w:rsidRDefault="00BC2DC1" w:rsidP="00BC2DC1">
      <w:pPr>
        <w:suppressAutoHyphens/>
        <w:spacing w:after="0" w:line="240" w:lineRule="auto"/>
        <w:ind w:firstLine="709"/>
        <w:jc w:val="both"/>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 cél a korszerű természettudományos világkép alapjainak és a mindennapi élet szempontjából fontos gyakorlati fizikai ismereteknek a kellő mértékű elsajátítása. A tanuló érezze, hogy a fizikából tanultak segítik abban, hogy biztonságosabban közlekedjen, hogy majd energiatudatosan, olcsóbban éljen, hogy a természeti jelenségeket megfelelően értse és tudja magyarázni, az áltudományos reklámok ígéreteit helyesen tudja kezelni.</w:t>
      </w:r>
    </w:p>
    <w:p w:rsidR="00BC2DC1" w:rsidRPr="00BC2DC1" w:rsidRDefault="00BC2DC1" w:rsidP="00BC2DC1">
      <w:pPr>
        <w:suppressAutoHyphens/>
        <w:spacing w:after="0" w:line="240" w:lineRule="auto"/>
        <w:jc w:val="both"/>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 témaegységekhez tartozó órakeretek ta</w:t>
      </w:r>
      <w:r w:rsidR="008F0965">
        <w:rPr>
          <w:rFonts w:ascii="Times New Roman" w:eastAsia="Times New Roman" w:hAnsi="Times New Roman" w:cs="Calibri"/>
          <w:sz w:val="24"/>
          <w:szCs w:val="24"/>
          <w:lang w:eastAsia="ar-SA"/>
        </w:rPr>
        <w:t>rtalmazzák az ismétl</w:t>
      </w:r>
      <w:r w:rsidRPr="00BC2DC1">
        <w:rPr>
          <w:rFonts w:ascii="Times New Roman" w:eastAsia="Times New Roman" w:hAnsi="Times New Roman" w:cs="Calibri"/>
          <w:sz w:val="24"/>
          <w:szCs w:val="24"/>
          <w:lang w:eastAsia="ar-SA"/>
        </w:rPr>
        <w:t>ésre, számonkérésre felhasználható órákat is.</w:t>
      </w:r>
    </w:p>
    <w:tbl>
      <w:tblPr>
        <w:tblW w:w="9142" w:type="dxa"/>
        <w:jc w:val="center"/>
        <w:tblCellMar>
          <w:left w:w="70" w:type="dxa"/>
          <w:right w:w="70" w:type="dxa"/>
        </w:tblCellMar>
        <w:tblLook w:val="04A0" w:firstRow="1" w:lastRow="0" w:firstColumn="1" w:lastColumn="0" w:noHBand="0" w:noVBand="1"/>
      </w:tblPr>
      <w:tblGrid>
        <w:gridCol w:w="8008"/>
        <w:gridCol w:w="1134"/>
      </w:tblGrid>
      <w:tr w:rsidR="00BC2DC1" w:rsidRPr="00BC2DC1" w:rsidTr="00BC2DC1">
        <w:trPr>
          <w:trHeight w:val="315"/>
          <w:jc w:val="center"/>
        </w:trPr>
        <w:tc>
          <w:tcPr>
            <w:tcW w:w="914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C2DC1" w:rsidRPr="00BC2DC1" w:rsidRDefault="00BC2DC1" w:rsidP="00BC2DC1">
            <w:pPr>
              <w:spacing w:after="0" w:line="240" w:lineRule="auto"/>
              <w:jc w:val="center"/>
              <w:rPr>
                <w:rFonts w:ascii="Times New Roman" w:eastAsia="Times New Roman" w:hAnsi="Times New Roman" w:cs="Times New Roman"/>
                <w:b/>
                <w:bCs/>
                <w:color w:val="000000"/>
                <w:sz w:val="24"/>
                <w:szCs w:val="24"/>
                <w:lang w:eastAsia="hu-HU"/>
              </w:rPr>
            </w:pPr>
            <w:r w:rsidRPr="00BC2DC1">
              <w:rPr>
                <w:rFonts w:ascii="Times New Roman" w:eastAsia="Times New Roman" w:hAnsi="Times New Roman" w:cs="Times New Roman"/>
                <w:b/>
                <w:bCs/>
                <w:color w:val="000000"/>
                <w:sz w:val="24"/>
                <w:szCs w:val="24"/>
                <w:lang w:eastAsia="hu-HU"/>
              </w:rPr>
              <w:t>10. évfolyam</w:t>
            </w:r>
          </w:p>
        </w:tc>
      </w:tr>
      <w:tr w:rsidR="00BC2DC1" w:rsidRPr="00BC2DC1" w:rsidTr="00BC2DC1">
        <w:trPr>
          <w:trHeight w:val="315"/>
          <w:jc w:val="center"/>
        </w:trPr>
        <w:tc>
          <w:tcPr>
            <w:tcW w:w="8008" w:type="dxa"/>
            <w:tcBorders>
              <w:top w:val="nil"/>
              <w:left w:val="single" w:sz="4" w:space="0" w:color="auto"/>
              <w:bottom w:val="single" w:sz="4" w:space="0" w:color="auto"/>
              <w:right w:val="single" w:sz="4" w:space="0" w:color="auto"/>
            </w:tcBorders>
            <w:shd w:val="clear" w:color="auto" w:fill="auto"/>
            <w:vAlign w:val="center"/>
            <w:hideMark/>
          </w:tcPr>
          <w:p w:rsidR="00BC2DC1" w:rsidRPr="00BC2DC1" w:rsidRDefault="00BC2DC1" w:rsidP="00BC2DC1">
            <w:pPr>
              <w:spacing w:after="0" w:line="240" w:lineRule="auto"/>
              <w:jc w:val="center"/>
              <w:rPr>
                <w:rFonts w:ascii="Times New Roman" w:eastAsia="Times New Roman" w:hAnsi="Times New Roman" w:cs="Times New Roman"/>
                <w:b/>
                <w:bCs/>
                <w:color w:val="000000"/>
                <w:sz w:val="24"/>
                <w:szCs w:val="24"/>
                <w:lang w:eastAsia="hu-HU"/>
              </w:rPr>
            </w:pPr>
            <w:r w:rsidRPr="00BC2DC1">
              <w:rPr>
                <w:rFonts w:ascii="Times New Roman" w:eastAsia="Times New Roman" w:hAnsi="Times New Roman" w:cs="Times New Roman"/>
                <w:b/>
                <w:bCs/>
                <w:color w:val="000000"/>
                <w:sz w:val="24"/>
                <w:szCs w:val="24"/>
                <w:lang w:eastAsia="hu-HU"/>
              </w:rPr>
              <w:t>Tematikai egység</w:t>
            </w:r>
          </w:p>
        </w:tc>
        <w:tc>
          <w:tcPr>
            <w:tcW w:w="1134" w:type="dxa"/>
            <w:tcBorders>
              <w:top w:val="nil"/>
              <w:left w:val="nil"/>
              <w:bottom w:val="single" w:sz="4" w:space="0" w:color="auto"/>
              <w:right w:val="single" w:sz="4" w:space="0" w:color="auto"/>
            </w:tcBorders>
            <w:shd w:val="clear" w:color="auto" w:fill="auto"/>
            <w:vAlign w:val="bottom"/>
            <w:hideMark/>
          </w:tcPr>
          <w:p w:rsidR="00BC2DC1" w:rsidRPr="00BC2DC1" w:rsidRDefault="00BC2DC1" w:rsidP="00BC2DC1">
            <w:pPr>
              <w:spacing w:after="0" w:line="240" w:lineRule="auto"/>
              <w:jc w:val="center"/>
              <w:rPr>
                <w:rFonts w:ascii="Times New Roman" w:eastAsia="Times New Roman" w:hAnsi="Times New Roman" w:cs="Times New Roman"/>
                <w:b/>
                <w:bCs/>
                <w:color w:val="000000"/>
                <w:sz w:val="24"/>
                <w:szCs w:val="24"/>
                <w:lang w:eastAsia="hu-HU"/>
              </w:rPr>
            </w:pPr>
            <w:r w:rsidRPr="00BC2DC1">
              <w:rPr>
                <w:rFonts w:ascii="Times New Roman" w:eastAsia="Times New Roman" w:hAnsi="Times New Roman" w:cs="Times New Roman"/>
                <w:b/>
                <w:bCs/>
                <w:color w:val="000000"/>
                <w:sz w:val="24"/>
                <w:szCs w:val="24"/>
                <w:lang w:eastAsia="hu-HU"/>
              </w:rPr>
              <w:t>Órakeret</w:t>
            </w:r>
          </w:p>
        </w:tc>
      </w:tr>
      <w:tr w:rsidR="00BC2DC1" w:rsidRPr="00BC2DC1" w:rsidTr="00BC2DC1">
        <w:trPr>
          <w:trHeight w:val="315"/>
          <w:jc w:val="center"/>
        </w:trPr>
        <w:tc>
          <w:tcPr>
            <w:tcW w:w="8008" w:type="dxa"/>
            <w:tcBorders>
              <w:top w:val="nil"/>
              <w:left w:val="single" w:sz="4" w:space="0" w:color="auto"/>
              <w:bottom w:val="single" w:sz="4" w:space="0" w:color="auto"/>
              <w:right w:val="single" w:sz="4" w:space="0" w:color="auto"/>
            </w:tcBorders>
            <w:shd w:val="clear" w:color="auto" w:fill="auto"/>
            <w:vAlign w:val="center"/>
            <w:hideMark/>
          </w:tcPr>
          <w:p w:rsidR="00BC2DC1" w:rsidRPr="00BC2DC1" w:rsidRDefault="00BC2DC1" w:rsidP="00BC2DC1">
            <w:pPr>
              <w:spacing w:after="0" w:line="240" w:lineRule="auto"/>
              <w:rPr>
                <w:rFonts w:ascii="Times New Roman" w:eastAsia="Times New Roman" w:hAnsi="Times New Roman" w:cs="Times New Roman"/>
                <w:color w:val="000000"/>
                <w:sz w:val="24"/>
                <w:szCs w:val="24"/>
                <w:lang w:eastAsia="hu-HU"/>
              </w:rPr>
            </w:pPr>
            <w:r w:rsidRPr="00BC2DC1">
              <w:rPr>
                <w:rFonts w:ascii="Times New Roman" w:eastAsia="Times New Roman" w:hAnsi="Times New Roman" w:cs="Times New Roman"/>
                <w:color w:val="000000"/>
                <w:sz w:val="24"/>
                <w:szCs w:val="24"/>
                <w:lang w:eastAsia="hu-HU"/>
              </w:rPr>
              <w:t>Minden mozog, a mozgás relatív – a mozgástan elemei</w:t>
            </w:r>
          </w:p>
        </w:tc>
        <w:tc>
          <w:tcPr>
            <w:tcW w:w="1134" w:type="dxa"/>
            <w:tcBorders>
              <w:top w:val="nil"/>
              <w:left w:val="nil"/>
              <w:bottom w:val="single" w:sz="4" w:space="0" w:color="auto"/>
              <w:right w:val="single" w:sz="4" w:space="0" w:color="auto"/>
            </w:tcBorders>
            <w:shd w:val="clear" w:color="auto" w:fill="auto"/>
            <w:vAlign w:val="bottom"/>
            <w:hideMark/>
          </w:tcPr>
          <w:p w:rsidR="00BC2DC1" w:rsidRPr="00BC2DC1" w:rsidRDefault="00BC2DC1" w:rsidP="00BC2DC1">
            <w:pPr>
              <w:spacing w:after="0" w:line="240" w:lineRule="auto"/>
              <w:jc w:val="center"/>
              <w:rPr>
                <w:rFonts w:ascii="Times New Roman" w:eastAsia="Times New Roman" w:hAnsi="Times New Roman" w:cs="Times New Roman"/>
                <w:color w:val="000000"/>
                <w:sz w:val="24"/>
                <w:szCs w:val="24"/>
                <w:lang w:eastAsia="hu-HU"/>
              </w:rPr>
            </w:pPr>
            <w:r w:rsidRPr="00BC2DC1">
              <w:rPr>
                <w:rFonts w:ascii="Times New Roman" w:eastAsia="Times New Roman" w:hAnsi="Times New Roman" w:cs="Times New Roman"/>
                <w:color w:val="000000"/>
                <w:sz w:val="24"/>
                <w:szCs w:val="24"/>
                <w:lang w:eastAsia="hu-HU"/>
              </w:rPr>
              <w:t>22</w:t>
            </w:r>
          </w:p>
        </w:tc>
      </w:tr>
      <w:tr w:rsidR="00BC2DC1" w:rsidRPr="00BC2DC1" w:rsidTr="00BC2DC1">
        <w:trPr>
          <w:trHeight w:val="255"/>
          <w:jc w:val="center"/>
        </w:trPr>
        <w:tc>
          <w:tcPr>
            <w:tcW w:w="8008" w:type="dxa"/>
            <w:tcBorders>
              <w:top w:val="nil"/>
              <w:left w:val="single" w:sz="4" w:space="0" w:color="auto"/>
              <w:bottom w:val="single" w:sz="4" w:space="0" w:color="auto"/>
              <w:right w:val="single" w:sz="4" w:space="0" w:color="auto"/>
            </w:tcBorders>
            <w:shd w:val="clear" w:color="auto" w:fill="auto"/>
            <w:vAlign w:val="center"/>
            <w:hideMark/>
          </w:tcPr>
          <w:p w:rsidR="00BC2DC1" w:rsidRPr="00BC2DC1" w:rsidRDefault="00BC2DC1" w:rsidP="00BC2DC1">
            <w:pPr>
              <w:spacing w:after="0" w:line="240" w:lineRule="auto"/>
              <w:rPr>
                <w:rFonts w:ascii="Times New Roman" w:eastAsia="Times New Roman" w:hAnsi="Times New Roman" w:cs="Times New Roman"/>
                <w:color w:val="000000"/>
                <w:sz w:val="24"/>
                <w:szCs w:val="24"/>
                <w:lang w:eastAsia="hu-HU"/>
              </w:rPr>
            </w:pPr>
            <w:r w:rsidRPr="00BC2DC1">
              <w:rPr>
                <w:rFonts w:ascii="Times New Roman" w:eastAsia="Times New Roman" w:hAnsi="Times New Roman" w:cs="Times New Roman"/>
                <w:color w:val="000000"/>
                <w:sz w:val="24"/>
                <w:szCs w:val="24"/>
                <w:lang w:eastAsia="hu-HU"/>
              </w:rPr>
              <w:t xml:space="preserve">Okok és okozatok (Arisztotelésztől Newtonig) – </w:t>
            </w:r>
            <w:proofErr w:type="gramStart"/>
            <w:r w:rsidRPr="00BC2DC1">
              <w:rPr>
                <w:rFonts w:ascii="Times New Roman" w:eastAsia="Times New Roman" w:hAnsi="Times New Roman" w:cs="Times New Roman"/>
                <w:color w:val="000000"/>
                <w:sz w:val="24"/>
                <w:szCs w:val="24"/>
                <w:lang w:eastAsia="hu-HU"/>
              </w:rPr>
              <w:t>A</w:t>
            </w:r>
            <w:proofErr w:type="gramEnd"/>
            <w:r w:rsidRPr="00BC2DC1">
              <w:rPr>
                <w:rFonts w:ascii="Times New Roman" w:eastAsia="Times New Roman" w:hAnsi="Times New Roman" w:cs="Times New Roman"/>
                <w:color w:val="000000"/>
                <w:sz w:val="24"/>
                <w:szCs w:val="24"/>
                <w:lang w:eastAsia="hu-HU"/>
              </w:rPr>
              <w:t xml:space="preserve"> newtoni mechanika elemei</w:t>
            </w:r>
          </w:p>
        </w:tc>
        <w:tc>
          <w:tcPr>
            <w:tcW w:w="1134" w:type="dxa"/>
            <w:tcBorders>
              <w:top w:val="nil"/>
              <w:left w:val="nil"/>
              <w:bottom w:val="single" w:sz="4" w:space="0" w:color="auto"/>
              <w:right w:val="single" w:sz="4" w:space="0" w:color="auto"/>
            </w:tcBorders>
            <w:shd w:val="clear" w:color="auto" w:fill="auto"/>
            <w:vAlign w:val="bottom"/>
            <w:hideMark/>
          </w:tcPr>
          <w:p w:rsidR="00BC2DC1" w:rsidRPr="00BC2DC1" w:rsidRDefault="00BC2DC1" w:rsidP="00BC2DC1">
            <w:pPr>
              <w:spacing w:after="0" w:line="240" w:lineRule="auto"/>
              <w:jc w:val="center"/>
              <w:rPr>
                <w:rFonts w:ascii="Times New Roman" w:eastAsia="Times New Roman" w:hAnsi="Times New Roman" w:cs="Times New Roman"/>
                <w:color w:val="000000"/>
                <w:sz w:val="24"/>
                <w:szCs w:val="24"/>
                <w:lang w:eastAsia="hu-HU"/>
              </w:rPr>
            </w:pPr>
            <w:r w:rsidRPr="00BC2DC1">
              <w:rPr>
                <w:rFonts w:ascii="Times New Roman" w:eastAsia="Times New Roman" w:hAnsi="Times New Roman" w:cs="Times New Roman"/>
                <w:color w:val="000000"/>
                <w:sz w:val="24"/>
                <w:szCs w:val="24"/>
                <w:lang w:eastAsia="hu-HU"/>
              </w:rPr>
              <w:t>28</w:t>
            </w:r>
          </w:p>
        </w:tc>
      </w:tr>
      <w:tr w:rsidR="00BC2DC1" w:rsidRPr="00BC2DC1" w:rsidTr="00BC2DC1">
        <w:trPr>
          <w:trHeight w:val="192"/>
          <w:jc w:val="center"/>
        </w:trPr>
        <w:tc>
          <w:tcPr>
            <w:tcW w:w="8008" w:type="dxa"/>
            <w:tcBorders>
              <w:top w:val="nil"/>
              <w:left w:val="single" w:sz="4" w:space="0" w:color="auto"/>
              <w:bottom w:val="single" w:sz="4" w:space="0" w:color="auto"/>
              <w:right w:val="single" w:sz="4" w:space="0" w:color="auto"/>
            </w:tcBorders>
            <w:shd w:val="clear" w:color="auto" w:fill="auto"/>
            <w:vAlign w:val="center"/>
            <w:hideMark/>
          </w:tcPr>
          <w:p w:rsidR="00BC2DC1" w:rsidRPr="00BC2DC1" w:rsidRDefault="00BC2DC1" w:rsidP="00BC2DC1">
            <w:pPr>
              <w:spacing w:after="0" w:line="240" w:lineRule="auto"/>
              <w:rPr>
                <w:rFonts w:ascii="Times New Roman" w:eastAsia="Times New Roman" w:hAnsi="Times New Roman" w:cs="Times New Roman"/>
                <w:color w:val="000000"/>
                <w:sz w:val="24"/>
                <w:szCs w:val="24"/>
                <w:lang w:eastAsia="hu-HU"/>
              </w:rPr>
            </w:pPr>
            <w:r w:rsidRPr="00BC2DC1">
              <w:rPr>
                <w:rFonts w:ascii="Times New Roman" w:eastAsia="Times New Roman" w:hAnsi="Times New Roman" w:cs="Times New Roman"/>
                <w:color w:val="000000"/>
                <w:sz w:val="24"/>
                <w:szCs w:val="24"/>
                <w:lang w:eastAsia="hu-HU"/>
              </w:rPr>
              <w:t>Erőfeszítés és hasznosság – Munka – Energia – Teljesítmény</w:t>
            </w:r>
          </w:p>
        </w:tc>
        <w:tc>
          <w:tcPr>
            <w:tcW w:w="1134" w:type="dxa"/>
            <w:tcBorders>
              <w:top w:val="nil"/>
              <w:left w:val="nil"/>
              <w:bottom w:val="single" w:sz="4" w:space="0" w:color="auto"/>
              <w:right w:val="single" w:sz="4" w:space="0" w:color="auto"/>
            </w:tcBorders>
            <w:shd w:val="clear" w:color="auto" w:fill="auto"/>
            <w:vAlign w:val="bottom"/>
            <w:hideMark/>
          </w:tcPr>
          <w:p w:rsidR="00BC2DC1" w:rsidRPr="00BC2DC1" w:rsidRDefault="00BC2DC1" w:rsidP="00BC2DC1">
            <w:pPr>
              <w:spacing w:after="0" w:line="240" w:lineRule="auto"/>
              <w:jc w:val="center"/>
              <w:rPr>
                <w:rFonts w:ascii="Times New Roman" w:eastAsia="Times New Roman" w:hAnsi="Times New Roman" w:cs="Times New Roman"/>
                <w:color w:val="000000"/>
                <w:sz w:val="24"/>
                <w:szCs w:val="24"/>
                <w:lang w:eastAsia="hu-HU"/>
              </w:rPr>
            </w:pPr>
            <w:r w:rsidRPr="00BC2DC1">
              <w:rPr>
                <w:rFonts w:ascii="Times New Roman" w:eastAsia="Times New Roman" w:hAnsi="Times New Roman" w:cs="Times New Roman"/>
                <w:color w:val="000000"/>
                <w:sz w:val="24"/>
                <w:szCs w:val="24"/>
                <w:lang w:eastAsia="hu-HU"/>
              </w:rPr>
              <w:t>10</w:t>
            </w:r>
          </w:p>
        </w:tc>
      </w:tr>
      <w:tr w:rsidR="00BC2DC1" w:rsidRPr="00BC2DC1" w:rsidTr="00BC2DC1">
        <w:trPr>
          <w:trHeight w:val="315"/>
          <w:jc w:val="center"/>
        </w:trPr>
        <w:tc>
          <w:tcPr>
            <w:tcW w:w="8008" w:type="dxa"/>
            <w:tcBorders>
              <w:top w:val="nil"/>
              <w:left w:val="single" w:sz="4" w:space="0" w:color="auto"/>
              <w:bottom w:val="single" w:sz="4" w:space="0" w:color="auto"/>
              <w:right w:val="single" w:sz="4" w:space="0" w:color="auto"/>
            </w:tcBorders>
            <w:shd w:val="clear" w:color="auto" w:fill="auto"/>
            <w:vAlign w:val="center"/>
            <w:hideMark/>
          </w:tcPr>
          <w:p w:rsidR="00BC2DC1" w:rsidRPr="00BC2DC1" w:rsidRDefault="00BC2DC1" w:rsidP="00BC2DC1">
            <w:pPr>
              <w:spacing w:after="0" w:line="240" w:lineRule="auto"/>
              <w:rPr>
                <w:rFonts w:ascii="Times New Roman" w:eastAsia="Times New Roman" w:hAnsi="Times New Roman" w:cs="Times New Roman"/>
                <w:color w:val="000000"/>
                <w:sz w:val="24"/>
                <w:szCs w:val="24"/>
                <w:lang w:eastAsia="hu-HU"/>
              </w:rPr>
            </w:pPr>
            <w:r w:rsidRPr="00BC2DC1">
              <w:rPr>
                <w:rFonts w:ascii="Times New Roman" w:eastAsia="Times New Roman" w:hAnsi="Times New Roman" w:cs="Times New Roman"/>
                <w:color w:val="000000"/>
                <w:sz w:val="24"/>
                <w:szCs w:val="24"/>
                <w:lang w:eastAsia="hu-HU"/>
              </w:rPr>
              <w:t>Folyadékok és gázok mechanikája</w:t>
            </w:r>
          </w:p>
        </w:tc>
        <w:tc>
          <w:tcPr>
            <w:tcW w:w="1134" w:type="dxa"/>
            <w:tcBorders>
              <w:top w:val="nil"/>
              <w:left w:val="nil"/>
              <w:bottom w:val="single" w:sz="4" w:space="0" w:color="auto"/>
              <w:right w:val="single" w:sz="4" w:space="0" w:color="auto"/>
            </w:tcBorders>
            <w:shd w:val="clear" w:color="auto" w:fill="auto"/>
            <w:vAlign w:val="bottom"/>
            <w:hideMark/>
          </w:tcPr>
          <w:p w:rsidR="00BC2DC1" w:rsidRPr="00BC2DC1" w:rsidRDefault="00BC2DC1" w:rsidP="00BC2DC1">
            <w:pPr>
              <w:spacing w:after="0" w:line="240" w:lineRule="auto"/>
              <w:jc w:val="center"/>
              <w:rPr>
                <w:rFonts w:ascii="Times New Roman" w:eastAsia="Times New Roman" w:hAnsi="Times New Roman" w:cs="Times New Roman"/>
                <w:color w:val="000000"/>
                <w:sz w:val="24"/>
                <w:szCs w:val="24"/>
                <w:lang w:eastAsia="hu-HU"/>
              </w:rPr>
            </w:pPr>
            <w:r w:rsidRPr="00BC2DC1">
              <w:rPr>
                <w:rFonts w:ascii="Times New Roman" w:eastAsia="Times New Roman" w:hAnsi="Times New Roman" w:cs="Times New Roman"/>
                <w:color w:val="000000"/>
                <w:sz w:val="24"/>
                <w:szCs w:val="24"/>
                <w:lang w:eastAsia="hu-HU"/>
              </w:rPr>
              <w:t>12</w:t>
            </w:r>
          </w:p>
        </w:tc>
      </w:tr>
      <w:tr w:rsidR="00BC2DC1" w:rsidRPr="00BC2DC1" w:rsidTr="00BC2DC1">
        <w:trPr>
          <w:trHeight w:val="315"/>
          <w:jc w:val="center"/>
        </w:trPr>
        <w:tc>
          <w:tcPr>
            <w:tcW w:w="8008" w:type="dxa"/>
            <w:tcBorders>
              <w:top w:val="nil"/>
              <w:left w:val="single" w:sz="4" w:space="0" w:color="auto"/>
              <w:bottom w:val="single" w:sz="4" w:space="0" w:color="auto"/>
              <w:right w:val="single" w:sz="4" w:space="0" w:color="auto"/>
            </w:tcBorders>
            <w:shd w:val="clear" w:color="auto" w:fill="auto"/>
            <w:vAlign w:val="bottom"/>
            <w:hideMark/>
          </w:tcPr>
          <w:p w:rsidR="00BC2DC1" w:rsidRPr="00BC2DC1" w:rsidRDefault="00BC2DC1" w:rsidP="00BC2DC1">
            <w:pPr>
              <w:spacing w:after="0" w:line="240" w:lineRule="auto"/>
              <w:rPr>
                <w:rFonts w:ascii="Times New Roman" w:eastAsia="Times New Roman" w:hAnsi="Times New Roman" w:cs="Times New Roman"/>
                <w:b/>
                <w:color w:val="000000"/>
                <w:sz w:val="24"/>
                <w:szCs w:val="24"/>
                <w:lang w:eastAsia="hu-HU"/>
              </w:rPr>
            </w:pPr>
            <w:r w:rsidRPr="00BC2DC1">
              <w:rPr>
                <w:rFonts w:ascii="Times New Roman" w:eastAsia="Times New Roman" w:hAnsi="Times New Roman" w:cs="Times New Roman"/>
                <w:b/>
                <w:color w:val="000000"/>
                <w:sz w:val="24"/>
                <w:szCs w:val="24"/>
                <w:lang w:eastAsia="hu-HU"/>
              </w:rPr>
              <w:t>Összesen:</w:t>
            </w:r>
          </w:p>
        </w:tc>
        <w:tc>
          <w:tcPr>
            <w:tcW w:w="1134" w:type="dxa"/>
            <w:tcBorders>
              <w:top w:val="nil"/>
              <w:left w:val="nil"/>
              <w:bottom w:val="single" w:sz="4" w:space="0" w:color="auto"/>
              <w:right w:val="single" w:sz="4" w:space="0" w:color="auto"/>
            </w:tcBorders>
            <w:shd w:val="clear" w:color="auto" w:fill="auto"/>
            <w:vAlign w:val="bottom"/>
            <w:hideMark/>
          </w:tcPr>
          <w:p w:rsidR="00BC2DC1" w:rsidRPr="00BC2DC1" w:rsidRDefault="00BC2DC1" w:rsidP="00BC2DC1">
            <w:pPr>
              <w:spacing w:after="0" w:line="240" w:lineRule="auto"/>
              <w:jc w:val="center"/>
              <w:rPr>
                <w:rFonts w:ascii="Times New Roman" w:eastAsia="Times New Roman" w:hAnsi="Times New Roman" w:cs="Times New Roman"/>
                <w:b/>
                <w:color w:val="000000"/>
                <w:sz w:val="24"/>
                <w:szCs w:val="24"/>
                <w:lang w:eastAsia="hu-HU"/>
              </w:rPr>
            </w:pPr>
            <w:r w:rsidRPr="00BC2DC1">
              <w:rPr>
                <w:rFonts w:ascii="Times New Roman" w:eastAsia="Times New Roman" w:hAnsi="Times New Roman" w:cs="Times New Roman"/>
                <w:b/>
                <w:color w:val="000000"/>
                <w:sz w:val="24"/>
                <w:szCs w:val="24"/>
                <w:lang w:eastAsia="hu-HU"/>
              </w:rPr>
              <w:t>72</w:t>
            </w:r>
          </w:p>
        </w:tc>
      </w:tr>
    </w:tbl>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08"/>
        <w:gridCol w:w="227"/>
        <w:gridCol w:w="1180"/>
        <w:gridCol w:w="3558"/>
        <w:gridCol w:w="2300"/>
        <w:gridCol w:w="9"/>
      </w:tblGrid>
      <w:tr w:rsidR="00BC2DC1" w:rsidRPr="00BC2DC1" w:rsidTr="00BC2DC1">
        <w:trPr>
          <w:gridAfter w:val="1"/>
          <w:wAfter w:w="9" w:type="dxa"/>
        </w:trPr>
        <w:tc>
          <w:tcPr>
            <w:tcW w:w="2109" w:type="dxa"/>
            <w:gridSpan w:val="2"/>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Tematikai egység</w:t>
            </w:r>
          </w:p>
        </w:tc>
        <w:tc>
          <w:tcPr>
            <w:tcW w:w="0" w:type="auto"/>
            <w:gridSpan w:val="2"/>
            <w:shd w:val="clear" w:color="auto" w:fill="auto"/>
            <w:vAlign w:val="center"/>
          </w:tcPr>
          <w:p w:rsidR="00BC2DC1" w:rsidRPr="00BC2DC1" w:rsidRDefault="00BC2DC1" w:rsidP="00BC2DC1">
            <w:pPr>
              <w:suppressAutoHyphens/>
              <w:spacing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Minden mozog, a mozgás relatív – a mozgástan elemei</w:t>
            </w:r>
          </w:p>
        </w:tc>
        <w:tc>
          <w:tcPr>
            <w:tcW w:w="1191" w:type="dxa"/>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Órakeret 22 óra</w:t>
            </w:r>
          </w:p>
        </w:tc>
      </w:tr>
      <w:tr w:rsidR="00BC2DC1" w:rsidRPr="00BC2DC1" w:rsidTr="00BC2DC1">
        <w:tblPrEx>
          <w:tblCellMar>
            <w:left w:w="108" w:type="dxa"/>
            <w:right w:w="108" w:type="dxa"/>
          </w:tblCellMar>
        </w:tblPrEx>
        <w:trPr>
          <w:gridAfter w:val="1"/>
          <w:wAfter w:w="9" w:type="dxa"/>
        </w:trPr>
        <w:tc>
          <w:tcPr>
            <w:tcW w:w="2109" w:type="dxa"/>
            <w:gridSpan w:val="2"/>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Előzetes tudás</w:t>
            </w:r>
          </w:p>
        </w:tc>
        <w:tc>
          <w:tcPr>
            <w:tcW w:w="6964" w:type="dxa"/>
            <w:gridSpan w:val="3"/>
            <w:shd w:val="clear" w:color="auto" w:fill="auto"/>
            <w:vAlign w:val="center"/>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Hétköznapi mozgásokkal kapcsolatos gyakorlati ismeretek.</w:t>
            </w:r>
          </w:p>
          <w:p w:rsidR="00BC2DC1" w:rsidRPr="00BC2DC1" w:rsidRDefault="00BC2DC1" w:rsidP="00BC2DC1">
            <w:pPr>
              <w:snapToGrid w:val="0"/>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 7–8. évfolyamon tanult kinematikai alapfogalmak, az út- és időmérés alapvető módszerei, függvényfogalom, a grafikus ábrázolás elemei, egyenletrendezés.</w:t>
            </w:r>
          </w:p>
        </w:tc>
      </w:tr>
      <w:tr w:rsidR="00BC2DC1" w:rsidRPr="00BC2DC1" w:rsidTr="00BC2DC1">
        <w:trPr>
          <w:gridAfter w:val="1"/>
          <w:wAfter w:w="9" w:type="dxa"/>
        </w:trPr>
        <w:tc>
          <w:tcPr>
            <w:tcW w:w="2109" w:type="dxa"/>
            <w:gridSpan w:val="2"/>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A tematikai egység nevelési-fejlesztési céljai</w:t>
            </w:r>
          </w:p>
        </w:tc>
        <w:tc>
          <w:tcPr>
            <w:tcW w:w="6964" w:type="dxa"/>
            <w:gridSpan w:val="3"/>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A kinematikai alapfogalmak, mennyiségek kísérleti alapokon történő kialakítása, illetve bővítése, az összefüggések (grafikus) ábrázolása és matematikai leírása. A természettudományos megismerés Galilei-féle módszerének bemutatása. A kísérletezési kompetencia fejlesztése a legegyszerűbb kézi mérésektől a számítógépes méréstechnikáig. A problémamegoldó képesség fejlesztése a grafikus ábrázolás és ehhez kapcsolódó egyszerű feladatok megoldása során (is). </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lastRenderedPageBreak/>
              <w:t xml:space="preserve">A tanult ismeretek gyakorlati alkalmazása hétköznapi jelenségekre, problémákra (pl. közlekedés, sport). </w:t>
            </w:r>
          </w:p>
        </w:tc>
      </w:tr>
      <w:tr w:rsidR="00BC2DC1" w:rsidRPr="00BC2DC1" w:rsidTr="00BC2DC1">
        <w:tc>
          <w:tcPr>
            <w:tcW w:w="3353" w:type="dxa"/>
            <w:gridSpan w:val="3"/>
            <w:shd w:val="clear" w:color="auto" w:fill="auto"/>
            <w:vAlign w:val="center"/>
          </w:tcPr>
          <w:p w:rsidR="00BC2DC1" w:rsidRPr="00BC2DC1" w:rsidRDefault="00BC2DC1" w:rsidP="00BC2DC1">
            <w:pPr>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lastRenderedPageBreak/>
              <w:t>Problémák, jelenségek, gyakorlati alkalmazások, ismeretek</w:t>
            </w:r>
          </w:p>
        </w:tc>
        <w:tc>
          <w:tcPr>
            <w:tcW w:w="3352" w:type="dxa"/>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Követelmények</w:t>
            </w:r>
          </w:p>
        </w:tc>
        <w:tc>
          <w:tcPr>
            <w:tcW w:w="2377" w:type="dxa"/>
            <w:gridSpan w:val="2"/>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Kapcsolódási pontok</w:t>
            </w:r>
          </w:p>
        </w:tc>
      </w:tr>
      <w:tr w:rsidR="00BC2DC1" w:rsidRPr="00BC2DC1" w:rsidTr="00BC2DC1">
        <w:tc>
          <w:tcPr>
            <w:tcW w:w="3353" w:type="dxa"/>
            <w:gridSpan w:val="3"/>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Alapfogalmak:</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a köznapi testek mozgásformái: haladó mozgás és forgás. </w:t>
            </w:r>
          </w:p>
          <w:p w:rsidR="00BC2DC1" w:rsidRPr="00BC2DC1" w:rsidRDefault="00BC2DC1" w:rsidP="00BC2DC1">
            <w:pPr>
              <w:spacing w:after="0" w:line="240" w:lineRule="auto"/>
              <w:rPr>
                <w:rFonts w:ascii="Times New Roman" w:eastAsia="Times New Roman" w:hAnsi="Times New Roman" w:cs="Calibri"/>
                <w:i/>
                <w:sz w:val="24"/>
                <w:szCs w:val="24"/>
                <w:lang w:eastAsia="ar-SA"/>
              </w:rPr>
            </w:pPr>
          </w:p>
          <w:p w:rsidR="00BC2DC1" w:rsidRPr="00BC2DC1" w:rsidRDefault="00BC2DC1" w:rsidP="00BC2DC1">
            <w:pPr>
              <w:spacing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Hely, hosszúság és idő mérése.</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Hosszúság, terület, térfogat, tömeg, sűrűség, idő, erő mérése.</w:t>
            </w:r>
          </w:p>
          <w:p w:rsidR="00BC2DC1" w:rsidRPr="00BC2DC1" w:rsidRDefault="00BC2DC1" w:rsidP="00BC2DC1">
            <w:pPr>
              <w:suppressAutoHyphens/>
              <w:spacing w:after="0" w:line="20" w:lineRule="atLeast"/>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Hétköznapi helymeghatározás, úthálózat km-számítása. </w:t>
            </w:r>
            <w:r w:rsidRPr="00BC2DC1">
              <w:rPr>
                <w:rFonts w:ascii="Times New Roman" w:eastAsia="Times New Roman" w:hAnsi="Times New Roman" w:cs="Calibri"/>
                <w:sz w:val="24"/>
                <w:szCs w:val="24"/>
                <w:lang w:eastAsia="ar-SA"/>
              </w:rPr>
              <w:br/>
              <w:t>GPS-rendszer.</w:t>
            </w:r>
          </w:p>
        </w:tc>
        <w:tc>
          <w:tcPr>
            <w:tcW w:w="3352" w:type="dxa"/>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 tanuló legyen képes a mozgásokról tanultak és a köznapi jelenségek összekapcsolására, a fizikai fogalmak helyes használatára, egyszerű számítások elvégzésére.</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Ismerje a mérés lényegi jellemzőit, a szabványos és a gyakorlati mértékegységeket.</w:t>
            </w:r>
          </w:p>
          <w:p w:rsidR="00BC2DC1" w:rsidRPr="00BC2DC1" w:rsidRDefault="00BC2DC1" w:rsidP="00BC2DC1">
            <w:pPr>
              <w:spacing w:after="0" w:line="240" w:lineRule="auto"/>
              <w:rPr>
                <w:rFonts w:ascii="Times New Roman" w:eastAsia="Times New Roman" w:hAnsi="Times New Roman" w:cs="Calibri"/>
                <w:b/>
                <w:sz w:val="24"/>
                <w:szCs w:val="24"/>
                <w:lang w:eastAsia="ar-SA"/>
              </w:rPr>
            </w:pPr>
            <w:r w:rsidRPr="00BC2DC1">
              <w:rPr>
                <w:rFonts w:ascii="Times New Roman" w:eastAsia="Times New Roman" w:hAnsi="Times New Roman" w:cs="Calibri"/>
                <w:sz w:val="24"/>
                <w:szCs w:val="24"/>
                <w:lang w:eastAsia="ar-SA"/>
              </w:rPr>
              <w:t>Legyen képes gyakorlatban alkalmazni a megismert mérési módszereket.</w:t>
            </w:r>
          </w:p>
        </w:tc>
        <w:tc>
          <w:tcPr>
            <w:tcW w:w="2377" w:type="dxa"/>
            <w:gridSpan w:val="2"/>
            <w:vMerge w:val="restart"/>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 xml:space="preserve">Matematika: </w:t>
            </w:r>
            <w:r w:rsidRPr="00BC2DC1">
              <w:rPr>
                <w:rFonts w:ascii="Times New Roman" w:eastAsia="Times New Roman" w:hAnsi="Times New Roman" w:cs="Calibri"/>
                <w:sz w:val="24"/>
                <w:szCs w:val="24"/>
                <w:lang w:eastAsia="ar-SA"/>
              </w:rPr>
              <w:t>függvény fogalma, grafikus ábrázolás, egyenletrendezés.</w:t>
            </w:r>
          </w:p>
          <w:p w:rsidR="00BC2DC1" w:rsidRPr="00BC2DC1" w:rsidRDefault="00BC2DC1" w:rsidP="00BC2DC1">
            <w:pPr>
              <w:spacing w:after="0" w:line="240" w:lineRule="auto"/>
              <w:rPr>
                <w:rFonts w:ascii="Times New Roman" w:eastAsia="Times New Roman" w:hAnsi="Times New Roman" w:cs="Calibri"/>
                <w:bCs/>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bCs/>
                <w:i/>
                <w:sz w:val="24"/>
                <w:szCs w:val="24"/>
                <w:lang w:eastAsia="ar-SA"/>
              </w:rPr>
              <w:t xml:space="preserve">Informatika: </w:t>
            </w:r>
            <w:r w:rsidRPr="00BC2DC1">
              <w:rPr>
                <w:rFonts w:ascii="Times New Roman" w:eastAsia="Times New Roman" w:hAnsi="Times New Roman" w:cs="Calibri"/>
                <w:bCs/>
                <w:sz w:val="24"/>
                <w:szCs w:val="24"/>
                <w:lang w:eastAsia="ar-SA"/>
              </w:rPr>
              <w:t>függvényábrázolás (</w:t>
            </w:r>
            <w:r w:rsidRPr="00BC2DC1">
              <w:rPr>
                <w:rFonts w:ascii="Times New Roman" w:eastAsia="Times New Roman" w:hAnsi="Times New Roman" w:cs="Calibri"/>
                <w:sz w:val="24"/>
                <w:szCs w:val="24"/>
                <w:lang w:eastAsia="ar-SA"/>
              </w:rPr>
              <w:t>táblázatkezelő használata).</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Testnevelés és sport</w:t>
            </w:r>
            <w:r w:rsidRPr="00BC2DC1">
              <w:rPr>
                <w:rFonts w:ascii="Times New Roman" w:eastAsia="Times New Roman" w:hAnsi="Times New Roman" w:cs="Calibri"/>
                <w:sz w:val="24"/>
                <w:szCs w:val="24"/>
                <w:lang w:eastAsia="ar-SA"/>
              </w:rPr>
              <w:t xml:space="preserve">: érdekes sebességadatok, érdekes sebességek, pályák technikai környezete. </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Biológia-egészségtan</w:t>
            </w:r>
            <w:r w:rsidRPr="00BC2DC1">
              <w:rPr>
                <w:rFonts w:ascii="Times New Roman" w:eastAsia="Times New Roman" w:hAnsi="Times New Roman" w:cs="Calibri"/>
                <w:sz w:val="24"/>
                <w:szCs w:val="24"/>
                <w:lang w:eastAsia="ar-SA"/>
              </w:rPr>
              <w:t>: élőlények mozgása, sebességei, reakcióidő.</w:t>
            </w:r>
          </w:p>
          <w:p w:rsidR="00BC2DC1" w:rsidRPr="00BC2DC1" w:rsidRDefault="00BC2DC1" w:rsidP="00BC2DC1">
            <w:pPr>
              <w:spacing w:after="0" w:line="240" w:lineRule="auto"/>
              <w:rPr>
                <w:rFonts w:ascii="Times New Roman" w:eastAsia="Times New Roman" w:hAnsi="Times New Roman" w:cs="Calibri"/>
                <w:bCs/>
                <w:sz w:val="24"/>
                <w:szCs w:val="24"/>
                <w:lang w:eastAsia="ar-SA"/>
              </w:rPr>
            </w:pPr>
          </w:p>
          <w:p w:rsidR="00BC2DC1" w:rsidRPr="00BC2DC1" w:rsidRDefault="00BC2DC1" w:rsidP="00BC2DC1">
            <w:pPr>
              <w:spacing w:after="0" w:line="240" w:lineRule="auto"/>
              <w:rPr>
                <w:rFonts w:ascii="Times New Roman" w:eastAsia="Times New Roman" w:hAnsi="Times New Roman" w:cs="Calibri"/>
                <w:bCs/>
                <w:sz w:val="24"/>
                <w:szCs w:val="24"/>
                <w:lang w:eastAsia="ar-SA"/>
              </w:rPr>
            </w:pPr>
            <w:r w:rsidRPr="00BC2DC1">
              <w:rPr>
                <w:rFonts w:ascii="Times New Roman" w:eastAsia="Times New Roman" w:hAnsi="Times New Roman" w:cs="Calibri"/>
                <w:bCs/>
                <w:i/>
                <w:sz w:val="24"/>
                <w:szCs w:val="24"/>
                <w:lang w:eastAsia="ar-SA"/>
              </w:rPr>
              <w:t>Művészetek; magyar nyelv és irodalom:</w:t>
            </w:r>
            <w:r w:rsidRPr="00BC2DC1">
              <w:rPr>
                <w:rFonts w:ascii="Times New Roman" w:eastAsia="Times New Roman" w:hAnsi="Times New Roman" w:cs="Calibri"/>
                <w:bCs/>
                <w:sz w:val="24"/>
                <w:szCs w:val="24"/>
                <w:lang w:eastAsia="ar-SA"/>
              </w:rPr>
              <w:t xml:space="preserve"> mozgások ábrázolása.</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Technika, életvitel és gyakorlat:</w:t>
            </w:r>
            <w:r w:rsidRPr="00BC2DC1">
              <w:rPr>
                <w:rFonts w:ascii="Times New Roman" w:eastAsia="Times New Roman" w:hAnsi="Times New Roman" w:cs="Calibri"/>
                <w:sz w:val="24"/>
                <w:szCs w:val="24"/>
                <w:lang w:eastAsia="ar-SA"/>
              </w:rPr>
              <w:t xml:space="preserve"> járművek sebessége és fékútja, követési távolság, közlekedésbiztonsági eszközök, technikai eszközök (autók, motorok).</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Történelem, társadalmi és állampolgári ismeretek:</w:t>
            </w:r>
            <w:r w:rsidRPr="00BC2DC1">
              <w:rPr>
                <w:rFonts w:ascii="Times New Roman" w:eastAsia="Times New Roman" w:hAnsi="Times New Roman" w:cs="Calibri"/>
                <w:sz w:val="24"/>
                <w:szCs w:val="24"/>
                <w:lang w:eastAsia="ar-SA"/>
              </w:rPr>
              <w:t xml:space="preserve"> Galilei munkássága; a kerék feltalálásának jelentősége.</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napToGrid w:val="0"/>
              <w:spacing w:after="0" w:line="240" w:lineRule="auto"/>
              <w:rPr>
                <w:rFonts w:ascii="Times New Roman" w:eastAsia="Times New Roman" w:hAnsi="Times New Roman" w:cs="Calibri"/>
                <w:b/>
                <w:sz w:val="24"/>
                <w:szCs w:val="24"/>
                <w:lang w:eastAsia="ar-SA"/>
              </w:rPr>
            </w:pPr>
            <w:r w:rsidRPr="00BC2DC1">
              <w:rPr>
                <w:rFonts w:ascii="Times New Roman" w:eastAsia="Times New Roman" w:hAnsi="Times New Roman" w:cs="Calibri"/>
                <w:i/>
                <w:sz w:val="24"/>
                <w:szCs w:val="24"/>
                <w:lang w:eastAsia="ar-SA"/>
              </w:rPr>
              <w:t>Földrajz</w:t>
            </w:r>
            <w:r w:rsidRPr="00BC2DC1">
              <w:rPr>
                <w:rFonts w:ascii="Times New Roman" w:eastAsia="Times New Roman" w:hAnsi="Times New Roman" w:cs="Calibri"/>
                <w:sz w:val="24"/>
                <w:szCs w:val="24"/>
                <w:lang w:eastAsia="ar-SA"/>
              </w:rPr>
              <w:t>: a Naprendszer szerkezete, az égitestek mozgása, csillagképek, távcsövek.</w:t>
            </w:r>
          </w:p>
        </w:tc>
      </w:tr>
      <w:tr w:rsidR="00BC2DC1" w:rsidRPr="00BC2DC1" w:rsidTr="00BC2DC1">
        <w:tc>
          <w:tcPr>
            <w:tcW w:w="3353" w:type="dxa"/>
            <w:gridSpan w:val="3"/>
            <w:shd w:val="clear" w:color="auto" w:fill="auto"/>
          </w:tcPr>
          <w:p w:rsidR="00BC2DC1" w:rsidRPr="00BC2DC1" w:rsidRDefault="00BC2DC1" w:rsidP="00BC2DC1">
            <w:pPr>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A mozgás viszonylagossága, a vonatkoztatási rendszer.</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Galilei relativitási elve.</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Mindennapi tapasztalatok egyenletesen mozgó vonatkoztatási rendszerekben (autó, vonat).</w:t>
            </w:r>
          </w:p>
          <w:p w:rsidR="00BC2DC1" w:rsidRPr="00BC2DC1" w:rsidRDefault="00BC2DC1" w:rsidP="00BC2DC1">
            <w:pPr>
              <w:spacing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 xml:space="preserve">Alkalmazások: </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földrajzi koordináták; GPS;</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helymeghatározás, távolságmérés radarral.</w:t>
            </w:r>
          </w:p>
        </w:tc>
        <w:tc>
          <w:tcPr>
            <w:tcW w:w="3352" w:type="dxa"/>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Tudatosítsa a viszonyítási rendszer alapvető szerepét, megválasztásának szabadságát és célszerűségét.</w:t>
            </w:r>
          </w:p>
        </w:tc>
        <w:tc>
          <w:tcPr>
            <w:tcW w:w="2377" w:type="dxa"/>
            <w:gridSpan w:val="2"/>
            <w:vMerge/>
            <w:shd w:val="clear" w:color="auto" w:fill="auto"/>
          </w:tcPr>
          <w:p w:rsidR="00BC2DC1" w:rsidRPr="00BC2DC1" w:rsidRDefault="00BC2DC1" w:rsidP="00BC2DC1">
            <w:pPr>
              <w:spacing w:after="0" w:line="240" w:lineRule="auto"/>
              <w:rPr>
                <w:rFonts w:ascii="Times New Roman" w:eastAsia="Times New Roman" w:hAnsi="Times New Roman" w:cs="Calibri"/>
                <w:i/>
                <w:sz w:val="24"/>
                <w:szCs w:val="24"/>
                <w:lang w:eastAsia="ar-SA"/>
              </w:rPr>
            </w:pPr>
          </w:p>
        </w:tc>
      </w:tr>
      <w:tr w:rsidR="00BC2DC1" w:rsidRPr="00BC2DC1" w:rsidTr="00BC2DC1">
        <w:tc>
          <w:tcPr>
            <w:tcW w:w="3353" w:type="dxa"/>
            <w:gridSpan w:val="3"/>
            <w:shd w:val="clear" w:color="auto" w:fill="auto"/>
          </w:tcPr>
          <w:p w:rsidR="00BC2DC1" w:rsidRPr="00BC2DC1" w:rsidRDefault="00BC2DC1" w:rsidP="00BC2DC1">
            <w:pPr>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Egyenes vonalú egyenletes mozgás kísérleti vizsgálata.</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Grafikus leírás.</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Sebesség, átlagsebesség.</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Sebességrekordok a sportban, sebességek az élővilágban.</w:t>
            </w:r>
          </w:p>
        </w:tc>
        <w:tc>
          <w:tcPr>
            <w:tcW w:w="3352" w:type="dxa"/>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Értelmezze az egyenes vonalú egyenletes mozgás jellemző mennyiségeit, tudja azokat grafikusan ábrázolni és értelmezni.</w:t>
            </w:r>
          </w:p>
        </w:tc>
        <w:tc>
          <w:tcPr>
            <w:tcW w:w="2377" w:type="dxa"/>
            <w:gridSpan w:val="2"/>
            <w:vMerge/>
            <w:shd w:val="clear" w:color="auto" w:fill="auto"/>
          </w:tcPr>
          <w:p w:rsidR="00BC2DC1" w:rsidRPr="00BC2DC1" w:rsidRDefault="00BC2DC1" w:rsidP="00BC2DC1">
            <w:pPr>
              <w:spacing w:after="0" w:line="240" w:lineRule="auto"/>
              <w:rPr>
                <w:rFonts w:ascii="Times New Roman" w:eastAsia="Times New Roman" w:hAnsi="Times New Roman" w:cs="Calibri"/>
                <w:i/>
                <w:sz w:val="24"/>
                <w:szCs w:val="24"/>
                <w:lang w:eastAsia="ar-SA"/>
              </w:rPr>
            </w:pPr>
          </w:p>
        </w:tc>
      </w:tr>
      <w:tr w:rsidR="00BC2DC1" w:rsidRPr="00BC2DC1" w:rsidTr="00BC2DC1">
        <w:tc>
          <w:tcPr>
            <w:tcW w:w="3353" w:type="dxa"/>
            <w:gridSpan w:val="3"/>
            <w:shd w:val="clear" w:color="auto" w:fill="auto"/>
          </w:tcPr>
          <w:p w:rsidR="00BC2DC1" w:rsidRPr="00BC2DC1" w:rsidRDefault="00BC2DC1" w:rsidP="00BC2DC1">
            <w:pPr>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Egyenes vonalú egyenletesen változó mozgás kísérleti vizsgálata.</w:t>
            </w:r>
          </w:p>
        </w:tc>
        <w:tc>
          <w:tcPr>
            <w:tcW w:w="3352" w:type="dxa"/>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Ismerje a változó mozgás általános fogalmát, értelmezze az átlag- és pillanatnyi sebességet.</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Ismerje a gyorsulás fogalmát, vektor-jellegét.</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Tudja ábrázolni az s-t, v-t, </w:t>
            </w:r>
            <w:proofErr w:type="gramStart"/>
            <w:r w:rsidRPr="00BC2DC1">
              <w:rPr>
                <w:rFonts w:ascii="Times New Roman" w:eastAsia="Times New Roman" w:hAnsi="Times New Roman" w:cs="Calibri"/>
                <w:sz w:val="24"/>
                <w:szCs w:val="24"/>
                <w:lang w:eastAsia="ar-SA"/>
              </w:rPr>
              <w:t>a-t</w:t>
            </w:r>
            <w:proofErr w:type="gramEnd"/>
            <w:r w:rsidRPr="00BC2DC1">
              <w:rPr>
                <w:rFonts w:ascii="Times New Roman" w:eastAsia="Times New Roman" w:hAnsi="Times New Roman" w:cs="Calibri"/>
                <w:sz w:val="24"/>
                <w:szCs w:val="24"/>
                <w:lang w:eastAsia="ar-SA"/>
              </w:rPr>
              <w:t xml:space="preserve"> grafikonokat.</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Tudjon egyszerű feladatokat megoldani.</w:t>
            </w:r>
          </w:p>
        </w:tc>
        <w:tc>
          <w:tcPr>
            <w:tcW w:w="2377" w:type="dxa"/>
            <w:gridSpan w:val="2"/>
            <w:vMerge/>
            <w:shd w:val="clear" w:color="auto" w:fill="auto"/>
          </w:tcPr>
          <w:p w:rsidR="00BC2DC1" w:rsidRPr="00BC2DC1" w:rsidRDefault="00BC2DC1" w:rsidP="00BC2DC1">
            <w:pPr>
              <w:spacing w:after="0" w:line="240" w:lineRule="auto"/>
              <w:rPr>
                <w:rFonts w:ascii="Times New Roman" w:eastAsia="Times New Roman" w:hAnsi="Times New Roman" w:cs="Calibri"/>
                <w:i/>
                <w:sz w:val="24"/>
                <w:szCs w:val="24"/>
                <w:lang w:eastAsia="ar-SA"/>
              </w:rPr>
            </w:pPr>
          </w:p>
        </w:tc>
      </w:tr>
      <w:tr w:rsidR="00BC2DC1" w:rsidRPr="00BC2DC1" w:rsidTr="00BC2DC1">
        <w:tc>
          <w:tcPr>
            <w:tcW w:w="3353" w:type="dxa"/>
            <w:gridSpan w:val="3"/>
            <w:shd w:val="clear" w:color="auto" w:fill="auto"/>
          </w:tcPr>
          <w:p w:rsidR="00BC2DC1" w:rsidRPr="00BC2DC1" w:rsidRDefault="00BC2DC1" w:rsidP="00BC2DC1">
            <w:pPr>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A szabadesés vizsgálata.</w:t>
            </w:r>
          </w:p>
          <w:p w:rsidR="00BC2DC1" w:rsidRPr="00BC2DC1" w:rsidRDefault="00BC2DC1" w:rsidP="00BC2DC1">
            <w:pPr>
              <w:suppressAutoHyphens/>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A nehézségi gyorsulás meghatározása.</w:t>
            </w:r>
          </w:p>
        </w:tc>
        <w:tc>
          <w:tcPr>
            <w:tcW w:w="3352" w:type="dxa"/>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Ismerje Galilei modern tudományteremtő, történelmi módszerének lényegét: </w:t>
            </w:r>
          </w:p>
          <w:p w:rsidR="00BC2DC1" w:rsidRPr="00BC2DC1" w:rsidRDefault="00BC2DC1" w:rsidP="008E0EB8">
            <w:pPr>
              <w:numPr>
                <w:ilvl w:val="0"/>
                <w:numId w:val="4"/>
              </w:numPr>
              <w:suppressAutoHyphens/>
              <w:spacing w:after="0" w:line="240" w:lineRule="auto"/>
              <w:ind w:left="235" w:hanging="235"/>
              <w:rPr>
                <w:rFonts w:ascii="Times New Roman" w:eastAsia="Calibri" w:hAnsi="Times New Roman" w:cs="Calibri"/>
                <w:sz w:val="24"/>
                <w:szCs w:val="24"/>
                <w:lang w:eastAsia="ar-SA"/>
              </w:rPr>
            </w:pPr>
            <w:r w:rsidRPr="00BC2DC1">
              <w:rPr>
                <w:rFonts w:ascii="Times New Roman" w:eastAsia="Calibri" w:hAnsi="Times New Roman" w:cs="Calibri"/>
                <w:sz w:val="24"/>
                <w:szCs w:val="24"/>
                <w:lang w:eastAsia="ar-SA"/>
              </w:rPr>
              <w:t>a jelenség megfigyelése,</w:t>
            </w:r>
          </w:p>
          <w:p w:rsidR="00BC2DC1" w:rsidRPr="00BC2DC1" w:rsidRDefault="00BC2DC1" w:rsidP="008E0EB8">
            <w:pPr>
              <w:numPr>
                <w:ilvl w:val="0"/>
                <w:numId w:val="4"/>
              </w:numPr>
              <w:suppressAutoHyphens/>
              <w:spacing w:after="0" w:line="240" w:lineRule="auto"/>
              <w:ind w:left="235" w:hanging="235"/>
              <w:rPr>
                <w:rFonts w:ascii="Times New Roman" w:eastAsia="Calibri" w:hAnsi="Times New Roman" w:cs="Calibri"/>
                <w:sz w:val="24"/>
                <w:szCs w:val="24"/>
                <w:lang w:eastAsia="ar-SA"/>
              </w:rPr>
            </w:pPr>
            <w:r w:rsidRPr="00BC2DC1">
              <w:rPr>
                <w:rFonts w:ascii="Times New Roman" w:eastAsia="Calibri" w:hAnsi="Times New Roman" w:cs="Calibri"/>
                <w:sz w:val="24"/>
                <w:szCs w:val="24"/>
                <w:lang w:eastAsia="ar-SA"/>
              </w:rPr>
              <w:t>értelmező hipotézis felállítása,</w:t>
            </w:r>
          </w:p>
          <w:p w:rsidR="00BC2DC1" w:rsidRPr="00BC2DC1" w:rsidRDefault="00BC2DC1" w:rsidP="008E0EB8">
            <w:pPr>
              <w:numPr>
                <w:ilvl w:val="0"/>
                <w:numId w:val="4"/>
              </w:numPr>
              <w:suppressAutoHyphens/>
              <w:spacing w:after="0" w:line="240" w:lineRule="auto"/>
              <w:ind w:left="235" w:hanging="235"/>
              <w:rPr>
                <w:rFonts w:ascii="Times New Roman" w:eastAsia="Calibri" w:hAnsi="Times New Roman" w:cs="Calibri"/>
                <w:sz w:val="24"/>
                <w:szCs w:val="24"/>
                <w:lang w:eastAsia="ar-SA"/>
              </w:rPr>
            </w:pPr>
            <w:r w:rsidRPr="00BC2DC1">
              <w:rPr>
                <w:rFonts w:ascii="Times New Roman" w:eastAsia="Calibri" w:hAnsi="Times New Roman" w:cs="Calibri"/>
                <w:sz w:val="24"/>
                <w:szCs w:val="24"/>
                <w:lang w:eastAsia="ar-SA"/>
              </w:rPr>
              <w:lastRenderedPageBreak/>
              <w:t xml:space="preserve">számítások elvégzése, </w:t>
            </w:r>
          </w:p>
          <w:p w:rsidR="00BC2DC1" w:rsidRPr="00BC2DC1" w:rsidRDefault="00BC2DC1" w:rsidP="008E0EB8">
            <w:pPr>
              <w:numPr>
                <w:ilvl w:val="0"/>
                <w:numId w:val="6"/>
              </w:numPr>
              <w:suppressAutoHyphens/>
              <w:spacing w:after="0" w:line="240" w:lineRule="auto"/>
              <w:ind w:left="237" w:hanging="237"/>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az eredmény ellenőrzése célzott kísérletekkel.</w:t>
            </w:r>
          </w:p>
        </w:tc>
        <w:tc>
          <w:tcPr>
            <w:tcW w:w="2377" w:type="dxa"/>
            <w:gridSpan w:val="2"/>
            <w:vMerge/>
            <w:shd w:val="clear" w:color="auto" w:fill="auto"/>
          </w:tcPr>
          <w:p w:rsidR="00BC2DC1" w:rsidRPr="00BC2DC1" w:rsidRDefault="00BC2DC1" w:rsidP="00BC2DC1">
            <w:pPr>
              <w:spacing w:after="0" w:line="240" w:lineRule="auto"/>
              <w:rPr>
                <w:rFonts w:ascii="Times New Roman" w:eastAsia="Times New Roman" w:hAnsi="Times New Roman" w:cs="Calibri"/>
                <w:i/>
                <w:sz w:val="24"/>
                <w:szCs w:val="24"/>
                <w:lang w:eastAsia="ar-SA"/>
              </w:rPr>
            </w:pPr>
          </w:p>
        </w:tc>
      </w:tr>
      <w:tr w:rsidR="00BC2DC1" w:rsidRPr="00BC2DC1" w:rsidTr="00BC2DC1">
        <w:tc>
          <w:tcPr>
            <w:tcW w:w="3353" w:type="dxa"/>
            <w:gridSpan w:val="3"/>
            <w:shd w:val="clear" w:color="auto" w:fill="auto"/>
          </w:tcPr>
          <w:p w:rsidR="00BC2DC1" w:rsidRPr="00BC2DC1" w:rsidRDefault="00BC2DC1" w:rsidP="00BC2DC1">
            <w:pPr>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lastRenderedPageBreak/>
              <w:t>Összetett mozgások.</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Egymásra merőleges egyenletes mozgások összege.</w:t>
            </w:r>
          </w:p>
          <w:p w:rsidR="00BC2DC1" w:rsidRPr="00BC2DC1" w:rsidRDefault="00BC2DC1" w:rsidP="00BC2DC1">
            <w:pPr>
              <w:suppressAutoHyphens/>
              <w:spacing w:after="0" w:line="20" w:lineRule="atLeast"/>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Vízszintes hajítás vizsgálata, értelmezése összetett mozgásként. </w:t>
            </w:r>
          </w:p>
        </w:tc>
        <w:tc>
          <w:tcPr>
            <w:tcW w:w="3352" w:type="dxa"/>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Ismerje a mozgások függetlenségének elvét és legyen képes azt egyszerű esetekre (folyón átkelő csónak, eldobott labda pályája, a locsolócsőből kilépő vízsugár pályája) alkalmazni.</w:t>
            </w:r>
          </w:p>
        </w:tc>
        <w:tc>
          <w:tcPr>
            <w:tcW w:w="2377" w:type="dxa"/>
            <w:gridSpan w:val="2"/>
            <w:vMerge/>
            <w:shd w:val="clear" w:color="auto" w:fill="auto"/>
          </w:tcPr>
          <w:p w:rsidR="00BC2DC1" w:rsidRPr="00BC2DC1" w:rsidRDefault="00BC2DC1" w:rsidP="00BC2DC1">
            <w:pPr>
              <w:spacing w:after="0" w:line="240" w:lineRule="auto"/>
              <w:rPr>
                <w:rFonts w:ascii="Times New Roman" w:eastAsia="Times New Roman" w:hAnsi="Times New Roman" w:cs="Calibri"/>
                <w:i/>
                <w:sz w:val="24"/>
                <w:szCs w:val="24"/>
                <w:lang w:eastAsia="ar-SA"/>
              </w:rPr>
            </w:pPr>
          </w:p>
        </w:tc>
      </w:tr>
      <w:tr w:rsidR="00BC2DC1" w:rsidRPr="00BC2DC1" w:rsidTr="00BC2DC1">
        <w:trPr>
          <w:trHeight w:val="74"/>
        </w:trPr>
        <w:tc>
          <w:tcPr>
            <w:tcW w:w="3353" w:type="dxa"/>
            <w:gridSpan w:val="3"/>
            <w:shd w:val="clear" w:color="auto" w:fill="auto"/>
          </w:tcPr>
          <w:p w:rsidR="00BC2DC1" w:rsidRPr="00BC2DC1" w:rsidRDefault="00BC2DC1" w:rsidP="00BC2DC1">
            <w:pPr>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Egyenletes körmozgás.</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 körmozgás, mint periodikus mozgás.</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 mozgás jellemzői (kerületi és szögjellemzők).</w:t>
            </w:r>
          </w:p>
          <w:p w:rsidR="00BC2DC1" w:rsidRPr="00BC2DC1" w:rsidRDefault="00BC2DC1" w:rsidP="00BC2DC1">
            <w:pPr>
              <w:spacing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sz w:val="24"/>
                <w:szCs w:val="24"/>
                <w:lang w:eastAsia="ar-SA"/>
              </w:rPr>
              <w:t>A centripetális gyorsulás értelmezése.</w:t>
            </w:r>
          </w:p>
        </w:tc>
        <w:tc>
          <w:tcPr>
            <w:tcW w:w="3352" w:type="dxa"/>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Ismerje a körmozgást leíró kerületi és szögjellemzőket és tudja alkalmazni azokat. </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Tudja értelmezni a centripetális gyorsulást.</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Mutasson be egyszerű kísérleteket, méréseket. Tudjon alapszintű feladatokat megoldani.</w:t>
            </w:r>
          </w:p>
        </w:tc>
        <w:tc>
          <w:tcPr>
            <w:tcW w:w="2377" w:type="dxa"/>
            <w:gridSpan w:val="2"/>
            <w:vMerge/>
            <w:shd w:val="clear" w:color="auto" w:fill="auto"/>
          </w:tcPr>
          <w:p w:rsidR="00BC2DC1" w:rsidRPr="00BC2DC1" w:rsidRDefault="00BC2DC1" w:rsidP="00BC2DC1">
            <w:pPr>
              <w:spacing w:after="0" w:line="240" w:lineRule="auto"/>
              <w:rPr>
                <w:rFonts w:ascii="Times New Roman" w:eastAsia="Times New Roman" w:hAnsi="Times New Roman" w:cs="Calibri"/>
                <w:sz w:val="24"/>
                <w:szCs w:val="24"/>
                <w:lang w:eastAsia="ar-SA"/>
              </w:rPr>
            </w:pPr>
          </w:p>
        </w:tc>
      </w:tr>
      <w:tr w:rsidR="00BC2DC1" w:rsidRPr="00BC2DC1" w:rsidTr="00BC2DC1">
        <w:trPr>
          <w:trHeight w:val="74"/>
        </w:trPr>
        <w:tc>
          <w:tcPr>
            <w:tcW w:w="3353" w:type="dxa"/>
            <w:gridSpan w:val="3"/>
            <w:shd w:val="clear" w:color="auto" w:fill="auto"/>
          </w:tcPr>
          <w:p w:rsidR="00BC2DC1" w:rsidRPr="00BC2DC1" w:rsidRDefault="00BC2DC1" w:rsidP="00BC2DC1">
            <w:pPr>
              <w:suppressAutoHyphens/>
              <w:spacing w:before="120" w:after="0" w:line="20" w:lineRule="atLeast"/>
              <w:rPr>
                <w:rFonts w:ascii="Times New Roman" w:eastAsia="Times New Roman" w:hAnsi="Times New Roman" w:cs="Calibri"/>
                <w:sz w:val="24"/>
                <w:szCs w:val="24"/>
                <w:shd w:val="clear" w:color="auto" w:fill="FFFF00"/>
                <w:lang w:eastAsia="ar-SA"/>
              </w:rPr>
            </w:pPr>
            <w:r w:rsidRPr="00BC2DC1">
              <w:rPr>
                <w:rFonts w:ascii="Times New Roman" w:eastAsia="Times New Roman" w:hAnsi="Times New Roman" w:cs="Calibri"/>
                <w:i/>
                <w:sz w:val="24"/>
                <w:szCs w:val="24"/>
                <w:lang w:eastAsia="ar-SA"/>
              </w:rPr>
              <w:t>A bolygók körmozgáshoz hasonló centrális mozgása, Kepler törvényei. Kopernikuszi világkép alapjai.</w:t>
            </w:r>
          </w:p>
        </w:tc>
        <w:tc>
          <w:tcPr>
            <w:tcW w:w="3352" w:type="dxa"/>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A tanuló ismerje Kepler törvényeit, tudja azokat alkalmazni a Naprendszer bolygóira és mesterséges holdakra. </w:t>
            </w:r>
          </w:p>
          <w:p w:rsidR="00BC2DC1" w:rsidRPr="00BC2DC1" w:rsidRDefault="00BC2DC1" w:rsidP="00BC2DC1">
            <w:pPr>
              <w:suppressAutoHyphens/>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Ismerje a geocentrikus és heliocentrikus világkép kultúrtörténeti dilemmáját és konfliktusát.</w:t>
            </w:r>
          </w:p>
        </w:tc>
        <w:tc>
          <w:tcPr>
            <w:tcW w:w="2377" w:type="dxa"/>
            <w:gridSpan w:val="2"/>
            <w:vMerge/>
            <w:shd w:val="clear" w:color="auto" w:fill="auto"/>
          </w:tcPr>
          <w:p w:rsidR="00BC2DC1" w:rsidRPr="00BC2DC1" w:rsidRDefault="00BC2DC1" w:rsidP="00BC2DC1">
            <w:pPr>
              <w:spacing w:after="0" w:line="240" w:lineRule="auto"/>
              <w:rPr>
                <w:rFonts w:ascii="Times New Roman" w:eastAsia="Times New Roman" w:hAnsi="Times New Roman" w:cs="Calibri"/>
                <w:sz w:val="24"/>
                <w:szCs w:val="24"/>
                <w:lang w:eastAsia="ar-SA"/>
              </w:rPr>
            </w:pPr>
          </w:p>
        </w:tc>
      </w:tr>
      <w:tr w:rsidR="00BC2DC1" w:rsidRPr="00BC2DC1" w:rsidTr="00BC2DC1">
        <w:trPr>
          <w:gridAfter w:val="1"/>
          <w:wAfter w:w="9" w:type="dxa"/>
        </w:trPr>
        <w:tc>
          <w:tcPr>
            <w:tcW w:w="1825" w:type="dxa"/>
            <w:shd w:val="clear" w:color="auto" w:fill="auto"/>
            <w:vAlign w:val="center"/>
          </w:tcPr>
          <w:p w:rsidR="00BC2DC1" w:rsidRPr="00BC2DC1" w:rsidRDefault="00BC2DC1" w:rsidP="00BC2DC1">
            <w:pPr>
              <w:snapToGrid w:val="0"/>
              <w:spacing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Kulcsfogalmak/ fogalmak</w:t>
            </w:r>
          </w:p>
        </w:tc>
        <w:tc>
          <w:tcPr>
            <w:tcW w:w="7248" w:type="dxa"/>
            <w:gridSpan w:val="4"/>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b/>
                <w:sz w:val="24"/>
                <w:szCs w:val="24"/>
                <w:lang w:eastAsia="ar-SA"/>
              </w:rPr>
            </w:pPr>
            <w:r w:rsidRPr="00BC2DC1">
              <w:rPr>
                <w:rFonts w:ascii="Times New Roman" w:eastAsia="Times New Roman" w:hAnsi="Times New Roman" w:cs="Calibri"/>
                <w:sz w:val="24"/>
                <w:szCs w:val="24"/>
                <w:lang w:eastAsia="ar-SA"/>
              </w:rPr>
              <w:t>Sebesség, átlagsebesség, pillanatnyi sebesség, gyorsulás, vektorjelleg, mozgások összegződése, periódusidő, szögsebesség, centripetális gyorsulás.</w:t>
            </w:r>
          </w:p>
        </w:tc>
      </w:tr>
    </w:tbl>
    <w:p w:rsidR="00BC2DC1" w:rsidRPr="00BC2DC1" w:rsidRDefault="00BC2DC1" w:rsidP="00BC2DC1">
      <w:pPr>
        <w:spacing w:after="0" w:line="240" w:lineRule="auto"/>
        <w:rPr>
          <w:rFonts w:ascii="Times New Roman" w:eastAsia="Calibri" w:hAnsi="Times New Roman" w:cs="Calibri"/>
          <w:sz w:val="24"/>
          <w:szCs w:val="24"/>
          <w:lang w:eastAsia="ar-SA"/>
        </w:rPr>
      </w:pPr>
    </w:p>
    <w:p w:rsidR="00BC2DC1" w:rsidRPr="00BC2DC1" w:rsidRDefault="00BC2DC1" w:rsidP="00BC2DC1">
      <w:pPr>
        <w:spacing w:after="0" w:line="240" w:lineRule="auto"/>
        <w:rPr>
          <w:rFonts w:ascii="Times New Roman" w:eastAsia="Calibri" w:hAnsi="Times New Roman" w:cs="Calibri"/>
          <w:sz w:val="24"/>
          <w:szCs w:val="24"/>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30"/>
        <w:gridCol w:w="321"/>
        <w:gridCol w:w="535"/>
        <w:gridCol w:w="3425"/>
        <w:gridCol w:w="1437"/>
        <w:gridCol w:w="1707"/>
        <w:gridCol w:w="33"/>
      </w:tblGrid>
      <w:tr w:rsidR="00BC2DC1" w:rsidRPr="00BC2DC1" w:rsidTr="00BC2DC1">
        <w:trPr>
          <w:gridAfter w:val="1"/>
          <w:wAfter w:w="27" w:type="dxa"/>
        </w:trPr>
        <w:tc>
          <w:tcPr>
            <w:tcW w:w="2160" w:type="dxa"/>
            <w:gridSpan w:val="2"/>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Tematikai egység</w:t>
            </w:r>
          </w:p>
        </w:tc>
        <w:tc>
          <w:tcPr>
            <w:tcW w:w="5669" w:type="dxa"/>
            <w:gridSpan w:val="3"/>
            <w:shd w:val="clear" w:color="auto" w:fill="auto"/>
            <w:vAlign w:val="center"/>
          </w:tcPr>
          <w:p w:rsidR="00BC2DC1" w:rsidRPr="00BC2DC1" w:rsidRDefault="00BC2DC1" w:rsidP="00BC2DC1">
            <w:pPr>
              <w:suppressAutoHyphens/>
              <w:spacing w:after="0" w:line="240" w:lineRule="auto"/>
              <w:jc w:val="center"/>
              <w:rPr>
                <w:rFonts w:ascii="Times New Roman" w:eastAsia="Times New Roman" w:hAnsi="Times New Roman" w:cs="Calibri"/>
                <w:sz w:val="24"/>
                <w:szCs w:val="24"/>
                <w:lang w:eastAsia="ar-SA"/>
              </w:rPr>
            </w:pPr>
            <w:r w:rsidRPr="00BC2DC1">
              <w:rPr>
                <w:rFonts w:ascii="Times New Roman" w:eastAsia="Times New Roman" w:hAnsi="Times New Roman" w:cs="Calibri"/>
                <w:b/>
                <w:sz w:val="24"/>
                <w:szCs w:val="24"/>
                <w:lang w:eastAsia="ar-SA"/>
              </w:rPr>
              <w:t xml:space="preserve">Okok és okozatok (Arisztotelésztől Newtonig) – </w:t>
            </w:r>
            <w:r w:rsidRPr="00BC2DC1">
              <w:rPr>
                <w:rFonts w:ascii="Times New Roman" w:eastAsia="Times New Roman" w:hAnsi="Times New Roman" w:cs="Calibri"/>
                <w:b/>
                <w:sz w:val="24"/>
                <w:szCs w:val="24"/>
                <w:lang w:eastAsia="ar-SA"/>
              </w:rPr>
              <w:br/>
            </w:r>
            <w:proofErr w:type="gramStart"/>
            <w:r w:rsidRPr="00BC2DC1">
              <w:rPr>
                <w:rFonts w:ascii="Times New Roman" w:eastAsia="Times New Roman" w:hAnsi="Times New Roman" w:cs="Calibri"/>
                <w:b/>
                <w:sz w:val="24"/>
                <w:szCs w:val="24"/>
                <w:lang w:eastAsia="ar-SA"/>
              </w:rPr>
              <w:t>A</w:t>
            </w:r>
            <w:proofErr w:type="gramEnd"/>
            <w:r w:rsidRPr="00BC2DC1">
              <w:rPr>
                <w:rFonts w:ascii="Times New Roman" w:eastAsia="Times New Roman" w:hAnsi="Times New Roman" w:cs="Calibri"/>
                <w:b/>
                <w:sz w:val="24"/>
                <w:szCs w:val="24"/>
                <w:lang w:eastAsia="ar-SA"/>
              </w:rPr>
              <w:t xml:space="preserve"> newtoni mechanika elemei</w:t>
            </w:r>
          </w:p>
        </w:tc>
        <w:tc>
          <w:tcPr>
            <w:tcW w:w="1432" w:type="dxa"/>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Órakeret 28óra</w:t>
            </w:r>
          </w:p>
        </w:tc>
      </w:tr>
      <w:tr w:rsidR="00BC2DC1" w:rsidRPr="00BC2DC1" w:rsidTr="00BC2DC1">
        <w:trPr>
          <w:gridAfter w:val="1"/>
          <w:wAfter w:w="27" w:type="dxa"/>
        </w:trPr>
        <w:tc>
          <w:tcPr>
            <w:tcW w:w="2160" w:type="dxa"/>
            <w:gridSpan w:val="2"/>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Előzetes tudás</w:t>
            </w:r>
          </w:p>
        </w:tc>
        <w:tc>
          <w:tcPr>
            <w:tcW w:w="7101" w:type="dxa"/>
            <w:gridSpan w:val="4"/>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Erő, az erő mértékegysége, erőmérő, gyorsulás, tömeg.</w:t>
            </w:r>
          </w:p>
        </w:tc>
      </w:tr>
      <w:tr w:rsidR="00BC2DC1" w:rsidRPr="00BC2DC1" w:rsidTr="00BC2DC1">
        <w:trPr>
          <w:gridAfter w:val="1"/>
          <w:wAfter w:w="27" w:type="dxa"/>
        </w:trPr>
        <w:tc>
          <w:tcPr>
            <w:tcW w:w="2160" w:type="dxa"/>
            <w:gridSpan w:val="2"/>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A tematikai egység nevelési-fejlesztési céljai</w:t>
            </w:r>
          </w:p>
        </w:tc>
        <w:tc>
          <w:tcPr>
            <w:tcW w:w="7101" w:type="dxa"/>
            <w:gridSpan w:val="4"/>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Az ösztönös arisztotelészi mozgásszemlélet tudatos lecserélése a newtoni dinamikus szemléletre. Az új szemléletű gondolkodásmód kiépítése. Az általános iskolában megismert sztatikus erőfogalom felcserélése a dinamikai szemléletűvel, rámutatva a két szemlélet összhangjára.</w:t>
            </w:r>
          </w:p>
        </w:tc>
      </w:tr>
      <w:tr w:rsidR="00BC2DC1" w:rsidRPr="00BC2DC1" w:rsidTr="00BC2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15" w:type="dxa"/>
            <w:gridSpan w:val="3"/>
            <w:tcBorders>
              <w:top w:val="single" w:sz="4" w:space="0" w:color="000000"/>
              <w:left w:val="single" w:sz="4" w:space="0" w:color="000000"/>
              <w:bottom w:val="single" w:sz="4" w:space="0" w:color="000000"/>
            </w:tcBorders>
            <w:shd w:val="clear" w:color="auto" w:fill="auto"/>
            <w:vAlign w:val="center"/>
          </w:tcPr>
          <w:p w:rsidR="00BC2DC1" w:rsidRPr="00BC2DC1" w:rsidRDefault="00BC2DC1" w:rsidP="00BC2DC1">
            <w:pPr>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Problémák, jelenségek, gyakorlati alkalmazások, ismeretek</w:t>
            </w:r>
          </w:p>
        </w:tc>
        <w:tc>
          <w:tcPr>
            <w:tcW w:w="3430" w:type="dxa"/>
            <w:tcBorders>
              <w:top w:val="single" w:sz="4" w:space="0" w:color="000000"/>
              <w:left w:val="single" w:sz="4" w:space="0" w:color="000000"/>
              <w:bottom w:val="single" w:sz="4" w:space="0" w:color="000000"/>
            </w:tcBorders>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sz w:val="24"/>
                <w:szCs w:val="24"/>
                <w:lang w:eastAsia="ar-SA"/>
              </w:rPr>
            </w:pPr>
            <w:r w:rsidRPr="00BC2DC1">
              <w:rPr>
                <w:rFonts w:ascii="Times New Roman" w:eastAsia="Times New Roman" w:hAnsi="Times New Roman" w:cs="Calibri"/>
                <w:b/>
                <w:sz w:val="24"/>
                <w:szCs w:val="24"/>
                <w:lang w:eastAsia="ar-SA"/>
              </w:rPr>
              <w:t>Követelmények</w:t>
            </w:r>
          </w:p>
        </w:tc>
        <w:tc>
          <w:tcPr>
            <w:tcW w:w="3043"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Kapcsolódási pontok</w:t>
            </w:r>
          </w:p>
        </w:tc>
      </w:tr>
      <w:tr w:rsidR="00BC2DC1" w:rsidRPr="00BC2DC1" w:rsidTr="00BC2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15" w:type="dxa"/>
            <w:gridSpan w:val="3"/>
            <w:tcBorders>
              <w:top w:val="single" w:sz="4" w:space="0" w:color="000000"/>
              <w:left w:val="single" w:sz="4" w:space="0" w:color="000000"/>
              <w:bottom w:val="single" w:sz="4" w:space="0" w:color="000000"/>
            </w:tcBorders>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A tehetetlenség törvénye</w:t>
            </w:r>
            <w:r w:rsidRPr="00BC2DC1">
              <w:rPr>
                <w:rFonts w:ascii="Times New Roman" w:eastAsia="Times New Roman" w:hAnsi="Times New Roman" w:cs="Calibri"/>
                <w:sz w:val="24"/>
                <w:szCs w:val="24"/>
                <w:lang w:eastAsia="ar-SA"/>
              </w:rPr>
              <w:t xml:space="preserve"> (Newton I. axiómája).</w:t>
            </w:r>
          </w:p>
          <w:p w:rsidR="00BC2DC1" w:rsidRPr="00BC2DC1" w:rsidRDefault="00BC2DC1" w:rsidP="00BC2DC1">
            <w:pPr>
              <w:suppressAutoHyphens/>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Mindennapos közlekedési tapasztalatok hirtelen fékezésnél, a </w:t>
            </w:r>
            <w:r w:rsidRPr="00BC2DC1">
              <w:rPr>
                <w:rFonts w:ascii="Times New Roman" w:eastAsia="Times New Roman" w:hAnsi="Times New Roman" w:cs="Calibri"/>
                <w:sz w:val="24"/>
                <w:szCs w:val="24"/>
                <w:lang w:eastAsia="ar-SA"/>
              </w:rPr>
              <w:lastRenderedPageBreak/>
              <w:t>biztonsági öv szerepe.</w:t>
            </w:r>
          </w:p>
          <w:p w:rsidR="00BC2DC1" w:rsidRPr="00BC2DC1" w:rsidRDefault="00BC2DC1" w:rsidP="00BC2DC1">
            <w:pPr>
              <w:spacing w:after="0" w:line="240" w:lineRule="auto"/>
              <w:rPr>
                <w:rFonts w:ascii="Times New Roman" w:eastAsia="Times New Roman" w:hAnsi="Times New Roman" w:cs="Calibri"/>
                <w:b/>
                <w:sz w:val="24"/>
                <w:szCs w:val="24"/>
                <w:lang w:eastAsia="ar-SA"/>
              </w:rPr>
            </w:pPr>
            <w:r w:rsidRPr="00BC2DC1">
              <w:rPr>
                <w:rFonts w:ascii="Times New Roman" w:eastAsia="Times New Roman" w:hAnsi="Times New Roman" w:cs="Calibri"/>
                <w:sz w:val="24"/>
                <w:szCs w:val="24"/>
                <w:lang w:eastAsia="ar-SA"/>
              </w:rPr>
              <w:t>Az űrben, űrhajóban szabadon mozgó testek.</w:t>
            </w:r>
          </w:p>
        </w:tc>
        <w:tc>
          <w:tcPr>
            <w:tcW w:w="3430" w:type="dxa"/>
            <w:tcBorders>
              <w:top w:val="single" w:sz="4" w:space="0" w:color="000000"/>
              <w:left w:val="single" w:sz="4" w:space="0" w:color="000000"/>
              <w:bottom w:val="single" w:sz="4" w:space="0" w:color="000000"/>
              <w:right w:val="single" w:sz="4" w:space="0" w:color="auto"/>
            </w:tcBorders>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lastRenderedPageBreak/>
              <w:t>Legyen képes a tanuló az arisztotelészi mozgásértelmezés elvetésére.</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Ismerje a tehetetlenség fogalmát és legyen képes az ezzel </w:t>
            </w:r>
            <w:r w:rsidRPr="00BC2DC1">
              <w:rPr>
                <w:rFonts w:ascii="Times New Roman" w:eastAsia="Times New Roman" w:hAnsi="Times New Roman" w:cs="Calibri"/>
                <w:sz w:val="24"/>
                <w:szCs w:val="24"/>
                <w:lang w:eastAsia="ar-SA"/>
              </w:rPr>
              <w:lastRenderedPageBreak/>
              <w:t>kapcsolatos hétköznapi jelenségek értelmezésére.</w:t>
            </w:r>
          </w:p>
          <w:p w:rsidR="00BC2DC1" w:rsidRPr="00BC2DC1" w:rsidRDefault="00BC2DC1" w:rsidP="00BC2DC1">
            <w:pPr>
              <w:spacing w:after="0" w:line="240" w:lineRule="auto"/>
              <w:rPr>
                <w:rFonts w:ascii="Times New Roman" w:eastAsia="Times New Roman" w:hAnsi="Times New Roman" w:cs="Calibri"/>
                <w:b/>
                <w:sz w:val="24"/>
                <w:szCs w:val="24"/>
                <w:lang w:eastAsia="ar-SA"/>
              </w:rPr>
            </w:pPr>
            <w:r w:rsidRPr="00BC2DC1">
              <w:rPr>
                <w:rFonts w:ascii="Times New Roman" w:eastAsia="Times New Roman" w:hAnsi="Times New Roman" w:cs="Calibri"/>
                <w:sz w:val="24"/>
                <w:szCs w:val="24"/>
                <w:lang w:eastAsia="ar-SA"/>
              </w:rPr>
              <w:t>Ismerje az inercia-(tehetetlenségi) rendszer fogalmát.</w:t>
            </w:r>
          </w:p>
        </w:tc>
        <w:tc>
          <w:tcPr>
            <w:tcW w:w="3043"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lastRenderedPageBreak/>
              <w:t>Matematika</w:t>
            </w:r>
            <w:r w:rsidRPr="00BC2DC1">
              <w:rPr>
                <w:rFonts w:ascii="Times New Roman" w:eastAsia="Times New Roman" w:hAnsi="Times New Roman" w:cs="Calibri"/>
                <w:sz w:val="24"/>
                <w:szCs w:val="24"/>
                <w:lang w:eastAsia="ar-SA"/>
              </w:rPr>
              <w:t>: a függvény fogalma, grafikus ábrázolás, egyenletrendezés.</w:t>
            </w:r>
          </w:p>
          <w:p w:rsidR="00BC2DC1" w:rsidRPr="00BC2DC1" w:rsidRDefault="00BC2DC1" w:rsidP="00BC2DC1">
            <w:pPr>
              <w:spacing w:after="0" w:line="240" w:lineRule="auto"/>
              <w:rPr>
                <w:rFonts w:ascii="Times New Roman" w:eastAsia="Times New Roman" w:hAnsi="Times New Roman" w:cs="Calibri"/>
                <w: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 xml:space="preserve">Technika, életvitel és </w:t>
            </w:r>
            <w:r w:rsidRPr="00BC2DC1">
              <w:rPr>
                <w:rFonts w:ascii="Times New Roman" w:eastAsia="Times New Roman" w:hAnsi="Times New Roman" w:cs="Calibri"/>
                <w:i/>
                <w:sz w:val="24"/>
                <w:szCs w:val="24"/>
                <w:lang w:eastAsia="ar-SA"/>
              </w:rPr>
              <w:lastRenderedPageBreak/>
              <w:t>gyakorlat</w:t>
            </w:r>
            <w:r w:rsidRPr="00BC2DC1">
              <w:rPr>
                <w:rFonts w:ascii="Times New Roman" w:eastAsia="Times New Roman" w:hAnsi="Times New Roman" w:cs="Calibri"/>
                <w:sz w:val="24"/>
                <w:szCs w:val="24"/>
                <w:lang w:eastAsia="ar-SA"/>
              </w:rPr>
              <w:t>: Takarékosság; légszennyezés, zajszennyezés; közlekedésbiztonsági eszközök, közlekedési szabályok.</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Biztonsági öv, ütközéses balesetek, a gépkocsi biztonsági felszerelése, a biztonságos fékezés.</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Biológia-egészségtan</w:t>
            </w:r>
            <w:r w:rsidRPr="00BC2DC1">
              <w:rPr>
                <w:rFonts w:ascii="Times New Roman" w:eastAsia="Times New Roman" w:hAnsi="Times New Roman" w:cs="Calibri"/>
                <w:sz w:val="24"/>
                <w:szCs w:val="24"/>
                <w:lang w:eastAsia="ar-SA"/>
              </w:rPr>
              <w:t>: reakcióidő, az állatok mozgása (pl. medúza).</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Földrajz</w:t>
            </w:r>
            <w:r w:rsidRPr="00BC2DC1">
              <w:rPr>
                <w:rFonts w:ascii="Times New Roman" w:eastAsia="Times New Roman" w:hAnsi="Times New Roman" w:cs="Calibri"/>
                <w:sz w:val="24"/>
                <w:szCs w:val="24"/>
                <w:lang w:eastAsia="ar-SA"/>
              </w:rPr>
              <w:t xml:space="preserve">: </w:t>
            </w:r>
          </w:p>
          <w:p w:rsidR="00BC2DC1" w:rsidRPr="00BC2DC1" w:rsidRDefault="00BC2DC1" w:rsidP="00BC2DC1">
            <w:pPr>
              <w:spacing w:after="0" w:line="240" w:lineRule="auto"/>
              <w:rPr>
                <w:rFonts w:ascii="Times New Roman" w:eastAsia="Times New Roman" w:hAnsi="Times New Roman" w:cs="Calibri"/>
                <w:b/>
                <w:sz w:val="24"/>
                <w:szCs w:val="24"/>
                <w:lang w:eastAsia="ar-SA"/>
              </w:rPr>
            </w:pPr>
            <w:r w:rsidRPr="00BC2DC1">
              <w:rPr>
                <w:rFonts w:ascii="Times New Roman" w:eastAsia="Times New Roman" w:hAnsi="Times New Roman" w:cs="Calibri"/>
                <w:sz w:val="24"/>
                <w:szCs w:val="24"/>
                <w:lang w:eastAsia="ar-SA"/>
              </w:rPr>
              <w:t>a Naprendszer szerkezete, az égitestek mozgása, csillagképek, távcsövek.</w:t>
            </w:r>
          </w:p>
        </w:tc>
      </w:tr>
      <w:tr w:rsidR="00BC2DC1" w:rsidRPr="00BC2DC1" w:rsidTr="00BC2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15" w:type="dxa"/>
            <w:gridSpan w:val="3"/>
            <w:tcBorders>
              <w:top w:val="single" w:sz="4" w:space="0" w:color="000000"/>
              <w:left w:val="single" w:sz="4" w:space="0" w:color="000000"/>
              <w:bottom w:val="single" w:sz="4" w:space="0" w:color="000000"/>
            </w:tcBorders>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lastRenderedPageBreak/>
              <w:t>Az erő fogalma.</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Az erő alak- és mozgásállapot-változtató hatása.</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Erőmérés rugós erőmérővel.</w:t>
            </w:r>
          </w:p>
        </w:tc>
        <w:tc>
          <w:tcPr>
            <w:tcW w:w="3430" w:type="dxa"/>
            <w:tcBorders>
              <w:top w:val="single" w:sz="4" w:space="0" w:color="000000"/>
              <w:left w:val="single" w:sz="4" w:space="0" w:color="000000"/>
              <w:bottom w:val="single" w:sz="4" w:space="0" w:color="000000"/>
              <w:right w:val="single" w:sz="4" w:space="0" w:color="auto"/>
            </w:tcBorders>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 tanuló ismerje az erő alak- és mozgásállapot-változtató hatását, az erő mérését, mértékegységét, vektor-jellegét. Legyen képes erőt mérni rugós erőmérővel.</w:t>
            </w:r>
          </w:p>
        </w:tc>
        <w:tc>
          <w:tcPr>
            <w:tcW w:w="3043" w:type="dxa"/>
            <w:gridSpan w:val="3"/>
            <w:vMerge/>
            <w:tcBorders>
              <w:top w:val="single" w:sz="4" w:space="0" w:color="auto"/>
              <w:left w:val="single" w:sz="4" w:space="0" w:color="auto"/>
              <w:bottom w:val="single" w:sz="4" w:space="0" w:color="auto"/>
              <w:right w:val="single" w:sz="4" w:space="0" w:color="auto"/>
            </w:tcBorders>
            <w:shd w:val="clear" w:color="auto" w:fill="auto"/>
          </w:tcPr>
          <w:p w:rsidR="00BC2DC1" w:rsidRPr="00BC2DC1" w:rsidRDefault="00BC2DC1" w:rsidP="00BC2DC1">
            <w:pPr>
              <w:snapToGrid w:val="0"/>
              <w:spacing w:after="0" w:line="240" w:lineRule="auto"/>
              <w:rPr>
                <w:rFonts w:ascii="Times New Roman" w:eastAsia="Times New Roman" w:hAnsi="Times New Roman" w:cs="Calibri"/>
                <w:i/>
                <w:sz w:val="24"/>
                <w:szCs w:val="24"/>
                <w:lang w:eastAsia="ar-SA"/>
              </w:rPr>
            </w:pPr>
          </w:p>
        </w:tc>
      </w:tr>
      <w:tr w:rsidR="00BC2DC1" w:rsidRPr="00BC2DC1" w:rsidTr="00BC2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15" w:type="dxa"/>
            <w:gridSpan w:val="3"/>
            <w:tcBorders>
              <w:top w:val="single" w:sz="4" w:space="0" w:color="000000"/>
              <w:left w:val="single" w:sz="4" w:space="0" w:color="000000"/>
              <w:bottom w:val="single" w:sz="4" w:space="0" w:color="000000"/>
            </w:tcBorders>
            <w:shd w:val="clear" w:color="auto" w:fill="auto"/>
          </w:tcPr>
          <w:p w:rsidR="00BC2DC1" w:rsidRPr="00BC2DC1" w:rsidRDefault="00BC2DC1" w:rsidP="00BC2DC1">
            <w:pPr>
              <w:suppressAutoHyphens/>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Az erő mozgásállapot-változtató (gyorsító) hatása – Newton II. axiómája.</w:t>
            </w:r>
          </w:p>
          <w:p w:rsidR="00BC2DC1" w:rsidRPr="00BC2DC1" w:rsidRDefault="00BC2DC1" w:rsidP="00BC2DC1">
            <w:pPr>
              <w:suppressAutoHyphens/>
              <w:spacing w:after="0" w:line="240" w:lineRule="auto"/>
              <w:rPr>
                <w:rFonts w:ascii="Times New Roman" w:eastAsia="Times New Roman" w:hAnsi="Times New Roman" w:cs="Calibri"/>
                <w:i/>
                <w:sz w:val="24"/>
                <w:szCs w:val="24"/>
                <w:lang w:eastAsia="ar-SA"/>
              </w:rPr>
            </w:pPr>
          </w:p>
          <w:p w:rsidR="00BC2DC1" w:rsidRPr="00BC2DC1" w:rsidRDefault="00BC2DC1" w:rsidP="00BC2DC1">
            <w:pPr>
              <w:suppressAutoHyphens/>
              <w:spacing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A tömeg, mint a tehetetlenség mértéke, a tömegközéppont fogalma.</w:t>
            </w:r>
          </w:p>
        </w:tc>
        <w:tc>
          <w:tcPr>
            <w:tcW w:w="3430" w:type="dxa"/>
            <w:tcBorders>
              <w:top w:val="single" w:sz="4" w:space="0" w:color="000000"/>
              <w:left w:val="single" w:sz="4" w:space="0" w:color="000000"/>
              <w:bottom w:val="single" w:sz="4" w:space="0" w:color="000000"/>
              <w:right w:val="single" w:sz="4" w:space="0" w:color="auto"/>
            </w:tcBorders>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Tudja Newton II. törvényét, lássa kapcsolatát az erő szabványos mértékegységével. </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Ismerje a tehetetlen tömeg fogalmát. Értse a tömegközéppont szerepét a valóságos testek mozgásának értelmezése során.</w:t>
            </w:r>
          </w:p>
        </w:tc>
        <w:tc>
          <w:tcPr>
            <w:tcW w:w="3043" w:type="dxa"/>
            <w:gridSpan w:val="3"/>
            <w:vMerge/>
            <w:tcBorders>
              <w:top w:val="single" w:sz="4" w:space="0" w:color="auto"/>
              <w:left w:val="single" w:sz="4" w:space="0" w:color="auto"/>
              <w:bottom w:val="single" w:sz="4" w:space="0" w:color="auto"/>
              <w:right w:val="single" w:sz="4" w:space="0" w:color="auto"/>
            </w:tcBorders>
            <w:shd w:val="clear" w:color="auto" w:fill="auto"/>
          </w:tcPr>
          <w:p w:rsidR="00BC2DC1" w:rsidRPr="00BC2DC1" w:rsidRDefault="00BC2DC1" w:rsidP="00BC2DC1">
            <w:pPr>
              <w:snapToGrid w:val="0"/>
              <w:spacing w:after="0" w:line="240" w:lineRule="auto"/>
              <w:rPr>
                <w:rFonts w:ascii="Times New Roman" w:eastAsia="Times New Roman" w:hAnsi="Times New Roman" w:cs="Calibri"/>
                <w:i/>
                <w:sz w:val="24"/>
                <w:szCs w:val="24"/>
                <w:lang w:eastAsia="ar-SA"/>
              </w:rPr>
            </w:pPr>
          </w:p>
        </w:tc>
      </w:tr>
      <w:tr w:rsidR="00BC2DC1" w:rsidRPr="00BC2DC1" w:rsidTr="00BC2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815" w:type="dxa"/>
            <w:gridSpan w:val="3"/>
            <w:tcBorders>
              <w:top w:val="single" w:sz="4" w:space="0" w:color="000000"/>
              <w:left w:val="single" w:sz="4" w:space="0" w:color="000000"/>
              <w:bottom w:val="single" w:sz="4" w:space="0" w:color="000000"/>
            </w:tcBorders>
            <w:shd w:val="clear" w:color="auto" w:fill="auto"/>
          </w:tcPr>
          <w:p w:rsidR="00BC2DC1" w:rsidRPr="00BC2DC1" w:rsidRDefault="00BC2DC1" w:rsidP="00BC2DC1">
            <w:pPr>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Erőtörvények, a dinamika alapegyenlete.</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 rugó erőtörvénye.</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 nehézségi erő és hatása.</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Tapadási és csúszási súrlódás.</w:t>
            </w:r>
          </w:p>
          <w:p w:rsidR="00BC2DC1" w:rsidRPr="00BC2DC1" w:rsidRDefault="00BC2DC1" w:rsidP="00BC2DC1">
            <w:pPr>
              <w:suppressAutoHyphens/>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Alkalmazások:</w:t>
            </w:r>
          </w:p>
          <w:p w:rsidR="00BC2DC1" w:rsidRPr="00BC2DC1" w:rsidRDefault="00BC2DC1" w:rsidP="00BC2DC1">
            <w:pPr>
              <w:suppressAutoHyphens/>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 súrlódás szerepe az autó gyorsításában, fékezésében.</w:t>
            </w:r>
          </w:p>
          <w:p w:rsidR="00BC2DC1" w:rsidRPr="00BC2DC1" w:rsidRDefault="00BC2DC1" w:rsidP="00BC2DC1">
            <w:pPr>
              <w:suppressAutoHyphens/>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Szabadon eső testek súlytalansága.</w:t>
            </w:r>
          </w:p>
        </w:tc>
        <w:tc>
          <w:tcPr>
            <w:tcW w:w="3430" w:type="dxa"/>
            <w:tcBorders>
              <w:top w:val="single" w:sz="4" w:space="0" w:color="000000"/>
              <w:left w:val="single" w:sz="4" w:space="0" w:color="000000"/>
              <w:bottom w:val="single" w:sz="4" w:space="0" w:color="000000"/>
              <w:right w:val="single" w:sz="4" w:space="0" w:color="auto"/>
            </w:tcBorders>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Ismerje, és tudja alkalmazni a tanult egyszerű erőtörvényeket.</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Legyen képes egyszerű feladatok megoldására, néhány egyszerű esetben:</w:t>
            </w:r>
          </w:p>
          <w:p w:rsidR="00BC2DC1" w:rsidRPr="00BC2DC1" w:rsidRDefault="00BC2DC1" w:rsidP="008E0EB8">
            <w:pPr>
              <w:numPr>
                <w:ilvl w:val="0"/>
                <w:numId w:val="5"/>
              </w:numPr>
              <w:suppressAutoHyphens/>
              <w:spacing w:after="0" w:line="240" w:lineRule="auto"/>
              <w:ind w:left="247" w:hanging="247"/>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állandó erővel húzott test; </w:t>
            </w:r>
          </w:p>
          <w:p w:rsidR="00BC2DC1" w:rsidRPr="00BC2DC1" w:rsidRDefault="00BC2DC1" w:rsidP="008E0EB8">
            <w:pPr>
              <w:numPr>
                <w:ilvl w:val="0"/>
                <w:numId w:val="5"/>
              </w:numPr>
              <w:suppressAutoHyphens/>
              <w:spacing w:after="0" w:line="240" w:lineRule="auto"/>
              <w:ind w:left="247" w:hanging="247"/>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mozgás lejtőn, </w:t>
            </w:r>
          </w:p>
          <w:p w:rsidR="00BC2DC1" w:rsidRPr="00BC2DC1" w:rsidRDefault="00BC2DC1" w:rsidP="008E0EB8">
            <w:pPr>
              <w:numPr>
                <w:ilvl w:val="0"/>
                <w:numId w:val="5"/>
              </w:numPr>
              <w:suppressAutoHyphens/>
              <w:spacing w:after="0" w:line="240" w:lineRule="auto"/>
              <w:ind w:left="247" w:hanging="247"/>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a súrlódás szerepe egyszerű mozgások esetén. </w:t>
            </w:r>
          </w:p>
        </w:tc>
        <w:tc>
          <w:tcPr>
            <w:tcW w:w="3043" w:type="dxa"/>
            <w:gridSpan w:val="3"/>
            <w:vMerge/>
            <w:tcBorders>
              <w:top w:val="single" w:sz="4" w:space="0" w:color="auto"/>
              <w:left w:val="single" w:sz="4" w:space="0" w:color="auto"/>
              <w:bottom w:val="single" w:sz="4" w:space="0" w:color="auto"/>
              <w:right w:val="single" w:sz="4" w:space="0" w:color="auto"/>
            </w:tcBorders>
            <w:shd w:val="clear" w:color="auto" w:fill="auto"/>
          </w:tcPr>
          <w:p w:rsidR="00BC2DC1" w:rsidRPr="00BC2DC1" w:rsidRDefault="00BC2DC1" w:rsidP="00BC2DC1">
            <w:pPr>
              <w:snapToGrid w:val="0"/>
              <w:spacing w:after="0" w:line="240" w:lineRule="auto"/>
              <w:rPr>
                <w:rFonts w:ascii="Times New Roman" w:eastAsia="Times New Roman" w:hAnsi="Times New Roman" w:cs="Calibri"/>
                <w:i/>
                <w:sz w:val="24"/>
                <w:szCs w:val="24"/>
                <w:lang w:eastAsia="ar-SA"/>
              </w:rPr>
            </w:pPr>
          </w:p>
        </w:tc>
      </w:tr>
      <w:tr w:rsidR="00BC2DC1" w:rsidRPr="00BC2DC1" w:rsidTr="00BC2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15" w:type="dxa"/>
            <w:gridSpan w:val="3"/>
            <w:tcBorders>
              <w:top w:val="single" w:sz="4" w:space="0" w:color="000000"/>
              <w:left w:val="single" w:sz="4" w:space="0" w:color="000000"/>
              <w:bottom w:val="single" w:sz="4" w:space="0" w:color="000000"/>
            </w:tcBorders>
            <w:shd w:val="clear" w:color="auto" w:fill="auto"/>
          </w:tcPr>
          <w:p w:rsidR="00BC2DC1" w:rsidRPr="00BC2DC1" w:rsidRDefault="00BC2DC1" w:rsidP="00BC2DC1">
            <w:pPr>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Az egyenletes körmozgás dinamikája.</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Jelenségek, gyakorlati alkalmazások: vezetés kanyarban, út megdöntése kanyarban, hullámvasút; függőleges síkban átforduló kocsi; műrepülés, körhinta, centrifuga.</w:t>
            </w:r>
          </w:p>
        </w:tc>
        <w:tc>
          <w:tcPr>
            <w:tcW w:w="3430" w:type="dxa"/>
            <w:tcBorders>
              <w:top w:val="single" w:sz="4" w:space="0" w:color="000000"/>
              <w:left w:val="single" w:sz="4" w:space="0" w:color="000000"/>
              <w:bottom w:val="single" w:sz="4" w:space="0" w:color="000000"/>
              <w:right w:val="single" w:sz="4" w:space="0" w:color="auto"/>
            </w:tcBorders>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Értse, hogy az egyenletes körmozgást végző test gyorsulását (a centripetális gyorsulást) a testre ható erők eredője adja, ami mindig a kör középpontjába mutat.</w:t>
            </w:r>
          </w:p>
        </w:tc>
        <w:tc>
          <w:tcPr>
            <w:tcW w:w="3043" w:type="dxa"/>
            <w:gridSpan w:val="3"/>
            <w:vMerge/>
            <w:tcBorders>
              <w:top w:val="single" w:sz="4" w:space="0" w:color="auto"/>
              <w:left w:val="single" w:sz="4" w:space="0" w:color="auto"/>
              <w:bottom w:val="single" w:sz="4" w:space="0" w:color="auto"/>
              <w:right w:val="single" w:sz="4" w:space="0" w:color="auto"/>
            </w:tcBorders>
            <w:shd w:val="clear" w:color="auto" w:fill="auto"/>
          </w:tcPr>
          <w:p w:rsidR="00BC2DC1" w:rsidRPr="00BC2DC1" w:rsidRDefault="00BC2DC1" w:rsidP="00BC2DC1">
            <w:pPr>
              <w:snapToGrid w:val="0"/>
              <w:spacing w:after="0" w:line="240" w:lineRule="auto"/>
              <w:rPr>
                <w:rFonts w:ascii="Times New Roman" w:eastAsia="Times New Roman" w:hAnsi="Times New Roman" w:cs="Calibri"/>
                <w:i/>
                <w:sz w:val="24"/>
                <w:szCs w:val="24"/>
                <w:lang w:eastAsia="ar-SA"/>
              </w:rPr>
            </w:pPr>
          </w:p>
        </w:tc>
      </w:tr>
      <w:tr w:rsidR="00BC2DC1" w:rsidRPr="00BC2DC1" w:rsidTr="00BC2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15" w:type="dxa"/>
            <w:gridSpan w:val="3"/>
            <w:tcBorders>
              <w:top w:val="single" w:sz="4" w:space="0" w:color="000000"/>
              <w:left w:val="single" w:sz="4" w:space="0" w:color="000000"/>
              <w:bottom w:val="single" w:sz="4" w:space="0" w:color="000000"/>
            </w:tcBorders>
            <w:shd w:val="clear" w:color="auto" w:fill="auto"/>
          </w:tcPr>
          <w:p w:rsidR="00BC2DC1" w:rsidRPr="00BC2DC1" w:rsidRDefault="00BC2DC1" w:rsidP="00BC2DC1">
            <w:pPr>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Newton gravitációs törvénye.</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Jelenségek, gyakorlati alkalmazások: </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A nehézségi gyorsulás változása a Földön. </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Az árapály-jelenség </w:t>
            </w:r>
            <w:r w:rsidRPr="00BC2DC1">
              <w:rPr>
                <w:rFonts w:ascii="Times New Roman" w:eastAsia="Times New Roman" w:hAnsi="Times New Roman" w:cs="Calibri"/>
                <w:sz w:val="24"/>
                <w:szCs w:val="24"/>
                <w:lang w:eastAsia="ar-SA"/>
              </w:rPr>
              <w:lastRenderedPageBreak/>
              <w:t>kvalitatív magyarázata. A mesterséges holdak mozgása és a szabadesés.</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A súlytalanság értelmezése az űrállomáson. </w:t>
            </w:r>
            <w:proofErr w:type="spellStart"/>
            <w:r w:rsidRPr="00BC2DC1">
              <w:rPr>
                <w:rFonts w:ascii="Times New Roman" w:eastAsia="Times New Roman" w:hAnsi="Times New Roman" w:cs="Calibri"/>
                <w:sz w:val="24"/>
                <w:szCs w:val="24"/>
                <w:lang w:eastAsia="ar-SA"/>
              </w:rPr>
              <w:t>Geostacionárius</w:t>
            </w:r>
            <w:proofErr w:type="spellEnd"/>
            <w:r w:rsidRPr="00BC2DC1">
              <w:rPr>
                <w:rFonts w:ascii="Times New Roman" w:eastAsia="Times New Roman" w:hAnsi="Times New Roman" w:cs="Calibri"/>
                <w:sz w:val="24"/>
                <w:szCs w:val="24"/>
                <w:lang w:eastAsia="ar-SA"/>
              </w:rPr>
              <w:t xml:space="preserve"> műholdak, hírközlési műholdak. </w:t>
            </w:r>
          </w:p>
        </w:tc>
        <w:tc>
          <w:tcPr>
            <w:tcW w:w="3430" w:type="dxa"/>
            <w:tcBorders>
              <w:top w:val="single" w:sz="4" w:space="0" w:color="000000"/>
              <w:left w:val="single" w:sz="4" w:space="0" w:color="000000"/>
              <w:bottom w:val="single" w:sz="4" w:space="0" w:color="000000"/>
              <w:right w:val="single" w:sz="4" w:space="0" w:color="auto"/>
            </w:tcBorders>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lastRenderedPageBreak/>
              <w:t>Ismerje Newton gravitációs törvényét. Tudja, hogy a gravitációs kölcsönhatás a négy alapvető fizikai kölcsönhatás egyike, meghatározó jelentőségű az égi mechanikában.</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lastRenderedPageBreak/>
              <w:t>Legyen képes a gravitációs erőtörvényt alkalmazni egyszerű esetekre.</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Értse a gravitáció szerepét az űrkutatással, űrhajózással kapcsolatos közismert jelenségekben.</w:t>
            </w:r>
          </w:p>
        </w:tc>
        <w:tc>
          <w:tcPr>
            <w:tcW w:w="3043" w:type="dxa"/>
            <w:gridSpan w:val="3"/>
            <w:vMerge/>
            <w:tcBorders>
              <w:top w:val="single" w:sz="4" w:space="0" w:color="auto"/>
              <w:left w:val="single" w:sz="4" w:space="0" w:color="auto"/>
              <w:bottom w:val="single" w:sz="4" w:space="0" w:color="auto"/>
              <w:right w:val="single" w:sz="4" w:space="0" w:color="auto"/>
            </w:tcBorders>
            <w:shd w:val="clear" w:color="auto" w:fill="auto"/>
          </w:tcPr>
          <w:p w:rsidR="00BC2DC1" w:rsidRPr="00BC2DC1" w:rsidRDefault="00BC2DC1" w:rsidP="00BC2DC1">
            <w:pPr>
              <w:snapToGrid w:val="0"/>
              <w:spacing w:after="0" w:line="240" w:lineRule="auto"/>
              <w:rPr>
                <w:rFonts w:ascii="Times New Roman" w:eastAsia="Times New Roman" w:hAnsi="Times New Roman" w:cs="Calibri"/>
                <w:i/>
                <w:sz w:val="24"/>
                <w:szCs w:val="24"/>
                <w:lang w:eastAsia="ar-SA"/>
              </w:rPr>
            </w:pPr>
          </w:p>
        </w:tc>
      </w:tr>
      <w:tr w:rsidR="00BC2DC1" w:rsidRPr="00BC2DC1" w:rsidTr="00BC2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15" w:type="dxa"/>
            <w:gridSpan w:val="3"/>
            <w:tcBorders>
              <w:top w:val="single" w:sz="4" w:space="0" w:color="000000"/>
              <w:left w:val="single" w:sz="4" w:space="0" w:color="000000"/>
              <w:bottom w:val="single" w:sz="4" w:space="0" w:color="000000"/>
            </w:tcBorders>
            <w:shd w:val="clear" w:color="auto" w:fill="auto"/>
          </w:tcPr>
          <w:p w:rsidR="00BC2DC1" w:rsidRPr="00BC2DC1" w:rsidRDefault="00BC2DC1" w:rsidP="00BC2DC1">
            <w:pPr>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lastRenderedPageBreak/>
              <w:t>A kölcsönhatás törvénye</w:t>
            </w:r>
            <w:r w:rsidRPr="00BC2DC1">
              <w:rPr>
                <w:rFonts w:ascii="Times New Roman" w:eastAsia="Times New Roman" w:hAnsi="Times New Roman" w:cs="Calibri"/>
                <w:sz w:val="24"/>
                <w:szCs w:val="24"/>
                <w:lang w:eastAsia="ar-SA"/>
              </w:rPr>
              <w:t xml:space="preserve"> (Newton III. axiómája).</w:t>
            </w:r>
          </w:p>
        </w:tc>
        <w:tc>
          <w:tcPr>
            <w:tcW w:w="3430" w:type="dxa"/>
            <w:tcBorders>
              <w:top w:val="single" w:sz="4" w:space="0" w:color="000000"/>
              <w:left w:val="single" w:sz="4" w:space="0" w:color="000000"/>
              <w:bottom w:val="single" w:sz="4" w:space="0" w:color="000000"/>
              <w:right w:val="single" w:sz="4" w:space="0" w:color="auto"/>
            </w:tcBorders>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Ismerje Newton III. axiómáját és egyszerű példákkal tudja azt illusztrálni. Értse, hogy az erő két test közötti kölcsönhatás. Legyen képes az erő és ellenerő világos megkülönböztetésére.</w:t>
            </w:r>
          </w:p>
        </w:tc>
        <w:tc>
          <w:tcPr>
            <w:tcW w:w="3043" w:type="dxa"/>
            <w:gridSpan w:val="3"/>
            <w:vMerge/>
            <w:tcBorders>
              <w:top w:val="single" w:sz="4" w:space="0" w:color="auto"/>
              <w:left w:val="single" w:sz="4" w:space="0" w:color="auto"/>
              <w:bottom w:val="single" w:sz="4" w:space="0" w:color="auto"/>
              <w:right w:val="single" w:sz="4" w:space="0" w:color="auto"/>
            </w:tcBorders>
            <w:shd w:val="clear" w:color="auto" w:fill="auto"/>
          </w:tcPr>
          <w:p w:rsidR="00BC2DC1" w:rsidRPr="00BC2DC1" w:rsidRDefault="00BC2DC1" w:rsidP="00BC2DC1">
            <w:pPr>
              <w:snapToGrid w:val="0"/>
              <w:spacing w:after="0" w:line="240" w:lineRule="auto"/>
              <w:rPr>
                <w:rFonts w:ascii="Times New Roman" w:eastAsia="Times New Roman" w:hAnsi="Times New Roman" w:cs="Calibri"/>
                <w:i/>
                <w:sz w:val="24"/>
                <w:szCs w:val="24"/>
                <w:lang w:eastAsia="ar-SA"/>
              </w:rPr>
            </w:pPr>
          </w:p>
        </w:tc>
      </w:tr>
      <w:tr w:rsidR="00BC2DC1" w:rsidRPr="00BC2DC1" w:rsidTr="00BC2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15" w:type="dxa"/>
            <w:gridSpan w:val="3"/>
            <w:tcBorders>
              <w:top w:val="single" w:sz="4" w:space="0" w:color="000000"/>
              <w:left w:val="single" w:sz="4" w:space="0" w:color="000000"/>
              <w:bottom w:val="single" w:sz="4" w:space="0" w:color="000000"/>
            </w:tcBorders>
            <w:shd w:val="clear" w:color="auto" w:fill="auto"/>
          </w:tcPr>
          <w:p w:rsidR="00BC2DC1" w:rsidRPr="00BC2DC1" w:rsidRDefault="00BC2DC1" w:rsidP="00BC2DC1">
            <w:pPr>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A lendületváltozás és az erőhatás kapcsolata.</w:t>
            </w:r>
          </w:p>
          <w:p w:rsidR="00BC2DC1" w:rsidRPr="00BC2DC1" w:rsidRDefault="00BC2DC1" w:rsidP="00BC2DC1">
            <w:pPr>
              <w:spacing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Lendülettétel.</w:t>
            </w:r>
          </w:p>
        </w:tc>
        <w:tc>
          <w:tcPr>
            <w:tcW w:w="3430" w:type="dxa"/>
            <w:tcBorders>
              <w:top w:val="single" w:sz="4" w:space="0" w:color="000000"/>
              <w:left w:val="single" w:sz="4" w:space="0" w:color="000000"/>
              <w:bottom w:val="single" w:sz="4" w:space="0" w:color="000000"/>
              <w:right w:val="single" w:sz="4" w:space="0" w:color="auto"/>
            </w:tcBorders>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Ismerje a lendület fogalmát, vektor-jellegét, a lendületváltozás és az erőhatás kapcsolatát. </w:t>
            </w:r>
          </w:p>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Tudja a lendülettételt.</w:t>
            </w:r>
          </w:p>
        </w:tc>
        <w:tc>
          <w:tcPr>
            <w:tcW w:w="3043" w:type="dxa"/>
            <w:gridSpan w:val="3"/>
            <w:vMerge/>
            <w:tcBorders>
              <w:top w:val="single" w:sz="4" w:space="0" w:color="auto"/>
              <w:left w:val="single" w:sz="4" w:space="0" w:color="auto"/>
              <w:bottom w:val="single" w:sz="4" w:space="0" w:color="auto"/>
              <w:right w:val="single" w:sz="4" w:space="0" w:color="auto"/>
            </w:tcBorders>
            <w:shd w:val="clear" w:color="auto" w:fill="auto"/>
          </w:tcPr>
          <w:p w:rsidR="00BC2DC1" w:rsidRPr="00BC2DC1" w:rsidRDefault="00BC2DC1" w:rsidP="00BC2DC1">
            <w:pPr>
              <w:snapToGrid w:val="0"/>
              <w:spacing w:after="0" w:line="240" w:lineRule="auto"/>
              <w:rPr>
                <w:rFonts w:ascii="Times New Roman" w:eastAsia="Times New Roman" w:hAnsi="Times New Roman" w:cs="Calibri"/>
                <w:i/>
                <w:sz w:val="24"/>
                <w:szCs w:val="24"/>
                <w:lang w:eastAsia="ar-SA"/>
              </w:rPr>
            </w:pPr>
          </w:p>
        </w:tc>
      </w:tr>
      <w:tr w:rsidR="00BC2DC1" w:rsidRPr="00BC2DC1" w:rsidTr="00BC2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15" w:type="dxa"/>
            <w:gridSpan w:val="3"/>
            <w:tcBorders>
              <w:top w:val="single" w:sz="4" w:space="0" w:color="000000"/>
              <w:left w:val="single" w:sz="4" w:space="0" w:color="000000"/>
              <w:bottom w:val="single" w:sz="4" w:space="0" w:color="000000"/>
            </w:tcBorders>
            <w:shd w:val="clear" w:color="auto" w:fill="auto"/>
          </w:tcPr>
          <w:p w:rsidR="00BC2DC1" w:rsidRPr="00BC2DC1" w:rsidRDefault="00BC2DC1" w:rsidP="00BC2DC1">
            <w:pPr>
              <w:spacing w:before="120" w:after="0" w:line="240" w:lineRule="auto"/>
              <w:rPr>
                <w:rFonts w:ascii="Times New Roman" w:eastAsia="Times New Roman" w:hAnsi="Times New Roman" w:cs="Calibri"/>
                <w:i/>
                <w:sz w:val="24"/>
                <w:szCs w:val="24"/>
                <w:lang w:eastAsia="ar-SA"/>
              </w:rPr>
            </w:pPr>
            <w:proofErr w:type="spellStart"/>
            <w:r w:rsidRPr="00BC2DC1">
              <w:rPr>
                <w:rFonts w:ascii="Times New Roman" w:eastAsia="Times New Roman" w:hAnsi="Times New Roman" w:cs="Calibri"/>
                <w:i/>
                <w:sz w:val="24"/>
                <w:szCs w:val="24"/>
                <w:lang w:eastAsia="ar-SA"/>
              </w:rPr>
              <w:t>Lendületmegmaradás</w:t>
            </w:r>
            <w:proofErr w:type="spellEnd"/>
            <w:r w:rsidRPr="00BC2DC1">
              <w:rPr>
                <w:rFonts w:ascii="Times New Roman" w:eastAsia="Times New Roman" w:hAnsi="Times New Roman" w:cs="Calibri"/>
                <w:i/>
                <w:sz w:val="24"/>
                <w:szCs w:val="24"/>
                <w:lang w:eastAsia="ar-SA"/>
              </w:rPr>
              <w:t xml:space="preserve"> párkölcsönhatás (zárt rendszer) esetén. </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Jelenségek, gyakorlati alkalmazások:</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 golyók, korongok ütközése.</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Ütközéses balesetek a közlekedésben. Miért veszélyes a koccanás? Az utas biztonságát védő technikai megoldások (biztonsági öv, légzsák, a gyűrődő karosszéria). </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 rakétameghajtás elve.</w:t>
            </w:r>
          </w:p>
        </w:tc>
        <w:tc>
          <w:tcPr>
            <w:tcW w:w="3430" w:type="dxa"/>
            <w:tcBorders>
              <w:top w:val="single" w:sz="4" w:space="0" w:color="000000"/>
              <w:left w:val="single" w:sz="4" w:space="0" w:color="000000"/>
              <w:bottom w:val="single" w:sz="4" w:space="0" w:color="000000"/>
              <w:right w:val="single" w:sz="4" w:space="0" w:color="auto"/>
            </w:tcBorders>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Ismerje a </w:t>
            </w:r>
            <w:proofErr w:type="spellStart"/>
            <w:r w:rsidRPr="00BC2DC1">
              <w:rPr>
                <w:rFonts w:ascii="Times New Roman" w:eastAsia="Times New Roman" w:hAnsi="Times New Roman" w:cs="Calibri"/>
                <w:sz w:val="24"/>
                <w:szCs w:val="24"/>
                <w:lang w:eastAsia="ar-SA"/>
              </w:rPr>
              <w:t>lendületmegmaradás</w:t>
            </w:r>
            <w:proofErr w:type="spellEnd"/>
            <w:r w:rsidRPr="00BC2DC1">
              <w:rPr>
                <w:rFonts w:ascii="Times New Roman" w:eastAsia="Times New Roman" w:hAnsi="Times New Roman" w:cs="Calibri"/>
                <w:sz w:val="24"/>
                <w:szCs w:val="24"/>
                <w:lang w:eastAsia="ar-SA"/>
              </w:rPr>
              <w:t xml:space="preserve"> törvényét párkölcsönhatás esetén. Tudjon értelmezni egyszerű köznapi jelenségeket a lendület megmaradásának törvényével.</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Legyen képes egyszerű számítások és mérési feladatok megoldására.</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Értse a rakétameghajtás lényegét.</w:t>
            </w:r>
          </w:p>
        </w:tc>
        <w:tc>
          <w:tcPr>
            <w:tcW w:w="3043" w:type="dxa"/>
            <w:gridSpan w:val="3"/>
            <w:vMerge/>
            <w:tcBorders>
              <w:top w:val="single" w:sz="4" w:space="0" w:color="auto"/>
              <w:left w:val="single" w:sz="4" w:space="0" w:color="auto"/>
              <w:bottom w:val="single" w:sz="4" w:space="0" w:color="auto"/>
              <w:right w:val="single" w:sz="4" w:space="0" w:color="auto"/>
            </w:tcBorders>
            <w:shd w:val="clear" w:color="auto" w:fill="auto"/>
          </w:tcPr>
          <w:p w:rsidR="00BC2DC1" w:rsidRPr="00BC2DC1" w:rsidRDefault="00BC2DC1" w:rsidP="00BC2DC1">
            <w:pPr>
              <w:snapToGrid w:val="0"/>
              <w:spacing w:after="0" w:line="240" w:lineRule="auto"/>
              <w:rPr>
                <w:rFonts w:ascii="Times New Roman" w:eastAsia="Times New Roman" w:hAnsi="Times New Roman" w:cs="Calibri"/>
                <w:i/>
                <w:sz w:val="24"/>
                <w:szCs w:val="24"/>
                <w:lang w:eastAsia="ar-SA"/>
              </w:rPr>
            </w:pPr>
          </w:p>
        </w:tc>
      </w:tr>
      <w:tr w:rsidR="00BC2DC1" w:rsidRPr="00BC2DC1" w:rsidTr="00BC2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15" w:type="dxa"/>
            <w:gridSpan w:val="3"/>
            <w:tcBorders>
              <w:top w:val="single" w:sz="4" w:space="0" w:color="000000"/>
              <w:left w:val="single" w:sz="4" w:space="0" w:color="000000"/>
              <w:bottom w:val="single" w:sz="4" w:space="0" w:color="000000"/>
            </w:tcBorders>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Pontszerű test egyensúlya.</w:t>
            </w:r>
          </w:p>
        </w:tc>
        <w:tc>
          <w:tcPr>
            <w:tcW w:w="3430" w:type="dxa"/>
            <w:tcBorders>
              <w:top w:val="single" w:sz="4" w:space="0" w:color="000000"/>
              <w:left w:val="single" w:sz="4" w:space="0" w:color="000000"/>
              <w:bottom w:val="single" w:sz="4" w:space="0" w:color="000000"/>
              <w:right w:val="single" w:sz="4" w:space="0" w:color="auto"/>
            </w:tcBorders>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 tanuló ismerje, és egyszerű esetekre tudja alkalmazni a pontszerű test egyensúlyi feltételét. Legyen képes erővektorok összegzésére.</w:t>
            </w:r>
          </w:p>
        </w:tc>
        <w:tc>
          <w:tcPr>
            <w:tcW w:w="3043" w:type="dxa"/>
            <w:gridSpan w:val="3"/>
            <w:vMerge/>
            <w:tcBorders>
              <w:top w:val="single" w:sz="4" w:space="0" w:color="auto"/>
              <w:left w:val="single" w:sz="4" w:space="0" w:color="auto"/>
              <w:bottom w:val="single" w:sz="4" w:space="0" w:color="auto"/>
              <w:right w:val="single" w:sz="4" w:space="0" w:color="auto"/>
            </w:tcBorders>
            <w:shd w:val="clear" w:color="auto" w:fill="auto"/>
          </w:tcPr>
          <w:p w:rsidR="00BC2DC1" w:rsidRPr="00BC2DC1" w:rsidRDefault="00BC2DC1" w:rsidP="00BC2DC1">
            <w:pPr>
              <w:snapToGrid w:val="0"/>
              <w:spacing w:after="0" w:line="240" w:lineRule="auto"/>
              <w:rPr>
                <w:rFonts w:ascii="Times New Roman" w:eastAsia="Times New Roman" w:hAnsi="Times New Roman" w:cs="Calibri"/>
                <w:i/>
                <w:sz w:val="24"/>
                <w:szCs w:val="24"/>
                <w:lang w:eastAsia="ar-SA"/>
              </w:rPr>
            </w:pPr>
          </w:p>
        </w:tc>
      </w:tr>
      <w:tr w:rsidR="00BC2DC1" w:rsidRPr="00BC2DC1" w:rsidTr="00BC2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15" w:type="dxa"/>
            <w:gridSpan w:val="3"/>
            <w:tcBorders>
              <w:top w:val="single" w:sz="4" w:space="0" w:color="000000"/>
              <w:left w:val="single" w:sz="4" w:space="0" w:color="000000"/>
              <w:bottom w:val="single" w:sz="4" w:space="0" w:color="000000"/>
            </w:tcBorders>
            <w:shd w:val="clear" w:color="auto" w:fill="auto"/>
          </w:tcPr>
          <w:p w:rsidR="00BC2DC1" w:rsidRPr="00BC2DC1" w:rsidRDefault="00BC2DC1" w:rsidP="00BC2DC1">
            <w:pPr>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A kiterjedt test egyensúlya.</w:t>
            </w:r>
          </w:p>
          <w:p w:rsidR="00BC2DC1" w:rsidRPr="00BC2DC1" w:rsidRDefault="00BC2DC1" w:rsidP="00BC2DC1">
            <w:pPr>
              <w:spacing w:after="0" w:line="240" w:lineRule="auto"/>
              <w:rPr>
                <w:rFonts w:ascii="Times New Roman" w:eastAsia="Times New Roman" w:hAnsi="Times New Roman" w:cs="Calibri"/>
                <w: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 kierjedt test, mint speciális pontrendszer, tömegközéppont.</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Forgatónyomaték.</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lastRenderedPageBreak/>
              <w:t>Jelenségek, gyakorlati alkalmazások:</w:t>
            </w:r>
          </w:p>
          <w:p w:rsidR="00BC2DC1" w:rsidRPr="00BC2DC1" w:rsidRDefault="00BC2DC1" w:rsidP="00BC2DC1">
            <w:pPr>
              <w:spacing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sz w:val="24"/>
                <w:szCs w:val="24"/>
                <w:lang w:eastAsia="ar-SA"/>
              </w:rPr>
              <w:t>emelők, tartószerkezetek, építészeti érdekességek (pl. gótikus támpillérek, boltívek.</w:t>
            </w:r>
          </w:p>
        </w:tc>
        <w:tc>
          <w:tcPr>
            <w:tcW w:w="3430" w:type="dxa"/>
            <w:tcBorders>
              <w:top w:val="single" w:sz="4" w:space="0" w:color="000000"/>
              <w:left w:val="single" w:sz="4" w:space="0" w:color="000000"/>
              <w:bottom w:val="single" w:sz="4" w:space="0" w:color="000000"/>
              <w:right w:val="single" w:sz="4" w:space="0" w:color="auto"/>
            </w:tcBorders>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lastRenderedPageBreak/>
              <w:t>Ismerje a kiterjedt test és a tömegközéppont fogalmát, tudja a kiterjedt test egyensúlyának kettős feltételét.</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Ismerje az </w:t>
            </w:r>
            <w:proofErr w:type="gramStart"/>
            <w:r w:rsidRPr="00BC2DC1">
              <w:rPr>
                <w:rFonts w:ascii="Times New Roman" w:eastAsia="Times New Roman" w:hAnsi="Times New Roman" w:cs="Calibri"/>
                <w:sz w:val="24"/>
                <w:szCs w:val="24"/>
                <w:lang w:eastAsia="ar-SA"/>
              </w:rPr>
              <w:t>erő forgató</w:t>
            </w:r>
            <w:proofErr w:type="gramEnd"/>
            <w:r w:rsidRPr="00BC2DC1">
              <w:rPr>
                <w:rFonts w:ascii="Times New Roman" w:eastAsia="Times New Roman" w:hAnsi="Times New Roman" w:cs="Calibri"/>
                <w:sz w:val="24"/>
                <w:szCs w:val="24"/>
                <w:lang w:eastAsia="ar-SA"/>
              </w:rPr>
              <w:t xml:space="preserve"> hatását, a forgatónyomaték fogalmát.</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Legyen képes egyszerű számítások, mérések, </w:t>
            </w:r>
            <w:r w:rsidRPr="00BC2DC1">
              <w:rPr>
                <w:rFonts w:ascii="Times New Roman" w:eastAsia="Times New Roman" w:hAnsi="Times New Roman" w:cs="Calibri"/>
                <w:sz w:val="24"/>
                <w:szCs w:val="24"/>
                <w:lang w:eastAsia="ar-SA"/>
              </w:rPr>
              <w:lastRenderedPageBreak/>
              <w:t>szerkesztések elvégzésére.</w:t>
            </w:r>
          </w:p>
        </w:tc>
        <w:tc>
          <w:tcPr>
            <w:tcW w:w="3043" w:type="dxa"/>
            <w:gridSpan w:val="3"/>
            <w:vMerge/>
            <w:tcBorders>
              <w:top w:val="single" w:sz="4" w:space="0" w:color="auto"/>
              <w:left w:val="single" w:sz="4" w:space="0" w:color="auto"/>
              <w:bottom w:val="single" w:sz="4" w:space="0" w:color="auto"/>
              <w:right w:val="single" w:sz="4" w:space="0" w:color="auto"/>
            </w:tcBorders>
            <w:shd w:val="clear" w:color="auto" w:fill="auto"/>
          </w:tcPr>
          <w:p w:rsidR="00BC2DC1" w:rsidRPr="00BC2DC1" w:rsidRDefault="00BC2DC1" w:rsidP="00BC2DC1">
            <w:pPr>
              <w:snapToGrid w:val="0"/>
              <w:spacing w:after="0" w:line="240" w:lineRule="auto"/>
              <w:rPr>
                <w:rFonts w:ascii="Times New Roman" w:eastAsia="Times New Roman" w:hAnsi="Times New Roman" w:cs="Calibri"/>
                <w:i/>
                <w:sz w:val="24"/>
                <w:szCs w:val="24"/>
                <w:lang w:eastAsia="ar-SA"/>
              </w:rPr>
            </w:pPr>
          </w:p>
        </w:tc>
      </w:tr>
      <w:tr w:rsidR="00BC2DC1" w:rsidRPr="00BC2DC1" w:rsidTr="00BC2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15" w:type="dxa"/>
            <w:gridSpan w:val="3"/>
            <w:tcBorders>
              <w:top w:val="single" w:sz="4" w:space="0" w:color="000000"/>
              <w:left w:val="single" w:sz="4" w:space="0" w:color="000000"/>
              <w:bottom w:val="single" w:sz="4" w:space="0" w:color="000000"/>
            </w:tcBorders>
            <w:shd w:val="clear" w:color="auto" w:fill="auto"/>
          </w:tcPr>
          <w:p w:rsidR="00BC2DC1" w:rsidRPr="00BC2DC1" w:rsidRDefault="00BC2DC1" w:rsidP="00BC2DC1">
            <w:pPr>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lastRenderedPageBreak/>
              <w:t>Deformálható testek egyensúlyi állapota.</w:t>
            </w:r>
          </w:p>
        </w:tc>
        <w:tc>
          <w:tcPr>
            <w:tcW w:w="3430" w:type="dxa"/>
            <w:tcBorders>
              <w:top w:val="single" w:sz="4" w:space="0" w:color="000000"/>
              <w:left w:val="single" w:sz="4" w:space="0" w:color="000000"/>
              <w:bottom w:val="single" w:sz="4" w:space="0" w:color="000000"/>
              <w:right w:val="single" w:sz="4" w:space="0" w:color="auto"/>
            </w:tcBorders>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Ismerje Hooke törvényét, értse a rugalmas alakváltozás és a belső erők kapcsolatát.</w:t>
            </w:r>
          </w:p>
        </w:tc>
        <w:tc>
          <w:tcPr>
            <w:tcW w:w="3043" w:type="dxa"/>
            <w:gridSpan w:val="3"/>
            <w:vMerge/>
            <w:tcBorders>
              <w:top w:val="single" w:sz="4" w:space="0" w:color="auto"/>
              <w:left w:val="single" w:sz="4" w:space="0" w:color="auto"/>
              <w:bottom w:val="single" w:sz="4" w:space="0" w:color="auto"/>
              <w:right w:val="single" w:sz="4" w:space="0" w:color="auto"/>
            </w:tcBorders>
            <w:shd w:val="clear" w:color="auto" w:fill="auto"/>
          </w:tcPr>
          <w:p w:rsidR="00BC2DC1" w:rsidRPr="00BC2DC1" w:rsidRDefault="00BC2DC1" w:rsidP="00BC2DC1">
            <w:pPr>
              <w:spacing w:after="0" w:line="240" w:lineRule="auto"/>
              <w:rPr>
                <w:rFonts w:ascii="Times New Roman" w:eastAsia="Times New Roman" w:hAnsi="Times New Roman" w:cs="Calibri"/>
                <w:sz w:val="24"/>
                <w:szCs w:val="24"/>
                <w:lang w:eastAsia="ar-SA"/>
              </w:rPr>
            </w:pPr>
          </w:p>
        </w:tc>
      </w:tr>
      <w:tr w:rsidR="00BC2DC1" w:rsidRPr="00BC2DC1" w:rsidTr="00BC2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15" w:type="dxa"/>
            <w:gridSpan w:val="3"/>
            <w:tcBorders>
              <w:top w:val="single" w:sz="4" w:space="0" w:color="000000"/>
              <w:left w:val="single" w:sz="4" w:space="0" w:color="000000"/>
              <w:bottom w:val="single" w:sz="4" w:space="0" w:color="000000"/>
            </w:tcBorders>
            <w:shd w:val="clear" w:color="auto" w:fill="auto"/>
          </w:tcPr>
          <w:p w:rsidR="00BC2DC1" w:rsidRPr="00BC2DC1" w:rsidRDefault="00BC2DC1" w:rsidP="00BC2DC1">
            <w:pPr>
              <w:spacing w:before="120" w:after="0" w:line="240" w:lineRule="auto"/>
              <w:rPr>
                <w:rFonts w:ascii="Times New Roman" w:eastAsia="Times New Roman" w:hAnsi="Times New Roman" w:cs="Calibri"/>
                <w:b/>
                <w:sz w:val="24"/>
                <w:szCs w:val="24"/>
                <w:lang w:eastAsia="ar-SA"/>
              </w:rPr>
            </w:pPr>
            <w:r w:rsidRPr="00BC2DC1">
              <w:rPr>
                <w:rFonts w:ascii="Times New Roman" w:eastAsia="Times New Roman" w:hAnsi="Times New Roman" w:cs="Calibri"/>
                <w:i/>
                <w:sz w:val="24"/>
                <w:szCs w:val="24"/>
                <w:lang w:eastAsia="ar-SA"/>
              </w:rPr>
              <w:t>Pontrendszerek</w:t>
            </w:r>
            <w:r w:rsidRPr="00BC2DC1">
              <w:rPr>
                <w:rFonts w:ascii="Times New Roman" w:eastAsia="Times New Roman" w:hAnsi="Times New Roman" w:cs="Calibri"/>
                <w:sz w:val="24"/>
                <w:szCs w:val="24"/>
                <w:lang w:eastAsia="ar-SA"/>
              </w:rPr>
              <w:t xml:space="preserve"> mozgásának vizsgálata, dinamikai értelmezése.</w:t>
            </w:r>
          </w:p>
        </w:tc>
        <w:tc>
          <w:tcPr>
            <w:tcW w:w="3430" w:type="dxa"/>
            <w:tcBorders>
              <w:top w:val="single" w:sz="4" w:space="0" w:color="000000"/>
              <w:left w:val="single" w:sz="4" w:space="0" w:color="000000"/>
              <w:bottom w:val="single" w:sz="4" w:space="0" w:color="000000"/>
              <w:right w:val="single" w:sz="4" w:space="0" w:color="auto"/>
            </w:tcBorders>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Tudja, hogy az egymással kölcsönhatásban lévő testek mozgását az egyes testekre ható külső erők és a testek közötti kényszerkapcsolatok figyelembevételével lehetséges értelmezni. </w:t>
            </w:r>
          </w:p>
        </w:tc>
        <w:tc>
          <w:tcPr>
            <w:tcW w:w="3043" w:type="dxa"/>
            <w:gridSpan w:val="3"/>
            <w:vMerge/>
            <w:tcBorders>
              <w:top w:val="single" w:sz="4" w:space="0" w:color="auto"/>
              <w:left w:val="single" w:sz="4" w:space="0" w:color="auto"/>
              <w:bottom w:val="single" w:sz="4" w:space="0" w:color="auto"/>
              <w:right w:val="single" w:sz="4" w:space="0" w:color="auto"/>
            </w:tcBorders>
            <w:shd w:val="clear" w:color="auto" w:fill="auto"/>
          </w:tcPr>
          <w:p w:rsidR="00BC2DC1" w:rsidRPr="00BC2DC1" w:rsidRDefault="00BC2DC1" w:rsidP="00BC2DC1">
            <w:pPr>
              <w:spacing w:after="0" w:line="240" w:lineRule="auto"/>
              <w:rPr>
                <w:rFonts w:ascii="Times New Roman" w:eastAsia="Times New Roman" w:hAnsi="Times New Roman" w:cs="Calibri"/>
                <w:sz w:val="24"/>
                <w:szCs w:val="24"/>
                <w:lang w:eastAsia="ar-SA"/>
              </w:rPr>
            </w:pPr>
          </w:p>
        </w:tc>
      </w:tr>
      <w:tr w:rsidR="00BC2DC1" w:rsidRPr="00BC2DC1" w:rsidTr="00BC2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trPr>
        <w:tc>
          <w:tcPr>
            <w:tcW w:w="1830" w:type="dxa"/>
            <w:tcBorders>
              <w:top w:val="single" w:sz="4" w:space="0" w:color="000000"/>
              <w:left w:val="single" w:sz="4" w:space="0" w:color="000000"/>
              <w:bottom w:val="single" w:sz="4" w:space="0" w:color="000000"/>
            </w:tcBorders>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Kulcsfogalmak/ fogalmak</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Erő, párkölcsönhatás, lendület, </w:t>
            </w:r>
            <w:proofErr w:type="spellStart"/>
            <w:r w:rsidRPr="00BC2DC1">
              <w:rPr>
                <w:rFonts w:ascii="Times New Roman" w:eastAsia="Times New Roman" w:hAnsi="Times New Roman" w:cs="Calibri"/>
                <w:sz w:val="24"/>
                <w:szCs w:val="24"/>
                <w:lang w:eastAsia="ar-SA"/>
              </w:rPr>
              <w:t>lendületmegmaradás</w:t>
            </w:r>
            <w:proofErr w:type="spellEnd"/>
            <w:r w:rsidRPr="00BC2DC1">
              <w:rPr>
                <w:rFonts w:ascii="Times New Roman" w:eastAsia="Times New Roman" w:hAnsi="Times New Roman" w:cs="Calibri"/>
                <w:sz w:val="24"/>
                <w:szCs w:val="24"/>
                <w:lang w:eastAsia="ar-SA"/>
              </w:rPr>
              <w:t xml:space="preserve">, erőtörvény, mozgásegyenlet, pontrendszer, rakétamozgás, ütközés. </w:t>
            </w:r>
          </w:p>
        </w:tc>
      </w:tr>
    </w:tbl>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30"/>
        <w:gridCol w:w="405"/>
        <w:gridCol w:w="1201"/>
        <w:gridCol w:w="3437"/>
        <w:gridCol w:w="1196"/>
        <w:gridCol w:w="1191"/>
        <w:gridCol w:w="28"/>
      </w:tblGrid>
      <w:tr w:rsidR="00BC2DC1" w:rsidRPr="00BC2DC1" w:rsidTr="00BC2DC1">
        <w:trPr>
          <w:gridAfter w:val="1"/>
          <w:wAfter w:w="28" w:type="dxa"/>
        </w:trPr>
        <w:tc>
          <w:tcPr>
            <w:tcW w:w="2235" w:type="dxa"/>
            <w:gridSpan w:val="2"/>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sz w:val="24"/>
                <w:szCs w:val="24"/>
                <w:lang w:eastAsia="ar-SA"/>
              </w:rPr>
              <w:br w:type="page"/>
            </w:r>
            <w:r w:rsidRPr="00BC2DC1">
              <w:rPr>
                <w:rFonts w:ascii="Times New Roman" w:eastAsia="Times New Roman" w:hAnsi="Times New Roman" w:cs="Calibri"/>
                <w:b/>
                <w:sz w:val="24"/>
                <w:szCs w:val="24"/>
                <w:lang w:eastAsia="ar-SA"/>
              </w:rPr>
              <w:t>Tematikai egység</w:t>
            </w:r>
          </w:p>
        </w:tc>
        <w:tc>
          <w:tcPr>
            <w:tcW w:w="5834" w:type="dxa"/>
            <w:gridSpan w:val="3"/>
            <w:shd w:val="clear" w:color="auto" w:fill="auto"/>
            <w:vAlign w:val="center"/>
          </w:tcPr>
          <w:p w:rsidR="00BC2DC1" w:rsidRPr="00BC2DC1" w:rsidRDefault="00BC2DC1" w:rsidP="00BC2DC1">
            <w:pPr>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Erőfeszítés és hasznosság</w:t>
            </w:r>
          </w:p>
          <w:p w:rsidR="00BC2DC1" w:rsidRPr="00BC2DC1" w:rsidRDefault="00BC2DC1" w:rsidP="00BC2DC1">
            <w:pPr>
              <w:spacing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Munka – Energia – Teljesítmény</w:t>
            </w:r>
          </w:p>
        </w:tc>
        <w:tc>
          <w:tcPr>
            <w:tcW w:w="1191" w:type="dxa"/>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Órakeret 10 óra</w:t>
            </w:r>
          </w:p>
        </w:tc>
      </w:tr>
      <w:tr w:rsidR="00BC2DC1" w:rsidRPr="00BC2DC1" w:rsidTr="00BC2DC1">
        <w:trPr>
          <w:gridAfter w:val="1"/>
          <w:wAfter w:w="28" w:type="dxa"/>
        </w:trPr>
        <w:tc>
          <w:tcPr>
            <w:tcW w:w="2235" w:type="dxa"/>
            <w:gridSpan w:val="2"/>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Előzetes tudás</w:t>
            </w:r>
          </w:p>
        </w:tc>
        <w:tc>
          <w:tcPr>
            <w:tcW w:w="7025" w:type="dxa"/>
            <w:gridSpan w:val="4"/>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 newtoni dinamika elemei, a fizikai munkavégzés tanult fogalma.</w:t>
            </w:r>
          </w:p>
        </w:tc>
      </w:tr>
      <w:tr w:rsidR="00BC2DC1" w:rsidRPr="00BC2DC1" w:rsidTr="00BC2DC1">
        <w:trPr>
          <w:gridAfter w:val="1"/>
          <w:wAfter w:w="28" w:type="dxa"/>
        </w:trPr>
        <w:tc>
          <w:tcPr>
            <w:tcW w:w="2235" w:type="dxa"/>
            <w:gridSpan w:val="2"/>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A tematikai egység nevelési-fejlesztési céljai</w:t>
            </w:r>
          </w:p>
        </w:tc>
        <w:tc>
          <w:tcPr>
            <w:tcW w:w="7025" w:type="dxa"/>
            <w:gridSpan w:val="4"/>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Az általános iskolában tanult munka- és mechanikai energiafogalom elmélyítése és bővítése, a mechanikai </w:t>
            </w:r>
            <w:proofErr w:type="spellStart"/>
            <w:r w:rsidRPr="00BC2DC1">
              <w:rPr>
                <w:rFonts w:ascii="Times New Roman" w:eastAsia="Times New Roman" w:hAnsi="Times New Roman" w:cs="Calibri"/>
                <w:sz w:val="24"/>
                <w:szCs w:val="24"/>
                <w:lang w:eastAsia="ar-SA"/>
              </w:rPr>
              <w:t>energiamegmaradás</w:t>
            </w:r>
            <w:proofErr w:type="spellEnd"/>
            <w:r w:rsidRPr="00BC2DC1">
              <w:rPr>
                <w:rFonts w:ascii="Times New Roman" w:eastAsia="Times New Roman" w:hAnsi="Times New Roman" w:cs="Calibri"/>
                <w:sz w:val="24"/>
                <w:szCs w:val="24"/>
                <w:lang w:eastAsia="ar-SA"/>
              </w:rPr>
              <w:t xml:space="preserve"> igazolása speciális esetekre és az </w:t>
            </w:r>
            <w:proofErr w:type="spellStart"/>
            <w:r w:rsidRPr="00BC2DC1">
              <w:rPr>
                <w:rFonts w:ascii="Times New Roman" w:eastAsia="Times New Roman" w:hAnsi="Times New Roman" w:cs="Calibri"/>
                <w:sz w:val="24"/>
                <w:szCs w:val="24"/>
                <w:lang w:eastAsia="ar-SA"/>
              </w:rPr>
              <w:t>energiamegmaradás</w:t>
            </w:r>
            <w:proofErr w:type="spellEnd"/>
            <w:r w:rsidRPr="00BC2DC1">
              <w:rPr>
                <w:rFonts w:ascii="Times New Roman" w:eastAsia="Times New Roman" w:hAnsi="Times New Roman" w:cs="Calibri"/>
                <w:sz w:val="24"/>
                <w:szCs w:val="24"/>
                <w:lang w:eastAsia="ar-SA"/>
              </w:rPr>
              <w:t xml:space="preserve"> törvényének általánosítása. Az elméleti megközelítés mellett a fizikai ismeretek mindennapi alkalmazásának bemutatása, gyakorlása.</w:t>
            </w:r>
          </w:p>
        </w:tc>
      </w:tr>
      <w:tr w:rsidR="00BC2DC1" w:rsidRPr="00BC2DC1" w:rsidTr="00BC2DC1">
        <w:trPr>
          <w:gridAfter w:val="1"/>
          <w:wAfter w:w="28" w:type="dxa"/>
        </w:trPr>
        <w:tc>
          <w:tcPr>
            <w:tcW w:w="3436" w:type="dxa"/>
            <w:gridSpan w:val="3"/>
            <w:shd w:val="clear" w:color="auto" w:fill="auto"/>
            <w:vAlign w:val="center"/>
          </w:tcPr>
          <w:p w:rsidR="00BC2DC1" w:rsidRPr="00BC2DC1" w:rsidRDefault="00BC2DC1" w:rsidP="00BC2DC1">
            <w:pPr>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Problémák, jelenségek, gyakorlati alkalmazások, ismeretek</w:t>
            </w:r>
          </w:p>
        </w:tc>
        <w:tc>
          <w:tcPr>
            <w:tcW w:w="3437" w:type="dxa"/>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sz w:val="24"/>
                <w:szCs w:val="24"/>
                <w:lang w:eastAsia="ar-SA"/>
              </w:rPr>
            </w:pPr>
            <w:r w:rsidRPr="00BC2DC1">
              <w:rPr>
                <w:rFonts w:ascii="Times New Roman" w:eastAsia="Times New Roman" w:hAnsi="Times New Roman" w:cs="Calibri"/>
                <w:b/>
                <w:sz w:val="24"/>
                <w:szCs w:val="24"/>
                <w:lang w:eastAsia="ar-SA"/>
              </w:rPr>
              <w:t>Követelmények</w:t>
            </w:r>
          </w:p>
        </w:tc>
        <w:tc>
          <w:tcPr>
            <w:tcW w:w="2387" w:type="dxa"/>
            <w:gridSpan w:val="2"/>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Kapcsolódási pontok</w:t>
            </w:r>
          </w:p>
        </w:tc>
      </w:tr>
      <w:tr w:rsidR="00BC2DC1" w:rsidRPr="00BC2DC1" w:rsidTr="00BC2DC1">
        <w:trPr>
          <w:gridAfter w:val="1"/>
          <w:wAfter w:w="28" w:type="dxa"/>
        </w:trPr>
        <w:tc>
          <w:tcPr>
            <w:tcW w:w="3436" w:type="dxa"/>
            <w:gridSpan w:val="3"/>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Fizikai munka és teljesítmény.</w:t>
            </w:r>
          </w:p>
        </w:tc>
        <w:tc>
          <w:tcPr>
            <w:tcW w:w="3437" w:type="dxa"/>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 tanuló értse a fizikai munkavégzés és a teljesítmény fogalmát, ismerje mértékegységeiket. Legyen képes egyszerű feladatok megoldására.</w:t>
            </w:r>
          </w:p>
        </w:tc>
        <w:tc>
          <w:tcPr>
            <w:tcW w:w="2387" w:type="dxa"/>
            <w:gridSpan w:val="2"/>
            <w:vMerge w:val="restart"/>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Matematika</w:t>
            </w:r>
            <w:r w:rsidRPr="00BC2DC1">
              <w:rPr>
                <w:rFonts w:ascii="Times New Roman" w:eastAsia="Times New Roman" w:hAnsi="Times New Roman" w:cs="Calibri"/>
                <w:sz w:val="24"/>
                <w:szCs w:val="24"/>
                <w:lang w:eastAsia="ar-SA"/>
              </w:rPr>
              <w:t>: a függvény fogalma, grafikus ábrázolás, egyenletrendezés.</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Testnevelés és sport</w:t>
            </w:r>
            <w:r w:rsidRPr="00BC2DC1">
              <w:rPr>
                <w:rFonts w:ascii="Times New Roman" w:eastAsia="Times New Roman" w:hAnsi="Times New Roman" w:cs="Calibri"/>
                <w:sz w:val="24"/>
                <w:szCs w:val="24"/>
                <w:lang w:eastAsia="ar-SA"/>
              </w:rPr>
              <w:t>: sportolók teljesítménye, sportoláshoz használt pályák energetikai viszonyai és sporteszközök energetikája.</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 xml:space="preserve">Technika, életvitel és </w:t>
            </w:r>
            <w:r w:rsidRPr="00BC2DC1">
              <w:rPr>
                <w:rFonts w:ascii="Times New Roman" w:eastAsia="Times New Roman" w:hAnsi="Times New Roman" w:cs="Calibri"/>
                <w:i/>
                <w:sz w:val="24"/>
                <w:szCs w:val="24"/>
                <w:lang w:eastAsia="ar-SA"/>
              </w:rPr>
              <w:lastRenderedPageBreak/>
              <w:t>gyakorlat</w:t>
            </w:r>
            <w:r w:rsidRPr="00BC2DC1">
              <w:rPr>
                <w:rFonts w:ascii="Times New Roman" w:eastAsia="Times New Roman" w:hAnsi="Times New Roman" w:cs="Calibri"/>
                <w:sz w:val="24"/>
                <w:szCs w:val="24"/>
                <w:lang w:eastAsia="ar-SA"/>
              </w:rPr>
              <w:t>: járművek fogyasztása, munkavégzése, közlekedésbiztonsági eszközök, technikai eszközök (autók, motorok).</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uppressAutoHyphens/>
              <w:spacing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Biológia-egészségtan</w:t>
            </w:r>
            <w:r w:rsidRPr="00BC2DC1">
              <w:rPr>
                <w:rFonts w:ascii="Times New Roman" w:eastAsia="Times New Roman" w:hAnsi="Times New Roman" w:cs="Calibri"/>
                <w:sz w:val="24"/>
                <w:szCs w:val="24"/>
                <w:lang w:eastAsia="ar-SA"/>
              </w:rPr>
              <w:t>: élőlények mozgása, teljesítménye.</w:t>
            </w:r>
          </w:p>
        </w:tc>
      </w:tr>
      <w:tr w:rsidR="00BC2DC1" w:rsidRPr="00BC2DC1" w:rsidTr="00BC2DC1">
        <w:trPr>
          <w:gridAfter w:val="1"/>
          <w:wAfter w:w="28" w:type="dxa"/>
        </w:trPr>
        <w:tc>
          <w:tcPr>
            <w:tcW w:w="3436" w:type="dxa"/>
            <w:gridSpan w:val="3"/>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Munkatétel.</w:t>
            </w:r>
          </w:p>
        </w:tc>
        <w:tc>
          <w:tcPr>
            <w:tcW w:w="3437" w:type="dxa"/>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Ismerje a munkatételt és tudja azt egyszerű esetekre alkalmazni.</w:t>
            </w:r>
          </w:p>
        </w:tc>
        <w:tc>
          <w:tcPr>
            <w:tcW w:w="2387" w:type="dxa"/>
            <w:gridSpan w:val="2"/>
            <w:vMerge/>
            <w:shd w:val="clear" w:color="auto" w:fill="auto"/>
          </w:tcPr>
          <w:p w:rsidR="00BC2DC1" w:rsidRPr="00BC2DC1" w:rsidRDefault="00BC2DC1" w:rsidP="00BC2DC1">
            <w:pPr>
              <w:spacing w:after="0" w:line="240" w:lineRule="auto"/>
              <w:rPr>
                <w:rFonts w:ascii="Times New Roman" w:eastAsia="Times New Roman" w:hAnsi="Times New Roman" w:cs="Calibri"/>
                <w:i/>
                <w:sz w:val="24"/>
                <w:szCs w:val="24"/>
                <w:lang w:eastAsia="ar-SA"/>
              </w:rPr>
            </w:pPr>
          </w:p>
        </w:tc>
      </w:tr>
      <w:tr w:rsidR="00BC2DC1" w:rsidRPr="00BC2DC1" w:rsidTr="00BC2DC1">
        <w:trPr>
          <w:gridAfter w:val="1"/>
          <w:wAfter w:w="28" w:type="dxa"/>
        </w:trPr>
        <w:tc>
          <w:tcPr>
            <w:tcW w:w="3436" w:type="dxa"/>
            <w:gridSpan w:val="3"/>
            <w:shd w:val="clear" w:color="auto" w:fill="auto"/>
          </w:tcPr>
          <w:p w:rsidR="00BC2DC1" w:rsidRPr="00BC2DC1" w:rsidRDefault="00BC2DC1" w:rsidP="00BC2DC1">
            <w:pPr>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Mechanikai energiafajták</w:t>
            </w:r>
          </w:p>
          <w:p w:rsidR="00BC2DC1" w:rsidRPr="00BC2DC1" w:rsidRDefault="00BC2DC1" w:rsidP="00BC2DC1">
            <w:pPr>
              <w:spacing w:after="0" w:line="240" w:lineRule="auto"/>
              <w:rPr>
                <w:rFonts w:ascii="Times New Roman" w:eastAsia="Times New Roman" w:hAnsi="Times New Roman" w:cs="Calibri"/>
                <w:b/>
                <w:sz w:val="24"/>
                <w:szCs w:val="24"/>
                <w:lang w:eastAsia="ar-SA"/>
              </w:rPr>
            </w:pPr>
            <w:r w:rsidRPr="00BC2DC1">
              <w:rPr>
                <w:rFonts w:ascii="Times New Roman" w:eastAsia="Times New Roman" w:hAnsi="Times New Roman" w:cs="Calibri"/>
                <w:sz w:val="24"/>
                <w:szCs w:val="24"/>
                <w:lang w:eastAsia="ar-SA"/>
              </w:rPr>
              <w:t>(helyzeti energia, mozgási energia, rugalmas energia).</w:t>
            </w:r>
          </w:p>
        </w:tc>
        <w:tc>
          <w:tcPr>
            <w:tcW w:w="3437" w:type="dxa"/>
            <w:shd w:val="clear" w:color="auto" w:fill="auto"/>
          </w:tcPr>
          <w:p w:rsidR="00BC2DC1" w:rsidRPr="00BC2DC1" w:rsidRDefault="00BC2DC1" w:rsidP="00BC2DC1">
            <w:pPr>
              <w:spacing w:before="120" w:after="0" w:line="240" w:lineRule="auto"/>
              <w:rPr>
                <w:rFonts w:ascii="Times New Roman" w:eastAsia="Times New Roman" w:hAnsi="Times New Roman" w:cs="Calibri"/>
                <w:b/>
                <w:sz w:val="24"/>
                <w:szCs w:val="24"/>
                <w:lang w:eastAsia="ar-SA"/>
              </w:rPr>
            </w:pPr>
            <w:r w:rsidRPr="00BC2DC1">
              <w:rPr>
                <w:rFonts w:ascii="Times New Roman" w:eastAsia="Times New Roman" w:hAnsi="Times New Roman" w:cs="Calibri"/>
                <w:sz w:val="24"/>
                <w:szCs w:val="24"/>
                <w:lang w:eastAsia="ar-SA"/>
              </w:rPr>
              <w:t>Ismerje az alapvető mechanikai energiafajtákat, és tudja azokat a gyakorlatban értelmezni.</w:t>
            </w:r>
          </w:p>
        </w:tc>
        <w:tc>
          <w:tcPr>
            <w:tcW w:w="2387" w:type="dxa"/>
            <w:gridSpan w:val="2"/>
            <w:vMerge/>
            <w:shd w:val="clear" w:color="auto" w:fill="auto"/>
          </w:tcPr>
          <w:p w:rsidR="00BC2DC1" w:rsidRPr="00BC2DC1" w:rsidRDefault="00BC2DC1" w:rsidP="00BC2DC1">
            <w:pPr>
              <w:spacing w:after="0" w:line="240" w:lineRule="auto"/>
              <w:rPr>
                <w:rFonts w:ascii="Times New Roman" w:eastAsia="Times New Roman" w:hAnsi="Times New Roman" w:cs="Calibri"/>
                <w:b/>
                <w:sz w:val="24"/>
                <w:szCs w:val="24"/>
                <w:lang w:eastAsia="ar-SA"/>
              </w:rPr>
            </w:pPr>
          </w:p>
        </w:tc>
      </w:tr>
      <w:tr w:rsidR="00BC2DC1" w:rsidRPr="00BC2DC1" w:rsidTr="00BC2DC1">
        <w:trPr>
          <w:gridAfter w:val="1"/>
          <w:wAfter w:w="28" w:type="dxa"/>
        </w:trPr>
        <w:tc>
          <w:tcPr>
            <w:tcW w:w="3436" w:type="dxa"/>
            <w:gridSpan w:val="3"/>
            <w:shd w:val="clear" w:color="auto" w:fill="auto"/>
          </w:tcPr>
          <w:p w:rsidR="00BC2DC1" w:rsidRPr="00BC2DC1" w:rsidRDefault="00BC2DC1" w:rsidP="00BC2DC1">
            <w:pPr>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 xml:space="preserve">A mechanikai </w:t>
            </w:r>
            <w:proofErr w:type="spellStart"/>
            <w:r w:rsidRPr="00BC2DC1">
              <w:rPr>
                <w:rFonts w:ascii="Times New Roman" w:eastAsia="Times New Roman" w:hAnsi="Times New Roman" w:cs="Calibri"/>
                <w:i/>
                <w:sz w:val="24"/>
                <w:szCs w:val="24"/>
                <w:lang w:eastAsia="ar-SA"/>
              </w:rPr>
              <w:t>energiamegmaradás</w:t>
            </w:r>
            <w:proofErr w:type="spellEnd"/>
            <w:r w:rsidRPr="00BC2DC1">
              <w:rPr>
                <w:rFonts w:ascii="Times New Roman" w:eastAsia="Times New Roman" w:hAnsi="Times New Roman" w:cs="Calibri"/>
                <w:i/>
                <w:sz w:val="24"/>
                <w:szCs w:val="24"/>
                <w:lang w:eastAsia="ar-SA"/>
              </w:rPr>
              <w:t xml:space="preserve"> törvénye.</w:t>
            </w:r>
          </w:p>
        </w:tc>
        <w:tc>
          <w:tcPr>
            <w:tcW w:w="3437" w:type="dxa"/>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Tudja egyszerű zárt rendszerek példáin keresztül értelmezni a mechanikai </w:t>
            </w:r>
            <w:proofErr w:type="spellStart"/>
            <w:r w:rsidRPr="00BC2DC1">
              <w:rPr>
                <w:rFonts w:ascii="Times New Roman" w:eastAsia="Times New Roman" w:hAnsi="Times New Roman" w:cs="Calibri"/>
                <w:sz w:val="24"/>
                <w:szCs w:val="24"/>
                <w:lang w:eastAsia="ar-SA"/>
              </w:rPr>
              <w:t>energiamegmaradás</w:t>
            </w:r>
            <w:proofErr w:type="spellEnd"/>
            <w:r w:rsidRPr="00BC2DC1">
              <w:rPr>
                <w:rFonts w:ascii="Times New Roman" w:eastAsia="Times New Roman" w:hAnsi="Times New Roman" w:cs="Calibri"/>
                <w:sz w:val="24"/>
                <w:szCs w:val="24"/>
                <w:lang w:eastAsia="ar-SA"/>
              </w:rPr>
              <w:t xml:space="preserve"> törvényét.</w:t>
            </w:r>
          </w:p>
        </w:tc>
        <w:tc>
          <w:tcPr>
            <w:tcW w:w="2387" w:type="dxa"/>
            <w:gridSpan w:val="2"/>
            <w:vMerge/>
            <w:shd w:val="clear" w:color="auto" w:fill="auto"/>
          </w:tcPr>
          <w:p w:rsidR="00BC2DC1" w:rsidRPr="00BC2DC1" w:rsidRDefault="00BC2DC1" w:rsidP="00BC2DC1">
            <w:pPr>
              <w:spacing w:after="0" w:line="240" w:lineRule="auto"/>
              <w:rPr>
                <w:rFonts w:ascii="Times New Roman" w:eastAsia="Times New Roman" w:hAnsi="Times New Roman" w:cs="Calibri"/>
                <w:b/>
                <w:sz w:val="24"/>
                <w:szCs w:val="24"/>
                <w:lang w:eastAsia="ar-SA"/>
              </w:rPr>
            </w:pPr>
          </w:p>
        </w:tc>
      </w:tr>
      <w:tr w:rsidR="00BC2DC1" w:rsidRPr="00BC2DC1" w:rsidTr="00BC2DC1">
        <w:trPr>
          <w:gridAfter w:val="1"/>
          <w:wAfter w:w="28" w:type="dxa"/>
        </w:trPr>
        <w:tc>
          <w:tcPr>
            <w:tcW w:w="3436" w:type="dxa"/>
            <w:gridSpan w:val="3"/>
            <w:shd w:val="clear" w:color="auto" w:fill="auto"/>
          </w:tcPr>
          <w:p w:rsidR="00BC2DC1" w:rsidRPr="00BC2DC1" w:rsidRDefault="00BC2DC1" w:rsidP="00BC2DC1">
            <w:pPr>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sz w:val="24"/>
                <w:szCs w:val="24"/>
                <w:lang w:eastAsia="ar-SA"/>
              </w:rPr>
              <w:lastRenderedPageBreak/>
              <w:t>Alkalmazások, jelenségek: a fékút és a sebesség kapcsolata, a követési távolság meghatározása.</w:t>
            </w:r>
          </w:p>
        </w:tc>
        <w:tc>
          <w:tcPr>
            <w:tcW w:w="3437" w:type="dxa"/>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Tudja, hogy a mechanikai </w:t>
            </w:r>
            <w:proofErr w:type="spellStart"/>
            <w:r w:rsidRPr="00BC2DC1">
              <w:rPr>
                <w:rFonts w:ascii="Times New Roman" w:eastAsia="Times New Roman" w:hAnsi="Times New Roman" w:cs="Calibri"/>
                <w:sz w:val="24"/>
                <w:szCs w:val="24"/>
                <w:lang w:eastAsia="ar-SA"/>
              </w:rPr>
              <w:t>energiamegmaradás</w:t>
            </w:r>
            <w:proofErr w:type="spellEnd"/>
            <w:r w:rsidRPr="00BC2DC1">
              <w:rPr>
                <w:rFonts w:ascii="Times New Roman" w:eastAsia="Times New Roman" w:hAnsi="Times New Roman" w:cs="Calibri"/>
                <w:sz w:val="24"/>
                <w:szCs w:val="24"/>
                <w:lang w:eastAsia="ar-SA"/>
              </w:rPr>
              <w:t xml:space="preserve"> nem teljesül súrlódás, közegellenállás esetén, mert a rendszer mechanikailag nem zárt. Ilyenkor a mechanikai energiaveszteség a súrlódási erő munkájával egyenlő.</w:t>
            </w:r>
          </w:p>
        </w:tc>
        <w:tc>
          <w:tcPr>
            <w:tcW w:w="2387" w:type="dxa"/>
            <w:gridSpan w:val="2"/>
            <w:vMerge/>
            <w:shd w:val="clear" w:color="auto" w:fill="auto"/>
          </w:tcPr>
          <w:p w:rsidR="00BC2DC1" w:rsidRPr="00BC2DC1" w:rsidRDefault="00BC2DC1" w:rsidP="00BC2DC1">
            <w:pPr>
              <w:spacing w:after="0" w:line="240" w:lineRule="auto"/>
              <w:rPr>
                <w:rFonts w:ascii="Times New Roman" w:eastAsia="Times New Roman" w:hAnsi="Times New Roman" w:cs="Calibri"/>
                <w:i/>
                <w:sz w:val="24"/>
                <w:szCs w:val="24"/>
                <w:lang w:eastAsia="ar-SA"/>
              </w:rPr>
            </w:pPr>
          </w:p>
        </w:tc>
      </w:tr>
      <w:tr w:rsidR="00BC2DC1" w:rsidRPr="00BC2DC1" w:rsidTr="00BC2DC1">
        <w:trPr>
          <w:gridAfter w:val="1"/>
          <w:wAfter w:w="28" w:type="dxa"/>
        </w:trPr>
        <w:tc>
          <w:tcPr>
            <w:tcW w:w="3436" w:type="dxa"/>
            <w:gridSpan w:val="3"/>
            <w:shd w:val="clear" w:color="auto" w:fill="auto"/>
          </w:tcPr>
          <w:p w:rsidR="00BC2DC1" w:rsidRPr="00BC2DC1" w:rsidRDefault="00BC2DC1" w:rsidP="00BC2DC1">
            <w:pPr>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lastRenderedPageBreak/>
              <w:t>Egyszerű gépek, hatásfok.</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Érdekességek, alkalmazások.</w:t>
            </w:r>
          </w:p>
          <w:p w:rsidR="00BC2DC1" w:rsidRPr="00BC2DC1" w:rsidRDefault="00BC2DC1" w:rsidP="00BC2DC1">
            <w:pPr>
              <w:spacing w:after="0" w:line="240" w:lineRule="auto"/>
              <w:ind w:left="443"/>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Ókori gépezetek, mai alkalmazások. Az egyszerű gépek elvének felismerése az élővilágban. Egyszerű gépek az emberi szervezetben.</w:t>
            </w:r>
          </w:p>
        </w:tc>
        <w:tc>
          <w:tcPr>
            <w:tcW w:w="3437" w:type="dxa"/>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Tudja a gyakorlatban használt egyszerű gépek működését értelmezni, ezzel kapcsolatban feladatokat megoldani.</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Értse, hogy az egyszerű gépekkel munka nem takarítható meg.</w:t>
            </w:r>
          </w:p>
        </w:tc>
        <w:tc>
          <w:tcPr>
            <w:tcW w:w="2387" w:type="dxa"/>
            <w:gridSpan w:val="2"/>
            <w:vMerge/>
            <w:shd w:val="clear" w:color="auto" w:fill="auto"/>
          </w:tcPr>
          <w:p w:rsidR="00BC2DC1" w:rsidRPr="00BC2DC1" w:rsidRDefault="00BC2DC1" w:rsidP="00BC2DC1">
            <w:pPr>
              <w:spacing w:after="0" w:line="240" w:lineRule="auto"/>
              <w:rPr>
                <w:rFonts w:ascii="Times New Roman" w:eastAsia="Times New Roman" w:hAnsi="Times New Roman" w:cs="Calibri"/>
                <w:i/>
                <w:sz w:val="24"/>
                <w:szCs w:val="24"/>
                <w:lang w:eastAsia="ar-SA"/>
              </w:rPr>
            </w:pPr>
          </w:p>
        </w:tc>
      </w:tr>
      <w:tr w:rsidR="00BC2DC1" w:rsidRPr="00BC2DC1" w:rsidTr="00BC2DC1">
        <w:trPr>
          <w:gridAfter w:val="1"/>
          <w:wAfter w:w="28" w:type="dxa"/>
          <w:trHeight w:val="74"/>
        </w:trPr>
        <w:tc>
          <w:tcPr>
            <w:tcW w:w="3436" w:type="dxa"/>
            <w:gridSpan w:val="3"/>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shd w:val="clear" w:color="auto" w:fill="FFFF00"/>
                <w:lang w:eastAsia="ar-SA"/>
              </w:rPr>
            </w:pPr>
            <w:r w:rsidRPr="00BC2DC1">
              <w:rPr>
                <w:rFonts w:ascii="Times New Roman" w:eastAsia="Times New Roman" w:hAnsi="Times New Roman" w:cs="Calibri"/>
                <w:i/>
                <w:sz w:val="24"/>
                <w:szCs w:val="24"/>
                <w:lang w:eastAsia="ar-SA"/>
              </w:rPr>
              <w:t xml:space="preserve">Energia és egyensúlyi állapot. </w:t>
            </w:r>
          </w:p>
        </w:tc>
        <w:tc>
          <w:tcPr>
            <w:tcW w:w="3437" w:type="dxa"/>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Ismerje a stabil, labilis és közömbös egyensúlyi állapot fogalmát és tudja alkalmazni egyszerű esetekben.</w:t>
            </w:r>
          </w:p>
        </w:tc>
        <w:tc>
          <w:tcPr>
            <w:tcW w:w="2387" w:type="dxa"/>
            <w:gridSpan w:val="2"/>
            <w:vMerge/>
            <w:shd w:val="clear" w:color="auto" w:fill="auto"/>
          </w:tcPr>
          <w:p w:rsidR="00BC2DC1" w:rsidRPr="00BC2DC1" w:rsidRDefault="00BC2DC1" w:rsidP="00BC2DC1">
            <w:pPr>
              <w:spacing w:after="0" w:line="240" w:lineRule="auto"/>
              <w:rPr>
                <w:rFonts w:ascii="Times New Roman" w:eastAsia="Times New Roman" w:hAnsi="Times New Roman" w:cs="Calibri"/>
                <w:sz w:val="24"/>
                <w:szCs w:val="24"/>
                <w:lang w:eastAsia="ar-SA"/>
              </w:rPr>
            </w:pPr>
          </w:p>
        </w:tc>
      </w:tr>
      <w:tr w:rsidR="00BC2DC1" w:rsidRPr="00BC2DC1" w:rsidTr="00BC2DC1">
        <w:tc>
          <w:tcPr>
            <w:tcW w:w="1830" w:type="dxa"/>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Kulcsfogalmak/ fogalmak</w:t>
            </w:r>
          </w:p>
        </w:tc>
        <w:tc>
          <w:tcPr>
            <w:tcW w:w="7458" w:type="dxa"/>
            <w:gridSpan w:val="6"/>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Munkavégzés, energia, helyzeti energia, mozgási energia, rugalmas energia, munkatétel, mechanikai </w:t>
            </w:r>
            <w:proofErr w:type="spellStart"/>
            <w:r w:rsidRPr="00BC2DC1">
              <w:rPr>
                <w:rFonts w:ascii="Times New Roman" w:eastAsia="Times New Roman" w:hAnsi="Times New Roman" w:cs="Calibri"/>
                <w:sz w:val="24"/>
                <w:szCs w:val="24"/>
                <w:lang w:eastAsia="ar-SA"/>
              </w:rPr>
              <w:t>energiamegmaradás</w:t>
            </w:r>
            <w:proofErr w:type="spellEnd"/>
            <w:r w:rsidRPr="00BC2DC1">
              <w:rPr>
                <w:rFonts w:ascii="Times New Roman" w:eastAsia="Times New Roman" w:hAnsi="Times New Roman" w:cs="Calibri"/>
                <w:sz w:val="24"/>
                <w:szCs w:val="24"/>
                <w:lang w:eastAsia="ar-SA"/>
              </w:rPr>
              <w:t>.</w:t>
            </w:r>
          </w:p>
        </w:tc>
      </w:tr>
    </w:tbl>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p>
    <w:tbl>
      <w:tblPr>
        <w:tblW w:w="92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6"/>
        <w:gridCol w:w="284"/>
        <w:gridCol w:w="1204"/>
        <w:gridCol w:w="3444"/>
        <w:gridCol w:w="1192"/>
        <w:gridCol w:w="1191"/>
        <w:gridCol w:w="27"/>
      </w:tblGrid>
      <w:tr w:rsidR="00BC2DC1" w:rsidRPr="00BC2DC1" w:rsidTr="00BC2DC1">
        <w:trPr>
          <w:gridAfter w:val="1"/>
          <w:wAfter w:w="27" w:type="dxa"/>
        </w:trPr>
        <w:tc>
          <w:tcPr>
            <w:tcW w:w="2240" w:type="dxa"/>
            <w:gridSpan w:val="2"/>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Tematikai egység</w:t>
            </w:r>
          </w:p>
        </w:tc>
        <w:tc>
          <w:tcPr>
            <w:tcW w:w="5840" w:type="dxa"/>
            <w:gridSpan w:val="3"/>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Folyadékok és gázok mechanikája</w:t>
            </w:r>
          </w:p>
        </w:tc>
        <w:tc>
          <w:tcPr>
            <w:tcW w:w="1191" w:type="dxa"/>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Órakeret 12 óra</w:t>
            </w:r>
          </w:p>
        </w:tc>
      </w:tr>
      <w:tr w:rsidR="00BC2DC1" w:rsidRPr="00BC2DC1" w:rsidTr="00BC2DC1">
        <w:trPr>
          <w:gridAfter w:val="1"/>
          <w:wAfter w:w="27" w:type="dxa"/>
        </w:trPr>
        <w:tc>
          <w:tcPr>
            <w:tcW w:w="2240" w:type="dxa"/>
            <w:gridSpan w:val="2"/>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Előzetes tudás</w:t>
            </w:r>
          </w:p>
        </w:tc>
        <w:tc>
          <w:tcPr>
            <w:tcW w:w="7031" w:type="dxa"/>
            <w:gridSpan w:val="4"/>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Hidrosztatikai és aerosztatikai alapismeretek, sűrűség, nyomás, légnyomás, felhajtóerő; kémia: anyagmegmaradás, halmazállapotok; földrajz: tengeri, légköri áramlások. </w:t>
            </w:r>
          </w:p>
        </w:tc>
      </w:tr>
      <w:tr w:rsidR="00BC2DC1" w:rsidRPr="00BC2DC1" w:rsidTr="00BC2DC1">
        <w:trPr>
          <w:gridAfter w:val="1"/>
          <w:wAfter w:w="27" w:type="dxa"/>
        </w:trPr>
        <w:tc>
          <w:tcPr>
            <w:tcW w:w="2240" w:type="dxa"/>
            <w:gridSpan w:val="2"/>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A tematikai egység nevelési-fejlesztési céljai</w:t>
            </w:r>
          </w:p>
        </w:tc>
        <w:tc>
          <w:tcPr>
            <w:tcW w:w="7031" w:type="dxa"/>
            <w:gridSpan w:val="4"/>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 témakör jelentőségének bemutatása, mint a fizika egyik legrégebbi területe és egyúttal a legújabb kutatások színtere (pl. tengeri és légköri áramlások, a vízi- és szélenergia hasznosítása). A megismert fizikai törvények összekapcsolása a gyakorlati alkalmazásokkal. Önálló tanulói kísérletezéshez szükséges képességek fejlesztése, hétköznapi jelenségek fizikai értelmezésének gyakoroltatása.</w:t>
            </w:r>
          </w:p>
        </w:tc>
      </w:tr>
      <w:tr w:rsidR="00BC2DC1" w:rsidRPr="00BC2DC1" w:rsidTr="00BC2DC1">
        <w:trPr>
          <w:gridAfter w:val="1"/>
          <w:wAfter w:w="27" w:type="dxa"/>
        </w:trPr>
        <w:tc>
          <w:tcPr>
            <w:tcW w:w="3444" w:type="dxa"/>
            <w:gridSpan w:val="3"/>
            <w:shd w:val="clear" w:color="auto" w:fill="auto"/>
            <w:vAlign w:val="center"/>
          </w:tcPr>
          <w:p w:rsidR="00BC2DC1" w:rsidRPr="00BC2DC1" w:rsidRDefault="00BC2DC1" w:rsidP="00BC2DC1">
            <w:pPr>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Problémák, jelenségek, gyakorlati alkalmazások, ismeretek</w:t>
            </w:r>
          </w:p>
        </w:tc>
        <w:tc>
          <w:tcPr>
            <w:tcW w:w="3444" w:type="dxa"/>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sz w:val="24"/>
                <w:szCs w:val="24"/>
                <w:lang w:eastAsia="ar-SA"/>
              </w:rPr>
            </w:pPr>
            <w:r w:rsidRPr="00BC2DC1">
              <w:rPr>
                <w:rFonts w:ascii="Times New Roman" w:eastAsia="Times New Roman" w:hAnsi="Times New Roman" w:cs="Calibri"/>
                <w:b/>
                <w:sz w:val="24"/>
                <w:szCs w:val="24"/>
                <w:lang w:eastAsia="ar-SA"/>
              </w:rPr>
              <w:t>Követelmények</w:t>
            </w:r>
          </w:p>
        </w:tc>
        <w:tc>
          <w:tcPr>
            <w:tcW w:w="2383" w:type="dxa"/>
            <w:gridSpan w:val="2"/>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Kapcsolódási pontok</w:t>
            </w:r>
          </w:p>
        </w:tc>
      </w:tr>
      <w:tr w:rsidR="00BC2DC1" w:rsidRPr="00BC2DC1" w:rsidTr="00BC2DC1">
        <w:trPr>
          <w:gridAfter w:val="1"/>
          <w:wAfter w:w="27" w:type="dxa"/>
        </w:trPr>
        <w:tc>
          <w:tcPr>
            <w:tcW w:w="3444" w:type="dxa"/>
            <w:gridSpan w:val="3"/>
            <w:shd w:val="clear" w:color="auto" w:fill="auto"/>
          </w:tcPr>
          <w:p w:rsidR="00BC2DC1" w:rsidRPr="00BC2DC1" w:rsidRDefault="00BC2DC1" w:rsidP="00BC2DC1">
            <w:pPr>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Légnyomás kimutatása és mérése.</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Jelenségek, gyakorlati alkalmazások: „Horror </w:t>
            </w:r>
            <w:proofErr w:type="spellStart"/>
            <w:r w:rsidRPr="00BC2DC1">
              <w:rPr>
                <w:rFonts w:ascii="Times New Roman" w:eastAsia="Times New Roman" w:hAnsi="Times New Roman" w:cs="Calibri"/>
                <w:sz w:val="24"/>
                <w:szCs w:val="24"/>
                <w:lang w:eastAsia="ar-SA"/>
              </w:rPr>
              <w:t>vacui</w:t>
            </w:r>
            <w:proofErr w:type="spellEnd"/>
            <w:r w:rsidRPr="00BC2DC1">
              <w:rPr>
                <w:rFonts w:ascii="Times New Roman" w:eastAsia="Times New Roman" w:hAnsi="Times New Roman" w:cs="Calibri"/>
                <w:sz w:val="24"/>
                <w:szCs w:val="24"/>
                <w:lang w:eastAsia="ar-SA"/>
              </w:rPr>
              <w:t xml:space="preserve">” – mint egykori tudományos hipotézis. (Torricelli kísérlete vízzel, </w:t>
            </w:r>
            <w:proofErr w:type="spellStart"/>
            <w:r w:rsidRPr="00BC2DC1">
              <w:rPr>
                <w:rFonts w:ascii="Times New Roman" w:eastAsia="Times New Roman" w:hAnsi="Times New Roman" w:cs="Calibri"/>
                <w:sz w:val="24"/>
                <w:szCs w:val="24"/>
                <w:lang w:eastAsia="ar-SA"/>
              </w:rPr>
              <w:t>Guericke</w:t>
            </w:r>
            <w:proofErr w:type="spellEnd"/>
            <w:r w:rsidRPr="00BC2DC1">
              <w:rPr>
                <w:rFonts w:ascii="Times New Roman" w:eastAsia="Times New Roman" w:hAnsi="Times New Roman" w:cs="Calibri"/>
                <w:sz w:val="24"/>
                <w:szCs w:val="24"/>
                <w:lang w:eastAsia="ar-SA"/>
              </w:rPr>
              <w:t xml:space="preserve"> vákuum-kísérletei, Goethe-barométer.)</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 légnyomás változásai.</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A légnyomás szerepe az időjárási </w:t>
            </w:r>
            <w:r w:rsidRPr="00BC2DC1">
              <w:rPr>
                <w:rFonts w:ascii="Times New Roman" w:eastAsia="Times New Roman" w:hAnsi="Times New Roman" w:cs="Calibri"/>
                <w:sz w:val="24"/>
                <w:szCs w:val="24"/>
                <w:lang w:eastAsia="ar-SA"/>
              </w:rPr>
              <w:lastRenderedPageBreak/>
              <w:t xml:space="preserve">jelenségekben, a barométer működése. </w:t>
            </w:r>
          </w:p>
        </w:tc>
        <w:tc>
          <w:tcPr>
            <w:tcW w:w="3444" w:type="dxa"/>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lastRenderedPageBreak/>
              <w:t>A tanuló ismerje a légnyomás fogalmát, mértékegységeit.</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b/>
                <w:sz w:val="24"/>
                <w:szCs w:val="24"/>
                <w:lang w:eastAsia="ar-SA"/>
              </w:rPr>
            </w:pPr>
            <w:r w:rsidRPr="00BC2DC1">
              <w:rPr>
                <w:rFonts w:ascii="Times New Roman" w:eastAsia="Times New Roman" w:hAnsi="Times New Roman" w:cs="Calibri"/>
                <w:sz w:val="24"/>
                <w:szCs w:val="24"/>
                <w:lang w:eastAsia="ar-SA"/>
              </w:rPr>
              <w:t xml:space="preserve">Ismerjen néhány, a levegő nyomásával kapcsolatos, gyakorlati szempontból is fontos jelenséget. </w:t>
            </w:r>
          </w:p>
        </w:tc>
        <w:tc>
          <w:tcPr>
            <w:tcW w:w="2383" w:type="dxa"/>
            <w:gridSpan w:val="2"/>
            <w:vMerge w:val="restart"/>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Matematika</w:t>
            </w:r>
            <w:r w:rsidRPr="00BC2DC1">
              <w:rPr>
                <w:rFonts w:ascii="Times New Roman" w:eastAsia="Times New Roman" w:hAnsi="Times New Roman" w:cs="Calibri"/>
                <w:sz w:val="24"/>
                <w:szCs w:val="24"/>
                <w:lang w:eastAsia="ar-SA"/>
              </w:rPr>
              <w:t>: a függvény fogalma, grafikus ábrázolás, egyenletrendezés.</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Kémia</w:t>
            </w:r>
            <w:r w:rsidRPr="00BC2DC1">
              <w:rPr>
                <w:rFonts w:ascii="Times New Roman" w:eastAsia="Times New Roman" w:hAnsi="Times New Roman" w:cs="Calibri"/>
                <w:sz w:val="24"/>
                <w:szCs w:val="24"/>
                <w:lang w:eastAsia="ar-SA"/>
              </w:rPr>
              <w:t xml:space="preserve">: folyadékok, felületi feszültség, kolloid rendszerek, gázok, levegő, viszkozitás, alternatív </w:t>
            </w:r>
            <w:r w:rsidRPr="00BC2DC1">
              <w:rPr>
                <w:rFonts w:ascii="Times New Roman" w:eastAsia="Times New Roman" w:hAnsi="Times New Roman" w:cs="Calibri"/>
                <w:sz w:val="24"/>
                <w:szCs w:val="24"/>
                <w:lang w:eastAsia="ar-SA"/>
              </w:rPr>
              <w:lastRenderedPageBreak/>
              <w:t>energiaforrások.</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Történelem, társadalmi és állampolgári ismeretek</w:t>
            </w:r>
            <w:r w:rsidRPr="00BC2DC1">
              <w:rPr>
                <w:rFonts w:ascii="Times New Roman" w:eastAsia="Times New Roman" w:hAnsi="Times New Roman" w:cs="Calibri"/>
                <w:sz w:val="24"/>
                <w:szCs w:val="24"/>
                <w:lang w:eastAsia="ar-SA"/>
              </w:rPr>
              <w:t>: hajózás szerepe, légiközlekedés szerepe.</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Technika, életvitel és gyakorlat</w:t>
            </w:r>
            <w:r w:rsidRPr="00BC2DC1">
              <w:rPr>
                <w:rFonts w:ascii="Times New Roman" w:eastAsia="Times New Roman" w:hAnsi="Times New Roman" w:cs="Calibri"/>
                <w:sz w:val="24"/>
                <w:szCs w:val="24"/>
                <w:lang w:eastAsia="ar-SA"/>
              </w:rPr>
              <w:t>: repülőgépek közlekedésbiztonsági eszközei, vízi és légi közlekedési szabályok.</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b/>
                <w:sz w:val="24"/>
                <w:szCs w:val="24"/>
                <w:lang w:eastAsia="ar-SA"/>
              </w:rPr>
            </w:pPr>
            <w:r w:rsidRPr="00BC2DC1">
              <w:rPr>
                <w:rFonts w:ascii="Times New Roman" w:eastAsia="Times New Roman" w:hAnsi="Times New Roman" w:cs="Calibri"/>
                <w:i/>
                <w:sz w:val="24"/>
                <w:szCs w:val="24"/>
                <w:lang w:eastAsia="ar-SA"/>
              </w:rPr>
              <w:t>Biológia-egészségtan</w:t>
            </w:r>
            <w:r w:rsidRPr="00BC2DC1">
              <w:rPr>
                <w:rFonts w:ascii="Times New Roman" w:eastAsia="Times New Roman" w:hAnsi="Times New Roman" w:cs="Calibri"/>
                <w:sz w:val="24"/>
                <w:szCs w:val="24"/>
                <w:lang w:eastAsia="ar-SA"/>
              </w:rPr>
              <w:t>: Vízi élőlények, madarak mozgása, sebességei, reakcióidő. A nyomás és változásának hatása az emberi szervezetre (pl. súlyfürdő, keszonbetegség, hegyi betegség).</w:t>
            </w:r>
          </w:p>
        </w:tc>
      </w:tr>
      <w:tr w:rsidR="00BC2DC1" w:rsidRPr="00BC2DC1" w:rsidTr="00BC2DC1">
        <w:trPr>
          <w:gridAfter w:val="1"/>
          <w:wAfter w:w="27" w:type="dxa"/>
        </w:trPr>
        <w:tc>
          <w:tcPr>
            <w:tcW w:w="3444" w:type="dxa"/>
            <w:gridSpan w:val="3"/>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lastRenderedPageBreak/>
              <w:t>Alkalmazott hidrosztatika.</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Pascal törvénye, hidrosztatikai nyomás.</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Hidraulikus gépek.</w:t>
            </w:r>
          </w:p>
        </w:tc>
        <w:tc>
          <w:tcPr>
            <w:tcW w:w="3444" w:type="dxa"/>
            <w:shd w:val="clear" w:color="auto" w:fill="auto"/>
          </w:tcPr>
          <w:p w:rsidR="00BC2DC1" w:rsidRPr="00BC2DC1" w:rsidRDefault="00BC2DC1" w:rsidP="00BC2DC1">
            <w:pPr>
              <w:suppressAutoHyphens/>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Tudja alkalmazni hidrosztatikai ismereteit köznapi jelenségek értelmezésére. A tanult ismeretek alapján legyen képes (pl. hidraulikus gépek alkalmazásainak bemutatása). </w:t>
            </w:r>
          </w:p>
        </w:tc>
        <w:tc>
          <w:tcPr>
            <w:tcW w:w="2383" w:type="dxa"/>
            <w:gridSpan w:val="2"/>
            <w:vMerge/>
            <w:shd w:val="clear" w:color="auto" w:fill="auto"/>
          </w:tcPr>
          <w:p w:rsidR="00BC2DC1" w:rsidRPr="00BC2DC1" w:rsidRDefault="00BC2DC1" w:rsidP="00BC2DC1">
            <w:pPr>
              <w:spacing w:after="0" w:line="240" w:lineRule="auto"/>
              <w:rPr>
                <w:rFonts w:ascii="Times New Roman" w:eastAsia="Times New Roman" w:hAnsi="Times New Roman" w:cs="Calibri"/>
                <w:sz w:val="24"/>
                <w:szCs w:val="24"/>
                <w:lang w:eastAsia="ar-SA"/>
              </w:rPr>
            </w:pPr>
          </w:p>
        </w:tc>
      </w:tr>
      <w:tr w:rsidR="00BC2DC1" w:rsidRPr="00BC2DC1" w:rsidTr="00BC2DC1">
        <w:trPr>
          <w:gridAfter w:val="1"/>
          <w:wAfter w:w="27" w:type="dxa"/>
        </w:trPr>
        <w:tc>
          <w:tcPr>
            <w:tcW w:w="3444" w:type="dxa"/>
            <w:gridSpan w:val="3"/>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Felhajtóerő nyugvó folyadékokban és gázokban.</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Búvárharang, tengeralattjáró.</w:t>
            </w:r>
          </w:p>
          <w:p w:rsidR="00BC2DC1" w:rsidRPr="00BC2DC1" w:rsidRDefault="00BC2DC1" w:rsidP="00BC2DC1">
            <w:pPr>
              <w:spacing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sz w:val="24"/>
                <w:szCs w:val="24"/>
                <w:lang w:eastAsia="ar-SA"/>
              </w:rPr>
              <w:t>Léghajó, hőlégballon.</w:t>
            </w:r>
          </w:p>
        </w:tc>
        <w:tc>
          <w:tcPr>
            <w:tcW w:w="3444" w:type="dxa"/>
            <w:shd w:val="clear" w:color="auto" w:fill="auto"/>
          </w:tcPr>
          <w:p w:rsidR="00BC2DC1" w:rsidRPr="00BC2DC1" w:rsidRDefault="00BC2DC1" w:rsidP="00BC2DC1">
            <w:pPr>
              <w:suppressAutoHyphens/>
              <w:spacing w:before="120" w:after="0" w:line="240" w:lineRule="auto"/>
              <w:rPr>
                <w:rFonts w:ascii="Times New Roman" w:eastAsia="Times New Roman" w:hAnsi="Times New Roman" w:cs="Calibri"/>
                <w:b/>
                <w:sz w:val="24"/>
                <w:szCs w:val="24"/>
                <w:lang w:eastAsia="ar-SA"/>
              </w:rPr>
            </w:pPr>
            <w:r w:rsidRPr="00BC2DC1">
              <w:rPr>
                <w:rFonts w:ascii="Times New Roman" w:eastAsia="Times New Roman" w:hAnsi="Times New Roman" w:cs="Calibri"/>
                <w:sz w:val="24"/>
                <w:szCs w:val="24"/>
                <w:lang w:eastAsia="ar-SA"/>
              </w:rPr>
              <w:t xml:space="preserve">Legyen képes alkalmazni hidrosztatikai és aerosztatikai ismereteit köznapi jelenségek értelmezésére. </w:t>
            </w:r>
          </w:p>
        </w:tc>
        <w:tc>
          <w:tcPr>
            <w:tcW w:w="2383" w:type="dxa"/>
            <w:gridSpan w:val="2"/>
            <w:vMerge/>
            <w:shd w:val="clear" w:color="auto" w:fill="auto"/>
          </w:tcPr>
          <w:p w:rsidR="00BC2DC1" w:rsidRPr="00BC2DC1" w:rsidRDefault="00BC2DC1" w:rsidP="00BC2DC1">
            <w:pPr>
              <w:spacing w:after="0" w:line="240" w:lineRule="auto"/>
              <w:rPr>
                <w:rFonts w:ascii="Times New Roman" w:eastAsia="Times New Roman" w:hAnsi="Times New Roman" w:cs="Calibri"/>
                <w:sz w:val="24"/>
                <w:szCs w:val="24"/>
                <w:lang w:eastAsia="ar-SA"/>
              </w:rPr>
            </w:pPr>
          </w:p>
        </w:tc>
      </w:tr>
      <w:tr w:rsidR="00BC2DC1" w:rsidRPr="00BC2DC1" w:rsidTr="00BC2DC1">
        <w:trPr>
          <w:gridAfter w:val="1"/>
          <w:wAfter w:w="27" w:type="dxa"/>
          <w:trHeight w:val="2259"/>
        </w:trPr>
        <w:tc>
          <w:tcPr>
            <w:tcW w:w="3444" w:type="dxa"/>
            <w:gridSpan w:val="3"/>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Molekuláris erők folyadékokban</w:t>
            </w:r>
            <w:r w:rsidRPr="00BC2DC1">
              <w:rPr>
                <w:rFonts w:ascii="Times New Roman" w:eastAsia="Times New Roman" w:hAnsi="Times New Roman" w:cs="Calibri"/>
                <w:b/>
                <w:sz w:val="24"/>
                <w:szCs w:val="24"/>
                <w:lang w:eastAsia="ar-SA"/>
              </w:rPr>
              <w:t xml:space="preserve"> </w:t>
            </w:r>
            <w:r w:rsidRPr="00BC2DC1">
              <w:rPr>
                <w:rFonts w:ascii="Times New Roman" w:eastAsia="Times New Roman" w:hAnsi="Times New Roman" w:cs="Calibri"/>
                <w:sz w:val="24"/>
                <w:szCs w:val="24"/>
                <w:lang w:eastAsia="ar-SA"/>
              </w:rPr>
              <w:t>(kohézió és adhézió).</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Felületi feszültség.</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Jelenségek, gyakorlati alkalmazások:</w:t>
            </w:r>
          </w:p>
          <w:p w:rsidR="00BC2DC1" w:rsidRPr="00BC2DC1" w:rsidRDefault="00BC2DC1" w:rsidP="00BC2DC1">
            <w:pPr>
              <w:suppressAutoHyphens/>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habok különleges tulajdonságai, mosószerek hatásmechanizmusa.</w:t>
            </w:r>
          </w:p>
        </w:tc>
        <w:tc>
          <w:tcPr>
            <w:tcW w:w="3444" w:type="dxa"/>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Ismerje a felületi feszültség fogalmát. Ismerje a határfelületeknek azt a tulajdonságát, hogy minimumra törekszenek. </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Legyen tisztában a felületi jelenségek fontos szerepével az élő és élettelen természetben.</w:t>
            </w:r>
          </w:p>
        </w:tc>
        <w:tc>
          <w:tcPr>
            <w:tcW w:w="2383" w:type="dxa"/>
            <w:gridSpan w:val="2"/>
            <w:vMerge/>
            <w:shd w:val="clear" w:color="auto" w:fill="auto"/>
          </w:tcPr>
          <w:p w:rsidR="00BC2DC1" w:rsidRPr="00BC2DC1" w:rsidRDefault="00BC2DC1" w:rsidP="00BC2DC1">
            <w:pPr>
              <w:spacing w:after="0" w:line="240" w:lineRule="auto"/>
              <w:rPr>
                <w:rFonts w:ascii="Times New Roman" w:eastAsia="Times New Roman" w:hAnsi="Times New Roman" w:cs="Calibri"/>
                <w:sz w:val="24"/>
                <w:szCs w:val="24"/>
                <w:lang w:eastAsia="ar-SA"/>
              </w:rPr>
            </w:pPr>
          </w:p>
        </w:tc>
      </w:tr>
      <w:tr w:rsidR="00BC2DC1" w:rsidRPr="00BC2DC1" w:rsidTr="00BC2DC1">
        <w:trPr>
          <w:gridAfter w:val="1"/>
          <w:wAfter w:w="27" w:type="dxa"/>
        </w:trPr>
        <w:tc>
          <w:tcPr>
            <w:tcW w:w="3444" w:type="dxa"/>
            <w:gridSpan w:val="3"/>
            <w:shd w:val="clear" w:color="auto" w:fill="auto"/>
          </w:tcPr>
          <w:p w:rsidR="00BC2DC1" w:rsidRPr="00BC2DC1" w:rsidRDefault="00BC2DC1" w:rsidP="00BC2DC1">
            <w:pPr>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 xml:space="preserve">Folyadékok és gázok áramlása. </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Jelenségek, gyakorlati alkalmazások: légköri áramlások, a szél értelmezése a nyomásviszonyok alapján, nagy tengeráramlásokat meghatározó környezeti hatások.</w:t>
            </w:r>
          </w:p>
        </w:tc>
        <w:tc>
          <w:tcPr>
            <w:tcW w:w="3444" w:type="dxa"/>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Tudja, hogy az áramlások oka a nyomáskülönbség. Legyen képes köznapi áramlási jelenségek kvalitatív fizikai értelmezésére.</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Tudja értelmezni az áramlási sebesség változását a keresztmetszettel az anyagmegmaradás (kontinuitási egyenlet) alapján.</w:t>
            </w:r>
          </w:p>
        </w:tc>
        <w:tc>
          <w:tcPr>
            <w:tcW w:w="2383" w:type="dxa"/>
            <w:gridSpan w:val="2"/>
            <w:vMerge/>
            <w:shd w:val="clear" w:color="auto" w:fill="auto"/>
          </w:tcPr>
          <w:p w:rsidR="00BC2DC1" w:rsidRPr="00BC2DC1" w:rsidRDefault="00BC2DC1" w:rsidP="00BC2DC1">
            <w:pPr>
              <w:spacing w:after="0" w:line="240" w:lineRule="auto"/>
              <w:rPr>
                <w:rFonts w:ascii="Times New Roman" w:eastAsia="Times New Roman" w:hAnsi="Times New Roman" w:cs="Calibri"/>
                <w:sz w:val="24"/>
                <w:szCs w:val="24"/>
                <w:lang w:eastAsia="ar-SA"/>
              </w:rPr>
            </w:pPr>
          </w:p>
        </w:tc>
      </w:tr>
      <w:tr w:rsidR="00BC2DC1" w:rsidRPr="00BC2DC1" w:rsidTr="00BC2DC1">
        <w:trPr>
          <w:gridAfter w:val="1"/>
          <w:wAfter w:w="27" w:type="dxa"/>
          <w:trHeight w:val="74"/>
        </w:trPr>
        <w:tc>
          <w:tcPr>
            <w:tcW w:w="3444" w:type="dxa"/>
            <w:gridSpan w:val="3"/>
            <w:shd w:val="clear" w:color="auto" w:fill="auto"/>
          </w:tcPr>
          <w:p w:rsidR="00BC2DC1" w:rsidRPr="00BC2DC1" w:rsidRDefault="00BC2DC1" w:rsidP="00BC2DC1">
            <w:pPr>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Közegellenállás.</w:t>
            </w:r>
          </w:p>
          <w:p w:rsidR="00BC2DC1" w:rsidRPr="00BC2DC1" w:rsidRDefault="00BC2DC1" w:rsidP="00BC2DC1">
            <w:pPr>
              <w:spacing w:after="0" w:line="240" w:lineRule="auto"/>
              <w:rPr>
                <w:rFonts w:ascii="Times New Roman" w:eastAsia="Times New Roman" w:hAnsi="Times New Roman" w:cs="Calibri"/>
                <w: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shd w:val="clear" w:color="auto" w:fill="FFFF00"/>
                <w:lang w:eastAsia="ar-SA"/>
              </w:rPr>
            </w:pPr>
            <w:r w:rsidRPr="00BC2DC1">
              <w:rPr>
                <w:rFonts w:ascii="Times New Roman" w:eastAsia="Times New Roman" w:hAnsi="Times New Roman" w:cs="Calibri"/>
                <w:i/>
                <w:sz w:val="24"/>
                <w:szCs w:val="24"/>
                <w:lang w:eastAsia="ar-SA"/>
              </w:rPr>
              <w:t>Az áramló közegek energiája, a szél- és a vízi energia hasznosítása.</w:t>
            </w:r>
          </w:p>
        </w:tc>
        <w:tc>
          <w:tcPr>
            <w:tcW w:w="3444" w:type="dxa"/>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Ismerje a közegellenállás jelenségét, tudja, hogy a közegellenállási erő sebességfüggő.</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Legyen tisztában a vízi és szélenergia jelentőségével, hasznosításának múltbeli és korszerű lehetőségeivel. A megújuló energiaforrások aktuális hazai hasznosítása.  </w:t>
            </w:r>
          </w:p>
        </w:tc>
        <w:tc>
          <w:tcPr>
            <w:tcW w:w="2383" w:type="dxa"/>
            <w:gridSpan w:val="2"/>
            <w:vMerge/>
            <w:shd w:val="clear" w:color="auto" w:fill="auto"/>
          </w:tcPr>
          <w:p w:rsidR="00BC2DC1" w:rsidRPr="00BC2DC1" w:rsidRDefault="00BC2DC1" w:rsidP="00BC2DC1">
            <w:pPr>
              <w:spacing w:after="0" w:line="240" w:lineRule="auto"/>
              <w:rPr>
                <w:rFonts w:ascii="Times New Roman" w:eastAsia="Times New Roman" w:hAnsi="Times New Roman" w:cs="Calibri"/>
                <w:sz w:val="24"/>
                <w:szCs w:val="24"/>
                <w:lang w:eastAsia="ar-SA"/>
              </w:rPr>
            </w:pPr>
          </w:p>
        </w:tc>
      </w:tr>
      <w:tr w:rsidR="00BC2DC1" w:rsidRPr="00BC2DC1" w:rsidTr="00BC2DC1">
        <w:tc>
          <w:tcPr>
            <w:tcW w:w="1956" w:type="dxa"/>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Kulcsfogalmak/ fogalmak</w:t>
            </w:r>
          </w:p>
        </w:tc>
        <w:tc>
          <w:tcPr>
            <w:tcW w:w="7342" w:type="dxa"/>
            <w:gridSpan w:val="6"/>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Hidrosztatikai nyomás, felhajtóerő, úszás, viszkozitás, felületi feszültség, légnyomás, légáramlás, áramlási sebesség, aerodinamikai felhajtóerő, közegellenállás, szél- és </w:t>
            </w:r>
            <w:proofErr w:type="spellStart"/>
            <w:r w:rsidRPr="00BC2DC1">
              <w:rPr>
                <w:rFonts w:ascii="Times New Roman" w:eastAsia="Times New Roman" w:hAnsi="Times New Roman" w:cs="Calibri"/>
                <w:sz w:val="24"/>
                <w:szCs w:val="24"/>
                <w:lang w:eastAsia="ar-SA"/>
              </w:rPr>
              <w:t>vízienergia</w:t>
            </w:r>
            <w:proofErr w:type="spellEnd"/>
            <w:r w:rsidRPr="00BC2DC1">
              <w:rPr>
                <w:rFonts w:ascii="Times New Roman" w:eastAsia="Times New Roman" w:hAnsi="Times New Roman" w:cs="Calibri"/>
                <w:sz w:val="24"/>
                <w:szCs w:val="24"/>
                <w:lang w:eastAsia="ar-SA"/>
              </w:rPr>
              <w:t>, szélerőmű, vízerőmű.</w:t>
            </w:r>
          </w:p>
        </w:tc>
      </w:tr>
    </w:tbl>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p>
    <w:tbl>
      <w:tblPr>
        <w:tblW w:w="5000" w:type="pct"/>
        <w:tblCellMar>
          <w:left w:w="70" w:type="dxa"/>
          <w:right w:w="70" w:type="dxa"/>
        </w:tblCellMar>
        <w:tblLook w:val="0000" w:firstRow="0" w:lastRow="0" w:firstColumn="0" w:lastColumn="0" w:noHBand="0" w:noVBand="0"/>
      </w:tblPr>
      <w:tblGrid>
        <w:gridCol w:w="1966"/>
        <w:gridCol w:w="7246"/>
      </w:tblGrid>
      <w:tr w:rsidR="00BC2DC1" w:rsidRPr="00BC2DC1" w:rsidTr="00BC2DC1">
        <w:trPr>
          <w:trHeight w:val="550"/>
        </w:trPr>
        <w:tc>
          <w:tcPr>
            <w:tcW w:w="1966" w:type="dxa"/>
            <w:tcBorders>
              <w:top w:val="single" w:sz="4" w:space="0" w:color="000000"/>
              <w:left w:val="single" w:sz="4" w:space="0" w:color="000000"/>
              <w:bottom w:val="single" w:sz="4" w:space="0" w:color="000000"/>
            </w:tcBorders>
            <w:shd w:val="clear" w:color="auto" w:fill="auto"/>
            <w:vAlign w:val="center"/>
          </w:tcPr>
          <w:p w:rsidR="00BC2DC1" w:rsidRPr="00BC2DC1" w:rsidRDefault="00BC2DC1" w:rsidP="00BC2DC1">
            <w:pPr>
              <w:snapToGrid w:val="0"/>
              <w:spacing w:after="0" w:line="240" w:lineRule="auto"/>
              <w:jc w:val="center"/>
              <w:rPr>
                <w:rFonts w:ascii="Times New Roman" w:eastAsia="Times New Roman" w:hAnsi="Times New Roman" w:cs="Calibri"/>
                <w:b/>
                <w:bCs/>
                <w:sz w:val="24"/>
                <w:szCs w:val="24"/>
                <w:lang w:eastAsia="ar-SA"/>
              </w:rPr>
            </w:pPr>
            <w:r w:rsidRPr="00BC2DC1">
              <w:rPr>
                <w:rFonts w:ascii="Times New Roman" w:eastAsia="Times New Roman" w:hAnsi="Times New Roman" w:cs="Calibri"/>
                <w:b/>
                <w:bCs/>
                <w:sz w:val="24"/>
                <w:szCs w:val="24"/>
                <w:lang w:eastAsia="ar-SA"/>
              </w:rPr>
              <w:t>A fejlesztés várt eredményei a ciklus végén</w:t>
            </w:r>
          </w:p>
        </w:tc>
        <w:tc>
          <w:tcPr>
            <w:tcW w:w="7246" w:type="dxa"/>
            <w:tcBorders>
              <w:top w:val="single" w:sz="4" w:space="0" w:color="000000"/>
              <w:left w:val="single" w:sz="4" w:space="0" w:color="000000"/>
              <w:bottom w:val="single" w:sz="4" w:space="0" w:color="000000"/>
              <w:right w:val="single" w:sz="4" w:space="0" w:color="000000"/>
            </w:tcBorders>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 kísérletezési, mérési kompetencia, a megfigyelő, rendszerező készség fejlődése.</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A mozgástani alapfogalmak ismerete, grafikus feladatmegoldás. A </w:t>
            </w:r>
            <w:r w:rsidRPr="00BC2DC1">
              <w:rPr>
                <w:rFonts w:ascii="Times New Roman" w:eastAsia="Times New Roman" w:hAnsi="Times New Roman" w:cs="Calibri"/>
                <w:sz w:val="24"/>
                <w:szCs w:val="24"/>
                <w:lang w:eastAsia="ar-SA"/>
              </w:rPr>
              <w:lastRenderedPageBreak/>
              <w:t>newtoni mechanika szemléleti lényegének elsajátítása: az erő nem a mozgás fenntartásához, hanem a mozgásállapot megváltoztatásához szükséges.</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Egyszerű kinematikai és dinamikai feladatok megoldása.</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 kinematika és dinamika mindennapi alkalmazása.</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Folyadékok és gázok sztatikájának és áramlásának alapjelenségei és ezek felismerése a gyakorlati életben.</w:t>
            </w:r>
          </w:p>
        </w:tc>
      </w:tr>
    </w:tbl>
    <w:p w:rsidR="00BC2DC1" w:rsidRPr="00BC2DC1" w:rsidRDefault="00BC2DC1" w:rsidP="00BC2DC1">
      <w:pPr>
        <w:suppressAutoHyphens/>
        <w:spacing w:after="0" w:line="240" w:lineRule="auto"/>
        <w:jc w:val="center"/>
        <w:rPr>
          <w:rFonts w:ascii="Times New Roman" w:eastAsia="Times New Roman" w:hAnsi="Times New Roman" w:cs="Calibri"/>
          <w:b/>
          <w:sz w:val="24"/>
          <w:szCs w:val="24"/>
          <w:lang w:eastAsia="ar-SA"/>
        </w:rPr>
      </w:pPr>
    </w:p>
    <w:p w:rsidR="00BC2DC1" w:rsidRPr="00BC2DC1" w:rsidRDefault="00BC2DC1" w:rsidP="00BC2DC1">
      <w:pPr>
        <w:suppressAutoHyphens/>
        <w:spacing w:after="0" w:line="240" w:lineRule="auto"/>
        <w:jc w:val="center"/>
        <w:rPr>
          <w:rFonts w:ascii="Times New Roman" w:eastAsia="Times New Roman" w:hAnsi="Times New Roman" w:cs="Calibri"/>
          <w:b/>
          <w:sz w:val="24"/>
          <w:szCs w:val="24"/>
          <w:lang w:eastAsia="ar-SA"/>
        </w:rPr>
      </w:pPr>
    </w:p>
    <w:p w:rsidR="00BC2DC1" w:rsidRPr="00BC2DC1" w:rsidRDefault="00BC2DC1" w:rsidP="00BC2DC1">
      <w:pPr>
        <w:suppressAutoHyphens/>
        <w:spacing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11–12. évfolyam</w:t>
      </w:r>
    </w:p>
    <w:p w:rsidR="00BC2DC1" w:rsidRPr="00BC2DC1" w:rsidRDefault="00BC2DC1" w:rsidP="00BC2DC1">
      <w:pPr>
        <w:suppressAutoHyphens/>
        <w:spacing w:after="0" w:line="240" w:lineRule="auto"/>
        <w:jc w:val="center"/>
        <w:rPr>
          <w:rFonts w:ascii="Times New Roman" w:eastAsia="Times New Roman" w:hAnsi="Times New Roman" w:cs="Calibri"/>
          <w:b/>
          <w:sz w:val="24"/>
          <w:szCs w:val="24"/>
          <w:lang w:eastAsia="ar-SA"/>
        </w:rPr>
      </w:pPr>
    </w:p>
    <w:p w:rsidR="00BC2DC1" w:rsidRPr="00BC2DC1" w:rsidRDefault="00BC2DC1" w:rsidP="00BC2DC1">
      <w:pPr>
        <w:spacing w:after="0" w:line="240" w:lineRule="auto"/>
        <w:jc w:val="both"/>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A képzés második szakasza az elektrosztatika alapjelenségeit és fogalmait, az elektromos és a mágneses mező fizikai objektumként való elfogadását, az áramokkal kapcsolatos alapismereteket és azok gyakorlati alkalmazásait dolgozza fel. </w:t>
      </w:r>
    </w:p>
    <w:p w:rsidR="00BC2DC1" w:rsidRPr="00BC2DC1" w:rsidRDefault="00BC2DC1" w:rsidP="00BC2DC1">
      <w:pPr>
        <w:spacing w:after="0" w:line="240" w:lineRule="auto"/>
        <w:ind w:firstLine="709"/>
        <w:jc w:val="both"/>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Foglakozik a gázok makroszkopikus állapotjelzőivel, a hőtani alapfogalmakkal, annak ismeretével, hogy gépeink működtetése, az élő szervezetek működése csak energia befektetése árán valósítható meg, valamint mindennapi környezetünk hőtani vonatkozásaival, az energiatudatossággal.</w:t>
      </w:r>
    </w:p>
    <w:p w:rsidR="00BC2DC1" w:rsidRPr="00BC2DC1" w:rsidRDefault="00BC2DC1" w:rsidP="00BC2DC1">
      <w:pPr>
        <w:spacing w:after="0" w:line="240" w:lineRule="auto"/>
        <w:ind w:firstLine="709"/>
        <w:jc w:val="both"/>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A diákok megismerkednek a magasabb matematikai ismereteket igénylő mechanikai és elektrodinamikai tartalmakkal (rezgések, indukció, elektromágneses rezgések, hullámok), valamint az optikával és a modern fizika két nagy témakörével: a héj- és magfizikával, valamint a csillagászat-asztrofizikával. A mechanika, az elektrodinamika és az optika esetében a jelenségek és a törvények megismerésén, az érdekességeken és a gyakorlati alkalmazásokon túl fontos az alapszintű feladat- és problémamegoldás. A modern fizikában a hangsúly a jelenségeken, a gyakorlati vonatkozásokon van. </w:t>
      </w:r>
    </w:p>
    <w:p w:rsidR="00BC2DC1" w:rsidRPr="00BC2DC1" w:rsidRDefault="00BC2DC1" w:rsidP="00BC2DC1">
      <w:pPr>
        <w:suppressAutoHyphens/>
        <w:spacing w:after="0" w:line="240" w:lineRule="auto"/>
        <w:ind w:firstLine="709"/>
        <w:contextualSpacing/>
        <w:jc w:val="both"/>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Az atommodellek fejlődésének bemutatása jó lehetőséget ad a fizikai törvények feltárásában alapvető modellezés lényegének koncentrált bemutatására. Az atomszerkezetek megismerésén keresztül jól összekapcsolható a fizikai és a kémiai ismeretanyag, illetve megtárgyalható a kémiai kötésekkel összetartott kristályos és cseppfolyós anyagok </w:t>
      </w:r>
      <w:proofErr w:type="spellStart"/>
      <w:r w:rsidRPr="00BC2DC1">
        <w:rPr>
          <w:rFonts w:ascii="Times New Roman" w:eastAsia="Times New Roman" w:hAnsi="Times New Roman" w:cs="Calibri"/>
          <w:sz w:val="24"/>
          <w:szCs w:val="24"/>
          <w:lang w:eastAsia="ar-SA"/>
        </w:rPr>
        <w:t>mikroszerkezete</w:t>
      </w:r>
      <w:proofErr w:type="spellEnd"/>
      <w:r w:rsidRPr="00BC2DC1">
        <w:rPr>
          <w:rFonts w:ascii="Times New Roman" w:eastAsia="Times New Roman" w:hAnsi="Times New Roman" w:cs="Calibri"/>
          <w:sz w:val="24"/>
          <w:szCs w:val="24"/>
          <w:lang w:eastAsia="ar-SA"/>
        </w:rPr>
        <w:t xml:space="preserve"> és fizikai sajátságai közti kapcsolat. Ez utóbbi témának fontos része a félvezetők tárgyalása. </w:t>
      </w:r>
    </w:p>
    <w:p w:rsidR="00BC2DC1" w:rsidRPr="00BC2DC1" w:rsidRDefault="00BC2DC1" w:rsidP="00BC2DC1">
      <w:pPr>
        <w:spacing w:after="0" w:line="240" w:lineRule="auto"/>
        <w:ind w:firstLine="709"/>
        <w:contextualSpacing/>
        <w:jc w:val="both"/>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A magfizika tárgyalása az elméleti alapozáson túl magába foglalja a nukleáris technika kérdéskörét, annak kockázati tényezőit is. A Csillagászat és asztrofizika fejezet a klasszikus csillagászati ismeretek rendszerezése után a magfizikához jól kapcsolódó csillagszerkezeti és kozmológiai kérdésekkel folytatódik. A fizika tematikus tanulásának záró éve döntően az ismeretek bővítését és rendszerezését szolgálja, bemutatva a fizika szerepét a mindennapi jelenségek és a korszerű technika értelmezésében, és hangsúlyozva a felelősséget környezetünk megóvásáért. A heti két órában tanult fizika alapot ad, de önmagában nem elegendő a fizika érettségi vizsga letételéhez, illetve a szakirányú (természettudományos és műszaki) felsőoktatásba történő bekapcsolódáshoz. </w:t>
      </w:r>
    </w:p>
    <w:p w:rsidR="00BC2DC1" w:rsidRPr="00BC2DC1" w:rsidRDefault="00BC2DC1" w:rsidP="00BC2DC1">
      <w:pPr>
        <w:spacing w:after="0" w:line="240" w:lineRule="auto"/>
        <w:contextualSpacing/>
        <w:jc w:val="both"/>
        <w:rPr>
          <w:rFonts w:ascii="Times New Roman" w:eastAsia="Times New Roman" w:hAnsi="Times New Roman" w:cs="Calibri"/>
          <w:sz w:val="24"/>
          <w:szCs w:val="24"/>
          <w:lang w:eastAsia="ar-SA"/>
        </w:rPr>
      </w:pPr>
    </w:p>
    <w:p w:rsidR="004E3D9F" w:rsidRPr="00BC2DC1" w:rsidRDefault="004E3D9F" w:rsidP="004E3D9F">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 témaegységekhez tartozó órakeretek ta</w:t>
      </w:r>
      <w:r>
        <w:rPr>
          <w:rFonts w:ascii="Times New Roman" w:eastAsia="Times New Roman" w:hAnsi="Times New Roman" w:cs="Calibri"/>
          <w:sz w:val="24"/>
          <w:szCs w:val="24"/>
          <w:lang w:eastAsia="ar-SA"/>
        </w:rPr>
        <w:t>rtalmazzák az ismétl</w:t>
      </w:r>
      <w:r w:rsidRPr="00BC2DC1">
        <w:rPr>
          <w:rFonts w:ascii="Times New Roman" w:eastAsia="Times New Roman" w:hAnsi="Times New Roman" w:cs="Calibri"/>
          <w:sz w:val="24"/>
          <w:szCs w:val="24"/>
          <w:lang w:eastAsia="ar-SA"/>
        </w:rPr>
        <w:t>ésre, számonkérésre felhasználható órákat is.</w:t>
      </w:r>
    </w:p>
    <w:p w:rsidR="00BC2DC1" w:rsidRPr="00BC2DC1" w:rsidRDefault="00BC2DC1" w:rsidP="00BC2DC1">
      <w:pPr>
        <w:spacing w:after="0" w:line="240" w:lineRule="auto"/>
        <w:ind w:firstLine="708"/>
        <w:jc w:val="both"/>
        <w:rPr>
          <w:rFonts w:ascii="Times New Roman" w:eastAsia="Times New Roman" w:hAnsi="Times New Roman" w:cs="Calibri"/>
          <w:sz w:val="24"/>
          <w:szCs w:val="24"/>
          <w:lang w:eastAsia="ar-SA"/>
        </w:rPr>
      </w:pPr>
    </w:p>
    <w:tbl>
      <w:tblPr>
        <w:tblW w:w="9002" w:type="dxa"/>
        <w:jc w:val="center"/>
        <w:tblCellMar>
          <w:left w:w="70" w:type="dxa"/>
          <w:right w:w="70" w:type="dxa"/>
        </w:tblCellMar>
        <w:tblLook w:val="04A0" w:firstRow="1" w:lastRow="0" w:firstColumn="1" w:lastColumn="0" w:noHBand="0" w:noVBand="1"/>
      </w:tblPr>
      <w:tblGrid>
        <w:gridCol w:w="7513"/>
        <w:gridCol w:w="1489"/>
      </w:tblGrid>
      <w:tr w:rsidR="00BC2DC1" w:rsidRPr="00BC2DC1" w:rsidTr="004E3D9F">
        <w:trPr>
          <w:trHeight w:val="330"/>
          <w:jc w:val="center"/>
        </w:trPr>
        <w:tc>
          <w:tcPr>
            <w:tcW w:w="900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2DC1" w:rsidRPr="00BC2DC1" w:rsidRDefault="00BC2DC1" w:rsidP="00BC2DC1">
            <w:pPr>
              <w:spacing w:after="0" w:line="240" w:lineRule="auto"/>
              <w:jc w:val="center"/>
              <w:rPr>
                <w:rFonts w:ascii="Times New Roman" w:eastAsia="Times New Roman" w:hAnsi="Times New Roman" w:cs="Times New Roman"/>
                <w:b/>
                <w:bCs/>
                <w:color w:val="000000"/>
                <w:sz w:val="24"/>
                <w:szCs w:val="24"/>
                <w:lang w:eastAsia="hu-HU"/>
              </w:rPr>
            </w:pPr>
            <w:r w:rsidRPr="00BC2DC1">
              <w:rPr>
                <w:rFonts w:ascii="Times New Roman" w:eastAsia="Times New Roman" w:hAnsi="Times New Roman" w:cs="Times New Roman"/>
                <w:b/>
                <w:bCs/>
                <w:color w:val="000000"/>
                <w:sz w:val="24"/>
                <w:szCs w:val="24"/>
                <w:lang w:eastAsia="hu-HU"/>
              </w:rPr>
              <w:t>11. évfolyam</w:t>
            </w:r>
          </w:p>
        </w:tc>
      </w:tr>
      <w:tr w:rsidR="00BC2DC1" w:rsidRPr="00BC2DC1" w:rsidTr="004E3D9F">
        <w:trPr>
          <w:trHeight w:val="330"/>
          <w:jc w:val="center"/>
        </w:trPr>
        <w:tc>
          <w:tcPr>
            <w:tcW w:w="7513" w:type="dxa"/>
            <w:tcBorders>
              <w:top w:val="nil"/>
              <w:left w:val="single" w:sz="8" w:space="0" w:color="auto"/>
              <w:bottom w:val="single" w:sz="8" w:space="0" w:color="auto"/>
              <w:right w:val="single" w:sz="8" w:space="0" w:color="auto"/>
            </w:tcBorders>
            <w:shd w:val="clear" w:color="auto" w:fill="auto"/>
            <w:vAlign w:val="center"/>
            <w:hideMark/>
          </w:tcPr>
          <w:p w:rsidR="00BC2DC1" w:rsidRPr="00BC2DC1" w:rsidRDefault="00BC2DC1" w:rsidP="00BC2DC1">
            <w:pPr>
              <w:spacing w:after="0" w:line="240" w:lineRule="auto"/>
              <w:rPr>
                <w:rFonts w:ascii="Times New Roman" w:eastAsia="Times New Roman" w:hAnsi="Times New Roman" w:cs="Times New Roman"/>
                <w:b/>
                <w:bCs/>
                <w:color w:val="000000"/>
                <w:sz w:val="24"/>
                <w:szCs w:val="24"/>
                <w:lang w:eastAsia="hu-HU"/>
              </w:rPr>
            </w:pPr>
            <w:r w:rsidRPr="00BC2DC1">
              <w:rPr>
                <w:rFonts w:ascii="Times New Roman" w:eastAsia="Times New Roman" w:hAnsi="Times New Roman" w:cs="Times New Roman"/>
                <w:b/>
                <w:bCs/>
                <w:color w:val="000000"/>
                <w:sz w:val="24"/>
                <w:szCs w:val="24"/>
                <w:lang w:eastAsia="hu-HU"/>
              </w:rPr>
              <w:t>Tematikai egység</w:t>
            </w:r>
          </w:p>
        </w:tc>
        <w:tc>
          <w:tcPr>
            <w:tcW w:w="1489" w:type="dxa"/>
            <w:tcBorders>
              <w:top w:val="nil"/>
              <w:left w:val="nil"/>
              <w:bottom w:val="single" w:sz="8" w:space="0" w:color="auto"/>
              <w:right w:val="single" w:sz="8" w:space="0" w:color="auto"/>
            </w:tcBorders>
            <w:shd w:val="clear" w:color="auto" w:fill="auto"/>
            <w:vAlign w:val="bottom"/>
            <w:hideMark/>
          </w:tcPr>
          <w:p w:rsidR="00BC2DC1" w:rsidRPr="00BC2DC1" w:rsidRDefault="00BC2DC1" w:rsidP="00BC2DC1">
            <w:pPr>
              <w:spacing w:after="0" w:line="240" w:lineRule="auto"/>
              <w:jc w:val="center"/>
              <w:rPr>
                <w:rFonts w:ascii="Times New Roman" w:eastAsia="Times New Roman" w:hAnsi="Times New Roman" w:cs="Times New Roman"/>
                <w:b/>
                <w:bCs/>
                <w:color w:val="000000"/>
                <w:sz w:val="24"/>
                <w:szCs w:val="24"/>
                <w:lang w:eastAsia="hu-HU"/>
              </w:rPr>
            </w:pPr>
            <w:r w:rsidRPr="00BC2DC1">
              <w:rPr>
                <w:rFonts w:ascii="Times New Roman" w:eastAsia="Times New Roman" w:hAnsi="Times New Roman" w:cs="Times New Roman"/>
                <w:b/>
                <w:bCs/>
                <w:color w:val="000000"/>
                <w:sz w:val="24"/>
                <w:szCs w:val="24"/>
                <w:lang w:eastAsia="hu-HU"/>
              </w:rPr>
              <w:t>Órakeret</w:t>
            </w:r>
          </w:p>
        </w:tc>
      </w:tr>
      <w:tr w:rsidR="00BC2DC1" w:rsidRPr="00BC2DC1" w:rsidTr="004E3D9F">
        <w:trPr>
          <w:trHeight w:val="330"/>
          <w:jc w:val="center"/>
        </w:trPr>
        <w:tc>
          <w:tcPr>
            <w:tcW w:w="7513" w:type="dxa"/>
            <w:tcBorders>
              <w:top w:val="nil"/>
              <w:left w:val="single" w:sz="8" w:space="0" w:color="auto"/>
              <w:bottom w:val="single" w:sz="8" w:space="0" w:color="auto"/>
              <w:right w:val="single" w:sz="8" w:space="0" w:color="auto"/>
            </w:tcBorders>
            <w:shd w:val="clear" w:color="auto" w:fill="auto"/>
            <w:vAlign w:val="center"/>
            <w:hideMark/>
          </w:tcPr>
          <w:p w:rsidR="00BC2DC1" w:rsidRPr="00BC2DC1" w:rsidRDefault="00BC2DC1" w:rsidP="00BC2DC1">
            <w:pPr>
              <w:spacing w:after="0" w:line="240" w:lineRule="auto"/>
              <w:rPr>
                <w:rFonts w:ascii="Times New Roman" w:eastAsia="Times New Roman" w:hAnsi="Times New Roman" w:cs="Times New Roman"/>
                <w:color w:val="000000"/>
                <w:sz w:val="24"/>
                <w:szCs w:val="24"/>
                <w:lang w:eastAsia="hu-HU"/>
              </w:rPr>
            </w:pPr>
            <w:r w:rsidRPr="00BC2DC1">
              <w:rPr>
                <w:rFonts w:ascii="Times New Roman" w:eastAsia="Times New Roman" w:hAnsi="Times New Roman" w:cs="Times New Roman"/>
                <w:color w:val="000000"/>
                <w:sz w:val="24"/>
                <w:szCs w:val="24"/>
                <w:lang w:eastAsia="hu-HU"/>
              </w:rPr>
              <w:t>Közel- és távolhatás – Elektromos töltés és erőtér</w:t>
            </w:r>
          </w:p>
        </w:tc>
        <w:tc>
          <w:tcPr>
            <w:tcW w:w="1489" w:type="dxa"/>
            <w:tcBorders>
              <w:top w:val="nil"/>
              <w:left w:val="nil"/>
              <w:bottom w:val="single" w:sz="8" w:space="0" w:color="auto"/>
              <w:right w:val="single" w:sz="8" w:space="0" w:color="auto"/>
            </w:tcBorders>
            <w:shd w:val="clear" w:color="auto" w:fill="auto"/>
            <w:noWrap/>
            <w:vAlign w:val="bottom"/>
            <w:hideMark/>
          </w:tcPr>
          <w:p w:rsidR="00BC2DC1" w:rsidRPr="00BC2DC1" w:rsidRDefault="00BC2DC1" w:rsidP="00BC2DC1">
            <w:pPr>
              <w:spacing w:after="0" w:line="240" w:lineRule="auto"/>
              <w:jc w:val="center"/>
              <w:rPr>
                <w:rFonts w:ascii="Times New Roman" w:eastAsia="Times New Roman" w:hAnsi="Times New Roman" w:cs="Times New Roman"/>
                <w:color w:val="000000"/>
                <w:sz w:val="24"/>
                <w:szCs w:val="24"/>
                <w:lang w:eastAsia="hu-HU"/>
              </w:rPr>
            </w:pPr>
            <w:r w:rsidRPr="00BC2DC1">
              <w:rPr>
                <w:rFonts w:ascii="Times New Roman" w:eastAsia="Times New Roman" w:hAnsi="Times New Roman" w:cs="Times New Roman"/>
                <w:color w:val="000000"/>
                <w:sz w:val="24"/>
                <w:szCs w:val="24"/>
                <w:lang w:eastAsia="hu-HU"/>
              </w:rPr>
              <w:t>9</w:t>
            </w:r>
          </w:p>
        </w:tc>
      </w:tr>
      <w:tr w:rsidR="00BC2DC1" w:rsidRPr="00BC2DC1" w:rsidTr="004E3D9F">
        <w:trPr>
          <w:trHeight w:val="330"/>
          <w:jc w:val="center"/>
        </w:trPr>
        <w:tc>
          <w:tcPr>
            <w:tcW w:w="7513" w:type="dxa"/>
            <w:tcBorders>
              <w:top w:val="nil"/>
              <w:left w:val="single" w:sz="8" w:space="0" w:color="auto"/>
              <w:bottom w:val="single" w:sz="8" w:space="0" w:color="auto"/>
              <w:right w:val="single" w:sz="8" w:space="0" w:color="auto"/>
            </w:tcBorders>
            <w:shd w:val="clear" w:color="auto" w:fill="auto"/>
            <w:vAlign w:val="center"/>
            <w:hideMark/>
          </w:tcPr>
          <w:p w:rsidR="00BC2DC1" w:rsidRPr="00BC2DC1" w:rsidRDefault="00BC2DC1" w:rsidP="00BC2DC1">
            <w:pPr>
              <w:spacing w:after="0" w:line="240" w:lineRule="auto"/>
              <w:rPr>
                <w:rFonts w:ascii="Times New Roman" w:eastAsia="Times New Roman" w:hAnsi="Times New Roman" w:cs="Times New Roman"/>
                <w:color w:val="000000"/>
                <w:sz w:val="24"/>
                <w:szCs w:val="24"/>
                <w:lang w:eastAsia="hu-HU"/>
              </w:rPr>
            </w:pPr>
            <w:r w:rsidRPr="00BC2DC1">
              <w:rPr>
                <w:rFonts w:ascii="Times New Roman" w:eastAsia="Times New Roman" w:hAnsi="Times New Roman" w:cs="Times New Roman"/>
                <w:color w:val="000000"/>
                <w:sz w:val="24"/>
                <w:szCs w:val="24"/>
                <w:lang w:eastAsia="hu-HU"/>
              </w:rPr>
              <w:t>A mozgó töltések – az egyenáram</w:t>
            </w:r>
          </w:p>
        </w:tc>
        <w:tc>
          <w:tcPr>
            <w:tcW w:w="1489" w:type="dxa"/>
            <w:tcBorders>
              <w:top w:val="nil"/>
              <w:left w:val="nil"/>
              <w:bottom w:val="single" w:sz="8" w:space="0" w:color="auto"/>
              <w:right w:val="single" w:sz="8" w:space="0" w:color="auto"/>
            </w:tcBorders>
            <w:shd w:val="clear" w:color="auto" w:fill="auto"/>
            <w:noWrap/>
            <w:vAlign w:val="bottom"/>
            <w:hideMark/>
          </w:tcPr>
          <w:p w:rsidR="00BC2DC1" w:rsidRPr="00BC2DC1" w:rsidRDefault="00BC2DC1" w:rsidP="00BC2DC1">
            <w:pPr>
              <w:spacing w:after="0" w:line="240" w:lineRule="auto"/>
              <w:jc w:val="center"/>
              <w:rPr>
                <w:rFonts w:ascii="Times New Roman" w:eastAsia="Times New Roman" w:hAnsi="Times New Roman" w:cs="Times New Roman"/>
                <w:color w:val="000000"/>
                <w:sz w:val="24"/>
                <w:szCs w:val="24"/>
                <w:lang w:eastAsia="hu-HU"/>
              </w:rPr>
            </w:pPr>
            <w:r w:rsidRPr="00BC2DC1">
              <w:rPr>
                <w:rFonts w:ascii="Times New Roman" w:eastAsia="Times New Roman" w:hAnsi="Times New Roman" w:cs="Times New Roman"/>
                <w:color w:val="000000"/>
                <w:sz w:val="24"/>
                <w:szCs w:val="24"/>
                <w:lang w:eastAsia="hu-HU"/>
              </w:rPr>
              <w:t>18</w:t>
            </w:r>
          </w:p>
        </w:tc>
      </w:tr>
      <w:tr w:rsidR="00BC2DC1" w:rsidRPr="00BC2DC1" w:rsidTr="004E3D9F">
        <w:trPr>
          <w:trHeight w:val="200"/>
          <w:jc w:val="center"/>
        </w:trPr>
        <w:tc>
          <w:tcPr>
            <w:tcW w:w="7513" w:type="dxa"/>
            <w:tcBorders>
              <w:top w:val="nil"/>
              <w:left w:val="single" w:sz="8" w:space="0" w:color="auto"/>
              <w:bottom w:val="single" w:sz="4" w:space="0" w:color="auto"/>
              <w:right w:val="single" w:sz="8" w:space="0" w:color="auto"/>
            </w:tcBorders>
            <w:shd w:val="clear" w:color="auto" w:fill="auto"/>
            <w:vAlign w:val="center"/>
            <w:hideMark/>
          </w:tcPr>
          <w:p w:rsidR="00BC2DC1" w:rsidRPr="00BC2DC1" w:rsidRDefault="00BC2DC1" w:rsidP="00BC2DC1">
            <w:pPr>
              <w:spacing w:after="0" w:line="240" w:lineRule="auto"/>
              <w:rPr>
                <w:rFonts w:ascii="Times New Roman" w:eastAsia="Times New Roman" w:hAnsi="Times New Roman" w:cs="Times New Roman"/>
                <w:color w:val="000000"/>
                <w:sz w:val="24"/>
                <w:szCs w:val="24"/>
                <w:lang w:eastAsia="hu-HU"/>
              </w:rPr>
            </w:pPr>
            <w:r w:rsidRPr="00BC2DC1">
              <w:rPr>
                <w:rFonts w:ascii="Times New Roman" w:eastAsia="Times New Roman" w:hAnsi="Times New Roman" w:cs="Times New Roman"/>
                <w:color w:val="000000"/>
                <w:sz w:val="24"/>
                <w:szCs w:val="24"/>
                <w:lang w:eastAsia="hu-HU"/>
              </w:rPr>
              <w:t>Hőhatások és állapotváltozások – hőtani alapjelenségek, gáztörvények</w:t>
            </w:r>
          </w:p>
        </w:tc>
        <w:tc>
          <w:tcPr>
            <w:tcW w:w="1489" w:type="dxa"/>
            <w:tcBorders>
              <w:top w:val="nil"/>
              <w:left w:val="nil"/>
              <w:bottom w:val="single" w:sz="4" w:space="0" w:color="auto"/>
              <w:right w:val="single" w:sz="8" w:space="0" w:color="auto"/>
            </w:tcBorders>
            <w:shd w:val="clear" w:color="auto" w:fill="auto"/>
            <w:noWrap/>
            <w:vAlign w:val="bottom"/>
            <w:hideMark/>
          </w:tcPr>
          <w:p w:rsidR="00BC2DC1" w:rsidRPr="00BC2DC1" w:rsidRDefault="00BC2DC1" w:rsidP="00BC2DC1">
            <w:pPr>
              <w:spacing w:after="0" w:line="240" w:lineRule="auto"/>
              <w:jc w:val="center"/>
              <w:rPr>
                <w:rFonts w:ascii="Times New Roman" w:eastAsia="Times New Roman" w:hAnsi="Times New Roman" w:cs="Times New Roman"/>
                <w:color w:val="000000"/>
                <w:sz w:val="24"/>
                <w:szCs w:val="24"/>
                <w:lang w:eastAsia="hu-HU"/>
              </w:rPr>
            </w:pPr>
            <w:r w:rsidRPr="00BC2DC1">
              <w:rPr>
                <w:rFonts w:ascii="Times New Roman" w:eastAsia="Times New Roman" w:hAnsi="Times New Roman" w:cs="Times New Roman"/>
                <w:color w:val="000000"/>
                <w:sz w:val="24"/>
                <w:szCs w:val="24"/>
                <w:lang w:eastAsia="hu-HU"/>
              </w:rPr>
              <w:t>10</w:t>
            </w:r>
          </w:p>
        </w:tc>
      </w:tr>
      <w:tr w:rsidR="00BC2DC1" w:rsidRPr="00BC2DC1" w:rsidTr="004E3D9F">
        <w:trPr>
          <w:trHeight w:val="645"/>
          <w:jc w:val="center"/>
        </w:trPr>
        <w:tc>
          <w:tcPr>
            <w:tcW w:w="751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C2DC1" w:rsidRPr="00BC2DC1" w:rsidRDefault="00BC2DC1" w:rsidP="00BC2DC1">
            <w:pPr>
              <w:spacing w:after="0" w:line="240" w:lineRule="auto"/>
              <w:rPr>
                <w:rFonts w:ascii="Times New Roman" w:eastAsia="Times New Roman" w:hAnsi="Times New Roman" w:cs="Times New Roman"/>
                <w:color w:val="000000"/>
                <w:sz w:val="24"/>
                <w:szCs w:val="24"/>
                <w:lang w:eastAsia="hu-HU"/>
              </w:rPr>
            </w:pPr>
            <w:r w:rsidRPr="00BC2DC1">
              <w:rPr>
                <w:rFonts w:ascii="Times New Roman" w:eastAsia="Times New Roman" w:hAnsi="Times New Roman" w:cs="Times New Roman"/>
                <w:color w:val="000000"/>
                <w:sz w:val="24"/>
                <w:szCs w:val="24"/>
                <w:lang w:eastAsia="hu-HU"/>
              </w:rPr>
              <w:lastRenderedPageBreak/>
              <w:t>Részecskék rendezett és rendezetlen mozgása –</w:t>
            </w:r>
            <w:proofErr w:type="gramStart"/>
            <w:r w:rsidRPr="00BC2DC1">
              <w:rPr>
                <w:rFonts w:ascii="Times New Roman" w:eastAsia="Times New Roman" w:hAnsi="Times New Roman" w:cs="Times New Roman"/>
                <w:color w:val="000000"/>
                <w:sz w:val="24"/>
                <w:szCs w:val="24"/>
                <w:lang w:eastAsia="hu-HU"/>
              </w:rPr>
              <w:t>A</w:t>
            </w:r>
            <w:proofErr w:type="gramEnd"/>
            <w:r w:rsidRPr="00BC2DC1">
              <w:rPr>
                <w:rFonts w:ascii="Times New Roman" w:eastAsia="Times New Roman" w:hAnsi="Times New Roman" w:cs="Times New Roman"/>
                <w:color w:val="000000"/>
                <w:sz w:val="24"/>
                <w:szCs w:val="24"/>
                <w:lang w:eastAsia="hu-HU"/>
              </w:rPr>
              <w:t xml:space="preserve"> molekuláris hőelmélet elemei </w:t>
            </w:r>
          </w:p>
        </w:tc>
        <w:tc>
          <w:tcPr>
            <w:tcW w:w="1489" w:type="dxa"/>
            <w:tcBorders>
              <w:top w:val="single" w:sz="4" w:space="0" w:color="auto"/>
              <w:left w:val="nil"/>
              <w:bottom w:val="single" w:sz="8" w:space="0" w:color="auto"/>
              <w:right w:val="single" w:sz="8" w:space="0" w:color="auto"/>
            </w:tcBorders>
            <w:shd w:val="clear" w:color="auto" w:fill="auto"/>
            <w:noWrap/>
            <w:vAlign w:val="bottom"/>
            <w:hideMark/>
          </w:tcPr>
          <w:p w:rsidR="00BC2DC1" w:rsidRPr="00BC2DC1" w:rsidRDefault="00BC2DC1" w:rsidP="00BC2DC1">
            <w:pPr>
              <w:spacing w:after="0" w:line="240" w:lineRule="auto"/>
              <w:jc w:val="center"/>
              <w:rPr>
                <w:rFonts w:ascii="Times New Roman" w:eastAsia="Times New Roman" w:hAnsi="Times New Roman" w:cs="Times New Roman"/>
                <w:color w:val="000000"/>
                <w:sz w:val="24"/>
                <w:szCs w:val="24"/>
                <w:lang w:eastAsia="hu-HU"/>
              </w:rPr>
            </w:pPr>
            <w:r w:rsidRPr="00BC2DC1">
              <w:rPr>
                <w:rFonts w:ascii="Times New Roman" w:eastAsia="Times New Roman" w:hAnsi="Times New Roman" w:cs="Times New Roman"/>
                <w:color w:val="000000"/>
                <w:sz w:val="24"/>
                <w:szCs w:val="24"/>
                <w:lang w:eastAsia="hu-HU"/>
              </w:rPr>
              <w:t>6</w:t>
            </w:r>
          </w:p>
        </w:tc>
      </w:tr>
      <w:tr w:rsidR="00BC2DC1" w:rsidRPr="00BC2DC1" w:rsidTr="004E3D9F">
        <w:trPr>
          <w:trHeight w:val="330"/>
          <w:jc w:val="center"/>
        </w:trPr>
        <w:tc>
          <w:tcPr>
            <w:tcW w:w="7513" w:type="dxa"/>
            <w:tcBorders>
              <w:top w:val="nil"/>
              <w:left w:val="single" w:sz="8" w:space="0" w:color="auto"/>
              <w:bottom w:val="single" w:sz="8" w:space="0" w:color="auto"/>
              <w:right w:val="single" w:sz="8" w:space="0" w:color="auto"/>
            </w:tcBorders>
            <w:shd w:val="clear" w:color="auto" w:fill="auto"/>
            <w:vAlign w:val="center"/>
            <w:hideMark/>
          </w:tcPr>
          <w:p w:rsidR="00BC2DC1" w:rsidRPr="00BC2DC1" w:rsidRDefault="00BC2DC1" w:rsidP="00BC2DC1">
            <w:pPr>
              <w:spacing w:after="0" w:line="240" w:lineRule="auto"/>
              <w:rPr>
                <w:rFonts w:ascii="Times New Roman" w:eastAsia="Times New Roman" w:hAnsi="Times New Roman" w:cs="Times New Roman"/>
                <w:color w:val="000000"/>
                <w:sz w:val="24"/>
                <w:szCs w:val="24"/>
                <w:lang w:eastAsia="hu-HU"/>
              </w:rPr>
            </w:pPr>
            <w:r w:rsidRPr="00BC2DC1">
              <w:rPr>
                <w:rFonts w:ascii="Times New Roman" w:eastAsia="Times New Roman" w:hAnsi="Times New Roman" w:cs="Times New Roman"/>
                <w:color w:val="000000"/>
                <w:sz w:val="24"/>
                <w:szCs w:val="24"/>
                <w:lang w:eastAsia="hu-HU"/>
              </w:rPr>
              <w:t>Energia, hő és munka – a hőtan főtételei</w:t>
            </w:r>
          </w:p>
        </w:tc>
        <w:tc>
          <w:tcPr>
            <w:tcW w:w="1489" w:type="dxa"/>
            <w:tcBorders>
              <w:top w:val="nil"/>
              <w:left w:val="nil"/>
              <w:bottom w:val="single" w:sz="8" w:space="0" w:color="auto"/>
              <w:right w:val="single" w:sz="8" w:space="0" w:color="auto"/>
            </w:tcBorders>
            <w:shd w:val="clear" w:color="auto" w:fill="auto"/>
            <w:noWrap/>
            <w:vAlign w:val="bottom"/>
            <w:hideMark/>
          </w:tcPr>
          <w:p w:rsidR="00BC2DC1" w:rsidRPr="00BC2DC1" w:rsidRDefault="00BC2DC1" w:rsidP="00BC2DC1">
            <w:pPr>
              <w:spacing w:after="0" w:line="240" w:lineRule="auto"/>
              <w:jc w:val="center"/>
              <w:rPr>
                <w:rFonts w:ascii="Times New Roman" w:eastAsia="Times New Roman" w:hAnsi="Times New Roman" w:cs="Times New Roman"/>
                <w:color w:val="000000"/>
                <w:sz w:val="24"/>
                <w:szCs w:val="24"/>
                <w:lang w:eastAsia="hu-HU"/>
              </w:rPr>
            </w:pPr>
            <w:r w:rsidRPr="00BC2DC1">
              <w:rPr>
                <w:rFonts w:ascii="Times New Roman" w:eastAsia="Times New Roman" w:hAnsi="Times New Roman" w:cs="Times New Roman"/>
                <w:color w:val="000000"/>
                <w:sz w:val="24"/>
                <w:szCs w:val="24"/>
                <w:lang w:eastAsia="hu-HU"/>
              </w:rPr>
              <w:t>18</w:t>
            </w:r>
          </w:p>
        </w:tc>
      </w:tr>
      <w:tr w:rsidR="00BC2DC1" w:rsidRPr="00BC2DC1" w:rsidTr="004E3D9F">
        <w:trPr>
          <w:trHeight w:val="290"/>
          <w:jc w:val="center"/>
        </w:trPr>
        <w:tc>
          <w:tcPr>
            <w:tcW w:w="7513" w:type="dxa"/>
            <w:tcBorders>
              <w:top w:val="nil"/>
              <w:left w:val="single" w:sz="8" w:space="0" w:color="auto"/>
              <w:bottom w:val="single" w:sz="8" w:space="0" w:color="auto"/>
              <w:right w:val="single" w:sz="8" w:space="0" w:color="auto"/>
            </w:tcBorders>
            <w:shd w:val="clear" w:color="auto" w:fill="auto"/>
            <w:vAlign w:val="center"/>
            <w:hideMark/>
          </w:tcPr>
          <w:p w:rsidR="00BC2DC1" w:rsidRPr="00BC2DC1" w:rsidRDefault="00BC2DC1" w:rsidP="00BC2DC1">
            <w:pPr>
              <w:spacing w:after="0" w:line="240" w:lineRule="auto"/>
              <w:rPr>
                <w:rFonts w:ascii="Times New Roman" w:eastAsia="Times New Roman" w:hAnsi="Times New Roman" w:cs="Times New Roman"/>
                <w:color w:val="000000"/>
                <w:sz w:val="24"/>
                <w:szCs w:val="24"/>
                <w:lang w:eastAsia="hu-HU"/>
              </w:rPr>
            </w:pPr>
            <w:proofErr w:type="spellStart"/>
            <w:r w:rsidRPr="00BC2DC1">
              <w:rPr>
                <w:rFonts w:ascii="Times New Roman" w:eastAsia="Times New Roman" w:hAnsi="Times New Roman" w:cs="Times New Roman"/>
                <w:color w:val="000000"/>
                <w:sz w:val="24"/>
                <w:szCs w:val="24"/>
                <w:lang w:eastAsia="hu-HU"/>
              </w:rPr>
              <w:t>Hőfelvétel</w:t>
            </w:r>
            <w:proofErr w:type="spellEnd"/>
            <w:r w:rsidRPr="00BC2DC1">
              <w:rPr>
                <w:rFonts w:ascii="Times New Roman" w:eastAsia="Times New Roman" w:hAnsi="Times New Roman" w:cs="Times New Roman"/>
                <w:color w:val="000000"/>
                <w:sz w:val="24"/>
                <w:szCs w:val="24"/>
                <w:lang w:eastAsia="hu-HU"/>
              </w:rPr>
              <w:t xml:space="preserve"> hőmérsékletváltozás nélkül – halmazállapot-változások</w:t>
            </w:r>
          </w:p>
        </w:tc>
        <w:tc>
          <w:tcPr>
            <w:tcW w:w="1489" w:type="dxa"/>
            <w:tcBorders>
              <w:top w:val="nil"/>
              <w:left w:val="nil"/>
              <w:bottom w:val="single" w:sz="8" w:space="0" w:color="auto"/>
              <w:right w:val="single" w:sz="8" w:space="0" w:color="auto"/>
            </w:tcBorders>
            <w:shd w:val="clear" w:color="auto" w:fill="auto"/>
            <w:noWrap/>
            <w:vAlign w:val="bottom"/>
            <w:hideMark/>
          </w:tcPr>
          <w:p w:rsidR="00BC2DC1" w:rsidRPr="00BC2DC1" w:rsidRDefault="00BC2DC1" w:rsidP="00BC2DC1">
            <w:pPr>
              <w:spacing w:after="0" w:line="240" w:lineRule="auto"/>
              <w:jc w:val="center"/>
              <w:rPr>
                <w:rFonts w:ascii="Times New Roman" w:eastAsia="Times New Roman" w:hAnsi="Times New Roman" w:cs="Times New Roman"/>
                <w:color w:val="000000"/>
                <w:sz w:val="24"/>
                <w:szCs w:val="24"/>
                <w:lang w:eastAsia="hu-HU"/>
              </w:rPr>
            </w:pPr>
            <w:r w:rsidRPr="00BC2DC1">
              <w:rPr>
                <w:rFonts w:ascii="Times New Roman" w:eastAsia="Times New Roman" w:hAnsi="Times New Roman" w:cs="Times New Roman"/>
                <w:color w:val="000000"/>
                <w:sz w:val="24"/>
                <w:szCs w:val="24"/>
                <w:lang w:eastAsia="hu-HU"/>
              </w:rPr>
              <w:t>6</w:t>
            </w:r>
          </w:p>
        </w:tc>
      </w:tr>
      <w:tr w:rsidR="00BC2DC1" w:rsidRPr="00BC2DC1" w:rsidTr="004E3D9F">
        <w:trPr>
          <w:trHeight w:val="330"/>
          <w:jc w:val="center"/>
        </w:trPr>
        <w:tc>
          <w:tcPr>
            <w:tcW w:w="7513" w:type="dxa"/>
            <w:tcBorders>
              <w:top w:val="nil"/>
              <w:left w:val="single" w:sz="8" w:space="0" w:color="auto"/>
              <w:bottom w:val="single" w:sz="8" w:space="0" w:color="auto"/>
              <w:right w:val="single" w:sz="8" w:space="0" w:color="auto"/>
            </w:tcBorders>
            <w:shd w:val="clear" w:color="auto" w:fill="auto"/>
            <w:vAlign w:val="center"/>
            <w:hideMark/>
          </w:tcPr>
          <w:p w:rsidR="00BC2DC1" w:rsidRPr="00BC2DC1" w:rsidRDefault="00BC2DC1" w:rsidP="00BC2DC1">
            <w:pPr>
              <w:spacing w:after="0" w:line="240" w:lineRule="auto"/>
              <w:rPr>
                <w:rFonts w:ascii="Times New Roman" w:eastAsia="Times New Roman" w:hAnsi="Times New Roman" w:cs="Times New Roman"/>
                <w:color w:val="000000"/>
                <w:sz w:val="24"/>
                <w:szCs w:val="24"/>
                <w:lang w:eastAsia="hu-HU"/>
              </w:rPr>
            </w:pPr>
            <w:r w:rsidRPr="00BC2DC1">
              <w:rPr>
                <w:rFonts w:ascii="Times New Roman" w:eastAsia="Times New Roman" w:hAnsi="Times New Roman" w:cs="Times New Roman"/>
                <w:color w:val="000000"/>
                <w:sz w:val="24"/>
                <w:szCs w:val="24"/>
                <w:lang w:eastAsia="hu-HU"/>
              </w:rPr>
              <w:t>Mindennapok hőtana</w:t>
            </w:r>
          </w:p>
        </w:tc>
        <w:tc>
          <w:tcPr>
            <w:tcW w:w="1489" w:type="dxa"/>
            <w:tcBorders>
              <w:top w:val="nil"/>
              <w:left w:val="nil"/>
              <w:bottom w:val="single" w:sz="8" w:space="0" w:color="auto"/>
              <w:right w:val="single" w:sz="8" w:space="0" w:color="auto"/>
            </w:tcBorders>
            <w:shd w:val="clear" w:color="auto" w:fill="auto"/>
            <w:noWrap/>
            <w:vAlign w:val="bottom"/>
            <w:hideMark/>
          </w:tcPr>
          <w:p w:rsidR="00BC2DC1" w:rsidRPr="00BC2DC1" w:rsidRDefault="00BC2DC1" w:rsidP="00BC2DC1">
            <w:pPr>
              <w:spacing w:after="0" w:line="240" w:lineRule="auto"/>
              <w:jc w:val="center"/>
              <w:rPr>
                <w:rFonts w:ascii="Times New Roman" w:eastAsia="Times New Roman" w:hAnsi="Times New Roman" w:cs="Times New Roman"/>
                <w:color w:val="000000"/>
                <w:sz w:val="24"/>
                <w:szCs w:val="24"/>
                <w:lang w:eastAsia="hu-HU"/>
              </w:rPr>
            </w:pPr>
            <w:r w:rsidRPr="00BC2DC1">
              <w:rPr>
                <w:rFonts w:ascii="Times New Roman" w:eastAsia="Times New Roman" w:hAnsi="Times New Roman" w:cs="Times New Roman"/>
                <w:color w:val="000000"/>
                <w:sz w:val="24"/>
                <w:szCs w:val="24"/>
                <w:lang w:eastAsia="hu-HU"/>
              </w:rPr>
              <w:t>5</w:t>
            </w:r>
          </w:p>
        </w:tc>
      </w:tr>
      <w:tr w:rsidR="00BC2DC1" w:rsidRPr="00BC2DC1" w:rsidTr="004E3D9F">
        <w:trPr>
          <w:trHeight w:val="330"/>
          <w:jc w:val="center"/>
        </w:trPr>
        <w:tc>
          <w:tcPr>
            <w:tcW w:w="7513" w:type="dxa"/>
            <w:tcBorders>
              <w:top w:val="nil"/>
              <w:left w:val="single" w:sz="8" w:space="0" w:color="auto"/>
              <w:bottom w:val="single" w:sz="8" w:space="0" w:color="auto"/>
              <w:right w:val="single" w:sz="8" w:space="0" w:color="auto"/>
            </w:tcBorders>
            <w:shd w:val="clear" w:color="auto" w:fill="auto"/>
            <w:vAlign w:val="center"/>
          </w:tcPr>
          <w:p w:rsidR="00BC2DC1" w:rsidRPr="00BC2DC1" w:rsidRDefault="00BC2DC1" w:rsidP="00BC2DC1">
            <w:pPr>
              <w:spacing w:after="0" w:line="240" w:lineRule="auto"/>
              <w:rPr>
                <w:rFonts w:ascii="Times New Roman" w:eastAsia="Times New Roman" w:hAnsi="Times New Roman" w:cs="Times New Roman"/>
                <w:b/>
                <w:color w:val="000000"/>
                <w:sz w:val="24"/>
                <w:szCs w:val="24"/>
                <w:lang w:eastAsia="hu-HU"/>
              </w:rPr>
            </w:pPr>
            <w:r w:rsidRPr="00BC2DC1">
              <w:rPr>
                <w:rFonts w:ascii="Times New Roman" w:eastAsia="Times New Roman" w:hAnsi="Times New Roman" w:cs="Times New Roman"/>
                <w:b/>
                <w:color w:val="000000"/>
                <w:sz w:val="24"/>
                <w:szCs w:val="24"/>
                <w:lang w:eastAsia="hu-HU"/>
              </w:rPr>
              <w:t>Összesen:</w:t>
            </w:r>
          </w:p>
        </w:tc>
        <w:tc>
          <w:tcPr>
            <w:tcW w:w="1489" w:type="dxa"/>
            <w:tcBorders>
              <w:top w:val="nil"/>
              <w:left w:val="nil"/>
              <w:bottom w:val="single" w:sz="8" w:space="0" w:color="auto"/>
              <w:right w:val="single" w:sz="8" w:space="0" w:color="auto"/>
            </w:tcBorders>
            <w:shd w:val="clear" w:color="auto" w:fill="auto"/>
            <w:noWrap/>
            <w:vAlign w:val="bottom"/>
          </w:tcPr>
          <w:p w:rsidR="00BC2DC1" w:rsidRPr="00BC2DC1" w:rsidRDefault="00BC2DC1" w:rsidP="00BC2DC1">
            <w:pPr>
              <w:spacing w:after="0" w:line="240" w:lineRule="auto"/>
              <w:jc w:val="center"/>
              <w:rPr>
                <w:rFonts w:ascii="Times New Roman" w:eastAsia="Times New Roman" w:hAnsi="Times New Roman" w:cs="Times New Roman"/>
                <w:b/>
                <w:color w:val="000000"/>
                <w:sz w:val="24"/>
                <w:szCs w:val="24"/>
                <w:lang w:eastAsia="hu-HU"/>
              </w:rPr>
            </w:pPr>
            <w:r w:rsidRPr="00BC2DC1">
              <w:rPr>
                <w:rFonts w:ascii="Times New Roman" w:eastAsia="Times New Roman" w:hAnsi="Times New Roman" w:cs="Times New Roman"/>
                <w:b/>
                <w:color w:val="000000"/>
                <w:sz w:val="24"/>
                <w:szCs w:val="24"/>
                <w:lang w:eastAsia="hu-HU"/>
              </w:rPr>
              <w:t>72</w:t>
            </w:r>
          </w:p>
        </w:tc>
      </w:tr>
    </w:tbl>
    <w:p w:rsidR="00BC2DC1" w:rsidRPr="00BC2DC1" w:rsidRDefault="00BC2DC1" w:rsidP="00BC2DC1">
      <w:pPr>
        <w:spacing w:after="0" w:line="240" w:lineRule="auto"/>
        <w:jc w:val="both"/>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p>
    <w:tbl>
      <w:tblPr>
        <w:tblW w:w="92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6"/>
        <w:gridCol w:w="284"/>
        <w:gridCol w:w="1204"/>
        <w:gridCol w:w="3444"/>
        <w:gridCol w:w="1192"/>
        <w:gridCol w:w="1191"/>
        <w:gridCol w:w="27"/>
      </w:tblGrid>
      <w:tr w:rsidR="00BC2DC1" w:rsidRPr="00BC2DC1" w:rsidTr="00BC2DC1">
        <w:trPr>
          <w:gridAfter w:val="1"/>
          <w:wAfter w:w="27" w:type="dxa"/>
        </w:trPr>
        <w:tc>
          <w:tcPr>
            <w:tcW w:w="2240" w:type="dxa"/>
            <w:gridSpan w:val="2"/>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Tematikai egység</w:t>
            </w:r>
          </w:p>
        </w:tc>
        <w:tc>
          <w:tcPr>
            <w:tcW w:w="5840" w:type="dxa"/>
            <w:gridSpan w:val="3"/>
            <w:shd w:val="clear" w:color="auto" w:fill="auto"/>
            <w:vAlign w:val="center"/>
          </w:tcPr>
          <w:p w:rsidR="00BC2DC1" w:rsidRPr="00BC2DC1" w:rsidRDefault="00BC2DC1" w:rsidP="00BC2DC1">
            <w:pPr>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 xml:space="preserve">Közel- és távolhatás </w:t>
            </w:r>
            <w:r w:rsidRPr="00BC2DC1">
              <w:rPr>
                <w:rFonts w:ascii="Times New Roman" w:eastAsia="Times New Roman" w:hAnsi="Times New Roman" w:cs="Times New Roman"/>
                <w:b/>
                <w:sz w:val="24"/>
                <w:szCs w:val="24"/>
                <w:lang w:eastAsia="ar-SA"/>
              </w:rPr>
              <w:t>–</w:t>
            </w:r>
            <w:r w:rsidRPr="00BC2DC1">
              <w:rPr>
                <w:rFonts w:ascii="Times New Roman" w:eastAsia="Times New Roman" w:hAnsi="Times New Roman" w:cs="Calibri"/>
                <w:b/>
                <w:sz w:val="24"/>
                <w:szCs w:val="24"/>
                <w:lang w:eastAsia="ar-SA"/>
              </w:rPr>
              <w:t xml:space="preserve"> Elektromos töltés és erőtér</w:t>
            </w:r>
          </w:p>
        </w:tc>
        <w:tc>
          <w:tcPr>
            <w:tcW w:w="1191" w:type="dxa"/>
            <w:shd w:val="clear" w:color="auto" w:fill="auto"/>
            <w:vAlign w:val="center"/>
          </w:tcPr>
          <w:p w:rsidR="00BC2DC1" w:rsidRPr="00BC2DC1" w:rsidRDefault="008F0965" w:rsidP="00BC2DC1">
            <w:pPr>
              <w:snapToGrid w:val="0"/>
              <w:spacing w:before="120"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Órakeret 9</w:t>
            </w:r>
            <w:r w:rsidR="00BC2DC1" w:rsidRPr="00BC2DC1">
              <w:rPr>
                <w:rFonts w:ascii="Times New Roman" w:eastAsia="Times New Roman" w:hAnsi="Times New Roman" w:cs="Calibri"/>
                <w:b/>
                <w:sz w:val="24"/>
                <w:szCs w:val="24"/>
                <w:lang w:eastAsia="ar-SA"/>
              </w:rPr>
              <w:t xml:space="preserve"> óra</w:t>
            </w:r>
          </w:p>
        </w:tc>
      </w:tr>
      <w:tr w:rsidR="00BC2DC1" w:rsidRPr="00BC2DC1" w:rsidTr="00BC2DC1">
        <w:trPr>
          <w:gridAfter w:val="1"/>
          <w:wAfter w:w="27" w:type="dxa"/>
        </w:trPr>
        <w:tc>
          <w:tcPr>
            <w:tcW w:w="2240" w:type="dxa"/>
            <w:gridSpan w:val="2"/>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Előzetes tudás</w:t>
            </w:r>
          </w:p>
        </w:tc>
        <w:tc>
          <w:tcPr>
            <w:tcW w:w="7031" w:type="dxa"/>
            <w:gridSpan w:val="4"/>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Erő, munka, energia, elektromos töltés. </w:t>
            </w:r>
          </w:p>
        </w:tc>
      </w:tr>
      <w:tr w:rsidR="00BC2DC1" w:rsidRPr="00BC2DC1" w:rsidTr="00BC2DC1">
        <w:trPr>
          <w:gridAfter w:val="1"/>
          <w:wAfter w:w="27" w:type="dxa"/>
        </w:trPr>
        <w:tc>
          <w:tcPr>
            <w:tcW w:w="2240" w:type="dxa"/>
            <w:gridSpan w:val="2"/>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A tematikai egység nevelési-fejlesztési céljai</w:t>
            </w:r>
          </w:p>
        </w:tc>
        <w:tc>
          <w:tcPr>
            <w:tcW w:w="7031" w:type="dxa"/>
            <w:gridSpan w:val="4"/>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Az elektrosztatikus mező fizikai valóságként való elfogadtatása. A mező jellemzése a térerősség, potenciál és erővonalak segítségével. A problémamegoldó képesség fejlesztése jelenségek, kísérletek, mindennapi alkalmazások értelmezésével.</w:t>
            </w:r>
          </w:p>
        </w:tc>
      </w:tr>
      <w:tr w:rsidR="00BC2DC1" w:rsidRPr="00BC2DC1" w:rsidTr="00BC2DC1">
        <w:trPr>
          <w:gridAfter w:val="1"/>
          <w:wAfter w:w="27" w:type="dxa"/>
        </w:trPr>
        <w:tc>
          <w:tcPr>
            <w:tcW w:w="3444" w:type="dxa"/>
            <w:gridSpan w:val="3"/>
            <w:shd w:val="clear" w:color="auto" w:fill="auto"/>
            <w:vAlign w:val="center"/>
          </w:tcPr>
          <w:p w:rsidR="00BC2DC1" w:rsidRPr="00BC2DC1" w:rsidRDefault="00BC2DC1" w:rsidP="00BC2DC1">
            <w:pPr>
              <w:spacing w:before="120" w:after="0" w:line="240" w:lineRule="auto"/>
              <w:jc w:val="center"/>
              <w:rPr>
                <w:rFonts w:ascii="Times New Roman" w:eastAsia="Times New Roman" w:hAnsi="Times New Roman" w:cs="Calibri"/>
                <w:sz w:val="24"/>
                <w:szCs w:val="24"/>
                <w:lang w:eastAsia="ar-SA"/>
              </w:rPr>
            </w:pPr>
            <w:r w:rsidRPr="00BC2DC1">
              <w:rPr>
                <w:rFonts w:ascii="Times New Roman" w:eastAsia="Times New Roman" w:hAnsi="Times New Roman" w:cs="Calibri"/>
                <w:b/>
                <w:sz w:val="24"/>
                <w:szCs w:val="24"/>
                <w:lang w:eastAsia="ar-SA"/>
              </w:rPr>
              <w:t>Problémák, jelenségek, gyakorlati alkalmazások, ismeretek</w:t>
            </w:r>
          </w:p>
        </w:tc>
        <w:tc>
          <w:tcPr>
            <w:tcW w:w="3444" w:type="dxa"/>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sz w:val="24"/>
                <w:szCs w:val="24"/>
                <w:lang w:eastAsia="ar-SA"/>
              </w:rPr>
            </w:pPr>
            <w:r w:rsidRPr="00BC2DC1">
              <w:rPr>
                <w:rFonts w:ascii="Times New Roman" w:eastAsia="Times New Roman" w:hAnsi="Times New Roman" w:cs="Calibri"/>
                <w:b/>
                <w:sz w:val="24"/>
                <w:szCs w:val="24"/>
                <w:lang w:eastAsia="ar-SA"/>
              </w:rPr>
              <w:t>Követelmények</w:t>
            </w:r>
          </w:p>
        </w:tc>
        <w:tc>
          <w:tcPr>
            <w:tcW w:w="2383" w:type="dxa"/>
            <w:gridSpan w:val="2"/>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Kapcsolódási pontok</w:t>
            </w:r>
          </w:p>
        </w:tc>
      </w:tr>
      <w:tr w:rsidR="00BC2DC1" w:rsidRPr="00BC2DC1" w:rsidTr="00BC2DC1">
        <w:trPr>
          <w:gridAfter w:val="1"/>
          <w:wAfter w:w="27" w:type="dxa"/>
        </w:trPr>
        <w:tc>
          <w:tcPr>
            <w:tcW w:w="3444" w:type="dxa"/>
            <w:gridSpan w:val="3"/>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Elektrosztatikai alapjelenségek.</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Elektromos kölcsönhatás. </w:t>
            </w:r>
          </w:p>
          <w:p w:rsidR="00BC2DC1" w:rsidRPr="00BC2DC1" w:rsidRDefault="00BC2DC1" w:rsidP="00BC2DC1">
            <w:pPr>
              <w:spacing w:after="0" w:line="240" w:lineRule="auto"/>
              <w:rPr>
                <w:rFonts w:ascii="Times New Roman" w:eastAsia="Times New Roman" w:hAnsi="Times New Roman" w:cs="Calibri"/>
                <w:b/>
                <w:sz w:val="24"/>
                <w:szCs w:val="24"/>
                <w:lang w:eastAsia="ar-SA"/>
              </w:rPr>
            </w:pPr>
            <w:r w:rsidRPr="00BC2DC1">
              <w:rPr>
                <w:rFonts w:ascii="Times New Roman" w:eastAsia="Times New Roman" w:hAnsi="Times New Roman" w:cs="Calibri"/>
                <w:sz w:val="24"/>
                <w:szCs w:val="24"/>
                <w:lang w:eastAsia="ar-SA"/>
              </w:rPr>
              <w:t>Elektromos töltés.</w:t>
            </w:r>
          </w:p>
        </w:tc>
        <w:tc>
          <w:tcPr>
            <w:tcW w:w="3444" w:type="dxa"/>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b/>
                <w:sz w:val="24"/>
                <w:szCs w:val="24"/>
                <w:lang w:eastAsia="ar-SA"/>
              </w:rPr>
            </w:pPr>
            <w:r w:rsidRPr="00BC2DC1">
              <w:rPr>
                <w:rFonts w:ascii="Times New Roman" w:eastAsia="Times New Roman" w:hAnsi="Times New Roman" w:cs="Calibri"/>
                <w:sz w:val="24"/>
                <w:szCs w:val="24"/>
                <w:lang w:eastAsia="ar-SA"/>
              </w:rPr>
              <w:t>A tanuló ismerje az elektrosztatikus alapjelenségeket, a pozitív és negatív töltést, tudjon egyszerű kísérleteket, jelenségeket értelmezni.</w:t>
            </w:r>
          </w:p>
        </w:tc>
        <w:tc>
          <w:tcPr>
            <w:tcW w:w="2383" w:type="dxa"/>
            <w:gridSpan w:val="2"/>
            <w:vMerge w:val="restart"/>
            <w:shd w:val="clear" w:color="auto" w:fill="auto"/>
          </w:tcPr>
          <w:p w:rsidR="00BC2DC1" w:rsidRPr="00BC2DC1" w:rsidRDefault="00BC2DC1" w:rsidP="00BC2DC1">
            <w:pPr>
              <w:spacing w:before="120" w:after="0" w:line="240" w:lineRule="auto"/>
              <w:rPr>
                <w:rFonts w:ascii="Times New Roman" w:eastAsia="ArialMT" w:hAnsi="Times New Roman" w:cs="Calibri"/>
                <w:sz w:val="24"/>
                <w:szCs w:val="24"/>
                <w:lang w:eastAsia="he-IL" w:bidi="he-IL"/>
              </w:rPr>
            </w:pPr>
            <w:r w:rsidRPr="00BC2DC1">
              <w:rPr>
                <w:rFonts w:ascii="Times New Roman" w:eastAsia="ArialMT" w:hAnsi="Times New Roman" w:cs="Calibri"/>
                <w:i/>
                <w:sz w:val="24"/>
                <w:szCs w:val="24"/>
                <w:lang w:eastAsia="he-IL" w:bidi="he-IL"/>
              </w:rPr>
              <w:t>Kémia</w:t>
            </w:r>
            <w:r w:rsidRPr="00BC2DC1">
              <w:rPr>
                <w:rFonts w:ascii="Times New Roman" w:eastAsia="ArialMT" w:hAnsi="Times New Roman" w:cs="Calibri"/>
                <w:sz w:val="24"/>
                <w:szCs w:val="24"/>
                <w:lang w:eastAsia="he-IL" w:bidi="he-IL"/>
              </w:rPr>
              <w:t>: Elektron, proton, elektromos töltés, az atom felépítése, elektrosztatikus kölcsönhatások, kristályrácsok szerkezete.</w:t>
            </w:r>
            <w:r w:rsidRPr="00BC2DC1">
              <w:rPr>
                <w:rFonts w:ascii="Times New Roman" w:eastAsia="Times New Roman" w:hAnsi="Times New Roman" w:cs="Calibri"/>
                <w:sz w:val="24"/>
                <w:szCs w:val="24"/>
                <w:lang w:eastAsia="ar-SA"/>
              </w:rPr>
              <w:t xml:space="preserve"> </w:t>
            </w:r>
            <w:r w:rsidRPr="00BC2DC1">
              <w:rPr>
                <w:rFonts w:ascii="Times New Roman" w:eastAsia="ArialMT" w:hAnsi="Times New Roman" w:cs="Calibri"/>
                <w:sz w:val="24"/>
                <w:szCs w:val="24"/>
                <w:lang w:eastAsia="he-IL" w:bidi="he-IL"/>
              </w:rPr>
              <w:t>Kötés, polaritás, molekulák polaritása,</w:t>
            </w:r>
            <w:r w:rsidRPr="00BC2DC1">
              <w:rPr>
                <w:rFonts w:ascii="Times New Roman" w:eastAsia="Times New Roman" w:hAnsi="Times New Roman" w:cs="Calibri"/>
                <w:sz w:val="24"/>
                <w:szCs w:val="24"/>
                <w:lang w:eastAsia="ar-SA"/>
              </w:rPr>
              <w:t xml:space="preserve"> </w:t>
            </w:r>
            <w:r w:rsidRPr="00BC2DC1">
              <w:rPr>
                <w:rFonts w:ascii="Times New Roman" w:eastAsia="ArialMT" w:hAnsi="Times New Roman" w:cs="Calibri"/>
                <w:sz w:val="24"/>
                <w:szCs w:val="24"/>
                <w:lang w:eastAsia="he-IL" w:bidi="he-IL"/>
              </w:rPr>
              <w:t>fémes kötés, fémek elektromos vezetése.</w:t>
            </w:r>
          </w:p>
          <w:p w:rsidR="00BC2DC1" w:rsidRPr="00BC2DC1" w:rsidRDefault="00BC2DC1" w:rsidP="00BC2DC1">
            <w:pPr>
              <w:autoSpaceDE w:val="0"/>
              <w:spacing w:after="0" w:line="240" w:lineRule="auto"/>
              <w:rPr>
                <w:rFonts w:ascii="Times New Roman" w:eastAsia="ArialMT" w:hAnsi="Times New Roman" w:cs="Calibri"/>
                <w:sz w:val="24"/>
                <w:szCs w:val="24"/>
                <w:lang w:eastAsia="he-IL" w:bidi="he-IL"/>
              </w:rPr>
            </w:pPr>
          </w:p>
          <w:p w:rsidR="00BC2DC1" w:rsidRPr="00BC2DC1" w:rsidRDefault="00BC2DC1" w:rsidP="00BC2DC1">
            <w:pPr>
              <w:spacing w:after="0" w:line="240" w:lineRule="auto"/>
              <w:rPr>
                <w:rFonts w:ascii="Times New Roman" w:eastAsia="ArialMT" w:hAnsi="Times New Roman" w:cs="Calibri"/>
                <w:sz w:val="24"/>
                <w:szCs w:val="24"/>
                <w:lang w:eastAsia="he-IL" w:bidi="he-IL"/>
              </w:rPr>
            </w:pPr>
            <w:r w:rsidRPr="00BC2DC1">
              <w:rPr>
                <w:rFonts w:ascii="Times New Roman" w:eastAsia="ArialMT" w:hAnsi="Times New Roman" w:cs="Calibri"/>
                <w:i/>
                <w:sz w:val="24"/>
                <w:szCs w:val="24"/>
                <w:lang w:eastAsia="he-IL" w:bidi="he-IL"/>
              </w:rPr>
              <w:t>Matematika</w:t>
            </w:r>
            <w:r w:rsidRPr="00BC2DC1">
              <w:rPr>
                <w:rFonts w:ascii="Times New Roman" w:eastAsia="ArialMT" w:hAnsi="Times New Roman" w:cs="Calibri"/>
                <w:sz w:val="24"/>
                <w:szCs w:val="24"/>
                <w:lang w:eastAsia="he-IL" w:bidi="he-IL"/>
              </w:rPr>
              <w:t>: alapműveletek, egyenletrendezés, számok normálalakja, vektorok, függvények.</w:t>
            </w:r>
          </w:p>
          <w:p w:rsidR="00BC2DC1" w:rsidRPr="00BC2DC1" w:rsidRDefault="00BC2DC1" w:rsidP="00BC2DC1">
            <w:pPr>
              <w:spacing w:after="0" w:line="240" w:lineRule="auto"/>
              <w:rPr>
                <w:rFonts w:ascii="Times New Roman" w:eastAsia="ArialMT" w:hAnsi="Times New Roman" w:cs="Calibri"/>
                <w:sz w:val="24"/>
                <w:szCs w:val="24"/>
                <w:lang w:eastAsia="he-IL" w:bidi="he-IL"/>
              </w:rPr>
            </w:pPr>
          </w:p>
          <w:p w:rsidR="00BC2DC1" w:rsidRPr="00BC2DC1" w:rsidRDefault="00BC2DC1" w:rsidP="00BC2DC1">
            <w:pPr>
              <w:snapToGrid w:val="0"/>
              <w:spacing w:after="0" w:line="240" w:lineRule="auto"/>
              <w:rPr>
                <w:rFonts w:ascii="Times New Roman" w:eastAsia="Times New Roman" w:hAnsi="Times New Roman" w:cs="Calibri"/>
                <w:b/>
                <w:sz w:val="24"/>
                <w:szCs w:val="24"/>
                <w:lang w:eastAsia="ar-SA"/>
              </w:rPr>
            </w:pPr>
            <w:r w:rsidRPr="00BC2DC1">
              <w:rPr>
                <w:rFonts w:ascii="Times New Roman" w:eastAsia="ArialMT" w:hAnsi="Times New Roman" w:cs="Calibri"/>
                <w:i/>
                <w:sz w:val="24"/>
                <w:szCs w:val="24"/>
                <w:lang w:eastAsia="he-IL" w:bidi="he-IL"/>
              </w:rPr>
              <w:t>Technika, életvitel és gyakorlat</w:t>
            </w:r>
            <w:r w:rsidRPr="00BC2DC1">
              <w:rPr>
                <w:rFonts w:ascii="Times New Roman" w:eastAsia="ArialMT" w:hAnsi="Times New Roman" w:cs="Calibri"/>
                <w:sz w:val="24"/>
                <w:szCs w:val="24"/>
                <w:lang w:eastAsia="he-IL" w:bidi="he-IL"/>
              </w:rPr>
              <w:t>: balesetvédelem, földelés.</w:t>
            </w:r>
          </w:p>
        </w:tc>
      </w:tr>
      <w:tr w:rsidR="00BC2DC1" w:rsidRPr="00BC2DC1" w:rsidTr="00BC2DC1">
        <w:trPr>
          <w:gridAfter w:val="1"/>
          <w:wAfter w:w="27" w:type="dxa"/>
        </w:trPr>
        <w:tc>
          <w:tcPr>
            <w:tcW w:w="3444" w:type="dxa"/>
            <w:gridSpan w:val="3"/>
            <w:shd w:val="clear" w:color="auto" w:fill="auto"/>
          </w:tcPr>
          <w:p w:rsidR="00BC2DC1" w:rsidRPr="00BC2DC1" w:rsidRDefault="00BC2DC1" w:rsidP="00BC2DC1">
            <w:pPr>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Coulomb törvénye.</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 töltés mértékegysége.)</w:t>
            </w:r>
          </w:p>
        </w:tc>
        <w:tc>
          <w:tcPr>
            <w:tcW w:w="3444" w:type="dxa"/>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Ismerje a Coulomb-féle erőtörvényt.</w:t>
            </w:r>
          </w:p>
        </w:tc>
        <w:tc>
          <w:tcPr>
            <w:tcW w:w="2383" w:type="dxa"/>
            <w:gridSpan w:val="2"/>
            <w:vMerge/>
            <w:shd w:val="clear" w:color="auto" w:fill="auto"/>
          </w:tcPr>
          <w:p w:rsidR="00BC2DC1" w:rsidRPr="00BC2DC1" w:rsidRDefault="00BC2DC1" w:rsidP="00BC2DC1">
            <w:pPr>
              <w:spacing w:after="0" w:line="240" w:lineRule="auto"/>
              <w:rPr>
                <w:rFonts w:ascii="Times New Roman" w:eastAsia="ArialMT" w:hAnsi="Times New Roman" w:cs="Calibri"/>
                <w:i/>
                <w:sz w:val="24"/>
                <w:szCs w:val="24"/>
                <w:lang w:eastAsia="he-IL" w:bidi="he-IL"/>
              </w:rPr>
            </w:pPr>
          </w:p>
        </w:tc>
      </w:tr>
      <w:tr w:rsidR="00BC2DC1" w:rsidRPr="00BC2DC1" w:rsidTr="00BC2DC1">
        <w:trPr>
          <w:gridAfter w:val="1"/>
          <w:wAfter w:w="27" w:type="dxa"/>
        </w:trPr>
        <w:tc>
          <w:tcPr>
            <w:tcW w:w="3444" w:type="dxa"/>
            <w:gridSpan w:val="3"/>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Az elektromos erőtér (mező).</w:t>
            </w:r>
            <w:r w:rsidRPr="00BC2DC1">
              <w:rPr>
                <w:rFonts w:ascii="Times New Roman" w:eastAsia="Times New Roman" w:hAnsi="Times New Roman" w:cs="Calibri"/>
                <w:sz w:val="24"/>
                <w:szCs w:val="24"/>
                <w:lang w:eastAsia="ar-SA"/>
              </w:rPr>
              <w:t xml:space="preserve"> </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Az elektromos mező, mint a kölcsönhatás közvetítője.</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Az elektromos térerősség vektora, a tér szerkezetének szemléltetése erővonalakkal.</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A homogén elektromos mező.</w:t>
            </w:r>
          </w:p>
          <w:p w:rsidR="00BC2DC1" w:rsidRPr="00BC2DC1" w:rsidRDefault="00BC2DC1" w:rsidP="00BC2DC1">
            <w:pPr>
              <w:spacing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 xml:space="preserve">Az elektromos mező munkája homogén mezőben. </w:t>
            </w:r>
          </w:p>
          <w:p w:rsidR="00BC2DC1" w:rsidRPr="00BC2DC1" w:rsidRDefault="00BC2DC1" w:rsidP="00BC2DC1">
            <w:pPr>
              <w:spacing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Az elektromos feszültség fogalma.</w:t>
            </w:r>
          </w:p>
        </w:tc>
        <w:tc>
          <w:tcPr>
            <w:tcW w:w="3444" w:type="dxa"/>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Ismerje a mező fogalmát, és létezését fogadja el anyagi objektumként. Tudja, hogy az elektromos mező forrása/i a töltés/töltések. </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Ismerje a mezőt jellemző térerősséget, értse az erővonalak jelentését.</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Ismerje a homogén elektromos mező fogalmát és jellemzését.</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Ismerje az elektromos feszültség fogalmát.</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Tudja, hogy a töltés mozgatása során végzett munka nem függ az úttól, csak a kezdeti és végállapotok helyzetétől.</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Legyen képes homogén elektromos térrel kapcsolatos elemi feladatok megoldására.</w:t>
            </w:r>
          </w:p>
        </w:tc>
        <w:tc>
          <w:tcPr>
            <w:tcW w:w="2383" w:type="dxa"/>
            <w:gridSpan w:val="2"/>
            <w:vMerge/>
            <w:shd w:val="clear" w:color="auto" w:fill="auto"/>
          </w:tcPr>
          <w:p w:rsidR="00BC2DC1" w:rsidRPr="00BC2DC1" w:rsidRDefault="00BC2DC1" w:rsidP="00BC2DC1">
            <w:pPr>
              <w:spacing w:after="0" w:line="240" w:lineRule="auto"/>
              <w:rPr>
                <w:rFonts w:ascii="Times New Roman" w:eastAsia="ArialMT" w:hAnsi="Times New Roman" w:cs="Calibri"/>
                <w:i/>
                <w:sz w:val="24"/>
                <w:szCs w:val="24"/>
                <w:lang w:eastAsia="he-IL" w:bidi="he-IL"/>
              </w:rPr>
            </w:pPr>
          </w:p>
        </w:tc>
      </w:tr>
      <w:tr w:rsidR="00BC2DC1" w:rsidRPr="00BC2DC1" w:rsidTr="00BC2DC1">
        <w:trPr>
          <w:gridAfter w:val="1"/>
          <w:wAfter w:w="27" w:type="dxa"/>
        </w:trPr>
        <w:tc>
          <w:tcPr>
            <w:tcW w:w="3444" w:type="dxa"/>
            <w:gridSpan w:val="3"/>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Töltés eloszlása fémes vezetőn.</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Jelenségek, gyakorlati alkalmazások: légköri </w:t>
            </w:r>
            <w:r w:rsidRPr="00BC2DC1">
              <w:rPr>
                <w:rFonts w:ascii="Times New Roman" w:eastAsia="Times New Roman" w:hAnsi="Times New Roman" w:cs="Calibri"/>
                <w:sz w:val="24"/>
                <w:szCs w:val="24"/>
                <w:lang w:eastAsia="ar-SA"/>
              </w:rPr>
              <w:lastRenderedPageBreak/>
              <w:t>elektromosság, csúcshatás, villámhárító, Faraday-kalitka, árnyékolás. Miért véd az autó karosszériája a villámtól?  Elektromos koromleválasztó.</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 fénymásoló működése.</w:t>
            </w:r>
          </w:p>
        </w:tc>
        <w:tc>
          <w:tcPr>
            <w:tcW w:w="3444" w:type="dxa"/>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lastRenderedPageBreak/>
              <w:t>Tudja, hogy a fémre felvitt töltések a felületen helyezkednek el.</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lastRenderedPageBreak/>
              <w:t xml:space="preserve">Ismerje az elektromos megosztás, a csúcshatás jelenségét, a Faraday-kalitka és a villámhárító működését és gyakorlati jelentőségét. </w:t>
            </w:r>
          </w:p>
        </w:tc>
        <w:tc>
          <w:tcPr>
            <w:tcW w:w="2383" w:type="dxa"/>
            <w:gridSpan w:val="2"/>
            <w:vMerge/>
            <w:shd w:val="clear" w:color="auto" w:fill="auto"/>
          </w:tcPr>
          <w:p w:rsidR="00BC2DC1" w:rsidRPr="00BC2DC1" w:rsidRDefault="00BC2DC1" w:rsidP="00BC2DC1">
            <w:pPr>
              <w:spacing w:after="0" w:line="240" w:lineRule="auto"/>
              <w:rPr>
                <w:rFonts w:ascii="Times New Roman" w:eastAsia="ArialMT" w:hAnsi="Times New Roman" w:cs="Calibri"/>
                <w:i/>
                <w:sz w:val="24"/>
                <w:szCs w:val="24"/>
                <w:lang w:eastAsia="he-IL" w:bidi="he-IL"/>
              </w:rPr>
            </w:pPr>
          </w:p>
        </w:tc>
      </w:tr>
      <w:tr w:rsidR="00BC2DC1" w:rsidRPr="00BC2DC1" w:rsidTr="00BC2DC1">
        <w:trPr>
          <w:gridAfter w:val="1"/>
          <w:wAfter w:w="27" w:type="dxa"/>
          <w:trHeight w:val="74"/>
        </w:trPr>
        <w:tc>
          <w:tcPr>
            <w:tcW w:w="3444" w:type="dxa"/>
            <w:gridSpan w:val="3"/>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lastRenderedPageBreak/>
              <w:t>Kapacitás fogalma</w:t>
            </w:r>
            <w:r w:rsidRPr="00BC2DC1">
              <w:rPr>
                <w:rFonts w:ascii="Times New Roman" w:eastAsia="Times New Roman" w:hAnsi="Times New Roman" w:cs="Calibri"/>
                <w:sz w:val="24"/>
                <w:szCs w:val="24"/>
                <w:lang w:eastAsia="ar-SA"/>
              </w:rPr>
              <w:t>.</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 síkkondenzátor kapacitása. Kondenzátorok kapcsolása.</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A kondenzátor energiája.</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Az elektromos mező energiája.</w:t>
            </w:r>
          </w:p>
        </w:tc>
        <w:tc>
          <w:tcPr>
            <w:tcW w:w="3444" w:type="dxa"/>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Ismerje a kapacitás fogalmát, a síkkondenzátor terét.</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Tudja értelmezni kondenzátorok soros és párhuzamos kapcsolását.</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Egyszerű kísérletek alapján tudja értelmezni, hogy a feltöltött kondenzátornak, azaz a kondenzátor elektromos terének energiája van.</w:t>
            </w:r>
          </w:p>
        </w:tc>
        <w:tc>
          <w:tcPr>
            <w:tcW w:w="2383" w:type="dxa"/>
            <w:gridSpan w:val="2"/>
            <w:vMerge/>
            <w:shd w:val="clear" w:color="auto" w:fill="auto"/>
          </w:tcPr>
          <w:p w:rsidR="00BC2DC1" w:rsidRPr="00BC2DC1" w:rsidRDefault="00BC2DC1" w:rsidP="00BC2DC1">
            <w:pPr>
              <w:spacing w:after="0" w:line="240" w:lineRule="auto"/>
              <w:rPr>
                <w:rFonts w:ascii="Times New Roman" w:eastAsia="Times New Roman" w:hAnsi="Times New Roman" w:cs="Calibri"/>
                <w:sz w:val="24"/>
                <w:szCs w:val="24"/>
                <w:lang w:eastAsia="ar-SA"/>
              </w:rPr>
            </w:pPr>
          </w:p>
        </w:tc>
      </w:tr>
      <w:tr w:rsidR="00BC2DC1" w:rsidRPr="00BC2DC1" w:rsidTr="00BC2DC1">
        <w:tc>
          <w:tcPr>
            <w:tcW w:w="1956" w:type="dxa"/>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Kulcsfogalmak/ fogalmak</w:t>
            </w:r>
          </w:p>
        </w:tc>
        <w:tc>
          <w:tcPr>
            <w:tcW w:w="7342" w:type="dxa"/>
            <w:gridSpan w:val="6"/>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Töltés, elektromos erőtér, térerősség, erővonalrendszer, feszültség, potenciál, kondenzátor, az elektromos tér energiája.</w:t>
            </w:r>
          </w:p>
        </w:tc>
      </w:tr>
    </w:tbl>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p>
    <w:tbl>
      <w:tblPr>
        <w:tblW w:w="92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6"/>
        <w:gridCol w:w="284"/>
        <w:gridCol w:w="1204"/>
        <w:gridCol w:w="3444"/>
        <w:gridCol w:w="1192"/>
        <w:gridCol w:w="1191"/>
        <w:gridCol w:w="27"/>
      </w:tblGrid>
      <w:tr w:rsidR="00BC2DC1" w:rsidRPr="00BC2DC1" w:rsidTr="00BC2DC1">
        <w:trPr>
          <w:gridAfter w:val="1"/>
          <w:wAfter w:w="27" w:type="dxa"/>
        </w:trPr>
        <w:tc>
          <w:tcPr>
            <w:tcW w:w="2240" w:type="dxa"/>
            <w:gridSpan w:val="2"/>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Tematikai egység</w:t>
            </w:r>
          </w:p>
        </w:tc>
        <w:tc>
          <w:tcPr>
            <w:tcW w:w="5840" w:type="dxa"/>
            <w:gridSpan w:val="3"/>
            <w:shd w:val="clear" w:color="auto" w:fill="auto"/>
            <w:vAlign w:val="center"/>
          </w:tcPr>
          <w:p w:rsidR="00BC2DC1" w:rsidRPr="00BC2DC1" w:rsidRDefault="00BC2DC1" w:rsidP="00BC2DC1">
            <w:pPr>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A mozgó töltések – az egyenáram</w:t>
            </w:r>
          </w:p>
        </w:tc>
        <w:tc>
          <w:tcPr>
            <w:tcW w:w="1191" w:type="dxa"/>
            <w:shd w:val="clear" w:color="auto" w:fill="auto"/>
            <w:vAlign w:val="center"/>
          </w:tcPr>
          <w:p w:rsidR="00BC2DC1" w:rsidRPr="00BC2DC1" w:rsidRDefault="008F0965" w:rsidP="00BC2DC1">
            <w:pPr>
              <w:snapToGrid w:val="0"/>
              <w:spacing w:before="120"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Órakeret 18</w:t>
            </w:r>
            <w:r w:rsidR="00BC2DC1" w:rsidRPr="00BC2DC1">
              <w:rPr>
                <w:rFonts w:ascii="Times New Roman" w:eastAsia="Times New Roman" w:hAnsi="Times New Roman" w:cs="Calibri"/>
                <w:b/>
                <w:sz w:val="24"/>
                <w:szCs w:val="24"/>
                <w:lang w:eastAsia="ar-SA"/>
              </w:rPr>
              <w:t xml:space="preserve"> óra</w:t>
            </w:r>
          </w:p>
        </w:tc>
      </w:tr>
      <w:tr w:rsidR="00BC2DC1" w:rsidRPr="00BC2DC1" w:rsidTr="00BC2DC1">
        <w:trPr>
          <w:gridAfter w:val="1"/>
          <w:wAfter w:w="27" w:type="dxa"/>
        </w:trPr>
        <w:tc>
          <w:tcPr>
            <w:tcW w:w="2240" w:type="dxa"/>
            <w:gridSpan w:val="2"/>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Előzetes tudás</w:t>
            </w:r>
          </w:p>
        </w:tc>
        <w:tc>
          <w:tcPr>
            <w:tcW w:w="7031" w:type="dxa"/>
            <w:gridSpan w:val="4"/>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Telep (áramforrás), áramkör, fogyasztó, áramerősség, feszültség.</w:t>
            </w:r>
          </w:p>
        </w:tc>
      </w:tr>
      <w:tr w:rsidR="00BC2DC1" w:rsidRPr="00BC2DC1" w:rsidTr="00BC2DC1">
        <w:trPr>
          <w:gridAfter w:val="1"/>
          <w:wAfter w:w="27" w:type="dxa"/>
        </w:trPr>
        <w:tc>
          <w:tcPr>
            <w:tcW w:w="2240" w:type="dxa"/>
            <w:gridSpan w:val="2"/>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A tematikai egység nevelési-fejlesztési céljai</w:t>
            </w:r>
          </w:p>
        </w:tc>
        <w:tc>
          <w:tcPr>
            <w:tcW w:w="7031" w:type="dxa"/>
            <w:gridSpan w:val="4"/>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Az egyenáram értelmezése, mint a töltések áramlása. Az elektromos áram jellemzése hatásain keresztül (hőhatás, mágneses, vegyi és biológiai hatás). Az elméleten alapuló gyakorlati ismeretek kialakítása (egyszerű hálózatok ismerete, ezekkel kapcsolatos egyszerű számítások, telepek, akkumulátorok, elektromágnesek, motorok). Az energiatudatos magatartás fejlesztése.</w:t>
            </w:r>
          </w:p>
        </w:tc>
      </w:tr>
      <w:tr w:rsidR="00BC2DC1" w:rsidRPr="00BC2DC1" w:rsidTr="00BC2DC1">
        <w:trPr>
          <w:gridAfter w:val="1"/>
          <w:wAfter w:w="27" w:type="dxa"/>
        </w:trPr>
        <w:tc>
          <w:tcPr>
            <w:tcW w:w="3444" w:type="dxa"/>
            <w:gridSpan w:val="3"/>
            <w:shd w:val="clear" w:color="auto" w:fill="auto"/>
            <w:vAlign w:val="center"/>
          </w:tcPr>
          <w:p w:rsidR="00BC2DC1" w:rsidRPr="00BC2DC1" w:rsidRDefault="00BC2DC1" w:rsidP="00BC2DC1">
            <w:pPr>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Problémák, jelenségek, gyakorlati alkalmazások, ismeretek</w:t>
            </w:r>
          </w:p>
        </w:tc>
        <w:tc>
          <w:tcPr>
            <w:tcW w:w="3444" w:type="dxa"/>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sz w:val="24"/>
                <w:szCs w:val="24"/>
                <w:lang w:eastAsia="ar-SA"/>
              </w:rPr>
            </w:pPr>
            <w:r w:rsidRPr="00BC2DC1">
              <w:rPr>
                <w:rFonts w:ascii="Times New Roman" w:eastAsia="Times New Roman" w:hAnsi="Times New Roman" w:cs="Calibri"/>
                <w:b/>
                <w:sz w:val="24"/>
                <w:szCs w:val="24"/>
                <w:lang w:eastAsia="ar-SA"/>
              </w:rPr>
              <w:t>Követelmények</w:t>
            </w:r>
          </w:p>
        </w:tc>
        <w:tc>
          <w:tcPr>
            <w:tcW w:w="2383" w:type="dxa"/>
            <w:gridSpan w:val="2"/>
            <w:shd w:val="clear" w:color="auto" w:fill="auto"/>
            <w:vAlign w:val="center"/>
          </w:tcPr>
          <w:p w:rsidR="00BC2DC1" w:rsidRPr="00BC2DC1" w:rsidRDefault="00BC2DC1" w:rsidP="00BC2DC1">
            <w:pPr>
              <w:snapToGrid w:val="0"/>
              <w:spacing w:before="120" w:after="0" w:line="240" w:lineRule="auto"/>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Kapcsolódási pontok</w:t>
            </w:r>
          </w:p>
        </w:tc>
      </w:tr>
      <w:tr w:rsidR="00BC2DC1" w:rsidRPr="00BC2DC1" w:rsidTr="00BC2DC1">
        <w:trPr>
          <w:gridAfter w:val="1"/>
          <w:wAfter w:w="27" w:type="dxa"/>
        </w:trPr>
        <w:tc>
          <w:tcPr>
            <w:tcW w:w="3444" w:type="dxa"/>
            <w:gridSpan w:val="3"/>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Az elektromos áram</w:t>
            </w:r>
            <w:r w:rsidRPr="00BC2DC1">
              <w:rPr>
                <w:rFonts w:ascii="Times New Roman" w:eastAsia="Times New Roman" w:hAnsi="Times New Roman" w:cs="Calibri"/>
                <w:b/>
                <w:sz w:val="24"/>
                <w:szCs w:val="24"/>
                <w:lang w:eastAsia="ar-SA"/>
              </w:rPr>
              <w:t xml:space="preserve"> </w:t>
            </w:r>
            <w:r w:rsidRPr="00BC2DC1">
              <w:rPr>
                <w:rFonts w:ascii="Times New Roman" w:eastAsia="Times New Roman" w:hAnsi="Times New Roman" w:cs="Calibri"/>
                <w:sz w:val="24"/>
                <w:szCs w:val="24"/>
                <w:lang w:eastAsia="ar-SA"/>
              </w:rPr>
              <w:t xml:space="preserve">fogalma, kapcsolata a fémes vezetőkben zajló töltésmozgással. </w:t>
            </w:r>
          </w:p>
          <w:p w:rsidR="00BC2DC1" w:rsidRPr="00BC2DC1" w:rsidRDefault="00BC2DC1" w:rsidP="00BC2DC1">
            <w:pPr>
              <w:spacing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A zárt áramkör.</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Jelenségek, alkalmazások: Volta-oszlop, laposelem, rúdelem, napelem.</w:t>
            </w:r>
          </w:p>
        </w:tc>
        <w:tc>
          <w:tcPr>
            <w:tcW w:w="3444" w:type="dxa"/>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 tanuló ismerje az elektromos áram fogalmát, mértékegységét, mérését. Tudja, hogy az egyenáramú áramforrások feszültségét, pólusainak polaritását nem elektromos jellegű belső folyamatok (gyakran töltésátrendeződéssel járó kémiai vagy más folyamatok) biztosítják.</w:t>
            </w:r>
          </w:p>
          <w:p w:rsidR="00BC2DC1" w:rsidRPr="00BC2DC1" w:rsidRDefault="00BC2DC1" w:rsidP="00BC2DC1">
            <w:pPr>
              <w:spacing w:after="0" w:line="240" w:lineRule="auto"/>
              <w:rPr>
                <w:rFonts w:ascii="Times New Roman" w:eastAsia="Times New Roman" w:hAnsi="Times New Roman" w:cs="Calibri"/>
                <w:b/>
                <w:sz w:val="24"/>
                <w:szCs w:val="24"/>
                <w:lang w:eastAsia="ar-SA"/>
              </w:rPr>
            </w:pPr>
            <w:r w:rsidRPr="00BC2DC1">
              <w:rPr>
                <w:rFonts w:ascii="Times New Roman" w:eastAsia="Times New Roman" w:hAnsi="Times New Roman" w:cs="Calibri"/>
                <w:sz w:val="24"/>
                <w:szCs w:val="24"/>
                <w:lang w:eastAsia="ar-SA"/>
              </w:rPr>
              <w:t xml:space="preserve">Ismerje az elektromos áramkör legfontosabb részeit, az áramkör ábrázolását kapcsolási rajzon. </w:t>
            </w:r>
          </w:p>
        </w:tc>
        <w:tc>
          <w:tcPr>
            <w:tcW w:w="2383" w:type="dxa"/>
            <w:gridSpan w:val="2"/>
            <w:vMerge w:val="restart"/>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Kémia</w:t>
            </w:r>
            <w:r w:rsidRPr="00BC2DC1">
              <w:rPr>
                <w:rFonts w:ascii="Times New Roman" w:eastAsia="Times New Roman" w:hAnsi="Times New Roman" w:cs="Calibri"/>
                <w:sz w:val="24"/>
                <w:szCs w:val="24"/>
                <w:lang w:eastAsia="ar-SA"/>
              </w:rPr>
              <w:t>: Elektromos áram, elektromos vezetés, rácstípusok tulajdonságai és azok anyagszerkezeti magyarázata.</w:t>
            </w:r>
          </w:p>
          <w:p w:rsidR="00BC2DC1" w:rsidRPr="00BC2DC1" w:rsidRDefault="00BC2DC1" w:rsidP="00BC2DC1">
            <w:pPr>
              <w:spacing w:after="0" w:line="240" w:lineRule="auto"/>
              <w:rPr>
                <w:rFonts w:ascii="Times New Roman" w:eastAsia="ArialMT" w:hAnsi="Times New Roman" w:cs="Calibri"/>
                <w:sz w:val="24"/>
                <w:szCs w:val="24"/>
                <w:lang w:eastAsia="he-IL" w:bidi="he-IL"/>
              </w:rPr>
            </w:pPr>
            <w:r w:rsidRPr="00BC2DC1">
              <w:rPr>
                <w:rFonts w:ascii="Times New Roman" w:eastAsia="ArialMT" w:hAnsi="Times New Roman" w:cs="Calibri"/>
                <w:sz w:val="24"/>
                <w:szCs w:val="24"/>
                <w:lang w:eastAsia="he-IL" w:bidi="he-IL"/>
              </w:rPr>
              <w:t>Galvánelemek működése, elektromotoros erő.</w:t>
            </w:r>
          </w:p>
          <w:p w:rsidR="00BC2DC1" w:rsidRPr="00BC2DC1" w:rsidRDefault="00BC2DC1" w:rsidP="00BC2DC1">
            <w:pPr>
              <w:spacing w:after="0" w:line="240" w:lineRule="auto"/>
              <w:rPr>
                <w:rFonts w:ascii="Times New Roman" w:eastAsia="ArialMT" w:hAnsi="Times New Roman" w:cs="Calibri"/>
                <w:sz w:val="24"/>
                <w:szCs w:val="24"/>
                <w:lang w:eastAsia="he-IL" w:bidi="he-IL"/>
              </w:rPr>
            </w:pPr>
            <w:r w:rsidRPr="00BC2DC1">
              <w:rPr>
                <w:rFonts w:ascii="Times New Roman" w:eastAsia="ArialMT" w:hAnsi="Times New Roman" w:cs="Calibri"/>
                <w:sz w:val="24"/>
                <w:szCs w:val="24"/>
                <w:lang w:eastAsia="he-IL" w:bidi="he-IL"/>
              </w:rPr>
              <w:t>Ionos vegyületek elektromos vezetése olvadékban és oldatban, elektrolízis.</w:t>
            </w:r>
          </w:p>
          <w:p w:rsidR="00BC2DC1" w:rsidRPr="00BC2DC1" w:rsidRDefault="00BC2DC1" w:rsidP="00BC2DC1">
            <w:pPr>
              <w:spacing w:after="0" w:line="240" w:lineRule="auto"/>
              <w:rPr>
                <w:rFonts w:ascii="Times New Roman" w:eastAsia="ArialMT" w:hAnsi="Times New Roman" w:cs="Calibri"/>
                <w:sz w:val="24"/>
                <w:szCs w:val="24"/>
                <w:lang w:eastAsia="he-IL" w:bidi="he-IL"/>
              </w:rPr>
            </w:pPr>
            <w:r w:rsidRPr="00BC2DC1">
              <w:rPr>
                <w:rFonts w:ascii="Times New Roman" w:eastAsia="ArialMT" w:hAnsi="Times New Roman" w:cs="Calibri"/>
                <w:sz w:val="24"/>
                <w:szCs w:val="24"/>
                <w:lang w:eastAsia="he-IL" w:bidi="he-IL"/>
              </w:rPr>
              <w:t>Vas mágneses tulajdonsága.</w:t>
            </w:r>
          </w:p>
          <w:p w:rsidR="00BC2DC1" w:rsidRPr="00BC2DC1" w:rsidRDefault="00BC2DC1" w:rsidP="00BC2DC1">
            <w:pPr>
              <w:autoSpaceDE w:val="0"/>
              <w:spacing w:after="0" w:line="240" w:lineRule="auto"/>
              <w:rPr>
                <w:rFonts w:ascii="Times New Roman" w:eastAsia="ArialMT" w:hAnsi="Times New Roman" w:cs="Calibri"/>
                <w:sz w:val="24"/>
                <w:szCs w:val="24"/>
                <w:lang w:eastAsia="he-IL" w:bidi="he-IL"/>
              </w:rPr>
            </w:pPr>
          </w:p>
          <w:p w:rsidR="00BC2DC1" w:rsidRPr="00BC2DC1" w:rsidRDefault="00BC2DC1" w:rsidP="00BC2DC1">
            <w:pPr>
              <w:spacing w:after="0" w:line="240" w:lineRule="auto"/>
              <w:rPr>
                <w:rFonts w:ascii="Times New Roman" w:eastAsia="ArialMT" w:hAnsi="Times New Roman" w:cs="Calibri"/>
                <w:sz w:val="24"/>
                <w:szCs w:val="24"/>
                <w:lang w:eastAsia="he-IL" w:bidi="he-IL"/>
              </w:rPr>
            </w:pPr>
            <w:r w:rsidRPr="00BC2DC1">
              <w:rPr>
                <w:rFonts w:ascii="Times New Roman" w:eastAsia="ArialMT" w:hAnsi="Times New Roman" w:cs="Calibri"/>
                <w:i/>
                <w:sz w:val="24"/>
                <w:szCs w:val="24"/>
                <w:lang w:eastAsia="he-IL" w:bidi="he-IL"/>
              </w:rPr>
              <w:lastRenderedPageBreak/>
              <w:t>Matematika</w:t>
            </w:r>
            <w:r w:rsidRPr="00BC2DC1">
              <w:rPr>
                <w:rFonts w:ascii="Times New Roman" w:eastAsia="ArialMT" w:hAnsi="Times New Roman" w:cs="Calibri"/>
                <w:sz w:val="24"/>
                <w:szCs w:val="24"/>
                <w:lang w:eastAsia="he-IL" w:bidi="he-IL"/>
              </w:rPr>
              <w:t>: alapműveletek, egyenletrendezés, számok normálalakja.</w:t>
            </w:r>
          </w:p>
          <w:p w:rsidR="00BC2DC1" w:rsidRPr="00BC2DC1" w:rsidRDefault="00BC2DC1" w:rsidP="00BC2DC1">
            <w:pPr>
              <w:spacing w:after="0" w:line="240" w:lineRule="auto"/>
              <w:rPr>
                <w:rFonts w:ascii="Times New Roman" w:eastAsia="ArialMT" w:hAnsi="Times New Roman" w:cs="Calibri"/>
                <w:sz w:val="24"/>
                <w:szCs w:val="24"/>
                <w:lang w:eastAsia="he-IL" w:bidi="he-IL"/>
              </w:rPr>
            </w:pPr>
          </w:p>
          <w:p w:rsidR="00BC2DC1" w:rsidRPr="00BC2DC1" w:rsidRDefault="00BC2DC1" w:rsidP="00BC2DC1">
            <w:pPr>
              <w:spacing w:after="0" w:line="240" w:lineRule="auto"/>
              <w:rPr>
                <w:rFonts w:ascii="Times New Roman" w:eastAsia="ArialMT" w:hAnsi="Times New Roman" w:cs="Calibri"/>
                <w:sz w:val="24"/>
                <w:szCs w:val="24"/>
                <w:lang w:eastAsia="he-IL" w:bidi="he-IL"/>
              </w:rPr>
            </w:pPr>
            <w:r w:rsidRPr="00BC2DC1">
              <w:rPr>
                <w:rFonts w:ascii="Times New Roman" w:eastAsia="ArialMT" w:hAnsi="Times New Roman" w:cs="Calibri"/>
                <w:i/>
                <w:sz w:val="24"/>
                <w:szCs w:val="24"/>
                <w:lang w:eastAsia="he-IL" w:bidi="he-IL"/>
              </w:rPr>
              <w:t>Technika, életvitel és gyakorlat</w:t>
            </w:r>
            <w:r w:rsidRPr="00BC2DC1">
              <w:rPr>
                <w:rFonts w:ascii="Times New Roman" w:eastAsia="ArialMT" w:hAnsi="Times New Roman" w:cs="Calibri"/>
                <w:sz w:val="24"/>
                <w:szCs w:val="24"/>
                <w:lang w:eastAsia="he-IL" w:bidi="he-IL"/>
              </w:rPr>
              <w:t>: Áram biológiai hatása, elektromos áram a háztartásban, biztosíték, fogyasztásmérők, balesetvédelem.</w:t>
            </w:r>
          </w:p>
          <w:p w:rsidR="00BC2DC1" w:rsidRPr="00BC2DC1" w:rsidRDefault="00BC2DC1" w:rsidP="00BC2DC1">
            <w:pPr>
              <w:spacing w:after="0" w:line="240" w:lineRule="auto"/>
              <w:rPr>
                <w:rFonts w:ascii="Times New Roman" w:eastAsia="ArialMT" w:hAnsi="Times New Roman" w:cs="Calibri"/>
                <w:sz w:val="24"/>
                <w:szCs w:val="24"/>
                <w:lang w:eastAsia="he-IL" w:bidi="he-IL"/>
              </w:rPr>
            </w:pPr>
            <w:r w:rsidRPr="00BC2DC1">
              <w:rPr>
                <w:rFonts w:ascii="Times New Roman" w:eastAsia="ArialMT" w:hAnsi="Times New Roman" w:cs="Calibri"/>
                <w:sz w:val="24"/>
                <w:szCs w:val="24"/>
                <w:lang w:eastAsia="he-IL" w:bidi="he-IL"/>
              </w:rPr>
              <w:t>A világítás fejlődése és a korszerű világítási eszközök.</w:t>
            </w:r>
          </w:p>
          <w:p w:rsidR="00BC2DC1" w:rsidRPr="00BC2DC1" w:rsidRDefault="00BC2DC1" w:rsidP="00BC2DC1">
            <w:pPr>
              <w:spacing w:after="0" w:line="240" w:lineRule="auto"/>
              <w:rPr>
                <w:rFonts w:ascii="Times New Roman" w:eastAsia="ArialMT" w:hAnsi="Times New Roman" w:cs="Calibri"/>
                <w:sz w:val="24"/>
                <w:szCs w:val="24"/>
                <w:lang w:eastAsia="he-IL" w:bidi="he-IL"/>
              </w:rPr>
            </w:pPr>
            <w:r w:rsidRPr="00BC2DC1">
              <w:rPr>
                <w:rFonts w:ascii="Times New Roman" w:eastAsia="ArialMT" w:hAnsi="Times New Roman" w:cs="Calibri"/>
                <w:sz w:val="24"/>
                <w:szCs w:val="24"/>
                <w:lang w:eastAsia="he-IL" w:bidi="he-IL"/>
              </w:rPr>
              <w:t>Korszerű elektromos háztartási készülékek, energiatakarékosság.</w:t>
            </w:r>
          </w:p>
          <w:p w:rsidR="00BC2DC1" w:rsidRPr="00BC2DC1" w:rsidRDefault="00BC2DC1" w:rsidP="00BC2DC1">
            <w:pPr>
              <w:spacing w:after="0" w:line="240" w:lineRule="auto"/>
              <w:rPr>
                <w:rFonts w:ascii="Times New Roman" w:eastAsia="ArialMT" w:hAnsi="Times New Roman" w:cs="Calibri"/>
                <w:sz w:val="24"/>
                <w:szCs w:val="24"/>
                <w:lang w:eastAsia="he-IL" w:bidi="he-IL"/>
              </w:rPr>
            </w:pPr>
          </w:p>
          <w:p w:rsidR="00BC2DC1" w:rsidRPr="00BC2DC1" w:rsidRDefault="00BC2DC1" w:rsidP="00BC2DC1">
            <w:pPr>
              <w:spacing w:after="0" w:line="240" w:lineRule="auto"/>
              <w:rPr>
                <w:rFonts w:ascii="Times New Roman" w:eastAsia="Times New Roman" w:hAnsi="Times New Roman" w:cs="Calibri"/>
                <w:b/>
                <w:sz w:val="24"/>
                <w:szCs w:val="24"/>
                <w:lang w:eastAsia="ar-SA"/>
              </w:rPr>
            </w:pPr>
            <w:r w:rsidRPr="00BC2DC1">
              <w:rPr>
                <w:rFonts w:ascii="Times New Roman" w:eastAsia="ArialMT" w:hAnsi="Times New Roman" w:cs="Calibri"/>
                <w:i/>
                <w:sz w:val="24"/>
                <w:szCs w:val="24"/>
                <w:lang w:eastAsia="he-IL" w:bidi="he-IL"/>
              </w:rPr>
              <w:t>Informatika</w:t>
            </w:r>
            <w:r w:rsidRPr="00BC2DC1">
              <w:rPr>
                <w:rFonts w:ascii="Times New Roman" w:eastAsia="ArialMT" w:hAnsi="Times New Roman" w:cs="Calibri"/>
                <w:sz w:val="24"/>
                <w:szCs w:val="24"/>
                <w:lang w:eastAsia="he-IL" w:bidi="he-IL"/>
              </w:rPr>
              <w:t>: mikroelektronikai áramkörök, mágneses információrögzítés.</w:t>
            </w:r>
          </w:p>
        </w:tc>
      </w:tr>
      <w:tr w:rsidR="00BC2DC1" w:rsidRPr="00BC2DC1" w:rsidTr="00BC2DC1">
        <w:trPr>
          <w:gridAfter w:val="1"/>
          <w:wAfter w:w="27" w:type="dxa"/>
        </w:trPr>
        <w:tc>
          <w:tcPr>
            <w:tcW w:w="3444" w:type="dxa"/>
            <w:gridSpan w:val="3"/>
            <w:shd w:val="clear" w:color="auto" w:fill="auto"/>
          </w:tcPr>
          <w:p w:rsidR="00BC2DC1" w:rsidRPr="00BC2DC1" w:rsidRDefault="00BC2DC1" w:rsidP="00BC2DC1">
            <w:pPr>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Ohm törvénye, áram- és feszültségmérés.</w:t>
            </w:r>
          </w:p>
          <w:p w:rsidR="00BC2DC1" w:rsidRPr="00BC2DC1" w:rsidRDefault="00BC2DC1" w:rsidP="00BC2DC1">
            <w:pPr>
              <w:spacing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 xml:space="preserve">Fogyasztók (vezetékek) </w:t>
            </w:r>
            <w:r w:rsidRPr="00BC2DC1">
              <w:rPr>
                <w:rFonts w:ascii="Times New Roman" w:eastAsia="Times New Roman" w:hAnsi="Times New Roman" w:cs="Calibri"/>
                <w:i/>
                <w:sz w:val="24"/>
                <w:szCs w:val="24"/>
                <w:lang w:eastAsia="ar-SA"/>
              </w:rPr>
              <w:lastRenderedPageBreak/>
              <w:t>ellenállása. Fajlagos ellenállás.</w:t>
            </w:r>
          </w:p>
          <w:p w:rsidR="00BC2DC1" w:rsidRPr="00BC2DC1" w:rsidRDefault="00BC2DC1" w:rsidP="00BC2DC1">
            <w:pPr>
              <w:spacing w:after="0" w:line="240" w:lineRule="auto"/>
              <w:rPr>
                <w:rFonts w:ascii="Times New Roman" w:eastAsia="Times New Roman" w:hAnsi="Times New Roman" w:cs="Calibri"/>
                <w:i/>
                <w:sz w:val="24"/>
                <w:szCs w:val="24"/>
                <w:lang w:eastAsia="ar-SA"/>
              </w:rPr>
            </w:pPr>
          </w:p>
          <w:p w:rsidR="00BC2DC1" w:rsidRPr="00BC2DC1" w:rsidRDefault="00BC2DC1" w:rsidP="00BC2DC1">
            <w:pPr>
              <w:spacing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Ohm törvénye teljes áramkörre.</w:t>
            </w:r>
          </w:p>
          <w:p w:rsidR="00BC2DC1" w:rsidRPr="00BC2DC1" w:rsidRDefault="00BC2DC1" w:rsidP="00BC2DC1">
            <w:pPr>
              <w:spacing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Elektromotoros erő, kapocsfeszültség, a belső ellenállás fogalma.</w:t>
            </w:r>
          </w:p>
          <w:p w:rsidR="00BC2DC1" w:rsidRPr="00BC2DC1" w:rsidRDefault="00BC2DC1" w:rsidP="00BC2DC1">
            <w:pPr>
              <w:spacing w:after="0" w:line="240" w:lineRule="auto"/>
              <w:rPr>
                <w:rFonts w:ascii="Times New Roman" w:eastAsia="Times New Roman" w:hAnsi="Times New Roman" w:cs="Calibri"/>
                <w:i/>
                <w:sz w:val="24"/>
                <w:szCs w:val="24"/>
                <w:lang w:eastAsia="ar-SA"/>
              </w:rPr>
            </w:pPr>
          </w:p>
          <w:p w:rsidR="00BC2DC1" w:rsidRPr="00BC2DC1" w:rsidRDefault="00BC2DC1" w:rsidP="00BC2DC1">
            <w:pPr>
              <w:spacing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Az elektromos mező munkája az áramkörben. Az elektromos teljesítmény.</w:t>
            </w:r>
          </w:p>
          <w:p w:rsidR="00BC2DC1" w:rsidRPr="00BC2DC1" w:rsidRDefault="00BC2DC1" w:rsidP="00BC2DC1">
            <w:pPr>
              <w:suppressAutoHyphens/>
              <w:spacing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sz w:val="24"/>
                <w:szCs w:val="24"/>
                <w:lang w:eastAsia="ar-SA"/>
              </w:rPr>
              <w:t>Az elektromos áram hőhatása. Fogyasztók a háztartásban, fogyasztásmérés, az energiatakarékosság lehetőségei.</w:t>
            </w:r>
          </w:p>
        </w:tc>
        <w:tc>
          <w:tcPr>
            <w:tcW w:w="3444" w:type="dxa"/>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lastRenderedPageBreak/>
              <w:t xml:space="preserve">Ismerje az elektromos ellenállás, fajlagos ellenállás fogalmát, mértékegységét és mérésének </w:t>
            </w:r>
            <w:r w:rsidRPr="00BC2DC1">
              <w:rPr>
                <w:rFonts w:ascii="Times New Roman" w:eastAsia="Times New Roman" w:hAnsi="Times New Roman" w:cs="Calibri"/>
                <w:sz w:val="24"/>
                <w:szCs w:val="24"/>
                <w:lang w:eastAsia="ar-SA"/>
              </w:rPr>
              <w:lastRenderedPageBreak/>
              <w:t>módját.</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Tudja Ohm törvényét. Legyen képes egyszerű számításokat végezni Ohm törvénye alapján.</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Ismerje a telepet jellemző elektromotoros erő és a belső ellenállás fogalmát, Ohm törvényét teljes áramkörre.</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Tudja értelmezni az elektromos áram teljesítményét, munkáját.</w:t>
            </w:r>
          </w:p>
          <w:p w:rsidR="00BC2DC1" w:rsidRPr="00BC2DC1" w:rsidRDefault="00BC2DC1" w:rsidP="00BC2DC1">
            <w:pPr>
              <w:suppressAutoHyphens/>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Legyen képes egyszerű számítások elvégzésére. Tudja értelmezni a fogyasztókon feltüntetett teljesítményadatokat. Az energiatakarékosság fontosságának bemutatása.</w:t>
            </w:r>
          </w:p>
        </w:tc>
        <w:tc>
          <w:tcPr>
            <w:tcW w:w="2383" w:type="dxa"/>
            <w:gridSpan w:val="2"/>
            <w:vMerge/>
            <w:shd w:val="clear" w:color="auto" w:fill="auto"/>
          </w:tcPr>
          <w:p w:rsidR="00BC2DC1" w:rsidRPr="00BC2DC1" w:rsidRDefault="00BC2DC1" w:rsidP="00BC2DC1">
            <w:pPr>
              <w:spacing w:after="0" w:line="240" w:lineRule="auto"/>
              <w:rPr>
                <w:rFonts w:ascii="Times New Roman" w:eastAsia="Times New Roman" w:hAnsi="Times New Roman" w:cs="Calibri"/>
                <w:i/>
                <w:sz w:val="24"/>
                <w:szCs w:val="24"/>
                <w:lang w:eastAsia="ar-SA"/>
              </w:rPr>
            </w:pPr>
          </w:p>
        </w:tc>
      </w:tr>
      <w:tr w:rsidR="00BC2DC1" w:rsidRPr="00BC2DC1" w:rsidTr="00BC2DC1">
        <w:trPr>
          <w:gridAfter w:val="1"/>
          <w:wAfter w:w="27" w:type="dxa"/>
        </w:trPr>
        <w:tc>
          <w:tcPr>
            <w:tcW w:w="3444" w:type="dxa"/>
            <w:gridSpan w:val="3"/>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lastRenderedPageBreak/>
              <w:t>Összetett hálózatok</w:t>
            </w:r>
            <w:r w:rsidRPr="00BC2DC1">
              <w:rPr>
                <w:rFonts w:ascii="Times New Roman" w:eastAsia="Times New Roman" w:hAnsi="Times New Roman" w:cs="Calibri"/>
                <w:sz w:val="24"/>
                <w:szCs w:val="24"/>
                <w:lang w:eastAsia="ar-SA"/>
              </w:rPr>
              <w:t xml:space="preserve">. </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Ellenállások kapcsolása. Az eredő ellenállás fogalma, számítása.</w:t>
            </w:r>
          </w:p>
        </w:tc>
        <w:tc>
          <w:tcPr>
            <w:tcW w:w="3444" w:type="dxa"/>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Tudja a hálózatok törvényeit alkalmazni ellenállás-kapcsolások eredőjének számítása során. </w:t>
            </w:r>
          </w:p>
        </w:tc>
        <w:tc>
          <w:tcPr>
            <w:tcW w:w="2383" w:type="dxa"/>
            <w:gridSpan w:val="2"/>
            <w:vMerge/>
            <w:shd w:val="clear" w:color="auto" w:fill="auto"/>
          </w:tcPr>
          <w:p w:rsidR="00BC2DC1" w:rsidRPr="00BC2DC1" w:rsidRDefault="00BC2DC1" w:rsidP="00BC2DC1">
            <w:pPr>
              <w:spacing w:after="0" w:line="240" w:lineRule="auto"/>
              <w:rPr>
                <w:rFonts w:ascii="Times New Roman" w:eastAsia="Times New Roman" w:hAnsi="Times New Roman" w:cs="Calibri"/>
                <w:i/>
                <w:sz w:val="24"/>
                <w:szCs w:val="24"/>
                <w:lang w:eastAsia="ar-SA"/>
              </w:rPr>
            </w:pPr>
          </w:p>
        </w:tc>
      </w:tr>
      <w:tr w:rsidR="00BC2DC1" w:rsidRPr="00BC2DC1" w:rsidTr="00BC2DC1">
        <w:trPr>
          <w:gridAfter w:val="1"/>
          <w:wAfter w:w="27" w:type="dxa"/>
        </w:trPr>
        <w:tc>
          <w:tcPr>
            <w:tcW w:w="3444" w:type="dxa"/>
            <w:gridSpan w:val="3"/>
            <w:shd w:val="clear" w:color="auto" w:fill="auto"/>
          </w:tcPr>
          <w:p w:rsidR="00BC2DC1" w:rsidRPr="00BC2DC1" w:rsidRDefault="00BC2DC1" w:rsidP="00BC2DC1">
            <w:pPr>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Az áram vegyi hatása.</w:t>
            </w:r>
          </w:p>
          <w:p w:rsidR="00BC2DC1" w:rsidRPr="00BC2DC1" w:rsidRDefault="00BC2DC1" w:rsidP="00BC2DC1">
            <w:pPr>
              <w:spacing w:after="0" w:line="240" w:lineRule="auto"/>
              <w:rPr>
                <w:rFonts w:ascii="Times New Roman" w:eastAsia="Times New Roman" w:hAnsi="Times New Roman" w:cs="Calibri"/>
                <w:b/>
                <w:sz w:val="24"/>
                <w:szCs w:val="24"/>
                <w:lang w:eastAsia="ar-SA"/>
              </w:rPr>
            </w:pPr>
          </w:p>
          <w:p w:rsidR="00BC2DC1" w:rsidRPr="00BC2DC1" w:rsidRDefault="00BC2DC1" w:rsidP="00BC2DC1">
            <w:pPr>
              <w:spacing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Az áram biológiai hatása.</w:t>
            </w:r>
          </w:p>
        </w:tc>
        <w:tc>
          <w:tcPr>
            <w:tcW w:w="3444" w:type="dxa"/>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Tudja, hogy az elektrolitokban mozgó ionok jelentik az áramot. Ismerje az elektrolízis fogalmát, néhány gyakorlati alkalmazását.</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Értse, hogy az áram vegyi hatása és az élő szervezeteket gyógyító és károsító hatása között összefüggés van. </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Ismerje az alapvető elektromos érintésvédelmi szabályokat és azokat a gyakorlatban is tartsa be.</w:t>
            </w:r>
          </w:p>
        </w:tc>
        <w:tc>
          <w:tcPr>
            <w:tcW w:w="2383" w:type="dxa"/>
            <w:gridSpan w:val="2"/>
            <w:vMerge/>
            <w:shd w:val="clear" w:color="auto" w:fill="auto"/>
          </w:tcPr>
          <w:p w:rsidR="00BC2DC1" w:rsidRPr="00BC2DC1" w:rsidRDefault="00BC2DC1" w:rsidP="00BC2DC1">
            <w:pPr>
              <w:spacing w:after="0" w:line="240" w:lineRule="auto"/>
              <w:rPr>
                <w:rFonts w:ascii="Times New Roman" w:eastAsia="Times New Roman" w:hAnsi="Times New Roman" w:cs="Calibri"/>
                <w:i/>
                <w:sz w:val="24"/>
                <w:szCs w:val="24"/>
                <w:lang w:eastAsia="ar-SA"/>
              </w:rPr>
            </w:pPr>
          </w:p>
        </w:tc>
      </w:tr>
      <w:tr w:rsidR="00BC2DC1" w:rsidRPr="00BC2DC1" w:rsidTr="00BC2DC1">
        <w:trPr>
          <w:gridAfter w:val="1"/>
          <w:wAfter w:w="27" w:type="dxa"/>
        </w:trPr>
        <w:tc>
          <w:tcPr>
            <w:tcW w:w="3444" w:type="dxa"/>
            <w:gridSpan w:val="3"/>
            <w:shd w:val="clear" w:color="auto" w:fill="auto"/>
          </w:tcPr>
          <w:p w:rsidR="00BC2DC1" w:rsidRPr="00BC2DC1" w:rsidRDefault="00BC2DC1" w:rsidP="00BC2DC1">
            <w:pPr>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Mágneses mező (permanens mágnesek).</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Permanens mágnesek kölcsönhatása, a mágnesek tere.</w:t>
            </w:r>
          </w:p>
          <w:p w:rsidR="00BC2DC1" w:rsidRPr="00BC2DC1" w:rsidRDefault="00BC2DC1" w:rsidP="00BC2DC1">
            <w:pPr>
              <w:spacing w:after="0" w:line="240" w:lineRule="auto"/>
              <w:rPr>
                <w:rFonts w:ascii="Times New Roman" w:eastAsia="Times New Roman" w:hAnsi="Times New Roman" w:cs="Calibri"/>
                <w:i/>
                <w:sz w:val="24"/>
                <w:szCs w:val="24"/>
                <w:lang w:eastAsia="ar-SA"/>
              </w:rPr>
            </w:pPr>
          </w:p>
          <w:p w:rsidR="00BC2DC1" w:rsidRPr="00BC2DC1" w:rsidRDefault="00BC2DC1" w:rsidP="00BC2DC1">
            <w:pPr>
              <w:spacing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Az egyenáram mágneses hatása.</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Áram és mágnes kölcsönhatása. </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Egyenes vezetőben folyó egyenáram mágneses terének vizsgálata. A mágneses mezőt jellemző indukcióvektor fogalma, mágneses indukcióvonalak. </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A vasmag (ferromágneses közeg) szerepe a mágneses hatás </w:t>
            </w:r>
            <w:r w:rsidRPr="00BC2DC1">
              <w:rPr>
                <w:rFonts w:ascii="Times New Roman" w:eastAsia="Times New Roman" w:hAnsi="Times New Roman" w:cs="Calibri"/>
                <w:sz w:val="24"/>
                <w:szCs w:val="24"/>
                <w:lang w:eastAsia="ar-SA"/>
              </w:rPr>
              <w:lastRenderedPageBreak/>
              <w:t>szempontjából. Az áramjárta vezetőre ható erő mágneses térben.</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Az elektromágnes és gyakorlati alkalmazásai.</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Az elektromotor működése.</w:t>
            </w:r>
          </w:p>
        </w:tc>
        <w:tc>
          <w:tcPr>
            <w:tcW w:w="3444" w:type="dxa"/>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lastRenderedPageBreak/>
              <w:t>Tudja bemutatni az áram mágneses terét egyszerű kísérlettel.</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Ismerje a tér jellemzésére alkalmas mágneses indukcióvektor fogalmát. </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Legyen képes a mágneses és az elektromos mező jellemzőinek összehasonlítására, a hasonlóságok és különbségek bemutatására.</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Tudja értelmezni az áramra ható erőt mágneses térben.</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lastRenderedPageBreak/>
              <w:t xml:space="preserve">Ismerje az egyenáramú motor működésének elvét. </w:t>
            </w:r>
          </w:p>
        </w:tc>
        <w:tc>
          <w:tcPr>
            <w:tcW w:w="2383" w:type="dxa"/>
            <w:gridSpan w:val="2"/>
            <w:vMerge/>
            <w:shd w:val="clear" w:color="auto" w:fill="auto"/>
          </w:tcPr>
          <w:p w:rsidR="00BC2DC1" w:rsidRPr="00BC2DC1" w:rsidRDefault="00BC2DC1" w:rsidP="00BC2DC1">
            <w:pPr>
              <w:spacing w:after="0" w:line="240" w:lineRule="auto"/>
              <w:rPr>
                <w:rFonts w:ascii="Times New Roman" w:eastAsia="Times New Roman" w:hAnsi="Times New Roman" w:cs="Calibri"/>
                <w:i/>
                <w:sz w:val="24"/>
                <w:szCs w:val="24"/>
                <w:lang w:eastAsia="ar-SA"/>
              </w:rPr>
            </w:pPr>
          </w:p>
        </w:tc>
      </w:tr>
      <w:tr w:rsidR="00BC2DC1" w:rsidRPr="00BC2DC1" w:rsidTr="00BC2DC1">
        <w:trPr>
          <w:gridAfter w:val="1"/>
          <w:wAfter w:w="27" w:type="dxa"/>
          <w:trHeight w:val="74"/>
        </w:trPr>
        <w:tc>
          <w:tcPr>
            <w:tcW w:w="3444" w:type="dxa"/>
            <w:gridSpan w:val="3"/>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lastRenderedPageBreak/>
              <w:t>Lorentz-erő</w:t>
            </w:r>
            <w:r w:rsidRPr="00BC2DC1">
              <w:rPr>
                <w:rFonts w:ascii="Times New Roman" w:eastAsia="Times New Roman" w:hAnsi="Times New Roman" w:cs="Calibri"/>
                <w:sz w:val="24"/>
                <w:szCs w:val="24"/>
                <w:lang w:eastAsia="ar-SA"/>
              </w:rPr>
              <w:t xml:space="preserve"> – mágneses tér hatása mozgó szabad töltésekre.</w:t>
            </w:r>
          </w:p>
        </w:tc>
        <w:tc>
          <w:tcPr>
            <w:tcW w:w="3444" w:type="dxa"/>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Ismerje a Lorentz-erő fogalmát és tudja alkalmazni néhány jelenség értelmezésére (katódsugárcső, ciklotron).</w:t>
            </w:r>
          </w:p>
        </w:tc>
        <w:tc>
          <w:tcPr>
            <w:tcW w:w="2383" w:type="dxa"/>
            <w:gridSpan w:val="2"/>
            <w:vMerge/>
            <w:shd w:val="clear" w:color="auto" w:fill="auto"/>
          </w:tcPr>
          <w:p w:rsidR="00BC2DC1" w:rsidRPr="00BC2DC1" w:rsidRDefault="00BC2DC1" w:rsidP="00BC2DC1">
            <w:pPr>
              <w:spacing w:after="0" w:line="240" w:lineRule="auto"/>
              <w:rPr>
                <w:rFonts w:ascii="Times New Roman" w:eastAsia="ArialMT" w:hAnsi="Times New Roman" w:cs="Calibri"/>
                <w:sz w:val="24"/>
                <w:szCs w:val="24"/>
                <w:lang w:eastAsia="ar-SA"/>
              </w:rPr>
            </w:pPr>
          </w:p>
        </w:tc>
      </w:tr>
      <w:tr w:rsidR="00BC2DC1" w:rsidRPr="00BC2DC1" w:rsidTr="00BC2DC1">
        <w:tc>
          <w:tcPr>
            <w:tcW w:w="1956" w:type="dxa"/>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Kulcsfogalmak/ fogalmak</w:t>
            </w:r>
          </w:p>
        </w:tc>
        <w:tc>
          <w:tcPr>
            <w:tcW w:w="7342" w:type="dxa"/>
            <w:gridSpan w:val="6"/>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Áramkör, ellenállás, fajlagos ellenállás, az egyenáram teljesítménye és munkája, elektromotoros erő, belső ellenállás, az áram hatásai (hő, kémiai, biológiai, mágneses), elektromágnes, Lorentz-erő, elektromotor.</w:t>
            </w:r>
          </w:p>
        </w:tc>
      </w:tr>
    </w:tbl>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p>
    <w:tbl>
      <w:tblPr>
        <w:tblW w:w="92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2"/>
        <w:gridCol w:w="388"/>
        <w:gridCol w:w="1201"/>
        <w:gridCol w:w="3442"/>
        <w:gridCol w:w="1197"/>
        <w:gridCol w:w="1191"/>
        <w:gridCol w:w="27"/>
      </w:tblGrid>
      <w:tr w:rsidR="00BC2DC1" w:rsidRPr="00BC2DC1" w:rsidTr="00BC2DC1">
        <w:trPr>
          <w:gridAfter w:val="1"/>
          <w:wAfter w:w="27" w:type="dxa"/>
        </w:trPr>
        <w:tc>
          <w:tcPr>
            <w:tcW w:w="2240" w:type="dxa"/>
            <w:gridSpan w:val="2"/>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Tematikai egység</w:t>
            </w:r>
          </w:p>
        </w:tc>
        <w:tc>
          <w:tcPr>
            <w:tcW w:w="5840" w:type="dxa"/>
            <w:gridSpan w:val="3"/>
            <w:shd w:val="clear" w:color="auto" w:fill="auto"/>
            <w:vAlign w:val="center"/>
          </w:tcPr>
          <w:p w:rsidR="00BC2DC1" w:rsidRPr="00BC2DC1" w:rsidRDefault="00BC2DC1" w:rsidP="00BC2DC1">
            <w:pPr>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 xml:space="preserve">Hőhatások és állapotváltozások </w:t>
            </w:r>
            <w:r w:rsidRPr="00BC2DC1">
              <w:rPr>
                <w:rFonts w:ascii="Times New Roman" w:eastAsia="Times New Roman" w:hAnsi="Times New Roman" w:cs="Times New Roman"/>
                <w:b/>
                <w:sz w:val="24"/>
                <w:szCs w:val="24"/>
                <w:lang w:eastAsia="ar-SA"/>
              </w:rPr>
              <w:t>–</w:t>
            </w:r>
            <w:r w:rsidRPr="00BC2DC1">
              <w:rPr>
                <w:rFonts w:ascii="Times New Roman" w:eastAsia="Times New Roman" w:hAnsi="Times New Roman" w:cs="Calibri"/>
                <w:b/>
                <w:sz w:val="24"/>
                <w:szCs w:val="24"/>
                <w:lang w:eastAsia="ar-SA"/>
              </w:rPr>
              <w:t xml:space="preserve"> hőtani alapjelenségek, gáztörvények</w:t>
            </w:r>
          </w:p>
        </w:tc>
        <w:tc>
          <w:tcPr>
            <w:tcW w:w="1191" w:type="dxa"/>
            <w:shd w:val="clear" w:color="auto" w:fill="auto"/>
            <w:vAlign w:val="center"/>
          </w:tcPr>
          <w:p w:rsidR="00BC2DC1" w:rsidRPr="00BC2DC1" w:rsidRDefault="008F0965" w:rsidP="00BC2DC1">
            <w:pPr>
              <w:snapToGrid w:val="0"/>
              <w:spacing w:before="120"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 xml:space="preserve">Órakeret 10 </w:t>
            </w:r>
            <w:r w:rsidR="00BC2DC1" w:rsidRPr="00BC2DC1">
              <w:rPr>
                <w:rFonts w:ascii="Times New Roman" w:eastAsia="Times New Roman" w:hAnsi="Times New Roman" w:cs="Calibri"/>
                <w:b/>
                <w:sz w:val="24"/>
                <w:szCs w:val="24"/>
                <w:lang w:eastAsia="ar-SA"/>
              </w:rPr>
              <w:t>óra</w:t>
            </w:r>
          </w:p>
        </w:tc>
      </w:tr>
      <w:tr w:rsidR="00BC2DC1" w:rsidRPr="00BC2DC1" w:rsidTr="00BC2DC1">
        <w:trPr>
          <w:gridAfter w:val="1"/>
          <w:wAfter w:w="27" w:type="dxa"/>
        </w:trPr>
        <w:tc>
          <w:tcPr>
            <w:tcW w:w="2240" w:type="dxa"/>
            <w:gridSpan w:val="2"/>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Előzetes tudás</w:t>
            </w:r>
          </w:p>
        </w:tc>
        <w:tc>
          <w:tcPr>
            <w:tcW w:w="7031" w:type="dxa"/>
            <w:gridSpan w:val="4"/>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Hőmérséklet, </w:t>
            </w:r>
            <w:proofErr w:type="spellStart"/>
            <w:r w:rsidRPr="00BC2DC1">
              <w:rPr>
                <w:rFonts w:ascii="Times New Roman" w:eastAsia="Times New Roman" w:hAnsi="Times New Roman" w:cs="Calibri"/>
                <w:sz w:val="24"/>
                <w:szCs w:val="24"/>
                <w:lang w:eastAsia="ar-SA"/>
              </w:rPr>
              <w:t>hőmérséklet</w:t>
            </w:r>
            <w:proofErr w:type="spellEnd"/>
            <w:r w:rsidRPr="00BC2DC1">
              <w:rPr>
                <w:rFonts w:ascii="Times New Roman" w:eastAsia="Times New Roman" w:hAnsi="Times New Roman" w:cs="Calibri"/>
                <w:sz w:val="24"/>
                <w:szCs w:val="24"/>
                <w:lang w:eastAsia="ar-SA"/>
              </w:rPr>
              <w:t xml:space="preserve"> mérése. A gázokról kémiából tanult ismeretek.</w:t>
            </w:r>
          </w:p>
        </w:tc>
      </w:tr>
      <w:tr w:rsidR="00BC2DC1" w:rsidRPr="00BC2DC1" w:rsidTr="00BC2DC1">
        <w:trPr>
          <w:gridAfter w:val="1"/>
          <w:wAfter w:w="27" w:type="dxa"/>
        </w:trPr>
        <w:tc>
          <w:tcPr>
            <w:tcW w:w="2240" w:type="dxa"/>
            <w:gridSpan w:val="2"/>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A tematikai egység nevelési-fejlesztési céljai</w:t>
            </w:r>
          </w:p>
        </w:tc>
        <w:tc>
          <w:tcPr>
            <w:tcW w:w="7031" w:type="dxa"/>
            <w:gridSpan w:val="4"/>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A hőtágulás jelenségének tárgyalása, mint a hőmérséklet mérésének klasszikus alapjelensége.  A gázok anyagi minőségtől független hőtágulásán alapuló Kelvin féle „abszolút” hőmérsékleti skála bevezetése. Gázok állapotjelzői közt fennálló összefüggések kísérleti és elméleti vizsgálata. </w:t>
            </w:r>
          </w:p>
        </w:tc>
      </w:tr>
      <w:tr w:rsidR="00BC2DC1" w:rsidRPr="00BC2DC1" w:rsidTr="00BC2DC1">
        <w:trPr>
          <w:gridAfter w:val="1"/>
          <w:wAfter w:w="27" w:type="dxa"/>
        </w:trPr>
        <w:tc>
          <w:tcPr>
            <w:tcW w:w="3441" w:type="dxa"/>
            <w:gridSpan w:val="3"/>
            <w:shd w:val="clear" w:color="auto" w:fill="auto"/>
            <w:vAlign w:val="center"/>
          </w:tcPr>
          <w:p w:rsidR="00BC2DC1" w:rsidRPr="00BC2DC1" w:rsidRDefault="00BC2DC1" w:rsidP="00BC2DC1">
            <w:pPr>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Problémák, jelenségek, gyakorlati alkalmazások, ismeretek</w:t>
            </w:r>
          </w:p>
        </w:tc>
        <w:tc>
          <w:tcPr>
            <w:tcW w:w="3442" w:type="dxa"/>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sz w:val="24"/>
                <w:szCs w:val="24"/>
                <w:lang w:eastAsia="ar-SA"/>
              </w:rPr>
            </w:pPr>
            <w:r w:rsidRPr="00BC2DC1">
              <w:rPr>
                <w:rFonts w:ascii="Times New Roman" w:eastAsia="Times New Roman" w:hAnsi="Times New Roman" w:cs="Calibri"/>
                <w:b/>
                <w:sz w:val="24"/>
                <w:szCs w:val="24"/>
                <w:lang w:eastAsia="ar-SA"/>
              </w:rPr>
              <w:t>Követelmények</w:t>
            </w:r>
          </w:p>
        </w:tc>
        <w:tc>
          <w:tcPr>
            <w:tcW w:w="2388" w:type="dxa"/>
            <w:gridSpan w:val="2"/>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Kapcsolódási pontok</w:t>
            </w:r>
          </w:p>
        </w:tc>
      </w:tr>
      <w:tr w:rsidR="00BC2DC1" w:rsidRPr="00BC2DC1" w:rsidTr="00BC2DC1">
        <w:trPr>
          <w:gridAfter w:val="1"/>
          <w:wAfter w:w="27" w:type="dxa"/>
        </w:trPr>
        <w:tc>
          <w:tcPr>
            <w:tcW w:w="3441" w:type="dxa"/>
            <w:gridSpan w:val="3"/>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A hőmérséklet, hőmérők, hőmérsékleti skálák.</w:t>
            </w:r>
          </w:p>
        </w:tc>
        <w:tc>
          <w:tcPr>
            <w:tcW w:w="3442" w:type="dxa"/>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Ismerje a tanuló a hőmérsékletmérésre leginkább elterjedt Celsius-skálát, néhány gyakorlatban használt hőmérő működési elvét. Legyen gyakorlata hőmérsékleti grafikonok olvasásában.</w:t>
            </w:r>
          </w:p>
        </w:tc>
        <w:tc>
          <w:tcPr>
            <w:tcW w:w="2388" w:type="dxa"/>
            <w:gridSpan w:val="2"/>
            <w:vMerge w:val="restart"/>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Kémia</w:t>
            </w:r>
            <w:r w:rsidRPr="00BC2DC1">
              <w:rPr>
                <w:rFonts w:ascii="Times New Roman" w:eastAsia="Times New Roman" w:hAnsi="Times New Roman" w:cs="Calibri"/>
                <w:sz w:val="24"/>
                <w:szCs w:val="24"/>
                <w:lang w:eastAsia="ar-SA"/>
              </w:rPr>
              <w:t>: a gáz fogalma és az állapothatározók közötti összefüggések: Avogadro törvénye, moláris térfogat, abszolút, illetve relatív sűrűség.</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Matematika</w:t>
            </w:r>
            <w:r w:rsidRPr="00BC2DC1">
              <w:rPr>
                <w:rFonts w:ascii="Times New Roman" w:eastAsia="Times New Roman" w:hAnsi="Times New Roman" w:cs="Calibri"/>
                <w:sz w:val="24"/>
                <w:szCs w:val="24"/>
                <w:lang w:eastAsia="ar-SA"/>
              </w:rPr>
              <w:t>: a függvény fogalma, grafikus ábrázolás, egyenletrendezés, exponenciális függvény.</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Testnevelés és sport</w:t>
            </w:r>
            <w:r w:rsidRPr="00BC2DC1">
              <w:rPr>
                <w:rFonts w:ascii="Times New Roman" w:eastAsia="Times New Roman" w:hAnsi="Times New Roman" w:cs="Calibri"/>
                <w:sz w:val="24"/>
                <w:szCs w:val="24"/>
                <w:lang w:eastAsia="ar-SA"/>
              </w:rPr>
              <w:t xml:space="preserve">: </w:t>
            </w:r>
            <w:proofErr w:type="spellStart"/>
            <w:r w:rsidRPr="00BC2DC1">
              <w:rPr>
                <w:rFonts w:ascii="Times New Roman" w:eastAsia="Times New Roman" w:hAnsi="Times New Roman" w:cs="Calibri"/>
                <w:sz w:val="24"/>
                <w:szCs w:val="24"/>
                <w:lang w:eastAsia="ar-SA"/>
              </w:rPr>
              <w:t>sport</w:t>
            </w:r>
            <w:proofErr w:type="spellEnd"/>
            <w:r w:rsidRPr="00BC2DC1">
              <w:rPr>
                <w:rFonts w:ascii="Times New Roman" w:eastAsia="Times New Roman" w:hAnsi="Times New Roman" w:cs="Calibri"/>
                <w:sz w:val="24"/>
                <w:szCs w:val="24"/>
                <w:lang w:eastAsia="ar-SA"/>
              </w:rPr>
              <w:t xml:space="preserve"> nagy magasságokban, </w:t>
            </w:r>
            <w:r w:rsidRPr="00BC2DC1">
              <w:rPr>
                <w:rFonts w:ascii="Times New Roman" w:eastAsia="Times New Roman" w:hAnsi="Times New Roman" w:cs="Calibri"/>
                <w:sz w:val="24"/>
                <w:szCs w:val="24"/>
                <w:lang w:eastAsia="ar-SA"/>
              </w:rPr>
              <w:lastRenderedPageBreak/>
              <w:t>sportolás a mélyben.</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Biológia-egészségtan</w:t>
            </w:r>
            <w:r w:rsidRPr="00BC2DC1">
              <w:rPr>
                <w:rFonts w:ascii="Times New Roman" w:eastAsia="Times New Roman" w:hAnsi="Times New Roman" w:cs="Calibri"/>
                <w:sz w:val="24"/>
                <w:szCs w:val="24"/>
                <w:lang w:eastAsia="ar-SA"/>
              </w:rPr>
              <w:t>: keszonbetegség, hegyi betegség, madarak repülése.</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uppressAutoHyphens/>
              <w:snapToGrid w:val="0"/>
              <w:spacing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Földrajz</w:t>
            </w:r>
            <w:r w:rsidRPr="00BC2DC1">
              <w:rPr>
                <w:rFonts w:ascii="Times New Roman" w:eastAsia="Times New Roman" w:hAnsi="Times New Roman" w:cs="Calibri"/>
                <w:sz w:val="24"/>
                <w:szCs w:val="24"/>
                <w:lang w:eastAsia="ar-SA"/>
              </w:rPr>
              <w:t xml:space="preserve">: széltérképek, nyomástérképek, </w:t>
            </w:r>
            <w:proofErr w:type="spellStart"/>
            <w:r w:rsidRPr="00BC2DC1">
              <w:rPr>
                <w:rFonts w:ascii="Times New Roman" w:eastAsia="Times New Roman" w:hAnsi="Times New Roman" w:cs="Calibri"/>
                <w:sz w:val="24"/>
                <w:szCs w:val="24"/>
                <w:lang w:eastAsia="ar-SA"/>
              </w:rPr>
              <w:t>hőtérképek</w:t>
            </w:r>
            <w:proofErr w:type="spellEnd"/>
            <w:r w:rsidRPr="00BC2DC1">
              <w:rPr>
                <w:rFonts w:ascii="Times New Roman" w:eastAsia="Times New Roman" w:hAnsi="Times New Roman" w:cs="Calibri"/>
                <w:sz w:val="24"/>
                <w:szCs w:val="24"/>
                <w:lang w:eastAsia="ar-SA"/>
              </w:rPr>
              <w:t>, áramlások.</w:t>
            </w:r>
          </w:p>
        </w:tc>
      </w:tr>
      <w:tr w:rsidR="00BC2DC1" w:rsidRPr="00BC2DC1" w:rsidTr="00BC2DC1">
        <w:trPr>
          <w:gridAfter w:val="1"/>
          <w:wAfter w:w="27" w:type="dxa"/>
        </w:trPr>
        <w:tc>
          <w:tcPr>
            <w:tcW w:w="3441" w:type="dxa"/>
            <w:gridSpan w:val="3"/>
            <w:shd w:val="clear" w:color="auto" w:fill="auto"/>
          </w:tcPr>
          <w:p w:rsidR="00BC2DC1" w:rsidRPr="00BC2DC1" w:rsidRDefault="00BC2DC1" w:rsidP="00BC2DC1">
            <w:pPr>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Hőtágulás.</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Szilárd anyagok lineáris, felületi és térfogati </w:t>
            </w:r>
            <w:proofErr w:type="spellStart"/>
            <w:r w:rsidRPr="00BC2DC1">
              <w:rPr>
                <w:rFonts w:ascii="Times New Roman" w:eastAsia="Times New Roman" w:hAnsi="Times New Roman" w:cs="Calibri"/>
                <w:sz w:val="24"/>
                <w:szCs w:val="24"/>
                <w:lang w:eastAsia="ar-SA"/>
              </w:rPr>
              <w:t>hőtágulása</w:t>
            </w:r>
            <w:proofErr w:type="spellEnd"/>
            <w:r w:rsidRPr="00BC2DC1">
              <w:rPr>
                <w:rFonts w:ascii="Times New Roman" w:eastAsia="Times New Roman" w:hAnsi="Times New Roman" w:cs="Calibri"/>
                <w:sz w:val="24"/>
                <w:szCs w:val="24"/>
                <w:lang w:eastAsia="ar-SA"/>
              </w:rPr>
              <w:t>.</w:t>
            </w:r>
          </w:p>
          <w:p w:rsidR="00BC2DC1" w:rsidRPr="00BC2DC1" w:rsidRDefault="00BC2DC1" w:rsidP="00BC2DC1">
            <w:pPr>
              <w:spacing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sz w:val="24"/>
                <w:szCs w:val="24"/>
                <w:lang w:eastAsia="ar-SA"/>
              </w:rPr>
              <w:t xml:space="preserve">Folyadékok </w:t>
            </w:r>
            <w:proofErr w:type="spellStart"/>
            <w:r w:rsidRPr="00BC2DC1">
              <w:rPr>
                <w:rFonts w:ascii="Times New Roman" w:eastAsia="Times New Roman" w:hAnsi="Times New Roman" w:cs="Calibri"/>
                <w:sz w:val="24"/>
                <w:szCs w:val="24"/>
                <w:lang w:eastAsia="ar-SA"/>
              </w:rPr>
              <w:t>hőtágulása</w:t>
            </w:r>
            <w:proofErr w:type="spellEnd"/>
            <w:r w:rsidRPr="00BC2DC1">
              <w:rPr>
                <w:rFonts w:ascii="Times New Roman" w:eastAsia="Times New Roman" w:hAnsi="Times New Roman" w:cs="Calibri"/>
                <w:sz w:val="24"/>
                <w:szCs w:val="24"/>
                <w:lang w:eastAsia="ar-SA"/>
              </w:rPr>
              <w:t>.</w:t>
            </w:r>
          </w:p>
        </w:tc>
        <w:tc>
          <w:tcPr>
            <w:tcW w:w="3442" w:type="dxa"/>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Ismerje a hőtágulás jelenségét szilárd anyagok és folyadékok esetén. Tudja a hőtágulás jelentőségét a köznapi életben, ismerje a víz különleges </w:t>
            </w:r>
            <w:proofErr w:type="spellStart"/>
            <w:r w:rsidRPr="00BC2DC1">
              <w:rPr>
                <w:rFonts w:ascii="Times New Roman" w:eastAsia="Times New Roman" w:hAnsi="Times New Roman" w:cs="Calibri"/>
                <w:sz w:val="24"/>
                <w:szCs w:val="24"/>
                <w:lang w:eastAsia="ar-SA"/>
              </w:rPr>
              <w:t>hőtágulási</w:t>
            </w:r>
            <w:proofErr w:type="spellEnd"/>
            <w:r w:rsidRPr="00BC2DC1">
              <w:rPr>
                <w:rFonts w:ascii="Times New Roman" w:eastAsia="Times New Roman" w:hAnsi="Times New Roman" w:cs="Calibri"/>
                <w:sz w:val="24"/>
                <w:szCs w:val="24"/>
                <w:lang w:eastAsia="ar-SA"/>
              </w:rPr>
              <w:t xml:space="preserve"> sajátosságát.</w:t>
            </w:r>
          </w:p>
        </w:tc>
        <w:tc>
          <w:tcPr>
            <w:tcW w:w="2388" w:type="dxa"/>
            <w:gridSpan w:val="2"/>
            <w:vMerge/>
            <w:shd w:val="clear" w:color="auto" w:fill="auto"/>
          </w:tcPr>
          <w:p w:rsidR="00BC2DC1" w:rsidRPr="00BC2DC1" w:rsidRDefault="00BC2DC1" w:rsidP="00BC2DC1">
            <w:pPr>
              <w:snapToGrid w:val="0"/>
              <w:spacing w:after="0" w:line="240" w:lineRule="auto"/>
              <w:rPr>
                <w:rFonts w:ascii="Times New Roman" w:eastAsia="Times New Roman" w:hAnsi="Times New Roman" w:cs="Calibri"/>
                <w:b/>
                <w:sz w:val="24"/>
                <w:szCs w:val="24"/>
                <w:lang w:eastAsia="ar-SA"/>
              </w:rPr>
            </w:pPr>
          </w:p>
        </w:tc>
      </w:tr>
      <w:tr w:rsidR="00BC2DC1" w:rsidRPr="00BC2DC1" w:rsidTr="00BC2DC1">
        <w:trPr>
          <w:gridAfter w:val="1"/>
          <w:wAfter w:w="27" w:type="dxa"/>
        </w:trPr>
        <w:tc>
          <w:tcPr>
            <w:tcW w:w="3441" w:type="dxa"/>
            <w:gridSpan w:val="3"/>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Gázok állapotjelzői, összefüggéseik.</w:t>
            </w:r>
          </w:p>
          <w:p w:rsidR="00BC2DC1" w:rsidRPr="00BC2DC1" w:rsidRDefault="00BC2DC1" w:rsidP="00BC2DC1">
            <w:pPr>
              <w:spacing w:after="0" w:line="240" w:lineRule="auto"/>
              <w:rPr>
                <w:rFonts w:ascii="Times New Roman" w:eastAsia="Times New Roman" w:hAnsi="Times New Roman" w:cs="Calibri"/>
                <w:sz w:val="24"/>
                <w:szCs w:val="24"/>
                <w:lang w:eastAsia="ar-SA"/>
              </w:rPr>
            </w:pPr>
            <w:proofErr w:type="spellStart"/>
            <w:r w:rsidRPr="00BC2DC1">
              <w:rPr>
                <w:rFonts w:ascii="Times New Roman" w:eastAsia="Times New Roman" w:hAnsi="Times New Roman" w:cs="Calibri"/>
                <w:sz w:val="24"/>
                <w:szCs w:val="24"/>
                <w:lang w:eastAsia="ar-SA"/>
              </w:rPr>
              <w:t>Boyle</w:t>
            </w:r>
            <w:r w:rsidRPr="00BC2DC1">
              <w:rPr>
                <w:rFonts w:ascii="Times New Roman" w:eastAsia="Times New Roman" w:hAnsi="Times New Roman" w:cs="Calibri"/>
                <w:sz w:val="24"/>
                <w:szCs w:val="24"/>
                <w:lang w:eastAsia="ar-SA"/>
              </w:rPr>
              <w:noBreakHyphen/>
              <w:t>Mariotte-törvény</w:t>
            </w:r>
            <w:proofErr w:type="spellEnd"/>
            <w:r w:rsidRPr="00BC2DC1">
              <w:rPr>
                <w:rFonts w:ascii="Times New Roman" w:eastAsia="Times New Roman" w:hAnsi="Times New Roman" w:cs="Calibri"/>
                <w:sz w:val="24"/>
                <w:szCs w:val="24"/>
                <w:lang w:eastAsia="ar-SA"/>
              </w:rPr>
              <w:t xml:space="preserve">, </w:t>
            </w:r>
            <w:r w:rsidRPr="00BC2DC1">
              <w:rPr>
                <w:rFonts w:ascii="Times New Roman" w:eastAsia="Times New Roman" w:hAnsi="Times New Roman" w:cs="Calibri"/>
                <w:sz w:val="24"/>
                <w:szCs w:val="24"/>
                <w:lang w:eastAsia="ar-SA"/>
              </w:rPr>
              <w:br/>
              <w:t>Gay–</w:t>
            </w:r>
            <w:proofErr w:type="spellStart"/>
            <w:r w:rsidRPr="00BC2DC1">
              <w:rPr>
                <w:rFonts w:ascii="Times New Roman" w:eastAsia="Times New Roman" w:hAnsi="Times New Roman" w:cs="Calibri"/>
                <w:sz w:val="24"/>
                <w:szCs w:val="24"/>
                <w:lang w:eastAsia="ar-SA"/>
              </w:rPr>
              <w:t>Lussac-törvények</w:t>
            </w:r>
            <w:proofErr w:type="spellEnd"/>
            <w:r w:rsidRPr="00BC2DC1">
              <w:rPr>
                <w:rFonts w:ascii="Times New Roman" w:eastAsia="Times New Roman" w:hAnsi="Times New Roman" w:cs="Calibri"/>
                <w:sz w:val="24"/>
                <w:szCs w:val="24"/>
                <w:lang w:eastAsia="ar-SA"/>
              </w:rPr>
              <w:t>.</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 xml:space="preserve">A Kelvin-féle gázhőmérsékleti </w:t>
            </w:r>
            <w:r w:rsidRPr="00BC2DC1">
              <w:rPr>
                <w:rFonts w:ascii="Times New Roman" w:eastAsia="Times New Roman" w:hAnsi="Times New Roman" w:cs="Calibri"/>
                <w:i/>
                <w:sz w:val="24"/>
                <w:szCs w:val="24"/>
                <w:lang w:eastAsia="ar-SA"/>
              </w:rPr>
              <w:lastRenderedPageBreak/>
              <w:t xml:space="preserve">skála. </w:t>
            </w:r>
          </w:p>
        </w:tc>
        <w:tc>
          <w:tcPr>
            <w:tcW w:w="3442" w:type="dxa"/>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lastRenderedPageBreak/>
              <w:t>Ismerje a tanuló a gázok alapvető állapotjelzőit, az állapotjelzők közötti páronként kimérhető összefüggéseket.</w:t>
            </w:r>
          </w:p>
          <w:p w:rsidR="00BC2DC1" w:rsidRPr="00BC2DC1" w:rsidRDefault="00BC2DC1" w:rsidP="00BC2DC1">
            <w:pPr>
              <w:snapToGrid w:val="0"/>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Ismerje a Kelvin-féle </w:t>
            </w:r>
            <w:r w:rsidRPr="00BC2DC1">
              <w:rPr>
                <w:rFonts w:ascii="Times New Roman" w:eastAsia="Times New Roman" w:hAnsi="Times New Roman" w:cs="Calibri"/>
                <w:sz w:val="24"/>
                <w:szCs w:val="24"/>
                <w:lang w:eastAsia="ar-SA"/>
              </w:rPr>
              <w:lastRenderedPageBreak/>
              <w:t>hőmérsékleti skálát és legyen képes a két alapvető hőmérsékleti skála közti átszámításokra. Tudja értelmezni az abszolút nulla fok jelentését. Tudja, hogy a gázok döntő többsége átlagos körülmények között az anyagi minőségüktől függetlenül hasonló fizikai sajátságokat mutat. Ismerje az ideális gázok állapotjelzői között felírható összefüggést, az állapotegyenletet és tudjon ennek segítségével egyszerű feladatokat megoldani.</w:t>
            </w:r>
          </w:p>
        </w:tc>
        <w:tc>
          <w:tcPr>
            <w:tcW w:w="2388" w:type="dxa"/>
            <w:gridSpan w:val="2"/>
            <w:vMerge/>
            <w:shd w:val="clear" w:color="auto" w:fill="auto"/>
          </w:tcPr>
          <w:p w:rsidR="00BC2DC1" w:rsidRPr="00BC2DC1" w:rsidRDefault="00BC2DC1" w:rsidP="00BC2DC1">
            <w:pPr>
              <w:snapToGrid w:val="0"/>
              <w:spacing w:after="0" w:line="240" w:lineRule="auto"/>
              <w:rPr>
                <w:rFonts w:ascii="Times New Roman" w:eastAsia="Times New Roman" w:hAnsi="Times New Roman" w:cs="Calibri"/>
                <w:i/>
                <w:sz w:val="24"/>
                <w:szCs w:val="24"/>
                <w:lang w:eastAsia="ar-SA"/>
              </w:rPr>
            </w:pPr>
          </w:p>
        </w:tc>
      </w:tr>
      <w:tr w:rsidR="00BC2DC1" w:rsidRPr="00BC2DC1" w:rsidTr="00BC2DC1">
        <w:trPr>
          <w:gridAfter w:val="1"/>
          <w:wAfter w:w="27" w:type="dxa"/>
          <w:trHeight w:val="74"/>
        </w:trPr>
        <w:tc>
          <w:tcPr>
            <w:tcW w:w="3441" w:type="dxa"/>
            <w:gridSpan w:val="3"/>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shd w:val="clear" w:color="auto" w:fill="FFFF00"/>
                <w:lang w:eastAsia="ar-SA"/>
              </w:rPr>
            </w:pPr>
            <w:r w:rsidRPr="00BC2DC1">
              <w:rPr>
                <w:rFonts w:ascii="Times New Roman" w:eastAsia="Times New Roman" w:hAnsi="Times New Roman" w:cs="Calibri"/>
                <w:i/>
                <w:sz w:val="24"/>
                <w:szCs w:val="24"/>
                <w:lang w:eastAsia="ar-SA"/>
              </w:rPr>
              <w:lastRenderedPageBreak/>
              <w:t>Az ideális gáz állapotegyenlete.</w:t>
            </w:r>
          </w:p>
        </w:tc>
        <w:tc>
          <w:tcPr>
            <w:tcW w:w="3442" w:type="dxa"/>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Tudja a gázok </w:t>
            </w:r>
            <w:proofErr w:type="gramStart"/>
            <w:r w:rsidRPr="00BC2DC1">
              <w:rPr>
                <w:rFonts w:ascii="Times New Roman" w:eastAsia="Times New Roman" w:hAnsi="Times New Roman" w:cs="Calibri"/>
                <w:sz w:val="24"/>
                <w:szCs w:val="24"/>
                <w:lang w:eastAsia="ar-SA"/>
              </w:rPr>
              <w:t>állapotegyenletét</w:t>
            </w:r>
            <w:proofErr w:type="gramEnd"/>
            <w:r w:rsidRPr="00BC2DC1">
              <w:rPr>
                <w:rFonts w:ascii="Times New Roman" w:eastAsia="Times New Roman" w:hAnsi="Times New Roman" w:cs="Calibri"/>
                <w:sz w:val="24"/>
                <w:szCs w:val="24"/>
                <w:lang w:eastAsia="ar-SA"/>
              </w:rPr>
              <w:t xml:space="preserve"> mint az állapotjelzők közt fennálló összefüggést.</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Ismerje az </w:t>
            </w:r>
            <w:proofErr w:type="spellStart"/>
            <w:r w:rsidRPr="00BC2DC1">
              <w:rPr>
                <w:rFonts w:ascii="Times New Roman" w:eastAsia="Times New Roman" w:hAnsi="Times New Roman" w:cs="Calibri"/>
                <w:sz w:val="24"/>
                <w:szCs w:val="24"/>
                <w:lang w:eastAsia="ar-SA"/>
              </w:rPr>
              <w:t>izoterm</w:t>
            </w:r>
            <w:proofErr w:type="spellEnd"/>
            <w:r w:rsidRPr="00BC2DC1">
              <w:rPr>
                <w:rFonts w:ascii="Times New Roman" w:eastAsia="Times New Roman" w:hAnsi="Times New Roman" w:cs="Calibri"/>
                <w:sz w:val="24"/>
                <w:szCs w:val="24"/>
                <w:lang w:eastAsia="ar-SA"/>
              </w:rPr>
              <w:t xml:space="preserve">, </w:t>
            </w:r>
            <w:proofErr w:type="spellStart"/>
            <w:r w:rsidRPr="00BC2DC1">
              <w:rPr>
                <w:rFonts w:ascii="Times New Roman" w:eastAsia="Times New Roman" w:hAnsi="Times New Roman" w:cs="Calibri"/>
                <w:sz w:val="24"/>
                <w:szCs w:val="24"/>
                <w:lang w:eastAsia="ar-SA"/>
              </w:rPr>
              <w:t>izochor</w:t>
            </w:r>
            <w:proofErr w:type="spellEnd"/>
            <w:r w:rsidRPr="00BC2DC1">
              <w:rPr>
                <w:rFonts w:ascii="Times New Roman" w:eastAsia="Times New Roman" w:hAnsi="Times New Roman" w:cs="Calibri"/>
                <w:sz w:val="24"/>
                <w:szCs w:val="24"/>
                <w:lang w:eastAsia="ar-SA"/>
              </w:rPr>
              <w:t xml:space="preserve"> és izobár, adiabatikus állapotváltozásokat.</w:t>
            </w:r>
          </w:p>
        </w:tc>
        <w:tc>
          <w:tcPr>
            <w:tcW w:w="2388" w:type="dxa"/>
            <w:gridSpan w:val="2"/>
            <w:vMerge/>
            <w:shd w:val="clear" w:color="auto" w:fill="auto"/>
          </w:tcPr>
          <w:p w:rsidR="00BC2DC1" w:rsidRPr="00BC2DC1" w:rsidRDefault="00BC2DC1" w:rsidP="00BC2DC1">
            <w:pPr>
              <w:spacing w:after="0" w:line="240" w:lineRule="auto"/>
              <w:rPr>
                <w:rFonts w:ascii="Times New Roman" w:eastAsia="Times New Roman" w:hAnsi="Times New Roman" w:cs="Calibri"/>
                <w:sz w:val="24"/>
                <w:szCs w:val="24"/>
                <w:lang w:eastAsia="ar-SA"/>
              </w:rPr>
            </w:pPr>
          </w:p>
        </w:tc>
      </w:tr>
      <w:tr w:rsidR="00BC2DC1" w:rsidRPr="00BC2DC1" w:rsidTr="00BC2DC1">
        <w:tc>
          <w:tcPr>
            <w:tcW w:w="1852" w:type="dxa"/>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Kulcsfogalmak/ fogalmak</w:t>
            </w:r>
          </w:p>
        </w:tc>
        <w:tc>
          <w:tcPr>
            <w:tcW w:w="7446" w:type="dxa"/>
            <w:gridSpan w:val="6"/>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Hőmérséklet, hőmérsékletmérés, hőmérsékleti skála, lineáris és térfogati hőtágulás, állapotegyenlet, egyesített gáztörvény, állapotváltozás, </w:t>
            </w:r>
            <w:proofErr w:type="spellStart"/>
            <w:r w:rsidRPr="00BC2DC1">
              <w:rPr>
                <w:rFonts w:ascii="Times New Roman" w:eastAsia="Times New Roman" w:hAnsi="Times New Roman" w:cs="Calibri"/>
                <w:sz w:val="24"/>
                <w:szCs w:val="24"/>
                <w:lang w:eastAsia="ar-SA"/>
              </w:rPr>
              <w:t>izochor</w:t>
            </w:r>
            <w:proofErr w:type="spellEnd"/>
            <w:r w:rsidRPr="00BC2DC1">
              <w:rPr>
                <w:rFonts w:ascii="Times New Roman" w:eastAsia="Times New Roman" w:hAnsi="Times New Roman" w:cs="Calibri"/>
                <w:sz w:val="24"/>
                <w:szCs w:val="24"/>
                <w:lang w:eastAsia="ar-SA"/>
              </w:rPr>
              <w:t xml:space="preserve">, </w:t>
            </w:r>
            <w:proofErr w:type="spellStart"/>
            <w:r w:rsidRPr="00BC2DC1">
              <w:rPr>
                <w:rFonts w:ascii="Times New Roman" w:eastAsia="Times New Roman" w:hAnsi="Times New Roman" w:cs="Calibri"/>
                <w:sz w:val="24"/>
                <w:szCs w:val="24"/>
                <w:lang w:eastAsia="ar-SA"/>
              </w:rPr>
              <w:t>izoterm</w:t>
            </w:r>
            <w:proofErr w:type="spellEnd"/>
            <w:r w:rsidRPr="00BC2DC1">
              <w:rPr>
                <w:rFonts w:ascii="Times New Roman" w:eastAsia="Times New Roman" w:hAnsi="Times New Roman" w:cs="Calibri"/>
                <w:sz w:val="24"/>
                <w:szCs w:val="24"/>
                <w:lang w:eastAsia="ar-SA"/>
              </w:rPr>
              <w:t>, izobár változás, Kelvin-skála.</w:t>
            </w:r>
          </w:p>
        </w:tc>
      </w:tr>
    </w:tbl>
    <w:p w:rsidR="00BC2DC1" w:rsidRDefault="00BC2DC1" w:rsidP="00BC2DC1">
      <w:pPr>
        <w:spacing w:after="0" w:line="240" w:lineRule="auto"/>
        <w:rPr>
          <w:rFonts w:ascii="Times New Roman" w:eastAsia="Times New Roman" w:hAnsi="Times New Roman" w:cs="Calibri"/>
          <w:sz w:val="24"/>
          <w:szCs w:val="24"/>
          <w:lang w:eastAsia="ar-SA"/>
        </w:rPr>
      </w:pPr>
    </w:p>
    <w:p w:rsidR="00224E7D" w:rsidRPr="00BC2DC1" w:rsidRDefault="00224E7D"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p>
    <w:tbl>
      <w:tblPr>
        <w:tblW w:w="92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1"/>
        <w:gridCol w:w="349"/>
        <w:gridCol w:w="1203"/>
        <w:gridCol w:w="3444"/>
        <w:gridCol w:w="1193"/>
        <w:gridCol w:w="1191"/>
        <w:gridCol w:w="27"/>
      </w:tblGrid>
      <w:tr w:rsidR="00BC2DC1" w:rsidRPr="00BC2DC1" w:rsidTr="00BC2DC1">
        <w:trPr>
          <w:gridAfter w:val="1"/>
          <w:wAfter w:w="27" w:type="dxa"/>
        </w:trPr>
        <w:tc>
          <w:tcPr>
            <w:tcW w:w="2240" w:type="dxa"/>
            <w:gridSpan w:val="2"/>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Tematikai egység</w:t>
            </w:r>
          </w:p>
        </w:tc>
        <w:tc>
          <w:tcPr>
            <w:tcW w:w="5840" w:type="dxa"/>
            <w:gridSpan w:val="3"/>
            <w:shd w:val="clear" w:color="auto" w:fill="auto"/>
            <w:vAlign w:val="center"/>
          </w:tcPr>
          <w:p w:rsidR="00BC2DC1" w:rsidRPr="00BC2DC1" w:rsidRDefault="00BC2DC1" w:rsidP="00BC2DC1">
            <w:pPr>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 xml:space="preserve">Részecskék rendezett és rendezetlen mozgása </w:t>
            </w:r>
            <w:r w:rsidRPr="00BC2DC1">
              <w:rPr>
                <w:rFonts w:ascii="Times New Roman" w:eastAsia="Times New Roman" w:hAnsi="Times New Roman" w:cs="Times New Roman"/>
                <w:b/>
                <w:sz w:val="24"/>
                <w:szCs w:val="24"/>
                <w:lang w:eastAsia="ar-SA"/>
              </w:rPr>
              <w:t>–</w:t>
            </w:r>
            <w:r w:rsidRPr="00BC2DC1">
              <w:rPr>
                <w:rFonts w:ascii="Times New Roman" w:eastAsia="Times New Roman" w:hAnsi="Times New Roman" w:cs="Calibri"/>
                <w:b/>
                <w:sz w:val="24"/>
                <w:szCs w:val="24"/>
                <w:lang w:eastAsia="ar-SA"/>
              </w:rPr>
              <w:t xml:space="preserve"> </w:t>
            </w:r>
            <w:r w:rsidRPr="00BC2DC1">
              <w:rPr>
                <w:rFonts w:ascii="Times New Roman" w:eastAsia="Times New Roman" w:hAnsi="Times New Roman" w:cs="Calibri"/>
                <w:b/>
                <w:sz w:val="24"/>
                <w:szCs w:val="24"/>
                <w:lang w:eastAsia="ar-SA"/>
              </w:rPr>
              <w:br/>
            </w:r>
            <w:proofErr w:type="gramStart"/>
            <w:r w:rsidRPr="00BC2DC1">
              <w:rPr>
                <w:rFonts w:ascii="Times New Roman" w:eastAsia="Times New Roman" w:hAnsi="Times New Roman" w:cs="Calibri"/>
                <w:b/>
                <w:sz w:val="24"/>
                <w:szCs w:val="24"/>
                <w:lang w:eastAsia="ar-SA"/>
              </w:rPr>
              <w:t>A</w:t>
            </w:r>
            <w:proofErr w:type="gramEnd"/>
            <w:r w:rsidRPr="00BC2DC1">
              <w:rPr>
                <w:rFonts w:ascii="Times New Roman" w:eastAsia="Times New Roman" w:hAnsi="Times New Roman" w:cs="Calibri"/>
                <w:b/>
                <w:sz w:val="24"/>
                <w:szCs w:val="24"/>
                <w:lang w:eastAsia="ar-SA"/>
              </w:rPr>
              <w:t xml:space="preserve"> molekuláris hőelmélet elemei </w:t>
            </w:r>
          </w:p>
        </w:tc>
        <w:tc>
          <w:tcPr>
            <w:tcW w:w="1191" w:type="dxa"/>
            <w:shd w:val="clear" w:color="auto" w:fill="auto"/>
            <w:vAlign w:val="center"/>
          </w:tcPr>
          <w:p w:rsidR="00BC2DC1" w:rsidRPr="00BC2DC1" w:rsidRDefault="008F0965" w:rsidP="00BC2DC1">
            <w:pPr>
              <w:snapToGrid w:val="0"/>
              <w:spacing w:before="120"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Órakeret 6</w:t>
            </w:r>
            <w:r w:rsidR="00BC2DC1" w:rsidRPr="00BC2DC1">
              <w:rPr>
                <w:rFonts w:ascii="Times New Roman" w:eastAsia="Times New Roman" w:hAnsi="Times New Roman" w:cs="Calibri"/>
                <w:b/>
                <w:sz w:val="24"/>
                <w:szCs w:val="24"/>
                <w:lang w:eastAsia="ar-SA"/>
              </w:rPr>
              <w:t xml:space="preserve"> óra</w:t>
            </w:r>
          </w:p>
        </w:tc>
      </w:tr>
      <w:tr w:rsidR="00BC2DC1" w:rsidRPr="00BC2DC1" w:rsidTr="00BC2DC1">
        <w:trPr>
          <w:gridAfter w:val="1"/>
          <w:wAfter w:w="27" w:type="dxa"/>
        </w:trPr>
        <w:tc>
          <w:tcPr>
            <w:tcW w:w="2240" w:type="dxa"/>
            <w:gridSpan w:val="2"/>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Előzetes tudás</w:t>
            </w:r>
          </w:p>
        </w:tc>
        <w:tc>
          <w:tcPr>
            <w:tcW w:w="7031" w:type="dxa"/>
            <w:gridSpan w:val="4"/>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Az anyag atomos szerkezete, az anyag golyómodellje, gázok nyomása, rugalmas ütközés, lendületváltozás, mozgási energia, kémiai részecskék tömege.</w:t>
            </w:r>
          </w:p>
        </w:tc>
      </w:tr>
      <w:tr w:rsidR="00BC2DC1" w:rsidRPr="00BC2DC1" w:rsidTr="00BC2DC1">
        <w:trPr>
          <w:gridAfter w:val="1"/>
          <w:wAfter w:w="27" w:type="dxa"/>
        </w:trPr>
        <w:tc>
          <w:tcPr>
            <w:tcW w:w="2240" w:type="dxa"/>
            <w:gridSpan w:val="2"/>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A tematikai egység nevelési-fejlesztési céljai</w:t>
            </w:r>
          </w:p>
        </w:tc>
        <w:tc>
          <w:tcPr>
            <w:tcW w:w="7031" w:type="dxa"/>
            <w:gridSpan w:val="4"/>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 gázok makroszkopikus jellemzőinek értelmezése a modell alapján, a nyomás, hőmérséklet – átlagos kinetikus energia, „belső energia”. A melegítés hatására fellépő hőmérséklet-növekedésnek és a belső energia változásának a modellre alapozott fogalmi összekapcsolása révén a hőtan főtételei megértésének előkészítése.</w:t>
            </w:r>
          </w:p>
        </w:tc>
      </w:tr>
      <w:tr w:rsidR="00BC2DC1" w:rsidRPr="00BC2DC1" w:rsidTr="00BC2DC1">
        <w:trPr>
          <w:gridAfter w:val="1"/>
          <w:wAfter w:w="27" w:type="dxa"/>
        </w:trPr>
        <w:tc>
          <w:tcPr>
            <w:tcW w:w="3443" w:type="dxa"/>
            <w:gridSpan w:val="3"/>
            <w:shd w:val="clear" w:color="auto" w:fill="auto"/>
            <w:vAlign w:val="center"/>
          </w:tcPr>
          <w:p w:rsidR="00BC2DC1" w:rsidRPr="00BC2DC1" w:rsidRDefault="00BC2DC1" w:rsidP="00BC2DC1">
            <w:pPr>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Problémák, jelenségek, gyakorlati alkalmazások, ismeretek</w:t>
            </w:r>
          </w:p>
        </w:tc>
        <w:tc>
          <w:tcPr>
            <w:tcW w:w="3444" w:type="dxa"/>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sz w:val="24"/>
                <w:szCs w:val="24"/>
                <w:lang w:eastAsia="ar-SA"/>
              </w:rPr>
            </w:pPr>
            <w:r w:rsidRPr="00BC2DC1">
              <w:rPr>
                <w:rFonts w:ascii="Times New Roman" w:eastAsia="Times New Roman" w:hAnsi="Times New Roman" w:cs="Calibri"/>
                <w:b/>
                <w:sz w:val="24"/>
                <w:szCs w:val="24"/>
                <w:lang w:eastAsia="ar-SA"/>
              </w:rPr>
              <w:t>Követelmények</w:t>
            </w:r>
          </w:p>
        </w:tc>
        <w:tc>
          <w:tcPr>
            <w:tcW w:w="2384" w:type="dxa"/>
            <w:gridSpan w:val="2"/>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Kapcsolódási pontok</w:t>
            </w:r>
          </w:p>
        </w:tc>
      </w:tr>
      <w:tr w:rsidR="00BC2DC1" w:rsidRPr="00BC2DC1" w:rsidTr="00BC2DC1">
        <w:trPr>
          <w:gridAfter w:val="1"/>
          <w:wAfter w:w="27" w:type="dxa"/>
        </w:trPr>
        <w:tc>
          <w:tcPr>
            <w:tcW w:w="3443" w:type="dxa"/>
            <w:gridSpan w:val="3"/>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Az ideális gáz kinetikus modellje.</w:t>
            </w:r>
          </w:p>
        </w:tc>
        <w:tc>
          <w:tcPr>
            <w:tcW w:w="3444" w:type="dxa"/>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b/>
                <w:sz w:val="24"/>
                <w:szCs w:val="24"/>
                <w:lang w:eastAsia="ar-SA"/>
              </w:rPr>
            </w:pPr>
            <w:r w:rsidRPr="00BC2DC1">
              <w:rPr>
                <w:rFonts w:ascii="Times New Roman" w:eastAsia="Times New Roman" w:hAnsi="Times New Roman" w:cs="Calibri"/>
                <w:sz w:val="24"/>
                <w:szCs w:val="24"/>
                <w:lang w:eastAsia="ar-SA"/>
              </w:rPr>
              <w:t>A tanuló ismerje a gázok univerzális tulajdonságait magyarázó részecske-modellt.</w:t>
            </w:r>
          </w:p>
        </w:tc>
        <w:tc>
          <w:tcPr>
            <w:tcW w:w="2384" w:type="dxa"/>
            <w:gridSpan w:val="2"/>
            <w:vMerge w:val="restart"/>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b/>
                <w:sz w:val="24"/>
                <w:szCs w:val="24"/>
                <w:lang w:eastAsia="ar-SA"/>
              </w:rPr>
            </w:pPr>
            <w:r w:rsidRPr="00BC2DC1">
              <w:rPr>
                <w:rFonts w:ascii="Times New Roman" w:eastAsia="Times New Roman" w:hAnsi="Times New Roman" w:cs="Calibri"/>
                <w:i/>
                <w:sz w:val="24"/>
                <w:szCs w:val="24"/>
                <w:lang w:eastAsia="ar-SA"/>
              </w:rPr>
              <w:t>Kémia</w:t>
            </w:r>
            <w:r w:rsidRPr="00BC2DC1">
              <w:rPr>
                <w:rFonts w:ascii="Times New Roman" w:eastAsia="Times New Roman" w:hAnsi="Times New Roman" w:cs="Calibri"/>
                <w:sz w:val="24"/>
                <w:szCs w:val="24"/>
                <w:lang w:eastAsia="ar-SA"/>
              </w:rPr>
              <w:t>: gázok tulajdonságai, ideális gáz.</w:t>
            </w:r>
          </w:p>
        </w:tc>
      </w:tr>
      <w:tr w:rsidR="00BC2DC1" w:rsidRPr="00BC2DC1" w:rsidTr="00BC2DC1">
        <w:trPr>
          <w:gridAfter w:val="1"/>
          <w:wAfter w:w="27" w:type="dxa"/>
        </w:trPr>
        <w:tc>
          <w:tcPr>
            <w:tcW w:w="3443" w:type="dxa"/>
            <w:gridSpan w:val="3"/>
            <w:shd w:val="clear" w:color="auto" w:fill="auto"/>
          </w:tcPr>
          <w:p w:rsidR="00BC2DC1" w:rsidRPr="00BC2DC1" w:rsidRDefault="00BC2DC1" w:rsidP="00BC2DC1">
            <w:pPr>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A gáz nyomásának és hőmérsékletének értelmezése.</w:t>
            </w:r>
          </w:p>
        </w:tc>
        <w:tc>
          <w:tcPr>
            <w:tcW w:w="3444" w:type="dxa"/>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Értse a gáz nyomásának és hőmérsékletének a modellből kapott szemléletes magyarázatát. </w:t>
            </w:r>
          </w:p>
        </w:tc>
        <w:tc>
          <w:tcPr>
            <w:tcW w:w="2384" w:type="dxa"/>
            <w:gridSpan w:val="2"/>
            <w:vMerge/>
            <w:shd w:val="clear" w:color="auto" w:fill="auto"/>
            <w:vAlign w:val="center"/>
          </w:tcPr>
          <w:p w:rsidR="00BC2DC1" w:rsidRPr="00BC2DC1" w:rsidRDefault="00BC2DC1" w:rsidP="00BC2DC1">
            <w:pPr>
              <w:snapToGrid w:val="0"/>
              <w:spacing w:after="0" w:line="240" w:lineRule="auto"/>
              <w:rPr>
                <w:rFonts w:ascii="Times New Roman" w:eastAsia="Times New Roman" w:hAnsi="Times New Roman" w:cs="Calibri"/>
                <w:i/>
                <w:sz w:val="24"/>
                <w:szCs w:val="24"/>
                <w:lang w:eastAsia="ar-SA"/>
              </w:rPr>
            </w:pPr>
          </w:p>
        </w:tc>
      </w:tr>
      <w:tr w:rsidR="00BC2DC1" w:rsidRPr="00BC2DC1" w:rsidTr="00BC2DC1">
        <w:trPr>
          <w:gridAfter w:val="1"/>
          <w:wAfter w:w="27" w:type="dxa"/>
          <w:trHeight w:val="74"/>
        </w:trPr>
        <w:tc>
          <w:tcPr>
            <w:tcW w:w="3443" w:type="dxa"/>
            <w:gridSpan w:val="3"/>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lastRenderedPageBreak/>
              <w:t xml:space="preserve">Az </w:t>
            </w:r>
            <w:proofErr w:type="spellStart"/>
            <w:r w:rsidRPr="00BC2DC1">
              <w:rPr>
                <w:rFonts w:ascii="Times New Roman" w:eastAsia="Times New Roman" w:hAnsi="Times New Roman" w:cs="Calibri"/>
                <w:i/>
                <w:sz w:val="24"/>
                <w:szCs w:val="24"/>
                <w:lang w:eastAsia="ar-SA"/>
              </w:rPr>
              <w:t>ekvipartíció</w:t>
            </w:r>
            <w:proofErr w:type="spellEnd"/>
            <w:r w:rsidRPr="00BC2DC1">
              <w:rPr>
                <w:rFonts w:ascii="Times New Roman" w:eastAsia="Times New Roman" w:hAnsi="Times New Roman" w:cs="Calibri"/>
                <w:i/>
                <w:sz w:val="24"/>
                <w:szCs w:val="24"/>
                <w:lang w:eastAsia="ar-SA"/>
              </w:rPr>
              <w:t xml:space="preserve"> tétele</w:t>
            </w:r>
            <w:r w:rsidRPr="00BC2DC1">
              <w:rPr>
                <w:rFonts w:ascii="Times New Roman" w:eastAsia="Times New Roman" w:hAnsi="Times New Roman" w:cs="Calibri"/>
                <w:sz w:val="24"/>
                <w:szCs w:val="24"/>
                <w:lang w:eastAsia="ar-SA"/>
              </w:rPr>
              <w:t>, a részecskék szabadsági fokának fogalma.</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Gázok moláris és fajlagos </w:t>
            </w:r>
            <w:proofErr w:type="spellStart"/>
            <w:r w:rsidRPr="00BC2DC1">
              <w:rPr>
                <w:rFonts w:ascii="Times New Roman" w:eastAsia="Times New Roman" w:hAnsi="Times New Roman" w:cs="Calibri"/>
                <w:sz w:val="24"/>
                <w:szCs w:val="24"/>
                <w:lang w:eastAsia="ar-SA"/>
              </w:rPr>
              <w:t>hőkapacitása</w:t>
            </w:r>
            <w:proofErr w:type="spellEnd"/>
            <w:r w:rsidRPr="00BC2DC1">
              <w:rPr>
                <w:rFonts w:ascii="Times New Roman" w:eastAsia="Times New Roman" w:hAnsi="Times New Roman" w:cs="Calibri"/>
                <w:sz w:val="24"/>
                <w:szCs w:val="24"/>
                <w:lang w:eastAsia="ar-SA"/>
              </w:rPr>
              <w:t>.</w:t>
            </w:r>
            <w:r w:rsidRPr="00BC2DC1">
              <w:rPr>
                <w:rFonts w:ascii="Times New Roman" w:eastAsia="Times New Roman" w:hAnsi="Times New Roman" w:cs="Calibri"/>
                <w:b/>
                <w:sz w:val="24"/>
                <w:szCs w:val="24"/>
                <w:lang w:eastAsia="ar-SA"/>
              </w:rPr>
              <w:t xml:space="preserve"> </w:t>
            </w:r>
          </w:p>
        </w:tc>
        <w:tc>
          <w:tcPr>
            <w:tcW w:w="3444" w:type="dxa"/>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Ismerje az </w:t>
            </w:r>
            <w:proofErr w:type="spellStart"/>
            <w:r w:rsidRPr="00BC2DC1">
              <w:rPr>
                <w:rFonts w:ascii="Times New Roman" w:eastAsia="Times New Roman" w:hAnsi="Times New Roman" w:cs="Calibri"/>
                <w:sz w:val="24"/>
                <w:szCs w:val="24"/>
                <w:lang w:eastAsia="ar-SA"/>
              </w:rPr>
              <w:t>ekvipartíció-tételt</w:t>
            </w:r>
            <w:proofErr w:type="spellEnd"/>
            <w:r w:rsidRPr="00BC2DC1">
              <w:rPr>
                <w:rFonts w:ascii="Times New Roman" w:eastAsia="Times New Roman" w:hAnsi="Times New Roman" w:cs="Calibri"/>
                <w:sz w:val="24"/>
                <w:szCs w:val="24"/>
                <w:lang w:eastAsia="ar-SA"/>
              </w:rPr>
              <w:t>, a gázrészecskék átlagos kinetikus energiája és a hőmérséklet közti kapcsolatot. Lássa, hogy a gázok melegítése során a gáz energiája nő, a melegítés lényege energiaátadás.</w:t>
            </w:r>
          </w:p>
        </w:tc>
        <w:tc>
          <w:tcPr>
            <w:tcW w:w="2384" w:type="dxa"/>
            <w:gridSpan w:val="2"/>
            <w:vMerge/>
            <w:shd w:val="clear" w:color="auto" w:fill="auto"/>
            <w:vAlign w:val="center"/>
          </w:tcPr>
          <w:p w:rsidR="00BC2DC1" w:rsidRPr="00BC2DC1" w:rsidRDefault="00BC2DC1" w:rsidP="00BC2DC1">
            <w:pPr>
              <w:snapToGrid w:val="0"/>
              <w:spacing w:after="0" w:line="240" w:lineRule="auto"/>
              <w:rPr>
                <w:rFonts w:ascii="Times New Roman" w:eastAsia="Times New Roman" w:hAnsi="Times New Roman" w:cs="Calibri"/>
                <w:sz w:val="24"/>
                <w:szCs w:val="24"/>
                <w:lang w:eastAsia="ar-SA"/>
              </w:rPr>
            </w:pPr>
          </w:p>
        </w:tc>
      </w:tr>
      <w:tr w:rsidR="00BC2DC1" w:rsidRPr="00BC2DC1" w:rsidTr="00BC2DC1">
        <w:tc>
          <w:tcPr>
            <w:tcW w:w="1891" w:type="dxa"/>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Kulcsfogalmak/ fogalmak</w:t>
            </w:r>
          </w:p>
        </w:tc>
        <w:tc>
          <w:tcPr>
            <w:tcW w:w="7407" w:type="dxa"/>
            <w:gridSpan w:val="6"/>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Modellalkotás, kinetikus gázmodell, nyomás, hőmérséklet, </w:t>
            </w:r>
            <w:proofErr w:type="spellStart"/>
            <w:r w:rsidRPr="00BC2DC1">
              <w:rPr>
                <w:rFonts w:ascii="Times New Roman" w:eastAsia="Times New Roman" w:hAnsi="Times New Roman" w:cs="Calibri"/>
                <w:sz w:val="24"/>
                <w:szCs w:val="24"/>
                <w:lang w:eastAsia="ar-SA"/>
              </w:rPr>
              <w:t>ekvipartíció</w:t>
            </w:r>
            <w:proofErr w:type="spellEnd"/>
            <w:r w:rsidRPr="00BC2DC1">
              <w:rPr>
                <w:rFonts w:ascii="Times New Roman" w:eastAsia="Times New Roman" w:hAnsi="Times New Roman" w:cs="Calibri"/>
                <w:sz w:val="24"/>
                <w:szCs w:val="24"/>
                <w:lang w:eastAsia="ar-SA"/>
              </w:rPr>
              <w:t>.</w:t>
            </w:r>
          </w:p>
        </w:tc>
      </w:tr>
    </w:tbl>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p>
    <w:tbl>
      <w:tblPr>
        <w:tblW w:w="92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3"/>
        <w:gridCol w:w="307"/>
        <w:gridCol w:w="1205"/>
        <w:gridCol w:w="3444"/>
        <w:gridCol w:w="1197"/>
        <w:gridCol w:w="1185"/>
        <w:gridCol w:w="27"/>
      </w:tblGrid>
      <w:tr w:rsidR="00BC2DC1" w:rsidRPr="00BC2DC1" w:rsidTr="00BC2DC1">
        <w:trPr>
          <w:gridAfter w:val="1"/>
          <w:wAfter w:w="27" w:type="dxa"/>
        </w:trPr>
        <w:tc>
          <w:tcPr>
            <w:tcW w:w="2240" w:type="dxa"/>
            <w:gridSpan w:val="2"/>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Tematikai egység</w:t>
            </w:r>
          </w:p>
        </w:tc>
        <w:tc>
          <w:tcPr>
            <w:tcW w:w="5846" w:type="dxa"/>
            <w:gridSpan w:val="3"/>
            <w:shd w:val="clear" w:color="auto" w:fill="auto"/>
            <w:vAlign w:val="center"/>
          </w:tcPr>
          <w:p w:rsidR="00BC2DC1" w:rsidRPr="00BC2DC1" w:rsidRDefault="00BC2DC1" w:rsidP="00BC2DC1">
            <w:pPr>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 xml:space="preserve">Energia, hő és munka </w:t>
            </w:r>
            <w:r w:rsidRPr="00BC2DC1">
              <w:rPr>
                <w:rFonts w:ascii="Times New Roman" w:eastAsia="Times New Roman" w:hAnsi="Times New Roman" w:cs="Times New Roman"/>
                <w:b/>
                <w:sz w:val="24"/>
                <w:szCs w:val="24"/>
                <w:lang w:eastAsia="ar-SA"/>
              </w:rPr>
              <w:t>–</w:t>
            </w:r>
            <w:r w:rsidRPr="00BC2DC1">
              <w:rPr>
                <w:rFonts w:ascii="Times New Roman" w:eastAsia="Times New Roman" w:hAnsi="Times New Roman" w:cs="Calibri"/>
                <w:b/>
                <w:sz w:val="24"/>
                <w:szCs w:val="24"/>
                <w:lang w:eastAsia="ar-SA"/>
              </w:rPr>
              <w:t xml:space="preserve"> a hőtan főtételei</w:t>
            </w:r>
          </w:p>
        </w:tc>
        <w:tc>
          <w:tcPr>
            <w:tcW w:w="1185" w:type="dxa"/>
            <w:shd w:val="clear" w:color="auto" w:fill="auto"/>
            <w:vAlign w:val="center"/>
          </w:tcPr>
          <w:p w:rsidR="00BC2DC1" w:rsidRPr="00BC2DC1" w:rsidRDefault="008F0965" w:rsidP="00BC2DC1">
            <w:pPr>
              <w:snapToGrid w:val="0"/>
              <w:spacing w:before="120"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Órakeret 18</w:t>
            </w:r>
            <w:r w:rsidR="00BC2DC1" w:rsidRPr="00BC2DC1">
              <w:rPr>
                <w:rFonts w:ascii="Times New Roman" w:eastAsia="Times New Roman" w:hAnsi="Times New Roman" w:cs="Calibri"/>
                <w:sz w:val="24"/>
                <w:szCs w:val="24"/>
                <w:lang w:eastAsia="ar-SA"/>
              </w:rPr>
              <w:t xml:space="preserve"> </w:t>
            </w:r>
            <w:r w:rsidR="00BC2DC1" w:rsidRPr="00BC2DC1">
              <w:rPr>
                <w:rFonts w:ascii="Times New Roman" w:eastAsia="Times New Roman" w:hAnsi="Times New Roman" w:cs="Calibri"/>
                <w:b/>
                <w:sz w:val="24"/>
                <w:szCs w:val="24"/>
                <w:lang w:eastAsia="ar-SA"/>
              </w:rPr>
              <w:t>óra</w:t>
            </w:r>
          </w:p>
        </w:tc>
      </w:tr>
      <w:tr w:rsidR="00BC2DC1" w:rsidRPr="00BC2DC1" w:rsidTr="00BC2DC1">
        <w:trPr>
          <w:gridAfter w:val="1"/>
          <w:wAfter w:w="27" w:type="dxa"/>
        </w:trPr>
        <w:tc>
          <w:tcPr>
            <w:tcW w:w="2240" w:type="dxa"/>
            <w:gridSpan w:val="2"/>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Előzetes tudás</w:t>
            </w:r>
          </w:p>
        </w:tc>
        <w:tc>
          <w:tcPr>
            <w:tcW w:w="7031" w:type="dxa"/>
            <w:gridSpan w:val="4"/>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Munka, kinetikus energia, </w:t>
            </w:r>
            <w:proofErr w:type="spellStart"/>
            <w:r w:rsidRPr="00BC2DC1">
              <w:rPr>
                <w:rFonts w:ascii="Times New Roman" w:eastAsia="Times New Roman" w:hAnsi="Times New Roman" w:cs="Calibri"/>
                <w:sz w:val="24"/>
                <w:szCs w:val="24"/>
                <w:lang w:eastAsia="ar-SA"/>
              </w:rPr>
              <w:t>energiamegmaradás</w:t>
            </w:r>
            <w:proofErr w:type="spellEnd"/>
            <w:r w:rsidRPr="00BC2DC1">
              <w:rPr>
                <w:rFonts w:ascii="Times New Roman" w:eastAsia="Times New Roman" w:hAnsi="Times New Roman" w:cs="Calibri"/>
                <w:sz w:val="24"/>
                <w:szCs w:val="24"/>
                <w:lang w:eastAsia="ar-SA"/>
              </w:rPr>
              <w:t xml:space="preserve">, hőmérséklet, melegítés. </w:t>
            </w:r>
          </w:p>
        </w:tc>
      </w:tr>
      <w:tr w:rsidR="00BC2DC1" w:rsidRPr="00BC2DC1" w:rsidTr="00BC2DC1">
        <w:trPr>
          <w:gridAfter w:val="1"/>
          <w:wAfter w:w="27" w:type="dxa"/>
          <w:trHeight w:val="2011"/>
        </w:trPr>
        <w:tc>
          <w:tcPr>
            <w:tcW w:w="2240" w:type="dxa"/>
            <w:gridSpan w:val="2"/>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A tematikai egység nevelési-fejlesztési céljai</w:t>
            </w:r>
          </w:p>
        </w:tc>
        <w:tc>
          <w:tcPr>
            <w:tcW w:w="7031" w:type="dxa"/>
            <w:gridSpan w:val="4"/>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A hőtan főtételeinek tárgyalása során annak megértetése, hogy a természetben lejátszódó folyamatokat általános törvények írják le. Az energiafogalom általánosítása, az </w:t>
            </w:r>
            <w:proofErr w:type="spellStart"/>
            <w:r w:rsidRPr="00BC2DC1">
              <w:rPr>
                <w:rFonts w:ascii="Times New Roman" w:eastAsia="Times New Roman" w:hAnsi="Times New Roman" w:cs="Calibri"/>
                <w:sz w:val="24"/>
                <w:szCs w:val="24"/>
                <w:lang w:eastAsia="ar-SA"/>
              </w:rPr>
              <w:t>energiamegmaradás</w:t>
            </w:r>
            <w:proofErr w:type="spellEnd"/>
            <w:r w:rsidRPr="00BC2DC1">
              <w:rPr>
                <w:rFonts w:ascii="Times New Roman" w:eastAsia="Times New Roman" w:hAnsi="Times New Roman" w:cs="Calibri"/>
                <w:sz w:val="24"/>
                <w:szCs w:val="24"/>
                <w:lang w:eastAsia="ar-SA"/>
              </w:rPr>
              <w:t xml:space="preserve"> törvényének kiterjesztése. A termodinamikai gépek működésének értelmezése, a termodinamikai hatásfok korlátos voltának megértetése. Annak elfogadtatása, hogy energia befektetése nélkül nem működik egyetlen gép, berendezés sem, örökmozgók nem léteznek. A hőtani főtételek univerzális (a természettudományokban általánosan érvényes) tartalmának bemutatása.</w:t>
            </w:r>
          </w:p>
        </w:tc>
      </w:tr>
      <w:tr w:rsidR="00BC2DC1" w:rsidRPr="00BC2DC1" w:rsidTr="00BC2DC1">
        <w:trPr>
          <w:gridAfter w:val="1"/>
          <w:wAfter w:w="27" w:type="dxa"/>
        </w:trPr>
        <w:tc>
          <w:tcPr>
            <w:tcW w:w="3445" w:type="dxa"/>
            <w:gridSpan w:val="3"/>
            <w:shd w:val="clear" w:color="auto" w:fill="auto"/>
            <w:vAlign w:val="center"/>
          </w:tcPr>
          <w:p w:rsidR="00BC2DC1" w:rsidRPr="00BC2DC1" w:rsidRDefault="00BC2DC1" w:rsidP="00BC2DC1">
            <w:pPr>
              <w:spacing w:before="120" w:after="0" w:line="240" w:lineRule="auto"/>
              <w:jc w:val="center"/>
              <w:rPr>
                <w:rFonts w:ascii="Times New Roman" w:eastAsia="Times New Roman" w:hAnsi="Times New Roman" w:cs="Calibri"/>
                <w:sz w:val="24"/>
                <w:szCs w:val="24"/>
                <w:lang w:eastAsia="ar-SA"/>
              </w:rPr>
            </w:pPr>
            <w:r w:rsidRPr="00BC2DC1">
              <w:rPr>
                <w:rFonts w:ascii="Times New Roman" w:eastAsia="Times New Roman" w:hAnsi="Times New Roman" w:cs="Calibri"/>
                <w:b/>
                <w:sz w:val="24"/>
                <w:szCs w:val="24"/>
                <w:lang w:eastAsia="ar-SA"/>
              </w:rPr>
              <w:t>Problémák, jelenségek, gyakorlati alkalmazások, ismeretek</w:t>
            </w:r>
          </w:p>
        </w:tc>
        <w:tc>
          <w:tcPr>
            <w:tcW w:w="3444" w:type="dxa"/>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sz w:val="24"/>
                <w:szCs w:val="24"/>
                <w:lang w:eastAsia="ar-SA"/>
              </w:rPr>
            </w:pPr>
            <w:r w:rsidRPr="00BC2DC1">
              <w:rPr>
                <w:rFonts w:ascii="Times New Roman" w:eastAsia="Times New Roman" w:hAnsi="Times New Roman" w:cs="Calibri"/>
                <w:b/>
                <w:sz w:val="24"/>
                <w:szCs w:val="24"/>
                <w:lang w:eastAsia="ar-SA"/>
              </w:rPr>
              <w:t>Követelmények</w:t>
            </w:r>
          </w:p>
        </w:tc>
        <w:tc>
          <w:tcPr>
            <w:tcW w:w="2382" w:type="dxa"/>
            <w:gridSpan w:val="2"/>
            <w:shd w:val="clear" w:color="auto" w:fill="auto"/>
            <w:vAlign w:val="center"/>
          </w:tcPr>
          <w:p w:rsidR="00BC2DC1" w:rsidRPr="00BC2DC1" w:rsidRDefault="00BC2DC1" w:rsidP="00BC2DC1">
            <w:pPr>
              <w:snapToGrid w:val="0"/>
              <w:spacing w:before="120" w:after="0" w:line="240" w:lineRule="auto"/>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Kapcsolódási pontok</w:t>
            </w:r>
          </w:p>
        </w:tc>
      </w:tr>
      <w:tr w:rsidR="00BC2DC1" w:rsidRPr="00BC2DC1" w:rsidTr="00BC2DC1">
        <w:trPr>
          <w:gridAfter w:val="1"/>
          <w:wAfter w:w="27" w:type="dxa"/>
        </w:trPr>
        <w:tc>
          <w:tcPr>
            <w:tcW w:w="3445" w:type="dxa"/>
            <w:gridSpan w:val="3"/>
            <w:shd w:val="clear" w:color="auto" w:fill="auto"/>
          </w:tcPr>
          <w:p w:rsidR="00BC2DC1" w:rsidRPr="00BC2DC1" w:rsidRDefault="00BC2DC1" w:rsidP="00BC2DC1">
            <w:pPr>
              <w:suppressAutoHyphens/>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Melegítés munkavégzéssel.</w:t>
            </w:r>
          </w:p>
          <w:p w:rsidR="00BC2DC1" w:rsidRPr="00BC2DC1" w:rsidRDefault="00BC2DC1" w:rsidP="00BC2DC1">
            <w:pPr>
              <w:suppressAutoHyphens/>
              <w:spacing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sz w:val="24"/>
                <w:szCs w:val="24"/>
                <w:lang w:eastAsia="ar-SA"/>
              </w:rPr>
              <w:t>(Az ősember tűzgyújtása.)</w:t>
            </w:r>
          </w:p>
          <w:p w:rsidR="00BC2DC1" w:rsidRPr="00BC2DC1" w:rsidRDefault="00BC2DC1" w:rsidP="00BC2DC1">
            <w:pPr>
              <w:snapToGrid w:val="0"/>
              <w:spacing w:after="0" w:line="240" w:lineRule="auto"/>
              <w:rPr>
                <w:rFonts w:ascii="Times New Roman" w:eastAsia="Times New Roman" w:hAnsi="Times New Roman" w:cs="Calibri"/>
                <w:i/>
                <w:sz w:val="24"/>
                <w:szCs w:val="24"/>
                <w:lang w:eastAsia="ar-SA"/>
              </w:rPr>
            </w:pPr>
          </w:p>
          <w:p w:rsidR="00BC2DC1" w:rsidRPr="00BC2DC1" w:rsidRDefault="00BC2DC1" w:rsidP="00BC2DC1">
            <w:pPr>
              <w:snapToGrid w:val="0"/>
              <w:spacing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A belső energia fogalmának kialakítása.</w:t>
            </w:r>
          </w:p>
          <w:p w:rsidR="00BC2DC1" w:rsidRPr="00BC2DC1" w:rsidRDefault="00BC2DC1" w:rsidP="00BC2DC1">
            <w:pPr>
              <w:spacing w:after="0" w:line="240" w:lineRule="auto"/>
              <w:rPr>
                <w:rFonts w:ascii="Times New Roman" w:eastAsia="Times New Roman" w:hAnsi="Times New Roman" w:cs="Calibri"/>
                <w:sz w:val="24"/>
                <w:szCs w:val="24"/>
                <w:shd w:val="clear" w:color="auto" w:fill="FFFF00"/>
                <w:lang w:eastAsia="ar-SA"/>
              </w:rPr>
            </w:pPr>
          </w:p>
          <w:p w:rsidR="00BC2DC1" w:rsidRPr="00BC2DC1" w:rsidRDefault="00BC2DC1" w:rsidP="00BC2DC1">
            <w:pPr>
              <w:spacing w:after="0" w:line="240" w:lineRule="auto"/>
              <w:rPr>
                <w:rFonts w:ascii="Times New Roman" w:eastAsia="Times New Roman" w:hAnsi="Times New Roman" w:cs="Calibri"/>
                <w:b/>
                <w:sz w:val="24"/>
                <w:szCs w:val="24"/>
                <w:lang w:eastAsia="ar-SA"/>
              </w:rPr>
            </w:pPr>
            <w:r w:rsidRPr="00BC2DC1">
              <w:rPr>
                <w:rFonts w:ascii="Times New Roman" w:eastAsia="Times New Roman" w:hAnsi="Times New Roman" w:cs="Calibri"/>
                <w:sz w:val="24"/>
                <w:szCs w:val="24"/>
                <w:lang w:eastAsia="ar-SA"/>
              </w:rPr>
              <w:t xml:space="preserve">A belső energia megváltoztatása. </w:t>
            </w:r>
          </w:p>
        </w:tc>
        <w:tc>
          <w:tcPr>
            <w:tcW w:w="3444" w:type="dxa"/>
            <w:shd w:val="clear" w:color="auto" w:fill="auto"/>
          </w:tcPr>
          <w:p w:rsidR="00BC2DC1" w:rsidRPr="00BC2DC1" w:rsidRDefault="00BC2DC1" w:rsidP="00BC2DC1">
            <w:pPr>
              <w:suppressAutoHyphens/>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Tudja a tanuló, hogy a melegítés lényege energiaátadás, „</w:t>
            </w:r>
            <w:proofErr w:type="spellStart"/>
            <w:r w:rsidRPr="00BC2DC1">
              <w:rPr>
                <w:rFonts w:ascii="Times New Roman" w:eastAsia="Times New Roman" w:hAnsi="Times New Roman" w:cs="Calibri"/>
                <w:sz w:val="24"/>
                <w:szCs w:val="24"/>
                <w:lang w:eastAsia="ar-SA"/>
              </w:rPr>
              <w:t>hőanyag</w:t>
            </w:r>
            <w:proofErr w:type="spellEnd"/>
            <w:r w:rsidRPr="00BC2DC1">
              <w:rPr>
                <w:rFonts w:ascii="Times New Roman" w:eastAsia="Times New Roman" w:hAnsi="Times New Roman" w:cs="Calibri"/>
                <w:sz w:val="24"/>
                <w:szCs w:val="24"/>
                <w:lang w:eastAsia="ar-SA"/>
              </w:rPr>
              <w:t>” nincs!</w:t>
            </w:r>
          </w:p>
          <w:p w:rsidR="00BC2DC1" w:rsidRPr="00BC2DC1" w:rsidRDefault="00BC2DC1" w:rsidP="00BC2DC1">
            <w:pPr>
              <w:suppressAutoHyphens/>
              <w:spacing w:after="0" w:line="240" w:lineRule="auto"/>
              <w:rPr>
                <w:rFonts w:ascii="Times New Roman" w:eastAsia="Times New Roman" w:hAnsi="Times New Roman" w:cs="Calibri"/>
                <w:sz w:val="24"/>
                <w:szCs w:val="24"/>
                <w:lang w:eastAsia="ar-SA"/>
              </w:rPr>
            </w:pPr>
          </w:p>
          <w:p w:rsidR="00BC2DC1" w:rsidRPr="00BC2DC1" w:rsidRDefault="00BC2DC1" w:rsidP="00BC2DC1">
            <w:pPr>
              <w:snapToGrid w:val="0"/>
              <w:spacing w:after="0" w:line="240" w:lineRule="auto"/>
              <w:rPr>
                <w:rFonts w:ascii="Times New Roman" w:eastAsia="Times New Roman" w:hAnsi="Times New Roman" w:cs="Calibri"/>
                <w:b/>
                <w:sz w:val="24"/>
                <w:szCs w:val="24"/>
                <w:lang w:eastAsia="ar-SA"/>
              </w:rPr>
            </w:pPr>
            <w:r w:rsidRPr="00BC2DC1">
              <w:rPr>
                <w:rFonts w:ascii="Times New Roman" w:eastAsia="Times New Roman" w:hAnsi="Times New Roman" w:cs="Calibri"/>
                <w:sz w:val="24"/>
                <w:szCs w:val="24"/>
                <w:lang w:eastAsia="ar-SA"/>
              </w:rPr>
              <w:t xml:space="preserve">Ismerje a tanuló a belső energia fogalmát, mint a gázrészecskék energiájának összegét. Tudja, hogy a belső </w:t>
            </w:r>
            <w:proofErr w:type="gramStart"/>
            <w:r w:rsidRPr="00BC2DC1">
              <w:rPr>
                <w:rFonts w:ascii="Times New Roman" w:eastAsia="Times New Roman" w:hAnsi="Times New Roman" w:cs="Calibri"/>
                <w:sz w:val="24"/>
                <w:szCs w:val="24"/>
                <w:lang w:eastAsia="ar-SA"/>
              </w:rPr>
              <w:t>energia melegítéssel</w:t>
            </w:r>
            <w:proofErr w:type="gramEnd"/>
            <w:r w:rsidRPr="00BC2DC1">
              <w:rPr>
                <w:rFonts w:ascii="Times New Roman" w:eastAsia="Times New Roman" w:hAnsi="Times New Roman" w:cs="Calibri"/>
                <w:sz w:val="24"/>
                <w:szCs w:val="24"/>
                <w:lang w:eastAsia="ar-SA"/>
              </w:rPr>
              <w:t>, vagy munkavégzéssel egyaránt változtatható.</w:t>
            </w:r>
          </w:p>
        </w:tc>
        <w:tc>
          <w:tcPr>
            <w:tcW w:w="2382" w:type="dxa"/>
            <w:gridSpan w:val="2"/>
            <w:vMerge w:val="restart"/>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Kémia</w:t>
            </w:r>
            <w:r w:rsidRPr="00BC2DC1">
              <w:rPr>
                <w:rFonts w:ascii="Times New Roman" w:eastAsia="Times New Roman" w:hAnsi="Times New Roman" w:cs="Calibri"/>
                <w:sz w:val="24"/>
                <w:szCs w:val="24"/>
                <w:lang w:eastAsia="ar-SA"/>
              </w:rPr>
              <w:t>: Exoterm és endoterm folyamatok, termokémia, Hess- tétel, kötési energia, reakcióhő, égéshő, elektrolízis.</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Gyors és lassú égés, tápanyag, energiatartalom (ATP), a kémiai reakciók iránya, megfordítható folyamatok, kémiai egyensúlyok, stacionárius állapot, élelmiszerkémia.</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Technika, életvitel és gyakorlat</w:t>
            </w:r>
            <w:r w:rsidRPr="00BC2DC1">
              <w:rPr>
                <w:rFonts w:ascii="Times New Roman" w:eastAsia="Times New Roman" w:hAnsi="Times New Roman" w:cs="Calibri"/>
                <w:sz w:val="24"/>
                <w:szCs w:val="24"/>
                <w:lang w:eastAsia="ar-SA"/>
              </w:rPr>
              <w:t xml:space="preserve">: Folyamatos technológiai </w:t>
            </w:r>
            <w:r w:rsidRPr="00BC2DC1">
              <w:rPr>
                <w:rFonts w:ascii="Times New Roman" w:eastAsia="Times New Roman" w:hAnsi="Times New Roman" w:cs="Calibri"/>
                <w:sz w:val="24"/>
                <w:szCs w:val="24"/>
                <w:lang w:eastAsia="ar-SA"/>
              </w:rPr>
              <w:lastRenderedPageBreak/>
              <w:t>fejlesztések, innováció.</w:t>
            </w:r>
          </w:p>
          <w:p w:rsidR="00BC2DC1" w:rsidRPr="00BC2DC1" w:rsidRDefault="00BC2DC1" w:rsidP="00BC2DC1">
            <w:pPr>
              <w:autoSpaceDE w:val="0"/>
              <w:spacing w:after="0" w:line="240" w:lineRule="auto"/>
              <w:rPr>
                <w:rFonts w:ascii="Times New Roman" w:eastAsia="ArialMT" w:hAnsi="Times New Roman" w:cs="Calibri"/>
                <w:sz w:val="24"/>
                <w:szCs w:val="24"/>
                <w:lang w:eastAsia="he-IL" w:bidi="he-IL"/>
              </w:rPr>
            </w:pPr>
          </w:p>
          <w:p w:rsidR="00BC2DC1" w:rsidRPr="00BC2DC1" w:rsidRDefault="00BC2DC1" w:rsidP="00BC2DC1">
            <w:pPr>
              <w:autoSpaceDE w:val="0"/>
              <w:spacing w:after="0" w:line="240" w:lineRule="auto"/>
              <w:rPr>
                <w:rFonts w:ascii="Times New Roman" w:eastAsia="ArialMT" w:hAnsi="Times New Roman" w:cs="Calibri"/>
                <w:sz w:val="24"/>
                <w:szCs w:val="24"/>
                <w:lang w:eastAsia="he-IL" w:bidi="he-IL"/>
              </w:rPr>
            </w:pPr>
            <w:r w:rsidRPr="00BC2DC1">
              <w:rPr>
                <w:rFonts w:ascii="Times New Roman" w:eastAsia="ArialMT" w:hAnsi="Times New Roman" w:cs="Calibri"/>
                <w:i/>
                <w:sz w:val="24"/>
                <w:szCs w:val="24"/>
                <w:lang w:eastAsia="he-IL" w:bidi="he-IL"/>
              </w:rPr>
              <w:t>Földrajz</w:t>
            </w:r>
            <w:r w:rsidRPr="00BC2DC1">
              <w:rPr>
                <w:rFonts w:ascii="Times New Roman" w:eastAsia="ArialMT" w:hAnsi="Times New Roman" w:cs="Calibri"/>
                <w:sz w:val="24"/>
                <w:szCs w:val="24"/>
                <w:lang w:eastAsia="he-IL" w:bidi="he-IL"/>
              </w:rPr>
              <w:t>: környezetvédelem, a megújuló és nem megújuló energia fogalma.</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Biológia-egészségtan</w:t>
            </w:r>
            <w:r w:rsidRPr="00BC2DC1">
              <w:rPr>
                <w:rFonts w:ascii="Times New Roman" w:eastAsia="Times New Roman" w:hAnsi="Times New Roman" w:cs="Calibri"/>
                <w:sz w:val="24"/>
                <w:szCs w:val="24"/>
                <w:lang w:eastAsia="ar-SA"/>
              </w:rPr>
              <w:t>: az „éltető Nap”, hőháztartás, öltözködés.</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Magyar nyelv és irodalom</w:t>
            </w:r>
            <w:r w:rsidRPr="00BC2DC1">
              <w:rPr>
                <w:rFonts w:ascii="Times New Roman" w:eastAsia="Times New Roman" w:hAnsi="Times New Roman" w:cs="Calibri"/>
                <w:sz w:val="24"/>
                <w:szCs w:val="24"/>
                <w:lang w:eastAsia="ar-SA"/>
              </w:rPr>
              <w:t>: Madách Imre.</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Történelem, társadalmi és állampolgári ismeretek; vizuális kultúra</w:t>
            </w:r>
            <w:r w:rsidRPr="00BC2DC1">
              <w:rPr>
                <w:rFonts w:ascii="Times New Roman" w:eastAsia="Times New Roman" w:hAnsi="Times New Roman" w:cs="Calibri"/>
                <w:sz w:val="24"/>
                <w:szCs w:val="24"/>
                <w:lang w:eastAsia="ar-SA"/>
              </w:rPr>
              <w:t>: A Nap kitüntetett szerepe a mitológiában és a művészetekben. A beruházás megtérülése, megtérülési idő, takarékosság.</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b/>
                <w:sz w:val="24"/>
                <w:szCs w:val="24"/>
                <w:lang w:eastAsia="ar-SA"/>
              </w:rPr>
            </w:pPr>
            <w:r w:rsidRPr="00BC2DC1">
              <w:rPr>
                <w:rFonts w:ascii="Times New Roman" w:eastAsia="Times New Roman" w:hAnsi="Times New Roman" w:cs="Calibri"/>
                <w:i/>
                <w:sz w:val="24"/>
                <w:szCs w:val="24"/>
                <w:lang w:eastAsia="ar-SA"/>
              </w:rPr>
              <w:t>Filozófia; magyar nyelv és irodalom</w:t>
            </w:r>
            <w:r w:rsidRPr="00BC2DC1">
              <w:rPr>
                <w:rFonts w:ascii="Times New Roman" w:eastAsia="Times New Roman" w:hAnsi="Times New Roman" w:cs="Calibri"/>
                <w:sz w:val="24"/>
                <w:szCs w:val="24"/>
                <w:lang w:eastAsia="ar-SA"/>
              </w:rPr>
              <w:t xml:space="preserve">: Madách: </w:t>
            </w:r>
            <w:r w:rsidRPr="00BC2DC1">
              <w:rPr>
                <w:rFonts w:ascii="Times New Roman" w:eastAsia="Times New Roman" w:hAnsi="Times New Roman" w:cs="Calibri"/>
                <w:i/>
                <w:sz w:val="24"/>
                <w:szCs w:val="24"/>
                <w:lang w:eastAsia="ar-SA"/>
              </w:rPr>
              <w:t>Az ember tragédiája</w:t>
            </w:r>
            <w:r w:rsidRPr="00BC2DC1">
              <w:rPr>
                <w:rFonts w:ascii="Times New Roman" w:eastAsia="Times New Roman" w:hAnsi="Times New Roman" w:cs="Calibri"/>
                <w:sz w:val="24"/>
                <w:szCs w:val="24"/>
                <w:lang w:eastAsia="ar-SA"/>
              </w:rPr>
              <w:t>, eszkimó szín.</w:t>
            </w:r>
          </w:p>
        </w:tc>
      </w:tr>
      <w:tr w:rsidR="00BC2DC1" w:rsidRPr="00BC2DC1" w:rsidTr="00BC2DC1">
        <w:trPr>
          <w:gridAfter w:val="1"/>
          <w:wAfter w:w="27" w:type="dxa"/>
        </w:trPr>
        <w:tc>
          <w:tcPr>
            <w:tcW w:w="3445" w:type="dxa"/>
            <w:gridSpan w:val="3"/>
            <w:shd w:val="clear" w:color="auto" w:fill="auto"/>
          </w:tcPr>
          <w:p w:rsidR="00BC2DC1" w:rsidRPr="00BC2DC1" w:rsidRDefault="00BC2DC1" w:rsidP="00BC2DC1">
            <w:pPr>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A termodinamika I. főtétele.</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Alkalmazások konkrét fizikai, kémiai, biológiai példákon.</w:t>
            </w:r>
          </w:p>
          <w:p w:rsidR="00BC2DC1" w:rsidRPr="00BC2DC1" w:rsidRDefault="00BC2DC1" w:rsidP="00BC2DC1">
            <w:pPr>
              <w:spacing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sz w:val="24"/>
                <w:szCs w:val="24"/>
                <w:lang w:eastAsia="ar-SA"/>
              </w:rPr>
              <w:t>Egyszerű számítások.</w:t>
            </w:r>
          </w:p>
        </w:tc>
        <w:tc>
          <w:tcPr>
            <w:tcW w:w="3444" w:type="dxa"/>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Ismerje a termodinamika I. </w:t>
            </w:r>
            <w:proofErr w:type="gramStart"/>
            <w:r w:rsidRPr="00BC2DC1">
              <w:rPr>
                <w:rFonts w:ascii="Times New Roman" w:eastAsia="Times New Roman" w:hAnsi="Times New Roman" w:cs="Calibri"/>
                <w:sz w:val="24"/>
                <w:szCs w:val="24"/>
                <w:lang w:eastAsia="ar-SA"/>
              </w:rPr>
              <w:t>főtételét</w:t>
            </w:r>
            <w:proofErr w:type="gramEnd"/>
            <w:r w:rsidRPr="00BC2DC1">
              <w:rPr>
                <w:rFonts w:ascii="Times New Roman" w:eastAsia="Times New Roman" w:hAnsi="Times New Roman" w:cs="Calibri"/>
                <w:sz w:val="24"/>
                <w:szCs w:val="24"/>
                <w:lang w:eastAsia="ar-SA"/>
              </w:rPr>
              <w:t xml:space="preserve"> mint az </w:t>
            </w:r>
            <w:proofErr w:type="spellStart"/>
            <w:r w:rsidRPr="00BC2DC1">
              <w:rPr>
                <w:rFonts w:ascii="Times New Roman" w:eastAsia="Times New Roman" w:hAnsi="Times New Roman" w:cs="Calibri"/>
                <w:sz w:val="24"/>
                <w:szCs w:val="24"/>
                <w:lang w:eastAsia="ar-SA"/>
              </w:rPr>
              <w:t>energiamegmaradás</w:t>
            </w:r>
            <w:proofErr w:type="spellEnd"/>
            <w:r w:rsidRPr="00BC2DC1">
              <w:rPr>
                <w:rFonts w:ascii="Times New Roman" w:eastAsia="Times New Roman" w:hAnsi="Times New Roman" w:cs="Calibri"/>
                <w:sz w:val="24"/>
                <w:szCs w:val="24"/>
                <w:lang w:eastAsia="ar-SA"/>
              </w:rPr>
              <w:t xml:space="preserve"> általánosított megfogalmazását.</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Az I. főtétel alapján tudja energetikai szempontból értelmezni a gázok korábban tanult speciális állapotváltozásait. Kvalitatív példák alapján fogadja el, hogy </w:t>
            </w:r>
            <w:r w:rsidRPr="00BC2DC1">
              <w:rPr>
                <w:rFonts w:ascii="Times New Roman" w:eastAsia="Times New Roman" w:hAnsi="Times New Roman" w:cs="Calibri"/>
                <w:sz w:val="24"/>
                <w:szCs w:val="24"/>
                <w:lang w:eastAsia="ar-SA"/>
              </w:rPr>
              <w:lastRenderedPageBreak/>
              <w:t>az I. főtétel általános természeti törvény, ami fizikai, kémiai, biológiai, geológiai folyamatokra egyaránt érvényes.</w:t>
            </w:r>
          </w:p>
        </w:tc>
        <w:tc>
          <w:tcPr>
            <w:tcW w:w="2382" w:type="dxa"/>
            <w:gridSpan w:val="2"/>
            <w:vMerge/>
            <w:shd w:val="clear" w:color="auto" w:fill="auto"/>
          </w:tcPr>
          <w:p w:rsidR="00BC2DC1" w:rsidRPr="00BC2DC1" w:rsidRDefault="00BC2DC1" w:rsidP="00BC2DC1">
            <w:pPr>
              <w:snapToGrid w:val="0"/>
              <w:spacing w:after="0" w:line="240" w:lineRule="auto"/>
              <w:rPr>
                <w:rFonts w:ascii="Times New Roman" w:eastAsia="Times New Roman" w:hAnsi="Times New Roman" w:cs="Calibri"/>
                <w:b/>
                <w:sz w:val="24"/>
                <w:szCs w:val="24"/>
                <w:lang w:eastAsia="ar-SA"/>
              </w:rPr>
            </w:pPr>
          </w:p>
        </w:tc>
      </w:tr>
      <w:tr w:rsidR="00BC2DC1" w:rsidRPr="00BC2DC1" w:rsidTr="00BC2DC1">
        <w:trPr>
          <w:gridAfter w:val="1"/>
          <w:wAfter w:w="27" w:type="dxa"/>
        </w:trPr>
        <w:tc>
          <w:tcPr>
            <w:tcW w:w="3445" w:type="dxa"/>
            <w:gridSpan w:val="3"/>
            <w:shd w:val="clear" w:color="auto" w:fill="auto"/>
          </w:tcPr>
          <w:p w:rsidR="00BC2DC1" w:rsidRPr="00BC2DC1" w:rsidRDefault="00BC2DC1" w:rsidP="00BC2DC1">
            <w:pPr>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lastRenderedPageBreak/>
              <w:t>Hőerőgép.</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Gázzal végzett körfolyamatok.</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 hőerőgépek hatásfoka.</w:t>
            </w:r>
          </w:p>
          <w:p w:rsidR="00BC2DC1" w:rsidRPr="00BC2DC1" w:rsidRDefault="00BC2DC1" w:rsidP="00BC2DC1">
            <w:pPr>
              <w:spacing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sz w:val="24"/>
                <w:szCs w:val="24"/>
                <w:lang w:eastAsia="ar-SA"/>
              </w:rPr>
              <w:t>Az élő szervezet hőerőgépszerű működése.</w:t>
            </w:r>
          </w:p>
        </w:tc>
        <w:tc>
          <w:tcPr>
            <w:tcW w:w="3444" w:type="dxa"/>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Gázok körfolyamatainak elméleti vizsgálata alapján értse meg a hőerőgép, hűtőgép, hőszivattyú működésének alapelvét. Tudja, hogy a hőerőgépek hatásfoka lényegesen kisebb, mint 100%. Tudja kvalitatív szinten alkalmazni a főtételt a gyakorlatban használt hőerőgépek, működő modellek energetikai magyarázatára. Energetikai szempontból lássa a lényegi hasonlóságot a hőerőgépek és az élő szervezetek működése között.</w:t>
            </w:r>
          </w:p>
        </w:tc>
        <w:tc>
          <w:tcPr>
            <w:tcW w:w="2382" w:type="dxa"/>
            <w:gridSpan w:val="2"/>
            <w:vMerge/>
            <w:shd w:val="clear" w:color="auto" w:fill="auto"/>
          </w:tcPr>
          <w:p w:rsidR="00BC2DC1" w:rsidRPr="00BC2DC1" w:rsidRDefault="00BC2DC1" w:rsidP="00BC2DC1">
            <w:pPr>
              <w:snapToGrid w:val="0"/>
              <w:spacing w:after="0" w:line="240" w:lineRule="auto"/>
              <w:rPr>
                <w:rFonts w:ascii="Times New Roman" w:eastAsia="Times New Roman" w:hAnsi="Times New Roman" w:cs="Calibri"/>
                <w:b/>
                <w:sz w:val="24"/>
                <w:szCs w:val="24"/>
                <w:lang w:eastAsia="ar-SA"/>
              </w:rPr>
            </w:pPr>
          </w:p>
        </w:tc>
      </w:tr>
      <w:tr w:rsidR="00BC2DC1" w:rsidRPr="00BC2DC1" w:rsidTr="00BC2DC1">
        <w:trPr>
          <w:gridAfter w:val="1"/>
          <w:wAfter w:w="27" w:type="dxa"/>
        </w:trPr>
        <w:tc>
          <w:tcPr>
            <w:tcW w:w="3445" w:type="dxa"/>
            <w:gridSpan w:val="3"/>
            <w:shd w:val="clear" w:color="auto" w:fill="auto"/>
          </w:tcPr>
          <w:p w:rsidR="00BC2DC1" w:rsidRPr="00BC2DC1" w:rsidRDefault="00BC2DC1" w:rsidP="00BC2DC1">
            <w:pPr>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Az „örökmozgó” lehetetlensége.</w:t>
            </w:r>
          </w:p>
        </w:tc>
        <w:tc>
          <w:tcPr>
            <w:tcW w:w="3444" w:type="dxa"/>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Tudja, hogy „örökmozgó” (energiabetáplálás nélküli hőerőgép) nem létezhet! </w:t>
            </w:r>
          </w:p>
        </w:tc>
        <w:tc>
          <w:tcPr>
            <w:tcW w:w="2382" w:type="dxa"/>
            <w:gridSpan w:val="2"/>
            <w:vMerge/>
            <w:shd w:val="clear" w:color="auto" w:fill="auto"/>
          </w:tcPr>
          <w:p w:rsidR="00BC2DC1" w:rsidRPr="00BC2DC1" w:rsidRDefault="00BC2DC1" w:rsidP="00BC2DC1">
            <w:pPr>
              <w:snapToGrid w:val="0"/>
              <w:spacing w:after="0" w:line="240" w:lineRule="auto"/>
              <w:rPr>
                <w:rFonts w:ascii="Times New Roman" w:eastAsia="Times New Roman" w:hAnsi="Times New Roman" w:cs="Calibri"/>
                <w:b/>
                <w:sz w:val="24"/>
                <w:szCs w:val="24"/>
                <w:lang w:eastAsia="ar-SA"/>
              </w:rPr>
            </w:pPr>
          </w:p>
        </w:tc>
      </w:tr>
      <w:tr w:rsidR="00BC2DC1" w:rsidRPr="00BC2DC1" w:rsidTr="00BC2DC1">
        <w:trPr>
          <w:gridAfter w:val="1"/>
          <w:wAfter w:w="27" w:type="dxa"/>
        </w:trPr>
        <w:tc>
          <w:tcPr>
            <w:tcW w:w="3445" w:type="dxa"/>
            <w:gridSpan w:val="3"/>
            <w:shd w:val="clear" w:color="auto" w:fill="auto"/>
          </w:tcPr>
          <w:p w:rsidR="00BC2DC1" w:rsidRPr="00BC2DC1" w:rsidRDefault="00BC2DC1" w:rsidP="00BC2DC1">
            <w:pPr>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A természeti folyamatok iránya.</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sz w:val="24"/>
                <w:szCs w:val="24"/>
                <w:lang w:eastAsia="ar-SA"/>
              </w:rPr>
              <w:t>A spontán termikus folyamatok iránya, a folyamatok megfordításának lehetősége.</w:t>
            </w:r>
          </w:p>
        </w:tc>
        <w:tc>
          <w:tcPr>
            <w:tcW w:w="3444" w:type="dxa"/>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Ismerje a reverzibilis és irreverzibilis változások fogalmát. Tudja, hogy a természetben az irreverzibilitás a meghatározó.</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Kísérleti tapasztalatok alapján lássa, hogy a különböző hőmérsékletű testek közti termikus kölcsönhatás iránya meghatározott: a magasabb hőmérsékletű test energiát ad át az alacsonyabb hőmérsékletűnek; a folyamat addig tart, amíg a hőmérsékletek kiegyenlítődnek. A spontán folyamat iránya csak </w:t>
            </w:r>
            <w:proofErr w:type="spellStart"/>
            <w:r w:rsidRPr="00BC2DC1">
              <w:rPr>
                <w:rFonts w:ascii="Times New Roman" w:eastAsia="Times New Roman" w:hAnsi="Times New Roman" w:cs="Calibri"/>
                <w:sz w:val="24"/>
                <w:szCs w:val="24"/>
                <w:lang w:eastAsia="ar-SA"/>
              </w:rPr>
              <w:t>energiabefektetés</w:t>
            </w:r>
            <w:proofErr w:type="spellEnd"/>
            <w:r w:rsidRPr="00BC2DC1">
              <w:rPr>
                <w:rFonts w:ascii="Times New Roman" w:eastAsia="Times New Roman" w:hAnsi="Times New Roman" w:cs="Calibri"/>
                <w:sz w:val="24"/>
                <w:szCs w:val="24"/>
                <w:lang w:eastAsia="ar-SA"/>
              </w:rPr>
              <w:t xml:space="preserve"> árán változtatható meg.</w:t>
            </w:r>
          </w:p>
        </w:tc>
        <w:tc>
          <w:tcPr>
            <w:tcW w:w="2382" w:type="dxa"/>
            <w:gridSpan w:val="2"/>
            <w:vMerge/>
            <w:shd w:val="clear" w:color="auto" w:fill="auto"/>
          </w:tcPr>
          <w:p w:rsidR="00BC2DC1" w:rsidRPr="00BC2DC1" w:rsidRDefault="00BC2DC1" w:rsidP="00BC2DC1">
            <w:pPr>
              <w:snapToGrid w:val="0"/>
              <w:spacing w:after="0" w:line="240" w:lineRule="auto"/>
              <w:rPr>
                <w:rFonts w:ascii="Times New Roman" w:eastAsia="Times New Roman" w:hAnsi="Times New Roman" w:cs="Calibri"/>
                <w:b/>
                <w:sz w:val="24"/>
                <w:szCs w:val="24"/>
                <w:lang w:eastAsia="ar-SA"/>
              </w:rPr>
            </w:pPr>
          </w:p>
        </w:tc>
      </w:tr>
      <w:tr w:rsidR="00BC2DC1" w:rsidRPr="00BC2DC1" w:rsidTr="00BC2DC1">
        <w:trPr>
          <w:gridAfter w:val="1"/>
          <w:wAfter w:w="27" w:type="dxa"/>
          <w:trHeight w:val="74"/>
        </w:trPr>
        <w:tc>
          <w:tcPr>
            <w:tcW w:w="3445" w:type="dxa"/>
            <w:gridSpan w:val="3"/>
            <w:shd w:val="clear" w:color="auto" w:fill="auto"/>
          </w:tcPr>
          <w:p w:rsidR="00BC2DC1" w:rsidRPr="00BC2DC1" w:rsidRDefault="00BC2DC1" w:rsidP="00BC2DC1">
            <w:pPr>
              <w:spacing w:before="120" w:after="0" w:line="240" w:lineRule="auto"/>
              <w:rPr>
                <w:rFonts w:ascii="Times New Roman" w:eastAsia="Times New Roman" w:hAnsi="Times New Roman" w:cs="Calibri"/>
                <w:i/>
                <w:sz w:val="24"/>
                <w:szCs w:val="24"/>
                <w:shd w:val="clear" w:color="auto" w:fill="FFFF00"/>
                <w:lang w:eastAsia="ar-SA"/>
              </w:rPr>
            </w:pPr>
            <w:r w:rsidRPr="00BC2DC1">
              <w:rPr>
                <w:rFonts w:ascii="Times New Roman" w:eastAsia="Times New Roman" w:hAnsi="Times New Roman" w:cs="Calibri"/>
                <w:i/>
                <w:sz w:val="24"/>
                <w:szCs w:val="24"/>
                <w:lang w:eastAsia="ar-SA"/>
              </w:rPr>
              <w:t>A termodinamika II. főtétele.</w:t>
            </w:r>
          </w:p>
        </w:tc>
        <w:tc>
          <w:tcPr>
            <w:tcW w:w="3444" w:type="dxa"/>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Ismerje a hőtan II. főtételét és tudja, hogy kimondása tapasztalati alapon történik. Tudja, hogy a hőtan II. főtétele általános természettörvény, a fizikán túl minden természettudomány és a műszaki tudományok is alapvetőnek tekintik.</w:t>
            </w:r>
          </w:p>
        </w:tc>
        <w:tc>
          <w:tcPr>
            <w:tcW w:w="2382" w:type="dxa"/>
            <w:gridSpan w:val="2"/>
            <w:vMerge/>
            <w:shd w:val="clear" w:color="auto" w:fill="auto"/>
          </w:tcPr>
          <w:p w:rsidR="00BC2DC1" w:rsidRPr="00BC2DC1" w:rsidRDefault="00BC2DC1" w:rsidP="00BC2DC1">
            <w:pPr>
              <w:spacing w:after="0" w:line="240" w:lineRule="auto"/>
              <w:rPr>
                <w:rFonts w:ascii="Times New Roman" w:eastAsia="Times New Roman" w:hAnsi="Times New Roman" w:cs="Calibri"/>
                <w:sz w:val="24"/>
                <w:szCs w:val="24"/>
                <w:lang w:eastAsia="ar-SA"/>
              </w:rPr>
            </w:pPr>
          </w:p>
        </w:tc>
      </w:tr>
      <w:tr w:rsidR="00BC2DC1" w:rsidRPr="00BC2DC1" w:rsidTr="00BC2DC1">
        <w:tc>
          <w:tcPr>
            <w:tcW w:w="1933" w:type="dxa"/>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 xml:space="preserve">Kulcsfogalmak/ </w:t>
            </w:r>
            <w:r w:rsidRPr="00BC2DC1">
              <w:rPr>
                <w:rFonts w:ascii="Times New Roman" w:eastAsia="Times New Roman" w:hAnsi="Times New Roman" w:cs="Calibri"/>
                <w:b/>
                <w:sz w:val="24"/>
                <w:szCs w:val="24"/>
                <w:lang w:eastAsia="ar-SA"/>
              </w:rPr>
              <w:lastRenderedPageBreak/>
              <w:t>fogalmak</w:t>
            </w:r>
          </w:p>
        </w:tc>
        <w:tc>
          <w:tcPr>
            <w:tcW w:w="7365" w:type="dxa"/>
            <w:gridSpan w:val="6"/>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lastRenderedPageBreak/>
              <w:t>Főtétel, hőerőgép, reverzibilitás, irreverzibilitás, örökmozgó.</w:t>
            </w:r>
          </w:p>
        </w:tc>
      </w:tr>
    </w:tbl>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p>
    <w:tbl>
      <w:tblPr>
        <w:tblW w:w="92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2"/>
        <w:gridCol w:w="388"/>
        <w:gridCol w:w="1204"/>
        <w:gridCol w:w="3444"/>
        <w:gridCol w:w="1175"/>
        <w:gridCol w:w="1208"/>
        <w:gridCol w:w="27"/>
      </w:tblGrid>
      <w:tr w:rsidR="00BC2DC1" w:rsidRPr="00BC2DC1" w:rsidTr="00BC2DC1">
        <w:trPr>
          <w:gridAfter w:val="1"/>
          <w:wAfter w:w="27" w:type="dxa"/>
        </w:trPr>
        <w:tc>
          <w:tcPr>
            <w:tcW w:w="2240" w:type="dxa"/>
            <w:gridSpan w:val="2"/>
            <w:shd w:val="clear" w:color="auto" w:fill="auto"/>
            <w:vAlign w:val="center"/>
          </w:tcPr>
          <w:p w:rsidR="00BC2DC1" w:rsidRPr="00BC2DC1" w:rsidRDefault="00BC2DC1" w:rsidP="00BC2DC1">
            <w:pPr>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Tematikai egység</w:t>
            </w:r>
          </w:p>
        </w:tc>
        <w:tc>
          <w:tcPr>
            <w:tcW w:w="5823" w:type="dxa"/>
            <w:gridSpan w:val="3"/>
            <w:shd w:val="clear" w:color="auto" w:fill="auto"/>
            <w:vAlign w:val="center"/>
          </w:tcPr>
          <w:p w:rsidR="00BC2DC1" w:rsidRPr="00BC2DC1" w:rsidRDefault="00BC2DC1" w:rsidP="00BC2DC1">
            <w:pPr>
              <w:spacing w:before="120" w:after="0" w:line="240" w:lineRule="auto"/>
              <w:jc w:val="center"/>
              <w:rPr>
                <w:rFonts w:ascii="Times New Roman" w:eastAsia="Times New Roman" w:hAnsi="Times New Roman" w:cs="Calibri"/>
                <w:b/>
                <w:sz w:val="24"/>
                <w:szCs w:val="24"/>
                <w:lang w:eastAsia="ar-SA"/>
              </w:rPr>
            </w:pPr>
            <w:proofErr w:type="spellStart"/>
            <w:r w:rsidRPr="00BC2DC1">
              <w:rPr>
                <w:rFonts w:ascii="Times New Roman" w:eastAsia="Times New Roman" w:hAnsi="Times New Roman" w:cs="Calibri"/>
                <w:b/>
                <w:sz w:val="24"/>
                <w:szCs w:val="24"/>
                <w:lang w:eastAsia="ar-SA"/>
              </w:rPr>
              <w:t>Hőfelvétel</w:t>
            </w:r>
            <w:proofErr w:type="spellEnd"/>
            <w:r w:rsidRPr="00BC2DC1">
              <w:rPr>
                <w:rFonts w:ascii="Times New Roman" w:eastAsia="Times New Roman" w:hAnsi="Times New Roman" w:cs="Calibri"/>
                <w:b/>
                <w:sz w:val="24"/>
                <w:szCs w:val="24"/>
                <w:lang w:eastAsia="ar-SA"/>
              </w:rPr>
              <w:t xml:space="preserve"> hőmérsékletváltozás nélkül </w:t>
            </w:r>
            <w:r w:rsidRPr="00BC2DC1">
              <w:rPr>
                <w:rFonts w:ascii="Times New Roman" w:eastAsia="Times New Roman" w:hAnsi="Times New Roman" w:cs="Times New Roman"/>
                <w:b/>
                <w:sz w:val="24"/>
                <w:szCs w:val="24"/>
                <w:lang w:eastAsia="ar-SA"/>
              </w:rPr>
              <w:t>–</w:t>
            </w:r>
            <w:r w:rsidRPr="00BC2DC1">
              <w:rPr>
                <w:rFonts w:ascii="Times New Roman" w:eastAsia="Times New Roman" w:hAnsi="Times New Roman" w:cs="Calibri"/>
                <w:b/>
                <w:sz w:val="24"/>
                <w:szCs w:val="24"/>
                <w:lang w:eastAsia="ar-SA"/>
              </w:rPr>
              <w:t xml:space="preserve"> halmazállapot-változások</w:t>
            </w:r>
          </w:p>
        </w:tc>
        <w:tc>
          <w:tcPr>
            <w:tcW w:w="1208" w:type="dxa"/>
            <w:shd w:val="clear" w:color="auto" w:fill="auto"/>
            <w:vAlign w:val="center"/>
          </w:tcPr>
          <w:p w:rsidR="00BC2DC1" w:rsidRPr="00BC2DC1" w:rsidRDefault="008F0965" w:rsidP="00BC2DC1">
            <w:pPr>
              <w:snapToGrid w:val="0"/>
              <w:spacing w:before="120"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Órakeret 6</w:t>
            </w:r>
            <w:r w:rsidR="00BC2DC1" w:rsidRPr="00BC2DC1">
              <w:rPr>
                <w:rFonts w:ascii="Times New Roman" w:eastAsia="Times New Roman" w:hAnsi="Times New Roman" w:cs="Calibri"/>
                <w:b/>
                <w:sz w:val="24"/>
                <w:szCs w:val="24"/>
                <w:lang w:eastAsia="ar-SA"/>
              </w:rPr>
              <w:t xml:space="preserve"> óra</w:t>
            </w:r>
          </w:p>
        </w:tc>
      </w:tr>
      <w:tr w:rsidR="00BC2DC1" w:rsidRPr="00BC2DC1" w:rsidTr="00BC2DC1">
        <w:trPr>
          <w:gridAfter w:val="1"/>
          <w:wAfter w:w="27" w:type="dxa"/>
        </w:trPr>
        <w:tc>
          <w:tcPr>
            <w:tcW w:w="2240" w:type="dxa"/>
            <w:gridSpan w:val="2"/>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Előzetes tudás</w:t>
            </w:r>
          </w:p>
        </w:tc>
        <w:tc>
          <w:tcPr>
            <w:tcW w:w="7031" w:type="dxa"/>
            <w:gridSpan w:val="4"/>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Halmazállapotok szerkezeti jellemzői (kémia), a hőtan főtételei.</w:t>
            </w:r>
          </w:p>
        </w:tc>
      </w:tr>
      <w:tr w:rsidR="00BC2DC1" w:rsidRPr="00BC2DC1" w:rsidTr="00BC2DC1">
        <w:trPr>
          <w:gridAfter w:val="1"/>
          <w:wAfter w:w="27" w:type="dxa"/>
        </w:trPr>
        <w:tc>
          <w:tcPr>
            <w:tcW w:w="2240" w:type="dxa"/>
            <w:gridSpan w:val="2"/>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A tematikai egység nevelési-fejlesztési céljai</w:t>
            </w:r>
          </w:p>
        </w:tc>
        <w:tc>
          <w:tcPr>
            <w:tcW w:w="7031" w:type="dxa"/>
            <w:gridSpan w:val="4"/>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A halmazállapotok jellemző tulajdonságainak és a halmazállapot-változások energetikai hátterének tárgyalása, bemutatása. A halmazállapot-változásokkal kapcsolatos mindennapi jelenségek értelmezése a fizikában és a társ-természettudományok területén is. </w:t>
            </w:r>
          </w:p>
        </w:tc>
      </w:tr>
      <w:tr w:rsidR="00BC2DC1" w:rsidRPr="00BC2DC1" w:rsidTr="00BC2DC1">
        <w:trPr>
          <w:gridAfter w:val="1"/>
          <w:wAfter w:w="27" w:type="dxa"/>
        </w:trPr>
        <w:tc>
          <w:tcPr>
            <w:tcW w:w="3444" w:type="dxa"/>
            <w:gridSpan w:val="3"/>
            <w:shd w:val="clear" w:color="auto" w:fill="auto"/>
            <w:vAlign w:val="center"/>
          </w:tcPr>
          <w:p w:rsidR="00BC2DC1" w:rsidRPr="00BC2DC1" w:rsidRDefault="00BC2DC1" w:rsidP="00BC2DC1">
            <w:pPr>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Problémák, jelenségek, gyakorlati alkalmazások, ismeretek</w:t>
            </w:r>
          </w:p>
        </w:tc>
        <w:tc>
          <w:tcPr>
            <w:tcW w:w="3444" w:type="dxa"/>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sz w:val="24"/>
                <w:szCs w:val="24"/>
                <w:lang w:eastAsia="ar-SA"/>
              </w:rPr>
            </w:pPr>
            <w:r w:rsidRPr="00BC2DC1">
              <w:rPr>
                <w:rFonts w:ascii="Times New Roman" w:eastAsia="Times New Roman" w:hAnsi="Times New Roman" w:cs="Calibri"/>
                <w:b/>
                <w:sz w:val="24"/>
                <w:szCs w:val="24"/>
                <w:lang w:eastAsia="ar-SA"/>
              </w:rPr>
              <w:t>Követelmények</w:t>
            </w:r>
          </w:p>
        </w:tc>
        <w:tc>
          <w:tcPr>
            <w:tcW w:w="2383" w:type="dxa"/>
            <w:gridSpan w:val="2"/>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Kapcsolódási pontok</w:t>
            </w:r>
          </w:p>
        </w:tc>
      </w:tr>
      <w:tr w:rsidR="00BC2DC1" w:rsidRPr="00BC2DC1" w:rsidTr="00BC2DC1">
        <w:trPr>
          <w:gridAfter w:val="1"/>
          <w:wAfter w:w="27" w:type="dxa"/>
        </w:trPr>
        <w:tc>
          <w:tcPr>
            <w:tcW w:w="3444" w:type="dxa"/>
            <w:gridSpan w:val="3"/>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 xml:space="preserve">A halmazállapotok makroszkopikus jellemzése, energetikai és </w:t>
            </w:r>
            <w:proofErr w:type="spellStart"/>
            <w:r w:rsidRPr="00BC2DC1">
              <w:rPr>
                <w:rFonts w:ascii="Times New Roman" w:eastAsia="Times New Roman" w:hAnsi="Times New Roman" w:cs="Calibri"/>
                <w:i/>
                <w:sz w:val="24"/>
                <w:szCs w:val="24"/>
                <w:lang w:eastAsia="ar-SA"/>
              </w:rPr>
              <w:t>mikroszerkezeti</w:t>
            </w:r>
            <w:proofErr w:type="spellEnd"/>
            <w:r w:rsidRPr="00BC2DC1">
              <w:rPr>
                <w:rFonts w:ascii="Times New Roman" w:eastAsia="Times New Roman" w:hAnsi="Times New Roman" w:cs="Calibri"/>
                <w:i/>
                <w:sz w:val="24"/>
                <w:szCs w:val="24"/>
                <w:lang w:eastAsia="ar-SA"/>
              </w:rPr>
              <w:t xml:space="preserve"> értelmezése.</w:t>
            </w:r>
          </w:p>
        </w:tc>
        <w:tc>
          <w:tcPr>
            <w:tcW w:w="3444" w:type="dxa"/>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A tanuló tudja az </w:t>
            </w:r>
            <w:proofErr w:type="gramStart"/>
            <w:r w:rsidRPr="00BC2DC1">
              <w:rPr>
                <w:rFonts w:ascii="Times New Roman" w:eastAsia="Times New Roman" w:hAnsi="Times New Roman" w:cs="Calibri"/>
                <w:sz w:val="24"/>
                <w:szCs w:val="24"/>
                <w:lang w:eastAsia="ar-SA"/>
              </w:rPr>
              <w:t>anyag különböző</w:t>
            </w:r>
            <w:proofErr w:type="gramEnd"/>
            <w:r w:rsidRPr="00BC2DC1">
              <w:rPr>
                <w:rFonts w:ascii="Times New Roman" w:eastAsia="Times New Roman" w:hAnsi="Times New Roman" w:cs="Calibri"/>
                <w:sz w:val="24"/>
                <w:szCs w:val="24"/>
                <w:lang w:eastAsia="ar-SA"/>
              </w:rPr>
              <w:t xml:space="preserve"> halmazállapotait (szilárd, folyadék- és gázállapot) makroszkopikus fizikai tulajdonságaik alapján jellemezni. Lássa, hogy ugyanazon </w:t>
            </w:r>
            <w:proofErr w:type="gramStart"/>
            <w:r w:rsidRPr="00BC2DC1">
              <w:rPr>
                <w:rFonts w:ascii="Times New Roman" w:eastAsia="Times New Roman" w:hAnsi="Times New Roman" w:cs="Calibri"/>
                <w:sz w:val="24"/>
                <w:szCs w:val="24"/>
                <w:lang w:eastAsia="ar-SA"/>
              </w:rPr>
              <w:t>anyag különböző</w:t>
            </w:r>
            <w:proofErr w:type="gramEnd"/>
            <w:r w:rsidRPr="00BC2DC1">
              <w:rPr>
                <w:rFonts w:ascii="Times New Roman" w:eastAsia="Times New Roman" w:hAnsi="Times New Roman" w:cs="Calibri"/>
                <w:sz w:val="24"/>
                <w:szCs w:val="24"/>
                <w:lang w:eastAsia="ar-SA"/>
              </w:rPr>
              <w:t xml:space="preserve"> halmazállapotai esetén a belsőenergia-értékek különböznek, a halmazállapot megváltozása energiaközlést (elvonást) igényel.</w:t>
            </w:r>
          </w:p>
        </w:tc>
        <w:tc>
          <w:tcPr>
            <w:tcW w:w="2383" w:type="dxa"/>
            <w:gridSpan w:val="2"/>
            <w:vMerge w:val="restart"/>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Matematika</w:t>
            </w:r>
            <w:r w:rsidRPr="00BC2DC1">
              <w:rPr>
                <w:rFonts w:ascii="Times New Roman" w:eastAsia="Times New Roman" w:hAnsi="Times New Roman" w:cs="Calibri"/>
                <w:sz w:val="24"/>
                <w:szCs w:val="24"/>
                <w:lang w:eastAsia="ar-SA"/>
              </w:rPr>
              <w:t>: a függvény fogalma, grafikus ábrázolás, egyenletrendezés.</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Kémia</w:t>
            </w:r>
            <w:r w:rsidRPr="00BC2DC1">
              <w:rPr>
                <w:rFonts w:ascii="Times New Roman" w:eastAsia="Times New Roman" w:hAnsi="Times New Roman" w:cs="Calibri"/>
                <w:sz w:val="24"/>
                <w:szCs w:val="24"/>
                <w:lang w:eastAsia="ar-SA"/>
              </w:rPr>
              <w:t xml:space="preserve">: halmazállapotok és halmazállapot-változások, exoterm és endoterm folyamatok, kötési energia, </w:t>
            </w:r>
            <w:proofErr w:type="spellStart"/>
            <w:r w:rsidRPr="00BC2DC1">
              <w:rPr>
                <w:rFonts w:ascii="Times New Roman" w:eastAsia="Times New Roman" w:hAnsi="Times New Roman" w:cs="Calibri"/>
                <w:sz w:val="24"/>
                <w:szCs w:val="24"/>
                <w:lang w:eastAsia="ar-SA"/>
              </w:rPr>
              <w:t>képződéshő</w:t>
            </w:r>
            <w:proofErr w:type="spellEnd"/>
            <w:r w:rsidRPr="00BC2DC1">
              <w:rPr>
                <w:rFonts w:ascii="Times New Roman" w:eastAsia="Times New Roman" w:hAnsi="Times New Roman" w:cs="Calibri"/>
                <w:sz w:val="24"/>
                <w:szCs w:val="24"/>
                <w:lang w:eastAsia="ar-SA"/>
              </w:rPr>
              <w:t>, reakcióhő, üzemanyagok égése, elektrolízis.</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Biológia-egészségtan</w:t>
            </w:r>
            <w:r w:rsidRPr="00BC2DC1">
              <w:rPr>
                <w:rFonts w:ascii="Times New Roman" w:eastAsia="Times New Roman" w:hAnsi="Times New Roman" w:cs="Calibri"/>
                <w:sz w:val="24"/>
                <w:szCs w:val="24"/>
                <w:lang w:eastAsia="ar-SA"/>
              </w:rPr>
              <w:t>: a táplálkozás alapvető biológiai folyamatai, ökológia, az „éltető Nap”, hőháztartás, öltözködés.</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Technika, életvitel és gyakorlat</w:t>
            </w:r>
            <w:r w:rsidRPr="00BC2DC1">
              <w:rPr>
                <w:rFonts w:ascii="Times New Roman" w:eastAsia="Times New Roman" w:hAnsi="Times New Roman" w:cs="Calibri"/>
                <w:sz w:val="24"/>
                <w:szCs w:val="24"/>
                <w:lang w:eastAsia="ar-SA"/>
              </w:rPr>
              <w:t>: folyamatos technológiai fejlesztések, innováció.</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autoSpaceDE w:val="0"/>
              <w:spacing w:after="0" w:line="240" w:lineRule="auto"/>
              <w:rPr>
                <w:rFonts w:ascii="Times New Roman" w:eastAsia="Times New Roman" w:hAnsi="Times New Roman" w:cs="Calibri"/>
                <w:b/>
                <w:sz w:val="24"/>
                <w:szCs w:val="24"/>
                <w:lang w:eastAsia="ar-SA"/>
              </w:rPr>
            </w:pPr>
            <w:r w:rsidRPr="00BC2DC1">
              <w:rPr>
                <w:rFonts w:ascii="Times New Roman" w:eastAsia="ArialMT" w:hAnsi="Times New Roman" w:cs="Calibri"/>
                <w:i/>
                <w:sz w:val="24"/>
                <w:szCs w:val="24"/>
                <w:lang w:eastAsia="he-IL" w:bidi="he-IL"/>
              </w:rPr>
              <w:t>Földrajz</w:t>
            </w:r>
            <w:r w:rsidRPr="00BC2DC1">
              <w:rPr>
                <w:rFonts w:ascii="Times New Roman" w:eastAsia="ArialMT" w:hAnsi="Times New Roman" w:cs="Calibri"/>
                <w:sz w:val="24"/>
                <w:szCs w:val="24"/>
                <w:lang w:eastAsia="he-IL" w:bidi="he-IL"/>
              </w:rPr>
              <w:t>: környezetvédelem, a megújuló és nem megújuló energia fogalma.</w:t>
            </w:r>
          </w:p>
        </w:tc>
      </w:tr>
      <w:tr w:rsidR="00BC2DC1" w:rsidRPr="00BC2DC1" w:rsidTr="00BC2DC1">
        <w:trPr>
          <w:gridAfter w:val="1"/>
          <w:wAfter w:w="27" w:type="dxa"/>
        </w:trPr>
        <w:tc>
          <w:tcPr>
            <w:tcW w:w="3444" w:type="dxa"/>
            <w:gridSpan w:val="3"/>
            <w:shd w:val="clear" w:color="auto" w:fill="auto"/>
          </w:tcPr>
          <w:p w:rsidR="00BC2DC1" w:rsidRPr="00BC2DC1" w:rsidRDefault="00BC2DC1" w:rsidP="00BC2DC1">
            <w:pPr>
              <w:spacing w:before="120"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i/>
                <w:sz w:val="24"/>
                <w:szCs w:val="24"/>
                <w:lang w:eastAsia="ar-SA"/>
              </w:rPr>
              <w:t>Az olvadás és a fagyás jellemzői.</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A halmazállapot-változás energetikai értelmezése. </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Jelenségek, alkalmazások:</w:t>
            </w:r>
          </w:p>
          <w:p w:rsidR="00BC2DC1" w:rsidRPr="00BC2DC1" w:rsidRDefault="00BC2DC1" w:rsidP="00BC2DC1">
            <w:pPr>
              <w:suppressAutoHyphens/>
              <w:spacing w:after="0" w:line="240" w:lineRule="auto"/>
              <w:rPr>
                <w:rFonts w:ascii="Times New Roman" w:eastAsia="Times New Roman" w:hAnsi="Times New Roman" w:cs="Calibri"/>
                <w:i/>
                <w:sz w:val="24"/>
                <w:szCs w:val="24"/>
                <w:lang w:eastAsia="ar-SA"/>
              </w:rPr>
            </w:pPr>
            <w:r w:rsidRPr="00BC2DC1">
              <w:rPr>
                <w:rFonts w:ascii="Times New Roman" w:eastAsia="Times New Roman" w:hAnsi="Times New Roman" w:cs="Calibri"/>
                <w:sz w:val="24"/>
                <w:szCs w:val="24"/>
                <w:lang w:eastAsia="ar-SA"/>
              </w:rPr>
              <w:t>A hűtés mértéke és a hűtési sebesség meghatározza a megszilárduló anyag mikro-szerkezetét és ezen keresztül sok tulajdonságát. Fontos a kohászatban, mirelit-iparban. Ha a hűlés túl gyors, nincs kristályosodás – az olvadék üvegként szilárdul meg.</w:t>
            </w:r>
          </w:p>
        </w:tc>
        <w:tc>
          <w:tcPr>
            <w:tcW w:w="3444" w:type="dxa"/>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Ismerje az olvadás, fagyás fogalmát, jellemző paramétereit (olvadáspont, olvadáshő). Legyen képes egyszerű kalorikus feladatok megoldására. Ismerje a fagyás és olvadás szerepét a mindennapi életben.</w:t>
            </w:r>
          </w:p>
        </w:tc>
        <w:tc>
          <w:tcPr>
            <w:tcW w:w="2383" w:type="dxa"/>
            <w:gridSpan w:val="2"/>
            <w:vMerge/>
            <w:shd w:val="clear" w:color="auto" w:fill="auto"/>
          </w:tcPr>
          <w:p w:rsidR="00BC2DC1" w:rsidRPr="00BC2DC1" w:rsidRDefault="00BC2DC1" w:rsidP="00BC2DC1">
            <w:pPr>
              <w:snapToGrid w:val="0"/>
              <w:spacing w:after="0" w:line="240" w:lineRule="auto"/>
              <w:rPr>
                <w:rFonts w:ascii="Times New Roman" w:eastAsia="Times New Roman" w:hAnsi="Times New Roman" w:cs="Calibri"/>
                <w:i/>
                <w:sz w:val="24"/>
                <w:szCs w:val="24"/>
                <w:lang w:eastAsia="ar-SA"/>
              </w:rPr>
            </w:pPr>
          </w:p>
        </w:tc>
      </w:tr>
      <w:tr w:rsidR="00BC2DC1" w:rsidRPr="00BC2DC1" w:rsidTr="00BC2DC1">
        <w:trPr>
          <w:gridAfter w:val="1"/>
          <w:wAfter w:w="27" w:type="dxa"/>
          <w:trHeight w:val="74"/>
        </w:trPr>
        <w:tc>
          <w:tcPr>
            <w:tcW w:w="3444" w:type="dxa"/>
            <w:gridSpan w:val="3"/>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Párolgás és lecsapódás (forrás).</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 párolgás (forrás), lecsapódás jellemzői. Halmazállapot-változások a természetben. A halmazállapot-változás energetikai értelmezése.</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Jelenségek, alkalmazások: a „kuktafazék” működése (a forráspont nyomásfüggése), a </w:t>
            </w:r>
            <w:r w:rsidRPr="00BC2DC1">
              <w:rPr>
                <w:rFonts w:ascii="Times New Roman" w:eastAsia="Times New Roman" w:hAnsi="Times New Roman" w:cs="Calibri"/>
                <w:sz w:val="24"/>
                <w:szCs w:val="24"/>
                <w:lang w:eastAsia="ar-SA"/>
              </w:rPr>
              <w:lastRenderedPageBreak/>
              <w:t>párolgás hűtő hatása, szublimáció, desztilláció, szárítás, csapadékformák.</w:t>
            </w:r>
          </w:p>
        </w:tc>
        <w:tc>
          <w:tcPr>
            <w:tcW w:w="3444" w:type="dxa"/>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lastRenderedPageBreak/>
              <w:t xml:space="preserve">Ismerje a párolgás, forrás, lecsapódás jelenségét, mennyiségi jellemzőit. Legyen képes egyszerű számítások elvégzésére, a jelenségek felismerésére a hétköznapi életben (időjárás). Ismerje a forráspont nyomásfüggésének gyakorlati jelentőségét és annak </w:t>
            </w:r>
            <w:r w:rsidRPr="00BC2DC1">
              <w:rPr>
                <w:rFonts w:ascii="Times New Roman" w:eastAsia="Times New Roman" w:hAnsi="Times New Roman" w:cs="Calibri"/>
                <w:sz w:val="24"/>
                <w:szCs w:val="24"/>
                <w:lang w:eastAsia="ar-SA"/>
              </w:rPr>
              <w:lastRenderedPageBreak/>
              <w:t>alkalmazását.</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Legyen képes egyszerű kalorikus feladatok megoldására számítással.</w:t>
            </w:r>
          </w:p>
        </w:tc>
        <w:tc>
          <w:tcPr>
            <w:tcW w:w="2383" w:type="dxa"/>
            <w:gridSpan w:val="2"/>
            <w:vMerge/>
            <w:shd w:val="clear" w:color="auto" w:fill="auto"/>
          </w:tcPr>
          <w:p w:rsidR="00BC2DC1" w:rsidRPr="00BC2DC1" w:rsidRDefault="00BC2DC1" w:rsidP="00BC2DC1">
            <w:pPr>
              <w:spacing w:after="0" w:line="240" w:lineRule="auto"/>
              <w:rPr>
                <w:rFonts w:ascii="Times New Roman" w:eastAsia="Times New Roman" w:hAnsi="Times New Roman" w:cs="Calibri"/>
                <w:sz w:val="24"/>
                <w:szCs w:val="24"/>
                <w:lang w:eastAsia="ar-SA"/>
              </w:rPr>
            </w:pPr>
          </w:p>
        </w:tc>
      </w:tr>
      <w:tr w:rsidR="00BC2DC1" w:rsidRPr="00BC2DC1" w:rsidTr="00BC2DC1">
        <w:tc>
          <w:tcPr>
            <w:tcW w:w="1852" w:type="dxa"/>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lastRenderedPageBreak/>
              <w:t>Kulcsfogalmak/ fogalmak</w:t>
            </w:r>
          </w:p>
        </w:tc>
        <w:tc>
          <w:tcPr>
            <w:tcW w:w="7446" w:type="dxa"/>
            <w:gridSpan w:val="6"/>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Halmazállapot (gáz, folyadék, szilárd), halmazállapot-változás (olvadás, fagyás, párolgás, lecsapódás, forrás).</w:t>
            </w:r>
          </w:p>
        </w:tc>
      </w:tr>
    </w:tbl>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p>
    <w:tbl>
      <w:tblPr>
        <w:tblW w:w="93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
        <w:gridCol w:w="1837"/>
        <w:gridCol w:w="360"/>
        <w:gridCol w:w="1229"/>
        <w:gridCol w:w="3469"/>
        <w:gridCol w:w="618"/>
        <w:gridCol w:w="562"/>
        <w:gridCol w:w="1199"/>
        <w:gridCol w:w="10"/>
        <w:gridCol w:w="15"/>
      </w:tblGrid>
      <w:tr w:rsidR="00BC2DC1" w:rsidRPr="00BC2DC1" w:rsidTr="00AD780E">
        <w:trPr>
          <w:gridAfter w:val="2"/>
          <w:wAfter w:w="25" w:type="dxa"/>
        </w:trPr>
        <w:tc>
          <w:tcPr>
            <w:tcW w:w="2240" w:type="dxa"/>
            <w:gridSpan w:val="3"/>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Tematikai egység</w:t>
            </w:r>
          </w:p>
        </w:tc>
        <w:tc>
          <w:tcPr>
            <w:tcW w:w="5878" w:type="dxa"/>
            <w:gridSpan w:val="4"/>
            <w:shd w:val="clear" w:color="auto" w:fill="auto"/>
            <w:vAlign w:val="center"/>
          </w:tcPr>
          <w:p w:rsidR="00BC2DC1" w:rsidRPr="00BC2DC1" w:rsidRDefault="00BC2DC1" w:rsidP="00BC2DC1">
            <w:pPr>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Mindennapok hőtana</w:t>
            </w:r>
          </w:p>
        </w:tc>
        <w:tc>
          <w:tcPr>
            <w:tcW w:w="1199" w:type="dxa"/>
            <w:shd w:val="clear" w:color="auto" w:fill="auto"/>
            <w:vAlign w:val="center"/>
          </w:tcPr>
          <w:p w:rsidR="00BC2DC1" w:rsidRPr="00BC2DC1" w:rsidRDefault="008F0965" w:rsidP="00BC2DC1">
            <w:pPr>
              <w:snapToGrid w:val="0"/>
              <w:spacing w:before="120"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Órakeret 5</w:t>
            </w:r>
            <w:r w:rsidR="00BC2DC1" w:rsidRPr="00BC2DC1">
              <w:rPr>
                <w:rFonts w:ascii="Times New Roman" w:eastAsia="Times New Roman" w:hAnsi="Times New Roman" w:cs="Calibri"/>
                <w:b/>
                <w:sz w:val="24"/>
                <w:szCs w:val="24"/>
                <w:lang w:eastAsia="ar-SA"/>
              </w:rPr>
              <w:t xml:space="preserve"> óra</w:t>
            </w:r>
          </w:p>
        </w:tc>
      </w:tr>
      <w:tr w:rsidR="00BC2DC1" w:rsidRPr="00BC2DC1" w:rsidTr="00AD780E">
        <w:trPr>
          <w:gridAfter w:val="2"/>
          <w:wAfter w:w="25" w:type="dxa"/>
        </w:trPr>
        <w:tc>
          <w:tcPr>
            <w:tcW w:w="2240" w:type="dxa"/>
            <w:gridSpan w:val="3"/>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Előzetes tudás</w:t>
            </w:r>
          </w:p>
        </w:tc>
        <w:tc>
          <w:tcPr>
            <w:tcW w:w="7077" w:type="dxa"/>
            <w:gridSpan w:val="5"/>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p>
        </w:tc>
      </w:tr>
      <w:tr w:rsidR="00BC2DC1" w:rsidRPr="00BC2DC1" w:rsidTr="00AD780E">
        <w:trPr>
          <w:gridAfter w:val="2"/>
          <w:wAfter w:w="25" w:type="dxa"/>
        </w:trPr>
        <w:tc>
          <w:tcPr>
            <w:tcW w:w="2240" w:type="dxa"/>
            <w:gridSpan w:val="3"/>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A tematikai egység nevelési-fejlesztési céljai</w:t>
            </w:r>
          </w:p>
        </w:tc>
        <w:tc>
          <w:tcPr>
            <w:tcW w:w="7077" w:type="dxa"/>
            <w:gridSpan w:val="5"/>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 fizika és a mindennapi jelenségek kapcsolatának, a fizikai ismeretek hasznosságának tudatosítása. Kiscsoportos projektmunka otthoni, internetes és könyvtári témakutatással, adatgyűjtéssel, kísérletezés tanári irányítással. A csoportok eredményeinek bemutatása, megvitatása, értékelése.</w:t>
            </w:r>
          </w:p>
        </w:tc>
      </w:tr>
      <w:tr w:rsidR="00BC2DC1" w:rsidRPr="00BC2DC1" w:rsidTr="00AD780E">
        <w:trPr>
          <w:gridAfter w:val="1"/>
          <w:wAfter w:w="15" w:type="dxa"/>
        </w:trPr>
        <w:tc>
          <w:tcPr>
            <w:tcW w:w="3469" w:type="dxa"/>
            <w:gridSpan w:val="4"/>
            <w:shd w:val="clear" w:color="auto" w:fill="auto"/>
            <w:vAlign w:val="center"/>
          </w:tcPr>
          <w:p w:rsidR="00BC2DC1" w:rsidRPr="00BC2DC1" w:rsidRDefault="00BC2DC1" w:rsidP="00BC2DC1">
            <w:pPr>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Problémák, jelenségek, gyakorlati alkalmazások, ismeretek</w:t>
            </w:r>
          </w:p>
        </w:tc>
        <w:tc>
          <w:tcPr>
            <w:tcW w:w="3469" w:type="dxa"/>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sz w:val="24"/>
                <w:szCs w:val="24"/>
                <w:lang w:eastAsia="ar-SA"/>
              </w:rPr>
            </w:pPr>
            <w:r w:rsidRPr="00BC2DC1">
              <w:rPr>
                <w:rFonts w:ascii="Times New Roman" w:eastAsia="Times New Roman" w:hAnsi="Times New Roman" w:cs="Calibri"/>
                <w:b/>
                <w:sz w:val="24"/>
                <w:szCs w:val="24"/>
                <w:lang w:eastAsia="ar-SA"/>
              </w:rPr>
              <w:t>Fejlesztési követelmények</w:t>
            </w:r>
          </w:p>
        </w:tc>
        <w:tc>
          <w:tcPr>
            <w:tcW w:w="2389" w:type="dxa"/>
            <w:gridSpan w:val="4"/>
            <w:shd w:val="clear" w:color="auto" w:fill="auto"/>
            <w:vAlign w:val="center"/>
          </w:tcPr>
          <w:p w:rsidR="00BC2DC1" w:rsidRPr="00BC2DC1" w:rsidRDefault="00BC2DC1" w:rsidP="00BC2DC1">
            <w:pPr>
              <w:snapToGrid w:val="0"/>
              <w:spacing w:before="120" w:after="0" w:line="240" w:lineRule="auto"/>
              <w:jc w:val="center"/>
              <w:rPr>
                <w:rFonts w:ascii="Times New Roman" w:eastAsia="Times New Roman" w:hAnsi="Times New Roman" w:cs="Calibri"/>
                <w:b/>
                <w:sz w:val="24"/>
                <w:szCs w:val="24"/>
                <w:lang w:eastAsia="ar-SA"/>
              </w:rPr>
            </w:pPr>
            <w:r w:rsidRPr="00BC2DC1">
              <w:rPr>
                <w:rFonts w:ascii="Times New Roman" w:eastAsia="Times New Roman" w:hAnsi="Times New Roman" w:cs="Calibri"/>
                <w:b/>
                <w:sz w:val="24"/>
                <w:szCs w:val="24"/>
                <w:lang w:eastAsia="ar-SA"/>
              </w:rPr>
              <w:t>Kapcsolódási pontok</w:t>
            </w:r>
          </w:p>
        </w:tc>
      </w:tr>
      <w:tr w:rsidR="00BC2DC1" w:rsidRPr="00BC2DC1" w:rsidTr="00AD780E">
        <w:trPr>
          <w:gridAfter w:val="1"/>
          <w:wAfter w:w="15" w:type="dxa"/>
          <w:trHeight w:val="74"/>
        </w:trPr>
        <w:tc>
          <w:tcPr>
            <w:tcW w:w="3469" w:type="dxa"/>
            <w:gridSpan w:val="4"/>
            <w:tcBorders>
              <w:bottom w:val="single" w:sz="4" w:space="0" w:color="auto"/>
            </w:tcBorders>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Feldolgozásra ajánlott témák:</w:t>
            </w:r>
          </w:p>
          <w:p w:rsidR="00BC2DC1" w:rsidRPr="00BC2DC1" w:rsidRDefault="00BC2DC1" w:rsidP="008E0EB8">
            <w:pPr>
              <w:numPr>
                <w:ilvl w:val="0"/>
                <w:numId w:val="3"/>
              </w:numPr>
              <w:suppressAutoHyphens/>
              <w:spacing w:after="0" w:line="240" w:lineRule="auto"/>
              <w:ind w:left="340" w:hanging="335"/>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Halmazállapot-változások a természetben.</w:t>
            </w:r>
          </w:p>
          <w:p w:rsidR="00BC2DC1" w:rsidRPr="00BC2DC1" w:rsidRDefault="00BC2DC1" w:rsidP="008E0EB8">
            <w:pPr>
              <w:numPr>
                <w:ilvl w:val="0"/>
                <w:numId w:val="3"/>
              </w:numPr>
              <w:suppressAutoHyphens/>
              <w:spacing w:after="0" w:line="240" w:lineRule="auto"/>
              <w:ind w:left="340" w:hanging="335"/>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Korszerű fűtés, hőszigetelés a lakásban.</w:t>
            </w:r>
          </w:p>
          <w:p w:rsidR="00BC2DC1" w:rsidRPr="00BC2DC1" w:rsidRDefault="00BC2DC1" w:rsidP="008E0EB8">
            <w:pPr>
              <w:numPr>
                <w:ilvl w:val="0"/>
                <w:numId w:val="3"/>
              </w:numPr>
              <w:suppressAutoHyphens/>
              <w:spacing w:after="0" w:line="240" w:lineRule="auto"/>
              <w:ind w:left="340" w:hanging="335"/>
              <w:rPr>
                <w:rFonts w:ascii="Times New Roman" w:eastAsia="Times New Roman" w:hAnsi="Times New Roman" w:cs="Calibri"/>
                <w:sz w:val="24"/>
                <w:szCs w:val="24"/>
                <w:lang w:eastAsia="ar-SA"/>
              </w:rPr>
            </w:pPr>
            <w:proofErr w:type="spellStart"/>
            <w:r w:rsidRPr="00BC2DC1">
              <w:rPr>
                <w:rFonts w:ascii="Times New Roman" w:eastAsia="Times New Roman" w:hAnsi="Times New Roman" w:cs="Calibri"/>
                <w:sz w:val="24"/>
                <w:szCs w:val="24"/>
                <w:lang w:eastAsia="ar-SA"/>
              </w:rPr>
              <w:t>Hőkamerás</w:t>
            </w:r>
            <w:proofErr w:type="spellEnd"/>
            <w:r w:rsidRPr="00BC2DC1">
              <w:rPr>
                <w:rFonts w:ascii="Times New Roman" w:eastAsia="Times New Roman" w:hAnsi="Times New Roman" w:cs="Calibri"/>
                <w:sz w:val="24"/>
                <w:szCs w:val="24"/>
                <w:lang w:eastAsia="ar-SA"/>
              </w:rPr>
              <w:t xml:space="preserve"> felvételek.</w:t>
            </w:r>
          </w:p>
          <w:p w:rsidR="00BC2DC1" w:rsidRPr="00BC2DC1" w:rsidRDefault="00BC2DC1" w:rsidP="008E0EB8">
            <w:pPr>
              <w:numPr>
                <w:ilvl w:val="0"/>
                <w:numId w:val="3"/>
              </w:numPr>
              <w:suppressAutoHyphens/>
              <w:spacing w:after="0" w:line="240" w:lineRule="auto"/>
              <w:ind w:left="340" w:hanging="335"/>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Hogyan készít meleg vizet a napkollektor.</w:t>
            </w:r>
          </w:p>
          <w:p w:rsidR="00BC2DC1" w:rsidRPr="00BC2DC1" w:rsidRDefault="00BC2DC1" w:rsidP="008E0EB8">
            <w:pPr>
              <w:numPr>
                <w:ilvl w:val="0"/>
                <w:numId w:val="3"/>
              </w:numPr>
              <w:suppressAutoHyphens/>
              <w:spacing w:after="0" w:line="240" w:lineRule="auto"/>
              <w:ind w:left="340" w:hanging="335"/>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Hőtan a konyhában.</w:t>
            </w:r>
          </w:p>
          <w:p w:rsidR="00BC2DC1" w:rsidRPr="00BC2DC1" w:rsidRDefault="00BC2DC1" w:rsidP="008E0EB8">
            <w:pPr>
              <w:numPr>
                <w:ilvl w:val="0"/>
                <w:numId w:val="3"/>
              </w:numPr>
              <w:suppressAutoHyphens/>
              <w:spacing w:after="0" w:line="240" w:lineRule="auto"/>
              <w:ind w:left="340" w:hanging="335"/>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Naperőmű.</w:t>
            </w:r>
          </w:p>
          <w:p w:rsidR="00BC2DC1" w:rsidRPr="00BC2DC1" w:rsidRDefault="00BC2DC1" w:rsidP="008E0EB8">
            <w:pPr>
              <w:numPr>
                <w:ilvl w:val="0"/>
                <w:numId w:val="3"/>
              </w:numPr>
              <w:suppressAutoHyphens/>
              <w:spacing w:after="0" w:line="240" w:lineRule="auto"/>
              <w:ind w:left="340" w:hanging="335"/>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 vízerőmű és a hőerőmű összehasonlító vizsgálata.</w:t>
            </w:r>
          </w:p>
          <w:p w:rsidR="00BC2DC1" w:rsidRPr="00BC2DC1" w:rsidRDefault="00BC2DC1" w:rsidP="008E0EB8">
            <w:pPr>
              <w:numPr>
                <w:ilvl w:val="0"/>
                <w:numId w:val="3"/>
              </w:numPr>
              <w:suppressAutoHyphens/>
              <w:spacing w:after="0" w:line="240" w:lineRule="auto"/>
              <w:ind w:left="340" w:hanging="335"/>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Az élő </w:t>
            </w:r>
            <w:proofErr w:type="gramStart"/>
            <w:r w:rsidRPr="00BC2DC1">
              <w:rPr>
                <w:rFonts w:ascii="Times New Roman" w:eastAsia="Times New Roman" w:hAnsi="Times New Roman" w:cs="Calibri"/>
                <w:sz w:val="24"/>
                <w:szCs w:val="24"/>
                <w:lang w:eastAsia="ar-SA"/>
              </w:rPr>
              <w:t>szervezet</w:t>
            </w:r>
            <w:proofErr w:type="gramEnd"/>
            <w:r w:rsidRPr="00BC2DC1">
              <w:rPr>
                <w:rFonts w:ascii="Times New Roman" w:eastAsia="Times New Roman" w:hAnsi="Times New Roman" w:cs="Calibri"/>
                <w:sz w:val="24"/>
                <w:szCs w:val="24"/>
                <w:lang w:eastAsia="ar-SA"/>
              </w:rPr>
              <w:t xml:space="preserve"> mint termodinamikai gép.</w:t>
            </w:r>
          </w:p>
          <w:p w:rsidR="00BC2DC1" w:rsidRPr="00BC2DC1" w:rsidRDefault="00BC2DC1" w:rsidP="008E0EB8">
            <w:pPr>
              <w:numPr>
                <w:ilvl w:val="0"/>
                <w:numId w:val="3"/>
              </w:numPr>
              <w:suppressAutoHyphens/>
              <w:spacing w:after="0" w:line="240" w:lineRule="auto"/>
              <w:ind w:left="340" w:hanging="335"/>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Az UV- és az </w:t>
            </w:r>
            <w:proofErr w:type="spellStart"/>
            <w:r w:rsidRPr="00BC2DC1">
              <w:rPr>
                <w:rFonts w:ascii="Times New Roman" w:eastAsia="Times New Roman" w:hAnsi="Times New Roman" w:cs="Calibri"/>
                <w:sz w:val="24"/>
                <w:szCs w:val="24"/>
                <w:lang w:eastAsia="ar-SA"/>
              </w:rPr>
              <w:t>IR-sugárzás</w:t>
            </w:r>
            <w:proofErr w:type="spellEnd"/>
            <w:r w:rsidRPr="00BC2DC1">
              <w:rPr>
                <w:rFonts w:ascii="Times New Roman" w:eastAsia="Times New Roman" w:hAnsi="Times New Roman" w:cs="Calibri"/>
                <w:sz w:val="24"/>
                <w:szCs w:val="24"/>
                <w:lang w:eastAsia="ar-SA"/>
              </w:rPr>
              <w:t xml:space="preserve"> egészségügyi hatása.</w:t>
            </w:r>
          </w:p>
          <w:p w:rsidR="00BC2DC1" w:rsidRPr="00BC2DC1" w:rsidRDefault="00BC2DC1" w:rsidP="008E0EB8">
            <w:pPr>
              <w:numPr>
                <w:ilvl w:val="0"/>
                <w:numId w:val="3"/>
              </w:numPr>
              <w:suppressAutoHyphens/>
              <w:spacing w:after="0" w:line="240" w:lineRule="auto"/>
              <w:ind w:left="340" w:hanging="335"/>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Látszólagos „örökmozgók” működésének vizsgálata.</w:t>
            </w:r>
          </w:p>
        </w:tc>
        <w:tc>
          <w:tcPr>
            <w:tcW w:w="3469" w:type="dxa"/>
            <w:tcBorders>
              <w:bottom w:val="single" w:sz="4" w:space="0" w:color="auto"/>
            </w:tcBorders>
            <w:shd w:val="clear" w:color="auto" w:fill="auto"/>
          </w:tcPr>
          <w:p w:rsidR="00BC2DC1" w:rsidRPr="00BC2DC1" w:rsidRDefault="00BC2DC1" w:rsidP="00BC2DC1">
            <w:pPr>
              <w:snapToGrid w:val="0"/>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Kísérleti munka tervezése csoportmunkában, a feladatok felosztása.</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 kísérletek megtervezése, a mérések elvégzése, az eredmények rögzítése.</w:t>
            </w: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 xml:space="preserve">Az eredmények nyilvános bemutatása kiselőadások, kísérleti bemutató formájában. </w:t>
            </w:r>
          </w:p>
        </w:tc>
        <w:tc>
          <w:tcPr>
            <w:tcW w:w="2389" w:type="dxa"/>
            <w:gridSpan w:val="4"/>
            <w:tcBorders>
              <w:bottom w:val="single" w:sz="4" w:space="0" w:color="auto"/>
            </w:tcBorders>
            <w:shd w:val="clear" w:color="auto" w:fill="auto"/>
          </w:tcPr>
          <w:p w:rsidR="00BC2DC1" w:rsidRPr="00BC2DC1" w:rsidRDefault="00BC2DC1" w:rsidP="00BC2DC1">
            <w:pPr>
              <w:spacing w:before="120"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Technika, életvitel és gyakorlat</w:t>
            </w:r>
            <w:r w:rsidRPr="00BC2DC1">
              <w:rPr>
                <w:rFonts w:ascii="Times New Roman" w:eastAsia="Times New Roman" w:hAnsi="Times New Roman" w:cs="Calibri"/>
                <w:sz w:val="24"/>
                <w:szCs w:val="24"/>
                <w:lang w:eastAsia="ar-SA"/>
              </w:rPr>
              <w:t>: takarékosság, az autók hűtési rendszerének téli védelme.</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Történelem, társadalmi és állampolgári ismeretek</w:t>
            </w:r>
            <w:r w:rsidRPr="00BC2DC1">
              <w:rPr>
                <w:rFonts w:ascii="Times New Roman" w:eastAsia="Times New Roman" w:hAnsi="Times New Roman" w:cs="Calibri"/>
                <w:sz w:val="24"/>
                <w:szCs w:val="24"/>
                <w:lang w:eastAsia="ar-SA"/>
              </w:rPr>
              <w:t>: beruházás megtérülése, megtérülési idő.</w:t>
            </w:r>
          </w:p>
          <w:p w:rsidR="00BC2DC1" w:rsidRPr="00BC2DC1" w:rsidRDefault="00BC2DC1" w:rsidP="00BC2DC1">
            <w:pPr>
              <w:spacing w:after="0" w:line="240" w:lineRule="auto"/>
              <w:rPr>
                <w:rFonts w:ascii="Times New Roman" w:eastAsia="Times New Roman" w:hAnsi="Times New Roman" w:cs="Calibri"/>
                <w:sz w:val="24"/>
                <w:szCs w:val="24"/>
                <w:lang w:eastAsia="ar-SA"/>
              </w:rPr>
            </w:pPr>
          </w:p>
          <w:p w:rsidR="00BC2DC1" w:rsidRPr="00BC2DC1" w:rsidRDefault="00BC2DC1" w:rsidP="00BC2DC1">
            <w:pPr>
              <w:spacing w:after="0" w:line="240" w:lineRule="auto"/>
              <w:rPr>
                <w:rFonts w:ascii="Times New Roman" w:eastAsia="Times New Roman" w:hAnsi="Times New Roman" w:cs="Calibri"/>
                <w:kern w:val="1"/>
                <w:sz w:val="24"/>
                <w:szCs w:val="24"/>
                <w:lang w:eastAsia="ar-SA"/>
              </w:rPr>
            </w:pPr>
            <w:r w:rsidRPr="00BC2DC1">
              <w:rPr>
                <w:rFonts w:ascii="Times New Roman" w:eastAsia="Times New Roman" w:hAnsi="Times New Roman" w:cs="Calibri"/>
                <w:i/>
                <w:sz w:val="24"/>
                <w:szCs w:val="24"/>
                <w:lang w:eastAsia="ar-SA"/>
              </w:rPr>
              <w:t>Biológia-egészségtan</w:t>
            </w:r>
            <w:r w:rsidRPr="00BC2DC1">
              <w:rPr>
                <w:rFonts w:ascii="Times New Roman" w:eastAsia="Times New Roman" w:hAnsi="Times New Roman" w:cs="Calibri"/>
                <w:sz w:val="24"/>
                <w:szCs w:val="24"/>
                <w:lang w:eastAsia="ar-SA"/>
              </w:rPr>
              <w:t xml:space="preserve">: táplálkozás, ökológiai problémák. A </w:t>
            </w:r>
            <w:r w:rsidRPr="00BC2DC1">
              <w:rPr>
                <w:rFonts w:ascii="Times New Roman" w:eastAsia="Times New Roman" w:hAnsi="Times New Roman" w:cs="Calibri"/>
                <w:kern w:val="1"/>
                <w:sz w:val="24"/>
                <w:szCs w:val="24"/>
                <w:lang w:eastAsia="ar-SA"/>
              </w:rPr>
              <w:t xml:space="preserve">hajszálcsövesség szerepe növényeknél, a levegő páratartalmának hatása az élőlényekre, fagykár a gyümölcsösökben, üvegházhatás, </w:t>
            </w:r>
            <w:r w:rsidRPr="00BC2DC1">
              <w:rPr>
                <w:rFonts w:ascii="Times New Roman" w:eastAsia="Times New Roman" w:hAnsi="Times New Roman" w:cs="Calibri"/>
                <w:sz w:val="24"/>
                <w:szCs w:val="24"/>
                <w:lang w:eastAsia="ar-SA"/>
              </w:rPr>
              <w:t>a vérnyomásra ható tényezők</w:t>
            </w:r>
            <w:r w:rsidRPr="00BC2DC1">
              <w:rPr>
                <w:rFonts w:ascii="Times New Roman" w:eastAsia="Times New Roman" w:hAnsi="Times New Roman" w:cs="Calibri"/>
                <w:kern w:val="1"/>
                <w:sz w:val="24"/>
                <w:szCs w:val="24"/>
                <w:lang w:eastAsia="ar-SA"/>
              </w:rPr>
              <w:t>.</w:t>
            </w:r>
          </w:p>
          <w:p w:rsidR="00BC2DC1" w:rsidRPr="00BC2DC1" w:rsidRDefault="00BC2DC1" w:rsidP="00BC2DC1">
            <w:pPr>
              <w:spacing w:after="0" w:line="240" w:lineRule="auto"/>
              <w:rPr>
                <w:rFonts w:ascii="Times New Roman" w:eastAsia="Times New Roman" w:hAnsi="Times New Roman" w:cs="Calibri"/>
                <w:i/>
                <w:sz w:val="24"/>
                <w:szCs w:val="24"/>
                <w:lang w:eastAsia="ar-SA"/>
              </w:rPr>
            </w:pPr>
          </w:p>
          <w:p w:rsidR="00BC2DC1" w:rsidRPr="00BC2DC1" w:rsidRDefault="00BC2DC1" w:rsidP="00BC2DC1">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i/>
                <w:sz w:val="24"/>
                <w:szCs w:val="24"/>
                <w:lang w:eastAsia="ar-SA"/>
              </w:rPr>
              <w:t>Magyar nyelv és irodalom</w:t>
            </w:r>
            <w:r w:rsidRPr="00BC2DC1">
              <w:rPr>
                <w:rFonts w:ascii="Times New Roman" w:eastAsia="Times New Roman" w:hAnsi="Times New Roman" w:cs="Calibri"/>
                <w:sz w:val="24"/>
                <w:szCs w:val="24"/>
                <w:lang w:eastAsia="ar-SA"/>
              </w:rPr>
              <w:t xml:space="preserve">: Madách: </w:t>
            </w:r>
            <w:r w:rsidRPr="00BC2DC1">
              <w:rPr>
                <w:rFonts w:ascii="Times New Roman" w:eastAsia="Times New Roman" w:hAnsi="Times New Roman" w:cs="Calibri"/>
                <w:i/>
                <w:sz w:val="24"/>
                <w:szCs w:val="24"/>
                <w:lang w:eastAsia="ar-SA"/>
              </w:rPr>
              <w:t>Az ember tragédiája</w:t>
            </w:r>
            <w:r w:rsidRPr="00BC2DC1">
              <w:rPr>
                <w:rFonts w:ascii="Times New Roman" w:eastAsia="Times New Roman" w:hAnsi="Times New Roman" w:cs="Calibri"/>
                <w:sz w:val="24"/>
                <w:szCs w:val="24"/>
                <w:lang w:eastAsia="ar-SA"/>
              </w:rPr>
              <w:t xml:space="preserve"> </w:t>
            </w:r>
            <w:r w:rsidRPr="00BC2DC1">
              <w:rPr>
                <w:rFonts w:ascii="Times New Roman" w:eastAsia="Times New Roman" w:hAnsi="Times New Roman" w:cs="Calibri"/>
                <w:sz w:val="24"/>
                <w:szCs w:val="24"/>
                <w:lang w:eastAsia="ar-SA"/>
              </w:rPr>
              <w:lastRenderedPageBreak/>
              <w:t>(eszkimó szín).</w:t>
            </w:r>
          </w:p>
        </w:tc>
      </w:tr>
      <w:tr w:rsidR="00224E7D" w:rsidRPr="00341F15" w:rsidTr="00AD7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5" w:type="dxa"/>
        </w:trPr>
        <w:tc>
          <w:tcPr>
            <w:tcW w:w="1880" w:type="dxa"/>
            <w:gridSpan w:val="2"/>
            <w:tcBorders>
              <w:bottom w:val="single" w:sz="4" w:space="0" w:color="auto"/>
            </w:tcBorders>
            <w:vAlign w:val="center"/>
          </w:tcPr>
          <w:p w:rsidR="00224E7D" w:rsidRPr="00341F15" w:rsidRDefault="00224E7D" w:rsidP="004E3D9F">
            <w:pPr>
              <w:spacing w:before="120" w:after="0" w:line="240" w:lineRule="auto"/>
              <w:jc w:val="center"/>
              <w:rPr>
                <w:rFonts w:ascii="Times New Roman" w:eastAsia="Times New Roman" w:hAnsi="Times New Roman" w:cs="Calibri"/>
                <w:sz w:val="24"/>
                <w:szCs w:val="24"/>
                <w:lang w:eastAsia="ar-SA"/>
              </w:rPr>
            </w:pPr>
            <w:r w:rsidRPr="00341F15">
              <w:rPr>
                <w:rFonts w:ascii="Times New Roman" w:eastAsia="Times New Roman" w:hAnsi="Times New Roman" w:cs="Calibri"/>
                <w:b/>
                <w:sz w:val="24"/>
                <w:szCs w:val="24"/>
                <w:lang w:eastAsia="ar-SA"/>
              </w:rPr>
              <w:lastRenderedPageBreak/>
              <w:t>Kulcsfogalmak/ fogalmak</w:t>
            </w:r>
          </w:p>
        </w:tc>
        <w:tc>
          <w:tcPr>
            <w:tcW w:w="7447" w:type="dxa"/>
            <w:gridSpan w:val="7"/>
            <w:tcBorders>
              <w:bottom w:val="single" w:sz="4" w:space="0" w:color="auto"/>
            </w:tcBorders>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A hőtani tematikai egységek kulcsfogalmai.</w:t>
            </w:r>
          </w:p>
        </w:tc>
      </w:tr>
      <w:tr w:rsidR="004E3D9F" w:rsidRPr="00341F15" w:rsidTr="00AD7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5" w:type="dxa"/>
        </w:trPr>
        <w:tc>
          <w:tcPr>
            <w:tcW w:w="1880" w:type="dxa"/>
            <w:gridSpan w:val="2"/>
            <w:tcBorders>
              <w:bottom w:val="single" w:sz="4" w:space="0" w:color="auto"/>
            </w:tcBorders>
            <w:vAlign w:val="center"/>
          </w:tcPr>
          <w:p w:rsidR="004E3D9F" w:rsidRPr="00341F15" w:rsidRDefault="004E3D9F" w:rsidP="00ED1F04">
            <w:pPr>
              <w:snapToGrid w:val="0"/>
              <w:spacing w:after="0" w:line="240" w:lineRule="auto"/>
              <w:jc w:val="center"/>
              <w:rPr>
                <w:rFonts w:ascii="Times New Roman" w:eastAsia="Times New Roman" w:hAnsi="Times New Roman" w:cs="Calibri"/>
                <w:b/>
                <w:bCs/>
                <w:sz w:val="24"/>
                <w:szCs w:val="24"/>
                <w:lang w:eastAsia="ar-SA"/>
              </w:rPr>
            </w:pPr>
            <w:r w:rsidRPr="00341F15">
              <w:rPr>
                <w:rFonts w:ascii="Times New Roman" w:eastAsia="Times New Roman" w:hAnsi="Times New Roman" w:cs="Calibri"/>
                <w:b/>
                <w:bCs/>
                <w:sz w:val="24"/>
                <w:szCs w:val="24"/>
                <w:lang w:eastAsia="ar-SA"/>
              </w:rPr>
              <w:t>A fejlesztés várt eredményei a ciklus végén</w:t>
            </w:r>
          </w:p>
        </w:tc>
        <w:tc>
          <w:tcPr>
            <w:tcW w:w="7447" w:type="dxa"/>
            <w:gridSpan w:val="7"/>
            <w:tcBorders>
              <w:bottom w:val="single" w:sz="4" w:space="0" w:color="auto"/>
            </w:tcBorders>
          </w:tcPr>
          <w:p w:rsidR="004E3D9F" w:rsidRPr="00341F15" w:rsidRDefault="004E3D9F"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Az elektrosztatika alapjelenségei és fogalmai, az elektromos és a mágneses mező fizikai objektumként való elfogadása. Az áramokkal kapcsolatos alapismeretek és azok gyakorlati alkalmazásai, egyszerű feladatok megoldása.</w:t>
            </w:r>
          </w:p>
          <w:p w:rsidR="004E3D9F" w:rsidRPr="00341F15" w:rsidRDefault="004E3D9F"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A gázok makroszkopikus állapotjelzői és összefüggéseik, az ideális gáz golyómodellje, a nyomás és a hőmérséklet kinetikus értelmezése golyómodellel.</w:t>
            </w:r>
          </w:p>
          <w:p w:rsidR="004E3D9F" w:rsidRPr="00341F15" w:rsidRDefault="004E3D9F"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 xml:space="preserve">Hőtani alapfogalmak, a hőtan főtételei, hőerőgépek. Annak ismerete, hogy gépeink működtetése, az élő szervezetek működése csak energia befektetése árán valósítható meg, a befektetett </w:t>
            </w:r>
            <w:proofErr w:type="gramStart"/>
            <w:r w:rsidRPr="00341F15">
              <w:rPr>
                <w:rFonts w:ascii="Times New Roman" w:eastAsia="Times New Roman" w:hAnsi="Times New Roman" w:cs="Calibri"/>
                <w:sz w:val="24"/>
                <w:szCs w:val="24"/>
                <w:lang w:eastAsia="ar-SA"/>
              </w:rPr>
              <w:t>energia jelentős</w:t>
            </w:r>
            <w:proofErr w:type="gramEnd"/>
            <w:r w:rsidRPr="00341F15">
              <w:rPr>
                <w:rFonts w:ascii="Times New Roman" w:eastAsia="Times New Roman" w:hAnsi="Times New Roman" w:cs="Calibri"/>
                <w:sz w:val="24"/>
                <w:szCs w:val="24"/>
                <w:lang w:eastAsia="ar-SA"/>
              </w:rPr>
              <w:t xml:space="preserve"> része elvész, a működésben nem hasznosul, „örökmozgó” létezése elvileg kizárt. Mindennapi környezetünk hőtani vonatkozásainak ismerete.</w:t>
            </w:r>
          </w:p>
          <w:p w:rsidR="004E3D9F" w:rsidRPr="00341F15" w:rsidRDefault="004E3D9F" w:rsidP="004E3D9F">
            <w:pPr>
              <w:snapToGrid w:val="0"/>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Az energiatudatosság fejlődése.</w:t>
            </w:r>
          </w:p>
          <w:p w:rsidR="004E3D9F" w:rsidRPr="00341F15" w:rsidRDefault="004E3D9F"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Képesség önálló ismeretszerzésre, forráskeresésre, azok szelektálására és feldolgozására.</w:t>
            </w:r>
          </w:p>
        </w:tc>
      </w:tr>
      <w:tr w:rsidR="004E3D9F" w:rsidRPr="00341F15" w:rsidTr="00AD7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5" w:type="dxa"/>
        </w:trPr>
        <w:tc>
          <w:tcPr>
            <w:tcW w:w="9327" w:type="dxa"/>
            <w:gridSpan w:val="9"/>
            <w:tcBorders>
              <w:top w:val="single" w:sz="4" w:space="0" w:color="auto"/>
              <w:left w:val="nil"/>
              <w:bottom w:val="single" w:sz="4" w:space="0" w:color="auto"/>
              <w:right w:val="nil"/>
            </w:tcBorders>
            <w:vAlign w:val="center"/>
          </w:tcPr>
          <w:p w:rsidR="004E3D9F" w:rsidRDefault="004E3D9F" w:rsidP="004E3D9F">
            <w:pPr>
              <w:spacing w:after="0" w:line="240" w:lineRule="auto"/>
              <w:rPr>
                <w:rFonts w:ascii="Times New Roman" w:eastAsia="Times New Roman" w:hAnsi="Times New Roman" w:cs="Calibri"/>
                <w:sz w:val="24"/>
                <w:szCs w:val="24"/>
                <w:lang w:eastAsia="ar-SA"/>
              </w:rPr>
            </w:pPr>
          </w:p>
          <w:p w:rsidR="004E3D9F" w:rsidRDefault="004E3D9F" w:rsidP="004E3D9F">
            <w:pPr>
              <w:spacing w:after="0" w:line="240" w:lineRule="auto"/>
              <w:rPr>
                <w:rFonts w:ascii="Times New Roman" w:eastAsia="Times New Roman" w:hAnsi="Times New Roman" w:cs="Calibri"/>
                <w:sz w:val="24"/>
                <w:szCs w:val="24"/>
                <w:lang w:eastAsia="ar-SA"/>
              </w:rPr>
            </w:pPr>
          </w:p>
          <w:p w:rsidR="004E3D9F" w:rsidRPr="00341F15" w:rsidRDefault="004E3D9F" w:rsidP="004E3D9F">
            <w:pPr>
              <w:spacing w:after="0" w:line="240" w:lineRule="auto"/>
              <w:rPr>
                <w:rFonts w:ascii="Times New Roman" w:eastAsia="Times New Roman" w:hAnsi="Times New Roman" w:cs="Calibri"/>
                <w:sz w:val="24"/>
                <w:szCs w:val="24"/>
                <w:lang w:eastAsia="ar-SA"/>
              </w:rPr>
            </w:pPr>
            <w:r w:rsidRPr="00BC2DC1">
              <w:rPr>
                <w:rFonts w:ascii="Times New Roman" w:eastAsia="Times New Roman" w:hAnsi="Times New Roman" w:cs="Calibri"/>
                <w:sz w:val="24"/>
                <w:szCs w:val="24"/>
                <w:lang w:eastAsia="ar-SA"/>
              </w:rPr>
              <w:t>A témaegységekhez tartozó órakeretek ta</w:t>
            </w:r>
            <w:r>
              <w:rPr>
                <w:rFonts w:ascii="Times New Roman" w:eastAsia="Times New Roman" w:hAnsi="Times New Roman" w:cs="Calibri"/>
                <w:sz w:val="24"/>
                <w:szCs w:val="24"/>
                <w:lang w:eastAsia="ar-SA"/>
              </w:rPr>
              <w:t>rtalmazzák az ismétl</w:t>
            </w:r>
            <w:r w:rsidRPr="00BC2DC1">
              <w:rPr>
                <w:rFonts w:ascii="Times New Roman" w:eastAsia="Times New Roman" w:hAnsi="Times New Roman" w:cs="Calibri"/>
                <w:sz w:val="24"/>
                <w:szCs w:val="24"/>
                <w:lang w:eastAsia="ar-SA"/>
              </w:rPr>
              <w:t>ésre, számonkérésre felhasználható órákat is.</w:t>
            </w:r>
          </w:p>
        </w:tc>
      </w:tr>
      <w:tr w:rsidR="004E3D9F" w:rsidRPr="00BC2DC1" w:rsidTr="00AD780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43" w:type="dxa"/>
          <w:trHeight w:val="330"/>
          <w:jc w:val="center"/>
        </w:trPr>
        <w:tc>
          <w:tcPr>
            <w:tcW w:w="9299" w:type="dxa"/>
            <w:gridSpan w:val="9"/>
            <w:tcBorders>
              <w:top w:val="nil"/>
              <w:left w:val="single" w:sz="8" w:space="0" w:color="auto"/>
              <w:bottom w:val="single" w:sz="8" w:space="0" w:color="auto"/>
              <w:right w:val="single" w:sz="8" w:space="0" w:color="auto"/>
            </w:tcBorders>
            <w:shd w:val="clear" w:color="auto" w:fill="auto"/>
            <w:vAlign w:val="center"/>
          </w:tcPr>
          <w:p w:rsidR="004E3D9F" w:rsidRPr="00BC2DC1" w:rsidRDefault="004E3D9F" w:rsidP="004E3D9F">
            <w:pPr>
              <w:spacing w:after="0" w:line="240" w:lineRule="auto"/>
              <w:jc w:val="center"/>
              <w:rPr>
                <w:rFonts w:ascii="Times New Roman" w:eastAsia="Times New Roman" w:hAnsi="Times New Roman" w:cs="Times New Roman"/>
                <w:b/>
                <w:color w:val="000000"/>
                <w:sz w:val="24"/>
                <w:szCs w:val="24"/>
                <w:lang w:eastAsia="hu-HU"/>
              </w:rPr>
            </w:pPr>
            <w:r w:rsidRPr="00BC2DC1">
              <w:rPr>
                <w:rFonts w:ascii="Times New Roman" w:eastAsia="Times New Roman" w:hAnsi="Times New Roman" w:cs="Times New Roman"/>
                <w:b/>
                <w:color w:val="000000"/>
                <w:sz w:val="24"/>
                <w:szCs w:val="24"/>
                <w:lang w:eastAsia="hu-HU"/>
              </w:rPr>
              <w:t>12. évfolyam</w:t>
            </w:r>
          </w:p>
        </w:tc>
      </w:tr>
      <w:tr w:rsidR="004E3D9F" w:rsidRPr="00BC2DC1" w:rsidTr="00AD780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43" w:type="dxa"/>
          <w:trHeight w:val="330"/>
          <w:jc w:val="center"/>
        </w:trPr>
        <w:tc>
          <w:tcPr>
            <w:tcW w:w="7513" w:type="dxa"/>
            <w:gridSpan w:val="5"/>
            <w:tcBorders>
              <w:top w:val="nil"/>
              <w:left w:val="single" w:sz="8" w:space="0" w:color="auto"/>
              <w:bottom w:val="single" w:sz="8" w:space="0" w:color="auto"/>
              <w:right w:val="single" w:sz="8" w:space="0" w:color="auto"/>
            </w:tcBorders>
            <w:shd w:val="clear" w:color="auto" w:fill="auto"/>
            <w:vAlign w:val="center"/>
            <w:hideMark/>
          </w:tcPr>
          <w:p w:rsidR="004E3D9F" w:rsidRPr="00BC2DC1" w:rsidRDefault="004E3D9F" w:rsidP="004E3D9F">
            <w:pPr>
              <w:spacing w:after="0" w:line="240" w:lineRule="auto"/>
              <w:rPr>
                <w:rFonts w:ascii="Times New Roman" w:eastAsia="Times New Roman" w:hAnsi="Times New Roman" w:cs="Times New Roman"/>
                <w:color w:val="000000"/>
                <w:sz w:val="24"/>
                <w:szCs w:val="24"/>
                <w:lang w:eastAsia="hu-HU"/>
              </w:rPr>
            </w:pPr>
            <w:r w:rsidRPr="00BC2DC1">
              <w:rPr>
                <w:rFonts w:ascii="Times New Roman" w:eastAsia="Times New Roman" w:hAnsi="Times New Roman" w:cs="Times New Roman"/>
                <w:color w:val="000000"/>
                <w:sz w:val="24"/>
                <w:szCs w:val="24"/>
                <w:lang w:eastAsia="hu-HU"/>
              </w:rPr>
              <w:t>Mechanikai rezgések, hullámok</w:t>
            </w:r>
          </w:p>
        </w:tc>
        <w:tc>
          <w:tcPr>
            <w:tcW w:w="1786" w:type="dxa"/>
            <w:gridSpan w:val="4"/>
            <w:tcBorders>
              <w:top w:val="nil"/>
              <w:left w:val="nil"/>
              <w:bottom w:val="single" w:sz="8" w:space="0" w:color="auto"/>
              <w:right w:val="single" w:sz="8" w:space="0" w:color="auto"/>
            </w:tcBorders>
            <w:shd w:val="clear" w:color="auto" w:fill="auto"/>
            <w:noWrap/>
            <w:vAlign w:val="bottom"/>
            <w:hideMark/>
          </w:tcPr>
          <w:p w:rsidR="004E3D9F" w:rsidRPr="00BC2DC1" w:rsidRDefault="004E3D9F" w:rsidP="004E3D9F">
            <w:pPr>
              <w:spacing w:after="0" w:line="24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12</w:t>
            </w:r>
          </w:p>
        </w:tc>
      </w:tr>
      <w:tr w:rsidR="004E3D9F" w:rsidRPr="00BC2DC1" w:rsidTr="00AD780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43" w:type="dxa"/>
          <w:trHeight w:val="446"/>
          <w:jc w:val="center"/>
        </w:trPr>
        <w:tc>
          <w:tcPr>
            <w:tcW w:w="7513" w:type="dxa"/>
            <w:gridSpan w:val="5"/>
            <w:tcBorders>
              <w:top w:val="nil"/>
              <w:left w:val="single" w:sz="8" w:space="0" w:color="auto"/>
              <w:bottom w:val="single" w:sz="8" w:space="0" w:color="auto"/>
              <w:right w:val="single" w:sz="8" w:space="0" w:color="auto"/>
            </w:tcBorders>
            <w:shd w:val="clear" w:color="auto" w:fill="auto"/>
            <w:vAlign w:val="center"/>
            <w:hideMark/>
          </w:tcPr>
          <w:p w:rsidR="004E3D9F" w:rsidRPr="00BC2DC1" w:rsidRDefault="004E3D9F" w:rsidP="004E3D9F">
            <w:pPr>
              <w:spacing w:after="0" w:line="240" w:lineRule="auto"/>
              <w:rPr>
                <w:rFonts w:ascii="Times New Roman" w:eastAsia="Times New Roman" w:hAnsi="Times New Roman" w:cs="Times New Roman"/>
                <w:color w:val="000000"/>
                <w:sz w:val="24"/>
                <w:szCs w:val="24"/>
                <w:lang w:eastAsia="hu-HU"/>
              </w:rPr>
            </w:pPr>
            <w:r w:rsidRPr="00BC2DC1">
              <w:rPr>
                <w:rFonts w:ascii="Times New Roman" w:eastAsia="Times New Roman" w:hAnsi="Times New Roman" w:cs="Times New Roman"/>
                <w:color w:val="000000"/>
                <w:sz w:val="24"/>
                <w:szCs w:val="24"/>
                <w:lang w:eastAsia="hu-HU"/>
              </w:rPr>
              <w:t xml:space="preserve">Mágnesség és elektromosság – Elektromágneses indukció, váltóáramú hálózatok- </w:t>
            </w:r>
          </w:p>
        </w:tc>
        <w:tc>
          <w:tcPr>
            <w:tcW w:w="1786" w:type="dxa"/>
            <w:gridSpan w:val="4"/>
            <w:tcBorders>
              <w:top w:val="nil"/>
              <w:left w:val="nil"/>
              <w:bottom w:val="single" w:sz="8" w:space="0" w:color="auto"/>
              <w:right w:val="single" w:sz="8" w:space="0" w:color="auto"/>
            </w:tcBorders>
            <w:shd w:val="clear" w:color="auto" w:fill="auto"/>
            <w:noWrap/>
            <w:vAlign w:val="bottom"/>
            <w:hideMark/>
          </w:tcPr>
          <w:p w:rsidR="004E3D9F" w:rsidRPr="00BC2DC1" w:rsidRDefault="004E3D9F" w:rsidP="004E3D9F">
            <w:pPr>
              <w:spacing w:after="0" w:line="24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12</w:t>
            </w:r>
          </w:p>
        </w:tc>
      </w:tr>
      <w:tr w:rsidR="004E3D9F" w:rsidRPr="00BC2DC1" w:rsidTr="00AD780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43" w:type="dxa"/>
          <w:trHeight w:val="67"/>
          <w:jc w:val="center"/>
        </w:trPr>
        <w:tc>
          <w:tcPr>
            <w:tcW w:w="7513" w:type="dxa"/>
            <w:gridSpan w:val="5"/>
            <w:tcBorders>
              <w:top w:val="nil"/>
              <w:left w:val="single" w:sz="8" w:space="0" w:color="auto"/>
              <w:bottom w:val="single" w:sz="8" w:space="0" w:color="auto"/>
              <w:right w:val="single" w:sz="8" w:space="0" w:color="auto"/>
            </w:tcBorders>
            <w:shd w:val="clear" w:color="auto" w:fill="auto"/>
            <w:vAlign w:val="center"/>
            <w:hideMark/>
          </w:tcPr>
          <w:p w:rsidR="004E3D9F" w:rsidRPr="00BC2DC1" w:rsidRDefault="004E3D9F" w:rsidP="004E3D9F">
            <w:pPr>
              <w:spacing w:after="0" w:line="240" w:lineRule="auto"/>
              <w:rPr>
                <w:rFonts w:ascii="Times New Roman" w:eastAsia="Times New Roman" w:hAnsi="Times New Roman" w:cs="Times New Roman"/>
                <w:color w:val="000000"/>
                <w:sz w:val="24"/>
                <w:szCs w:val="24"/>
                <w:lang w:eastAsia="hu-HU"/>
              </w:rPr>
            </w:pPr>
            <w:r w:rsidRPr="00BC2DC1">
              <w:rPr>
                <w:rFonts w:ascii="Times New Roman" w:eastAsia="Times New Roman" w:hAnsi="Times New Roman" w:cs="Times New Roman"/>
                <w:color w:val="000000"/>
                <w:sz w:val="24"/>
                <w:szCs w:val="24"/>
                <w:lang w:eastAsia="hu-HU"/>
              </w:rPr>
              <w:t>Rádió, televízió, mobiltelefon – Elektromágneses rezgések, hullámok</w:t>
            </w:r>
          </w:p>
        </w:tc>
        <w:tc>
          <w:tcPr>
            <w:tcW w:w="1786" w:type="dxa"/>
            <w:gridSpan w:val="4"/>
            <w:tcBorders>
              <w:top w:val="nil"/>
              <w:left w:val="nil"/>
              <w:bottom w:val="single" w:sz="8" w:space="0" w:color="auto"/>
              <w:right w:val="single" w:sz="8" w:space="0" w:color="auto"/>
            </w:tcBorders>
            <w:shd w:val="clear" w:color="auto" w:fill="auto"/>
            <w:noWrap/>
            <w:vAlign w:val="bottom"/>
            <w:hideMark/>
          </w:tcPr>
          <w:p w:rsidR="004E3D9F" w:rsidRPr="00BC2DC1" w:rsidRDefault="004E3D9F" w:rsidP="004E3D9F">
            <w:pPr>
              <w:spacing w:after="0" w:line="24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5</w:t>
            </w:r>
          </w:p>
        </w:tc>
      </w:tr>
      <w:tr w:rsidR="004E3D9F" w:rsidRPr="00BC2DC1" w:rsidTr="00AD780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43" w:type="dxa"/>
          <w:trHeight w:val="330"/>
          <w:jc w:val="center"/>
        </w:trPr>
        <w:tc>
          <w:tcPr>
            <w:tcW w:w="7513" w:type="dxa"/>
            <w:gridSpan w:val="5"/>
            <w:tcBorders>
              <w:top w:val="nil"/>
              <w:left w:val="single" w:sz="8" w:space="0" w:color="auto"/>
              <w:bottom w:val="single" w:sz="8" w:space="0" w:color="auto"/>
              <w:right w:val="single" w:sz="8" w:space="0" w:color="auto"/>
            </w:tcBorders>
            <w:shd w:val="clear" w:color="auto" w:fill="auto"/>
            <w:vAlign w:val="center"/>
            <w:hideMark/>
          </w:tcPr>
          <w:p w:rsidR="004E3D9F" w:rsidRPr="00BC2DC1" w:rsidRDefault="004E3D9F" w:rsidP="004E3D9F">
            <w:pPr>
              <w:spacing w:after="0" w:line="240" w:lineRule="auto"/>
              <w:rPr>
                <w:rFonts w:ascii="Times New Roman" w:eastAsia="Times New Roman" w:hAnsi="Times New Roman" w:cs="Times New Roman"/>
                <w:color w:val="000000"/>
                <w:sz w:val="24"/>
                <w:szCs w:val="24"/>
                <w:lang w:eastAsia="hu-HU"/>
              </w:rPr>
            </w:pPr>
            <w:r w:rsidRPr="00BC2DC1">
              <w:rPr>
                <w:rFonts w:ascii="Times New Roman" w:eastAsia="Times New Roman" w:hAnsi="Times New Roman" w:cs="Times New Roman"/>
                <w:color w:val="000000"/>
                <w:sz w:val="24"/>
                <w:szCs w:val="24"/>
                <w:lang w:eastAsia="hu-HU"/>
              </w:rPr>
              <w:t>Hullám- és sugároptika</w:t>
            </w:r>
          </w:p>
        </w:tc>
        <w:tc>
          <w:tcPr>
            <w:tcW w:w="1786" w:type="dxa"/>
            <w:gridSpan w:val="4"/>
            <w:tcBorders>
              <w:top w:val="nil"/>
              <w:left w:val="nil"/>
              <w:bottom w:val="single" w:sz="8" w:space="0" w:color="auto"/>
              <w:right w:val="single" w:sz="8" w:space="0" w:color="auto"/>
            </w:tcBorders>
            <w:shd w:val="clear" w:color="auto" w:fill="auto"/>
            <w:noWrap/>
            <w:vAlign w:val="bottom"/>
            <w:hideMark/>
          </w:tcPr>
          <w:p w:rsidR="004E3D9F" w:rsidRPr="00BC2DC1" w:rsidRDefault="004E3D9F" w:rsidP="004E3D9F">
            <w:pPr>
              <w:spacing w:after="0" w:line="24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12</w:t>
            </w:r>
          </w:p>
        </w:tc>
      </w:tr>
      <w:tr w:rsidR="004E3D9F" w:rsidRPr="00BC2DC1" w:rsidTr="00AD780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43" w:type="dxa"/>
          <w:trHeight w:val="330"/>
          <w:jc w:val="center"/>
        </w:trPr>
        <w:tc>
          <w:tcPr>
            <w:tcW w:w="7513" w:type="dxa"/>
            <w:gridSpan w:val="5"/>
            <w:tcBorders>
              <w:top w:val="nil"/>
              <w:left w:val="single" w:sz="8" w:space="0" w:color="auto"/>
              <w:bottom w:val="single" w:sz="8" w:space="0" w:color="auto"/>
              <w:right w:val="single" w:sz="8" w:space="0" w:color="auto"/>
            </w:tcBorders>
            <w:shd w:val="clear" w:color="auto" w:fill="auto"/>
            <w:vAlign w:val="center"/>
            <w:hideMark/>
          </w:tcPr>
          <w:p w:rsidR="004E3D9F" w:rsidRPr="00BC2DC1" w:rsidRDefault="004E3D9F" w:rsidP="004E3D9F">
            <w:pPr>
              <w:spacing w:after="0" w:line="240" w:lineRule="auto"/>
              <w:rPr>
                <w:rFonts w:ascii="Times New Roman" w:eastAsia="Times New Roman" w:hAnsi="Times New Roman" w:cs="Times New Roman"/>
                <w:color w:val="000000"/>
                <w:sz w:val="24"/>
                <w:szCs w:val="24"/>
                <w:lang w:eastAsia="hu-HU"/>
              </w:rPr>
            </w:pPr>
            <w:r w:rsidRPr="00BC2DC1">
              <w:rPr>
                <w:rFonts w:ascii="Times New Roman" w:eastAsia="Times New Roman" w:hAnsi="Times New Roman" w:cs="Times New Roman"/>
                <w:color w:val="000000"/>
                <w:sz w:val="24"/>
                <w:szCs w:val="24"/>
                <w:lang w:eastAsia="hu-HU"/>
              </w:rPr>
              <w:t xml:space="preserve">Az atomok szerkezete </w:t>
            </w:r>
          </w:p>
        </w:tc>
        <w:tc>
          <w:tcPr>
            <w:tcW w:w="1786" w:type="dxa"/>
            <w:gridSpan w:val="4"/>
            <w:tcBorders>
              <w:top w:val="nil"/>
              <w:left w:val="nil"/>
              <w:bottom w:val="single" w:sz="8" w:space="0" w:color="auto"/>
              <w:right w:val="single" w:sz="8" w:space="0" w:color="auto"/>
            </w:tcBorders>
            <w:shd w:val="clear" w:color="auto" w:fill="auto"/>
            <w:noWrap/>
            <w:vAlign w:val="bottom"/>
            <w:hideMark/>
          </w:tcPr>
          <w:p w:rsidR="004E3D9F" w:rsidRPr="00BC2DC1" w:rsidRDefault="004E3D9F" w:rsidP="004E3D9F">
            <w:pPr>
              <w:spacing w:after="0" w:line="240" w:lineRule="auto"/>
              <w:jc w:val="center"/>
              <w:rPr>
                <w:rFonts w:ascii="Times New Roman" w:eastAsia="Times New Roman" w:hAnsi="Times New Roman" w:cs="Times New Roman"/>
                <w:color w:val="000000"/>
                <w:sz w:val="24"/>
                <w:szCs w:val="24"/>
                <w:lang w:eastAsia="hu-HU"/>
              </w:rPr>
            </w:pPr>
            <w:r w:rsidRPr="00BC2DC1">
              <w:rPr>
                <w:rFonts w:ascii="Times New Roman" w:eastAsia="Times New Roman" w:hAnsi="Times New Roman" w:cs="Times New Roman"/>
                <w:color w:val="000000"/>
                <w:sz w:val="24"/>
                <w:szCs w:val="24"/>
                <w:lang w:eastAsia="hu-HU"/>
              </w:rPr>
              <w:t>6</w:t>
            </w:r>
          </w:p>
        </w:tc>
      </w:tr>
      <w:tr w:rsidR="004E3D9F" w:rsidRPr="00BC2DC1" w:rsidTr="00AD780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43" w:type="dxa"/>
          <w:trHeight w:val="142"/>
          <w:jc w:val="center"/>
        </w:trPr>
        <w:tc>
          <w:tcPr>
            <w:tcW w:w="7513" w:type="dxa"/>
            <w:gridSpan w:val="5"/>
            <w:tcBorders>
              <w:top w:val="nil"/>
              <w:left w:val="single" w:sz="8" w:space="0" w:color="auto"/>
              <w:bottom w:val="single" w:sz="8" w:space="0" w:color="auto"/>
              <w:right w:val="single" w:sz="8" w:space="0" w:color="auto"/>
            </w:tcBorders>
            <w:shd w:val="clear" w:color="auto" w:fill="auto"/>
            <w:vAlign w:val="center"/>
            <w:hideMark/>
          </w:tcPr>
          <w:p w:rsidR="004E3D9F" w:rsidRPr="00BC2DC1" w:rsidRDefault="004E3D9F" w:rsidP="004E3D9F">
            <w:pPr>
              <w:spacing w:after="0" w:line="240" w:lineRule="auto"/>
              <w:rPr>
                <w:rFonts w:ascii="Times New Roman" w:eastAsia="Times New Roman" w:hAnsi="Times New Roman" w:cs="Times New Roman"/>
                <w:color w:val="000000"/>
                <w:sz w:val="24"/>
                <w:szCs w:val="24"/>
                <w:lang w:eastAsia="hu-HU"/>
              </w:rPr>
            </w:pPr>
            <w:r w:rsidRPr="00BC2DC1">
              <w:rPr>
                <w:rFonts w:ascii="Times New Roman" w:eastAsia="Times New Roman" w:hAnsi="Times New Roman" w:cs="Times New Roman"/>
                <w:color w:val="000000"/>
                <w:sz w:val="24"/>
                <w:szCs w:val="24"/>
                <w:lang w:eastAsia="hu-HU"/>
              </w:rPr>
              <w:t>Az atommag is részekre bontható – a magfizika elemei</w:t>
            </w:r>
          </w:p>
        </w:tc>
        <w:tc>
          <w:tcPr>
            <w:tcW w:w="1786" w:type="dxa"/>
            <w:gridSpan w:val="4"/>
            <w:tcBorders>
              <w:top w:val="nil"/>
              <w:left w:val="nil"/>
              <w:bottom w:val="single" w:sz="8" w:space="0" w:color="auto"/>
              <w:right w:val="single" w:sz="8" w:space="0" w:color="auto"/>
            </w:tcBorders>
            <w:shd w:val="clear" w:color="auto" w:fill="auto"/>
            <w:noWrap/>
            <w:vAlign w:val="bottom"/>
            <w:hideMark/>
          </w:tcPr>
          <w:p w:rsidR="004E3D9F" w:rsidRPr="00BC2DC1" w:rsidRDefault="004E3D9F" w:rsidP="004E3D9F">
            <w:pPr>
              <w:spacing w:after="0" w:line="24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7</w:t>
            </w:r>
          </w:p>
        </w:tc>
      </w:tr>
      <w:tr w:rsidR="004E3D9F" w:rsidRPr="00BC2DC1" w:rsidTr="00AD780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43" w:type="dxa"/>
          <w:trHeight w:val="330"/>
          <w:jc w:val="center"/>
        </w:trPr>
        <w:tc>
          <w:tcPr>
            <w:tcW w:w="7513" w:type="dxa"/>
            <w:gridSpan w:val="5"/>
            <w:tcBorders>
              <w:top w:val="nil"/>
              <w:left w:val="single" w:sz="8" w:space="0" w:color="auto"/>
              <w:bottom w:val="single" w:sz="8" w:space="0" w:color="auto"/>
              <w:right w:val="single" w:sz="8" w:space="0" w:color="auto"/>
            </w:tcBorders>
            <w:shd w:val="clear" w:color="auto" w:fill="auto"/>
            <w:vAlign w:val="center"/>
            <w:hideMark/>
          </w:tcPr>
          <w:p w:rsidR="004E3D9F" w:rsidRPr="00BC2DC1" w:rsidRDefault="004E3D9F" w:rsidP="004E3D9F">
            <w:pPr>
              <w:spacing w:after="0" w:line="240" w:lineRule="auto"/>
              <w:rPr>
                <w:rFonts w:ascii="Times New Roman" w:eastAsia="Times New Roman" w:hAnsi="Times New Roman" w:cs="Times New Roman"/>
                <w:color w:val="000000"/>
                <w:sz w:val="24"/>
                <w:szCs w:val="24"/>
                <w:lang w:eastAsia="hu-HU"/>
              </w:rPr>
            </w:pPr>
            <w:r w:rsidRPr="00BC2DC1">
              <w:rPr>
                <w:rFonts w:ascii="Times New Roman" w:eastAsia="Times New Roman" w:hAnsi="Times New Roman" w:cs="Times New Roman"/>
                <w:color w:val="000000"/>
                <w:sz w:val="24"/>
                <w:szCs w:val="24"/>
                <w:lang w:eastAsia="hu-HU"/>
              </w:rPr>
              <w:t>Csillagászat és asztrofizika elemei</w:t>
            </w:r>
          </w:p>
        </w:tc>
        <w:tc>
          <w:tcPr>
            <w:tcW w:w="1786" w:type="dxa"/>
            <w:gridSpan w:val="4"/>
            <w:tcBorders>
              <w:top w:val="nil"/>
              <w:left w:val="nil"/>
              <w:bottom w:val="single" w:sz="8" w:space="0" w:color="auto"/>
              <w:right w:val="single" w:sz="8" w:space="0" w:color="auto"/>
            </w:tcBorders>
            <w:shd w:val="clear" w:color="auto" w:fill="auto"/>
            <w:noWrap/>
            <w:vAlign w:val="bottom"/>
            <w:hideMark/>
          </w:tcPr>
          <w:p w:rsidR="004E3D9F" w:rsidRPr="00BC2DC1" w:rsidRDefault="004E3D9F" w:rsidP="004E3D9F">
            <w:pPr>
              <w:spacing w:after="0" w:line="240" w:lineRule="auto"/>
              <w:jc w:val="center"/>
              <w:rPr>
                <w:rFonts w:ascii="Times New Roman" w:eastAsia="Times New Roman" w:hAnsi="Times New Roman" w:cs="Times New Roman"/>
                <w:color w:val="000000"/>
                <w:sz w:val="24"/>
                <w:szCs w:val="24"/>
                <w:lang w:eastAsia="hu-HU"/>
              </w:rPr>
            </w:pPr>
            <w:r w:rsidRPr="00BC2DC1">
              <w:rPr>
                <w:rFonts w:ascii="Times New Roman" w:eastAsia="Times New Roman" w:hAnsi="Times New Roman" w:cs="Times New Roman"/>
                <w:color w:val="000000"/>
                <w:sz w:val="24"/>
                <w:szCs w:val="24"/>
                <w:lang w:eastAsia="hu-HU"/>
              </w:rPr>
              <w:t>8</w:t>
            </w:r>
          </w:p>
        </w:tc>
      </w:tr>
      <w:tr w:rsidR="004E3D9F" w:rsidRPr="00BC2DC1" w:rsidTr="00AD780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43" w:type="dxa"/>
          <w:trHeight w:val="315"/>
          <w:jc w:val="center"/>
        </w:trPr>
        <w:tc>
          <w:tcPr>
            <w:tcW w:w="7513" w:type="dxa"/>
            <w:gridSpan w:val="5"/>
            <w:tcBorders>
              <w:top w:val="nil"/>
              <w:left w:val="single" w:sz="8" w:space="0" w:color="auto"/>
              <w:bottom w:val="single" w:sz="8" w:space="0" w:color="auto"/>
              <w:right w:val="single" w:sz="8" w:space="0" w:color="auto"/>
            </w:tcBorders>
            <w:shd w:val="clear" w:color="auto" w:fill="auto"/>
            <w:noWrap/>
            <w:vAlign w:val="bottom"/>
            <w:hideMark/>
          </w:tcPr>
          <w:p w:rsidR="004E3D9F" w:rsidRPr="00BC2DC1" w:rsidRDefault="004E3D9F" w:rsidP="004E3D9F">
            <w:pPr>
              <w:spacing w:after="0" w:line="240" w:lineRule="auto"/>
              <w:rPr>
                <w:rFonts w:ascii="Times New Roman" w:eastAsia="Times New Roman" w:hAnsi="Times New Roman" w:cs="Times New Roman"/>
                <w:b/>
                <w:bCs/>
                <w:color w:val="000000"/>
                <w:sz w:val="24"/>
                <w:szCs w:val="24"/>
                <w:lang w:eastAsia="hu-HU"/>
              </w:rPr>
            </w:pPr>
            <w:r w:rsidRPr="00BC2DC1">
              <w:rPr>
                <w:rFonts w:ascii="Times New Roman" w:eastAsia="Times New Roman" w:hAnsi="Times New Roman" w:cs="Times New Roman"/>
                <w:b/>
                <w:bCs/>
                <w:color w:val="000000"/>
                <w:sz w:val="24"/>
                <w:szCs w:val="24"/>
                <w:lang w:eastAsia="hu-HU"/>
              </w:rPr>
              <w:t>Összesen:</w:t>
            </w:r>
          </w:p>
        </w:tc>
        <w:tc>
          <w:tcPr>
            <w:tcW w:w="1786" w:type="dxa"/>
            <w:gridSpan w:val="4"/>
            <w:tcBorders>
              <w:top w:val="nil"/>
              <w:left w:val="nil"/>
              <w:bottom w:val="single" w:sz="8" w:space="0" w:color="auto"/>
              <w:right w:val="single" w:sz="8" w:space="0" w:color="auto"/>
            </w:tcBorders>
            <w:shd w:val="clear" w:color="auto" w:fill="auto"/>
            <w:noWrap/>
            <w:vAlign w:val="bottom"/>
            <w:hideMark/>
          </w:tcPr>
          <w:p w:rsidR="004E3D9F" w:rsidRPr="00BC2DC1" w:rsidRDefault="004E3D9F" w:rsidP="004E3D9F">
            <w:pPr>
              <w:spacing w:after="0" w:line="240" w:lineRule="auto"/>
              <w:jc w:val="center"/>
              <w:rPr>
                <w:rFonts w:ascii="Times New Roman" w:eastAsia="Times New Roman" w:hAnsi="Times New Roman" w:cs="Times New Roman"/>
                <w:b/>
                <w:bCs/>
                <w:color w:val="000000"/>
                <w:sz w:val="24"/>
                <w:szCs w:val="24"/>
                <w:lang w:eastAsia="hu-HU"/>
              </w:rPr>
            </w:pPr>
            <w:r w:rsidRPr="00BC2DC1">
              <w:rPr>
                <w:rFonts w:ascii="Times New Roman" w:eastAsia="Times New Roman" w:hAnsi="Times New Roman" w:cs="Times New Roman"/>
                <w:b/>
                <w:bCs/>
                <w:color w:val="000000"/>
                <w:sz w:val="24"/>
                <w:szCs w:val="24"/>
                <w:lang w:eastAsia="hu-HU"/>
              </w:rPr>
              <w:t>62</w:t>
            </w:r>
          </w:p>
        </w:tc>
      </w:tr>
    </w:tbl>
    <w:p w:rsidR="00224E7D" w:rsidRPr="00341F15" w:rsidRDefault="00224E7D" w:rsidP="00224E7D">
      <w:pPr>
        <w:spacing w:after="0" w:line="240" w:lineRule="auto"/>
        <w:rPr>
          <w:rFonts w:ascii="Times New Roman" w:eastAsia="Times New Roman" w:hAnsi="Times New Roman" w:cs="Calibri"/>
          <w:sz w:val="24"/>
          <w:szCs w:val="24"/>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34"/>
        <w:gridCol w:w="401"/>
        <w:gridCol w:w="1216"/>
        <w:gridCol w:w="3451"/>
        <w:gridCol w:w="1195"/>
        <w:gridCol w:w="1191"/>
      </w:tblGrid>
      <w:tr w:rsidR="00224E7D" w:rsidRPr="00341F15" w:rsidTr="004E3D9F">
        <w:tc>
          <w:tcPr>
            <w:tcW w:w="2235" w:type="dxa"/>
            <w:gridSpan w:val="2"/>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Tematikai egység</w:t>
            </w:r>
          </w:p>
        </w:tc>
        <w:tc>
          <w:tcPr>
            <w:tcW w:w="5862" w:type="dxa"/>
            <w:gridSpan w:val="3"/>
            <w:shd w:val="clear" w:color="auto" w:fill="auto"/>
            <w:vAlign w:val="center"/>
          </w:tcPr>
          <w:p w:rsidR="00224E7D" w:rsidRPr="00341F15" w:rsidRDefault="00224E7D" w:rsidP="004E3D9F">
            <w:pPr>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Mechanikai rezgések, hullámok</w:t>
            </w:r>
          </w:p>
        </w:tc>
        <w:tc>
          <w:tcPr>
            <w:tcW w:w="1191" w:type="dxa"/>
            <w:shd w:val="clear" w:color="auto" w:fill="auto"/>
            <w:vAlign w:val="center"/>
          </w:tcPr>
          <w:p w:rsidR="00224E7D" w:rsidRPr="00341F15" w:rsidRDefault="00AD780E" w:rsidP="004E3D9F">
            <w:pPr>
              <w:snapToGrid w:val="0"/>
              <w:spacing w:before="120"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Órakeret 12</w:t>
            </w:r>
            <w:r w:rsidR="00224E7D" w:rsidRPr="00341F15">
              <w:rPr>
                <w:rFonts w:ascii="Times New Roman" w:eastAsia="Times New Roman" w:hAnsi="Times New Roman" w:cs="Calibri"/>
                <w:b/>
                <w:sz w:val="24"/>
                <w:szCs w:val="24"/>
                <w:lang w:eastAsia="ar-SA"/>
              </w:rPr>
              <w:t xml:space="preserve"> óra</w:t>
            </w:r>
          </w:p>
        </w:tc>
      </w:tr>
      <w:tr w:rsidR="00224E7D" w:rsidRPr="00341F15" w:rsidTr="004E3D9F">
        <w:tc>
          <w:tcPr>
            <w:tcW w:w="2235" w:type="dxa"/>
            <w:gridSpan w:val="2"/>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Előzetes tudás</w:t>
            </w:r>
          </w:p>
        </w:tc>
        <w:tc>
          <w:tcPr>
            <w:tcW w:w="7053" w:type="dxa"/>
            <w:gridSpan w:val="4"/>
            <w:shd w:val="clear" w:color="auto" w:fill="auto"/>
          </w:tcPr>
          <w:p w:rsidR="00224E7D" w:rsidRPr="00341F15" w:rsidRDefault="00224E7D" w:rsidP="004E3D9F">
            <w:pPr>
              <w:snapToGrid w:val="0"/>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A forgásszögek szögfüggvényei. A dinamika alapegyenlete, a rugó erőtörvénye, kinetikus energia, rugóenergia, sebesség, hangtani jelenségek, alapismeretek.</w:t>
            </w:r>
          </w:p>
        </w:tc>
      </w:tr>
      <w:tr w:rsidR="00224E7D" w:rsidRPr="00341F15" w:rsidTr="004E3D9F">
        <w:tc>
          <w:tcPr>
            <w:tcW w:w="2235" w:type="dxa"/>
            <w:gridSpan w:val="2"/>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A tematikai egység nevelési-fejlesztési céljai</w:t>
            </w:r>
          </w:p>
        </w:tc>
        <w:tc>
          <w:tcPr>
            <w:tcW w:w="7053" w:type="dxa"/>
            <w:gridSpan w:val="4"/>
            <w:shd w:val="clear" w:color="auto" w:fill="auto"/>
          </w:tcPr>
          <w:p w:rsidR="00224E7D" w:rsidRPr="00341F15" w:rsidRDefault="00224E7D" w:rsidP="004E3D9F">
            <w:pPr>
              <w:snapToGrid w:val="0"/>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A mechanikai rezgések tárgyalásával a váltakozó áramok és az elektromágneses rezgések megértésének előkészítése. A rezgések szerepének bemutatása a mindennapi életben. A mechanikai hullámok tárgyalása. A rezgésállapot terjedésének és a hullám időbeli és térbeli periodicitásának leírásával az elektromágneses hullámok megértését alapozza meg. Hangtan tárgyalása a fizikai fogalmak és a köznapi jelenségek összekapcsolásával.</w:t>
            </w:r>
          </w:p>
        </w:tc>
      </w:tr>
      <w:tr w:rsidR="00224E7D" w:rsidRPr="00341F15" w:rsidTr="004E3D9F">
        <w:tc>
          <w:tcPr>
            <w:tcW w:w="3451" w:type="dxa"/>
            <w:gridSpan w:val="3"/>
            <w:shd w:val="clear" w:color="auto" w:fill="auto"/>
            <w:vAlign w:val="center"/>
          </w:tcPr>
          <w:p w:rsidR="00224E7D" w:rsidRPr="00341F15" w:rsidRDefault="00224E7D" w:rsidP="004E3D9F">
            <w:pPr>
              <w:spacing w:before="120" w:after="0" w:line="240" w:lineRule="auto"/>
              <w:jc w:val="center"/>
              <w:rPr>
                <w:rFonts w:ascii="Times New Roman" w:eastAsia="Times New Roman" w:hAnsi="Times New Roman" w:cs="Calibri"/>
                <w:sz w:val="24"/>
                <w:szCs w:val="24"/>
                <w:lang w:eastAsia="ar-SA"/>
              </w:rPr>
            </w:pPr>
            <w:r w:rsidRPr="00341F15">
              <w:rPr>
                <w:rFonts w:ascii="Times New Roman" w:eastAsia="Times New Roman" w:hAnsi="Times New Roman" w:cs="Calibri"/>
                <w:b/>
                <w:sz w:val="24"/>
                <w:szCs w:val="24"/>
                <w:lang w:eastAsia="ar-SA"/>
              </w:rPr>
              <w:t xml:space="preserve">Problémák, jelenségek, gyakorlati alkalmazások, </w:t>
            </w:r>
            <w:r w:rsidRPr="00341F15">
              <w:rPr>
                <w:rFonts w:ascii="Times New Roman" w:eastAsia="Times New Roman" w:hAnsi="Times New Roman" w:cs="Calibri"/>
                <w:b/>
                <w:sz w:val="24"/>
                <w:szCs w:val="24"/>
                <w:lang w:eastAsia="ar-SA"/>
              </w:rPr>
              <w:lastRenderedPageBreak/>
              <w:t>ismeretek</w:t>
            </w:r>
          </w:p>
        </w:tc>
        <w:tc>
          <w:tcPr>
            <w:tcW w:w="3451" w:type="dxa"/>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lastRenderedPageBreak/>
              <w:t>Követelmények</w:t>
            </w:r>
          </w:p>
        </w:tc>
        <w:tc>
          <w:tcPr>
            <w:tcW w:w="2386" w:type="dxa"/>
            <w:gridSpan w:val="2"/>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Kapcsolódási pontok</w:t>
            </w:r>
          </w:p>
        </w:tc>
      </w:tr>
      <w:tr w:rsidR="00224E7D" w:rsidRPr="00341F15" w:rsidTr="004E3D9F">
        <w:tc>
          <w:tcPr>
            <w:tcW w:w="3451" w:type="dxa"/>
            <w:gridSpan w:val="3"/>
            <w:shd w:val="clear" w:color="auto" w:fill="auto"/>
          </w:tcPr>
          <w:p w:rsidR="00224E7D" w:rsidRPr="00341F15" w:rsidRDefault="00224E7D" w:rsidP="004E3D9F">
            <w:pPr>
              <w:snapToGrid w:val="0"/>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lastRenderedPageBreak/>
              <w:t>A rugóra akasztott rezgő test kinematikai vizsgálata.</w:t>
            </w:r>
          </w:p>
          <w:p w:rsidR="00224E7D" w:rsidRPr="00341F15" w:rsidRDefault="00224E7D" w:rsidP="004E3D9F">
            <w:pPr>
              <w:snapToGrid w:val="0"/>
              <w:spacing w:after="0" w:line="240" w:lineRule="auto"/>
              <w:rPr>
                <w:rFonts w:ascii="Times New Roman" w:eastAsia="Times New Roman" w:hAnsi="Times New Roman" w:cs="Calibri"/>
                <w:i/>
                <w:sz w:val="24"/>
                <w:szCs w:val="24"/>
                <w:lang w:eastAsia="ar-SA"/>
              </w:rPr>
            </w:pPr>
          </w:p>
          <w:p w:rsidR="00224E7D" w:rsidRPr="00341F15" w:rsidRDefault="00224E7D" w:rsidP="004E3D9F">
            <w:pPr>
              <w:spacing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A rezgésidő meghatározása.</w:t>
            </w:r>
          </w:p>
        </w:tc>
        <w:tc>
          <w:tcPr>
            <w:tcW w:w="3451" w:type="dxa"/>
            <w:shd w:val="clear" w:color="auto" w:fill="auto"/>
          </w:tcPr>
          <w:p w:rsidR="00224E7D" w:rsidRPr="00341F15" w:rsidRDefault="00224E7D" w:rsidP="004E3D9F">
            <w:pPr>
              <w:snapToGrid w:val="0"/>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 xml:space="preserve">A tanuló ismerje a rezgő </w:t>
            </w:r>
            <w:proofErr w:type="gramStart"/>
            <w:r w:rsidRPr="00341F15">
              <w:rPr>
                <w:rFonts w:ascii="Times New Roman" w:eastAsia="Times New Roman" w:hAnsi="Times New Roman" w:cs="Calibri"/>
                <w:sz w:val="24"/>
                <w:szCs w:val="24"/>
                <w:lang w:eastAsia="ar-SA"/>
              </w:rPr>
              <w:t>test jellemző</w:t>
            </w:r>
            <w:proofErr w:type="gramEnd"/>
            <w:r w:rsidRPr="00341F15">
              <w:rPr>
                <w:rFonts w:ascii="Times New Roman" w:eastAsia="Times New Roman" w:hAnsi="Times New Roman" w:cs="Calibri"/>
                <w:sz w:val="24"/>
                <w:szCs w:val="24"/>
                <w:lang w:eastAsia="ar-SA"/>
              </w:rPr>
              <w:t xml:space="preserve"> paramétereit (amplitúdó, rezgésidő, frekvencia).</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Ismerje és tudja grafikusan ábrázolni a mozgás kitérés-idő, sebesség-idő, gyorsulás-idő függvényeit. Tudja, hogy a rezgésidőt a test tömege és a rugóállandó határozza meg.</w:t>
            </w:r>
          </w:p>
        </w:tc>
        <w:tc>
          <w:tcPr>
            <w:tcW w:w="2386" w:type="dxa"/>
            <w:gridSpan w:val="2"/>
            <w:vMerge w:val="restart"/>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i/>
                <w:sz w:val="24"/>
                <w:szCs w:val="24"/>
                <w:lang w:eastAsia="ar-SA"/>
              </w:rPr>
              <w:t>Matematika</w:t>
            </w:r>
            <w:r w:rsidRPr="00341F15">
              <w:rPr>
                <w:rFonts w:ascii="Times New Roman" w:eastAsia="Times New Roman" w:hAnsi="Times New Roman" w:cs="Calibri"/>
                <w:sz w:val="24"/>
                <w:szCs w:val="24"/>
                <w:lang w:eastAsia="ar-SA"/>
              </w:rPr>
              <w:t>: periodikus függvények.</w:t>
            </w:r>
          </w:p>
          <w:p w:rsidR="00224E7D" w:rsidRPr="00341F15" w:rsidRDefault="00224E7D" w:rsidP="004E3D9F">
            <w:pPr>
              <w:spacing w:after="0" w:line="240" w:lineRule="auto"/>
              <w:rPr>
                <w:rFonts w:ascii="Times New Roman" w:eastAsia="Times New Roman" w:hAnsi="Times New Roman" w:cs="Calibri"/>
                <w:sz w:val="24"/>
                <w:szCs w:val="24"/>
                <w:lang w:eastAsia="ar-SA"/>
              </w:rPr>
            </w:pP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i/>
                <w:sz w:val="24"/>
                <w:szCs w:val="24"/>
                <w:lang w:eastAsia="ar-SA"/>
              </w:rPr>
              <w:t>Filozófia</w:t>
            </w:r>
            <w:r w:rsidRPr="00341F15">
              <w:rPr>
                <w:rFonts w:ascii="Times New Roman" w:eastAsia="Times New Roman" w:hAnsi="Times New Roman" w:cs="Calibri"/>
                <w:sz w:val="24"/>
                <w:szCs w:val="24"/>
                <w:lang w:eastAsia="ar-SA"/>
              </w:rPr>
              <w:t>: az idő filozófiai kérdései.</w:t>
            </w:r>
          </w:p>
          <w:p w:rsidR="00224E7D" w:rsidRPr="00341F15" w:rsidRDefault="00224E7D" w:rsidP="004E3D9F">
            <w:pPr>
              <w:spacing w:after="0" w:line="240" w:lineRule="auto"/>
              <w:rPr>
                <w:rFonts w:ascii="Times New Roman" w:eastAsia="Times New Roman" w:hAnsi="Times New Roman" w:cs="Calibri"/>
                <w:sz w:val="24"/>
                <w:szCs w:val="24"/>
                <w:lang w:eastAsia="ar-SA"/>
              </w:rPr>
            </w:pPr>
          </w:p>
          <w:p w:rsidR="00224E7D" w:rsidRPr="00341F15" w:rsidRDefault="00224E7D" w:rsidP="004E3D9F">
            <w:pPr>
              <w:spacing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Informatika</w:t>
            </w:r>
            <w:r w:rsidRPr="00341F15">
              <w:rPr>
                <w:rFonts w:ascii="Times New Roman" w:eastAsia="Times New Roman" w:hAnsi="Times New Roman" w:cs="Calibri"/>
                <w:sz w:val="24"/>
                <w:szCs w:val="24"/>
                <w:lang w:eastAsia="ar-SA"/>
              </w:rPr>
              <w:t>: az informatikai eszközök működésének alapja, az órajel.</w:t>
            </w:r>
          </w:p>
        </w:tc>
      </w:tr>
      <w:tr w:rsidR="00224E7D" w:rsidRPr="00341F15" w:rsidTr="004E3D9F">
        <w:tc>
          <w:tcPr>
            <w:tcW w:w="3451" w:type="dxa"/>
            <w:gridSpan w:val="3"/>
            <w:shd w:val="clear" w:color="auto" w:fill="auto"/>
          </w:tcPr>
          <w:p w:rsidR="00224E7D" w:rsidRPr="00341F15" w:rsidRDefault="00224E7D" w:rsidP="004E3D9F">
            <w:pPr>
              <w:snapToGrid w:val="0"/>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A rezgés dinamikai vizsgálata.</w:t>
            </w:r>
          </w:p>
        </w:tc>
        <w:tc>
          <w:tcPr>
            <w:tcW w:w="3451"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Tudja, hogy a harmonikus rezgés dinamikai feltétele a lineáris erőtörvény. Legyen képes felírni a rugón rezgő test mozgásegyenletét.</w:t>
            </w:r>
          </w:p>
        </w:tc>
        <w:tc>
          <w:tcPr>
            <w:tcW w:w="2386" w:type="dxa"/>
            <w:gridSpan w:val="2"/>
            <w:vMerge/>
            <w:shd w:val="clear" w:color="auto" w:fill="auto"/>
          </w:tcPr>
          <w:p w:rsidR="00224E7D" w:rsidRPr="00341F15" w:rsidRDefault="00224E7D" w:rsidP="004E3D9F">
            <w:pPr>
              <w:spacing w:after="0" w:line="240" w:lineRule="auto"/>
              <w:rPr>
                <w:rFonts w:ascii="Times New Roman" w:eastAsia="Times New Roman" w:hAnsi="Times New Roman" w:cs="Calibri"/>
                <w:b/>
                <w:sz w:val="24"/>
                <w:szCs w:val="24"/>
                <w:lang w:eastAsia="ar-SA"/>
              </w:rPr>
            </w:pPr>
          </w:p>
        </w:tc>
      </w:tr>
      <w:tr w:rsidR="00224E7D" w:rsidRPr="00341F15" w:rsidTr="004E3D9F">
        <w:tc>
          <w:tcPr>
            <w:tcW w:w="3451" w:type="dxa"/>
            <w:gridSpan w:val="3"/>
            <w:shd w:val="clear" w:color="auto" w:fill="auto"/>
          </w:tcPr>
          <w:p w:rsidR="00224E7D" w:rsidRPr="00341F15" w:rsidRDefault="00224E7D" w:rsidP="004E3D9F">
            <w:pPr>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A rezgőmozgás energetikai vizsgálata.</w:t>
            </w:r>
          </w:p>
          <w:p w:rsidR="00224E7D" w:rsidRPr="00341F15" w:rsidRDefault="00224E7D" w:rsidP="004E3D9F">
            <w:pPr>
              <w:spacing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sz w:val="24"/>
                <w:szCs w:val="24"/>
                <w:lang w:eastAsia="ar-SA"/>
              </w:rPr>
              <w:t xml:space="preserve">A mechanikai </w:t>
            </w:r>
            <w:proofErr w:type="spellStart"/>
            <w:r w:rsidRPr="00341F15">
              <w:rPr>
                <w:rFonts w:ascii="Times New Roman" w:eastAsia="Times New Roman" w:hAnsi="Times New Roman" w:cs="Calibri"/>
                <w:sz w:val="24"/>
                <w:szCs w:val="24"/>
                <w:lang w:eastAsia="ar-SA"/>
              </w:rPr>
              <w:t>energiamegmaradás</w:t>
            </w:r>
            <w:proofErr w:type="spellEnd"/>
            <w:r w:rsidRPr="00341F15">
              <w:rPr>
                <w:rFonts w:ascii="Times New Roman" w:eastAsia="Times New Roman" w:hAnsi="Times New Roman" w:cs="Calibri"/>
                <w:sz w:val="24"/>
                <w:szCs w:val="24"/>
                <w:lang w:eastAsia="ar-SA"/>
              </w:rPr>
              <w:t xml:space="preserve"> harmonikus rezgés esetén.</w:t>
            </w:r>
          </w:p>
        </w:tc>
        <w:tc>
          <w:tcPr>
            <w:tcW w:w="3451"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 xml:space="preserve">Legyen képes az energiaviszonyok kvalitatív értelmezésére a rezgés során. Tudja, hogy a feszülő rugó energiája a </w:t>
            </w:r>
            <w:proofErr w:type="gramStart"/>
            <w:r w:rsidRPr="00341F15">
              <w:rPr>
                <w:rFonts w:ascii="Times New Roman" w:eastAsia="Times New Roman" w:hAnsi="Times New Roman" w:cs="Calibri"/>
                <w:sz w:val="24"/>
                <w:szCs w:val="24"/>
                <w:lang w:eastAsia="ar-SA"/>
              </w:rPr>
              <w:t>test mozgási</w:t>
            </w:r>
            <w:proofErr w:type="gramEnd"/>
            <w:r w:rsidRPr="00341F15">
              <w:rPr>
                <w:rFonts w:ascii="Times New Roman" w:eastAsia="Times New Roman" w:hAnsi="Times New Roman" w:cs="Calibri"/>
                <w:sz w:val="24"/>
                <w:szCs w:val="24"/>
                <w:lang w:eastAsia="ar-SA"/>
              </w:rPr>
              <w:t xml:space="preserve"> energiájává alakul, majd újból rugóenergiává. Ha a csillapító hatások elhanyagolhatók, a rezgésre érvényes a mechanikai energia megmaradása. </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Tudja, hogy a környezeti hatások (súrlódás, közegellenállás) miatt a rezgés csillapodik.</w:t>
            </w:r>
          </w:p>
          <w:p w:rsidR="00224E7D" w:rsidRPr="00341F15" w:rsidRDefault="00224E7D" w:rsidP="004E3D9F">
            <w:pPr>
              <w:spacing w:after="0" w:line="240" w:lineRule="auto"/>
              <w:rPr>
                <w:rFonts w:ascii="Times New Roman" w:eastAsia="Times New Roman" w:hAnsi="Times New Roman" w:cs="Calibri"/>
                <w:sz w:val="24"/>
                <w:szCs w:val="24"/>
                <w:lang w:eastAsia="ar-SA"/>
              </w:rPr>
            </w:pP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Ismerje a rezonancia jelenségét és ennek gyakorlati jelentőségét.</w:t>
            </w:r>
          </w:p>
        </w:tc>
        <w:tc>
          <w:tcPr>
            <w:tcW w:w="2386" w:type="dxa"/>
            <w:gridSpan w:val="2"/>
            <w:vMerge/>
            <w:shd w:val="clear" w:color="auto" w:fill="auto"/>
          </w:tcPr>
          <w:p w:rsidR="00224E7D" w:rsidRPr="00341F15" w:rsidRDefault="00224E7D" w:rsidP="004E3D9F">
            <w:pPr>
              <w:spacing w:after="0" w:line="240" w:lineRule="auto"/>
              <w:rPr>
                <w:rFonts w:ascii="Times New Roman" w:eastAsia="Times New Roman" w:hAnsi="Times New Roman" w:cs="Calibri"/>
                <w:i/>
                <w:sz w:val="24"/>
                <w:szCs w:val="24"/>
                <w:lang w:eastAsia="ar-SA"/>
              </w:rPr>
            </w:pPr>
          </w:p>
        </w:tc>
      </w:tr>
      <w:tr w:rsidR="00224E7D" w:rsidRPr="00341F15" w:rsidTr="004E3D9F">
        <w:tc>
          <w:tcPr>
            <w:tcW w:w="3451" w:type="dxa"/>
            <w:gridSpan w:val="3"/>
            <w:shd w:val="clear" w:color="auto" w:fill="auto"/>
          </w:tcPr>
          <w:p w:rsidR="00224E7D" w:rsidRPr="00341F15" w:rsidRDefault="00224E7D" w:rsidP="004E3D9F">
            <w:pPr>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A hullám fogalma, jellemzői.</w:t>
            </w:r>
          </w:p>
        </w:tc>
        <w:tc>
          <w:tcPr>
            <w:tcW w:w="3451"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A tanuló tudja, hogy a mechanikai hullám a rezgésállapot terjedése valamely közegben, miközben anyagi részecskék nem haladnak a hullámmal, a hullámban energia terjed.</w:t>
            </w:r>
          </w:p>
        </w:tc>
        <w:tc>
          <w:tcPr>
            <w:tcW w:w="2386" w:type="dxa"/>
            <w:gridSpan w:val="2"/>
            <w:vMerge/>
            <w:shd w:val="clear" w:color="auto" w:fill="auto"/>
          </w:tcPr>
          <w:p w:rsidR="00224E7D" w:rsidRPr="00341F15" w:rsidRDefault="00224E7D" w:rsidP="004E3D9F">
            <w:pPr>
              <w:spacing w:after="0" w:line="240" w:lineRule="auto"/>
              <w:rPr>
                <w:rFonts w:ascii="Times New Roman" w:eastAsia="Times New Roman" w:hAnsi="Times New Roman" w:cs="Calibri"/>
                <w:i/>
                <w:sz w:val="24"/>
                <w:szCs w:val="24"/>
                <w:lang w:eastAsia="ar-SA"/>
              </w:rPr>
            </w:pPr>
          </w:p>
        </w:tc>
      </w:tr>
      <w:tr w:rsidR="00224E7D" w:rsidRPr="00341F15" w:rsidTr="004E3D9F">
        <w:tc>
          <w:tcPr>
            <w:tcW w:w="3451" w:type="dxa"/>
            <w:gridSpan w:val="3"/>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 xml:space="preserve">Hullámterjedés egy dimenzióban, </w:t>
            </w:r>
            <w:r w:rsidRPr="00341F15">
              <w:rPr>
                <w:rFonts w:ascii="Times New Roman" w:eastAsia="Times New Roman" w:hAnsi="Times New Roman" w:cs="Calibri"/>
                <w:i/>
                <w:sz w:val="24"/>
                <w:szCs w:val="24"/>
                <w:lang w:eastAsia="ar-SA"/>
              </w:rPr>
              <w:t>kötélhullámok.</w:t>
            </w:r>
          </w:p>
        </w:tc>
        <w:tc>
          <w:tcPr>
            <w:tcW w:w="3451"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Kötélhullámok esetén értelmezze a jellemző mennyiségeket (hullámhossz, periódusidő).</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Ismerje a terjedési sebesség, a hullámhossz és a periódusidő kapcsolatát.</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Ismerje a longitudinális és transzverzális hullámok fogalmát.</w:t>
            </w:r>
          </w:p>
        </w:tc>
        <w:tc>
          <w:tcPr>
            <w:tcW w:w="2386" w:type="dxa"/>
            <w:gridSpan w:val="2"/>
            <w:vMerge/>
            <w:shd w:val="clear" w:color="auto" w:fill="auto"/>
          </w:tcPr>
          <w:p w:rsidR="00224E7D" w:rsidRPr="00341F15" w:rsidRDefault="00224E7D" w:rsidP="004E3D9F">
            <w:pPr>
              <w:spacing w:after="0" w:line="240" w:lineRule="auto"/>
              <w:rPr>
                <w:rFonts w:ascii="Times New Roman" w:eastAsia="Times New Roman" w:hAnsi="Times New Roman" w:cs="Calibri"/>
                <w:i/>
                <w:sz w:val="24"/>
                <w:szCs w:val="24"/>
                <w:lang w:eastAsia="ar-SA"/>
              </w:rPr>
            </w:pPr>
          </w:p>
        </w:tc>
      </w:tr>
      <w:tr w:rsidR="00224E7D" w:rsidRPr="00341F15" w:rsidTr="004E3D9F">
        <w:tc>
          <w:tcPr>
            <w:tcW w:w="3451" w:type="dxa"/>
            <w:gridSpan w:val="3"/>
            <w:shd w:val="clear" w:color="auto" w:fill="auto"/>
          </w:tcPr>
          <w:p w:rsidR="00224E7D" w:rsidRPr="00341F15" w:rsidRDefault="00224E7D" w:rsidP="004E3D9F">
            <w:pPr>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 xml:space="preserve">Felületi hullámok. </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lastRenderedPageBreak/>
              <w:t xml:space="preserve">Hullámok visszaverődése, törése. </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Hullámok találkozása, állóhullámok.</w:t>
            </w:r>
          </w:p>
          <w:p w:rsidR="00224E7D" w:rsidRPr="00341F15" w:rsidRDefault="00224E7D" w:rsidP="004E3D9F">
            <w:pPr>
              <w:spacing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sz w:val="24"/>
                <w:szCs w:val="24"/>
                <w:lang w:eastAsia="ar-SA"/>
              </w:rPr>
              <w:t>Hullámok interferenciája, az erősítés és a gyengítés feltételei.</w:t>
            </w:r>
          </w:p>
        </w:tc>
        <w:tc>
          <w:tcPr>
            <w:tcW w:w="3451"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lastRenderedPageBreak/>
              <w:t xml:space="preserve">Hullámkádas kísérletek alapján </w:t>
            </w:r>
            <w:r w:rsidRPr="00341F15">
              <w:rPr>
                <w:rFonts w:ascii="Times New Roman" w:eastAsia="Times New Roman" w:hAnsi="Times New Roman" w:cs="Calibri"/>
                <w:sz w:val="24"/>
                <w:szCs w:val="24"/>
                <w:lang w:eastAsia="ar-SA"/>
              </w:rPr>
              <w:lastRenderedPageBreak/>
              <w:t>értelmezze a hullámok visszaverődését, törését.</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 xml:space="preserve">Tudja, hogy a hullámok akadálytalanul áthaladhatnak egymáson. </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Értse az interferencia jelenségét és értelmezze az erősítés és gyengítés (kioltás) feltételeit.</w:t>
            </w:r>
          </w:p>
        </w:tc>
        <w:tc>
          <w:tcPr>
            <w:tcW w:w="2386" w:type="dxa"/>
            <w:gridSpan w:val="2"/>
            <w:vMerge/>
            <w:shd w:val="clear" w:color="auto" w:fill="auto"/>
          </w:tcPr>
          <w:p w:rsidR="00224E7D" w:rsidRPr="00341F15" w:rsidRDefault="00224E7D" w:rsidP="004E3D9F">
            <w:pPr>
              <w:spacing w:after="0" w:line="240" w:lineRule="auto"/>
              <w:rPr>
                <w:rFonts w:ascii="Times New Roman" w:eastAsia="Times New Roman" w:hAnsi="Times New Roman" w:cs="Calibri"/>
                <w:i/>
                <w:sz w:val="24"/>
                <w:szCs w:val="24"/>
                <w:lang w:eastAsia="ar-SA"/>
              </w:rPr>
            </w:pPr>
          </w:p>
        </w:tc>
      </w:tr>
      <w:tr w:rsidR="00224E7D" w:rsidRPr="00341F15" w:rsidTr="004E3D9F">
        <w:tc>
          <w:tcPr>
            <w:tcW w:w="3451" w:type="dxa"/>
            <w:gridSpan w:val="3"/>
            <w:shd w:val="clear" w:color="auto" w:fill="auto"/>
          </w:tcPr>
          <w:p w:rsidR="00224E7D" w:rsidRPr="00341F15" w:rsidRDefault="00224E7D" w:rsidP="004E3D9F">
            <w:pPr>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lastRenderedPageBreak/>
              <w:t>Térbeli hullámok.</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 xml:space="preserve">Jelenségek: földrengéshullámok, </w:t>
            </w:r>
            <w:proofErr w:type="spellStart"/>
            <w:r w:rsidRPr="00341F15">
              <w:rPr>
                <w:rFonts w:ascii="Times New Roman" w:eastAsia="Times New Roman" w:hAnsi="Times New Roman" w:cs="Calibri"/>
                <w:sz w:val="24"/>
                <w:szCs w:val="24"/>
                <w:lang w:eastAsia="ar-SA"/>
              </w:rPr>
              <w:t>lemeztektonika</w:t>
            </w:r>
            <w:proofErr w:type="spellEnd"/>
            <w:r w:rsidRPr="00341F15">
              <w:rPr>
                <w:rFonts w:ascii="Times New Roman" w:eastAsia="Times New Roman" w:hAnsi="Times New Roman" w:cs="Calibri"/>
                <w:sz w:val="24"/>
                <w:szCs w:val="24"/>
                <w:lang w:eastAsia="ar-SA"/>
              </w:rPr>
              <w:t>.</w:t>
            </w:r>
          </w:p>
        </w:tc>
        <w:tc>
          <w:tcPr>
            <w:tcW w:w="3451"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Tudja, hogy alkalmas frekvenciájú rezgés állandósult hullámállapotot (állóhullám) eredményezhet.</w:t>
            </w:r>
          </w:p>
        </w:tc>
        <w:tc>
          <w:tcPr>
            <w:tcW w:w="2386" w:type="dxa"/>
            <w:gridSpan w:val="2"/>
            <w:vMerge/>
            <w:shd w:val="clear" w:color="auto" w:fill="auto"/>
          </w:tcPr>
          <w:p w:rsidR="00224E7D" w:rsidRPr="00341F15" w:rsidRDefault="00224E7D" w:rsidP="004E3D9F">
            <w:pPr>
              <w:spacing w:after="0" w:line="240" w:lineRule="auto"/>
              <w:rPr>
                <w:rFonts w:ascii="Times New Roman" w:eastAsia="Times New Roman" w:hAnsi="Times New Roman" w:cs="Calibri"/>
                <w:i/>
                <w:sz w:val="24"/>
                <w:szCs w:val="24"/>
                <w:lang w:eastAsia="ar-SA"/>
              </w:rPr>
            </w:pPr>
          </w:p>
        </w:tc>
      </w:tr>
      <w:tr w:rsidR="00224E7D" w:rsidRPr="00341F15" w:rsidTr="004E3D9F">
        <w:trPr>
          <w:trHeight w:val="74"/>
        </w:trPr>
        <w:tc>
          <w:tcPr>
            <w:tcW w:w="3451" w:type="dxa"/>
            <w:gridSpan w:val="3"/>
            <w:shd w:val="clear" w:color="auto" w:fill="auto"/>
          </w:tcPr>
          <w:p w:rsidR="00224E7D" w:rsidRPr="00341F15" w:rsidRDefault="00224E7D" w:rsidP="004E3D9F">
            <w:pPr>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 xml:space="preserve">A </w:t>
            </w:r>
            <w:proofErr w:type="gramStart"/>
            <w:r w:rsidRPr="00341F15">
              <w:rPr>
                <w:rFonts w:ascii="Times New Roman" w:eastAsia="Times New Roman" w:hAnsi="Times New Roman" w:cs="Calibri"/>
                <w:i/>
                <w:sz w:val="24"/>
                <w:szCs w:val="24"/>
                <w:lang w:eastAsia="ar-SA"/>
              </w:rPr>
              <w:t>hang</w:t>
            </w:r>
            <w:proofErr w:type="gramEnd"/>
            <w:r w:rsidRPr="00341F15">
              <w:rPr>
                <w:rFonts w:ascii="Times New Roman" w:eastAsia="Times New Roman" w:hAnsi="Times New Roman" w:cs="Calibri"/>
                <w:i/>
                <w:sz w:val="24"/>
                <w:szCs w:val="24"/>
                <w:lang w:eastAsia="ar-SA"/>
              </w:rPr>
              <w:t xml:space="preserve"> mint a térben terjedő hullám.</w:t>
            </w:r>
          </w:p>
          <w:p w:rsidR="00224E7D" w:rsidRPr="00341F15" w:rsidRDefault="00224E7D" w:rsidP="004E3D9F">
            <w:pPr>
              <w:spacing w:after="0" w:line="240" w:lineRule="auto"/>
              <w:rPr>
                <w:rFonts w:ascii="Times New Roman" w:eastAsia="Times New Roman" w:hAnsi="Times New Roman" w:cs="Calibri"/>
                <w:sz w:val="24"/>
                <w:szCs w:val="24"/>
                <w:lang w:eastAsia="ar-SA"/>
              </w:rPr>
            </w:pP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i/>
                <w:sz w:val="24"/>
                <w:szCs w:val="24"/>
                <w:lang w:eastAsia="ar-SA"/>
              </w:rPr>
              <w:t>A hang fizikai jellemzői.</w:t>
            </w:r>
            <w:r w:rsidRPr="00341F15">
              <w:rPr>
                <w:rFonts w:ascii="Times New Roman" w:eastAsia="Times New Roman" w:hAnsi="Times New Roman" w:cs="Calibri"/>
                <w:sz w:val="24"/>
                <w:szCs w:val="24"/>
                <w:lang w:eastAsia="ar-SA"/>
              </w:rPr>
              <w:t xml:space="preserve"> Alkalmazások: hallásvizsgálat.</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Hangszerek, a zenei hang jellemzői.</w:t>
            </w:r>
          </w:p>
          <w:p w:rsidR="00224E7D" w:rsidRPr="00341F15" w:rsidRDefault="00224E7D" w:rsidP="004E3D9F">
            <w:pPr>
              <w:spacing w:after="0" w:line="240" w:lineRule="auto"/>
              <w:rPr>
                <w:rFonts w:ascii="Times New Roman" w:eastAsia="Times New Roman" w:hAnsi="Times New Roman" w:cs="Calibri"/>
                <w:sz w:val="24"/>
                <w:szCs w:val="24"/>
                <w:lang w:eastAsia="ar-SA"/>
              </w:rPr>
            </w:pP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 xml:space="preserve">Ultrahang és infrahang. </w:t>
            </w:r>
          </w:p>
          <w:p w:rsidR="00224E7D" w:rsidRPr="00341F15" w:rsidRDefault="00224E7D" w:rsidP="004E3D9F">
            <w:pPr>
              <w:spacing w:after="0" w:line="240" w:lineRule="auto"/>
              <w:rPr>
                <w:rFonts w:ascii="Times New Roman" w:eastAsia="Times New Roman" w:hAnsi="Times New Roman" w:cs="Calibri"/>
                <w:sz w:val="24"/>
                <w:szCs w:val="24"/>
                <w:lang w:eastAsia="ar-SA"/>
              </w:rPr>
            </w:pPr>
          </w:p>
          <w:p w:rsidR="00224E7D" w:rsidRPr="00341F15" w:rsidRDefault="00224E7D" w:rsidP="004E3D9F">
            <w:pPr>
              <w:spacing w:after="0" w:line="240" w:lineRule="auto"/>
              <w:rPr>
                <w:rFonts w:ascii="Times New Roman" w:eastAsia="Times New Roman" w:hAnsi="Times New Roman" w:cs="Calibri"/>
                <w:sz w:val="24"/>
                <w:szCs w:val="24"/>
                <w:shd w:val="clear" w:color="auto" w:fill="FFFF00"/>
                <w:lang w:eastAsia="ar-SA"/>
              </w:rPr>
            </w:pPr>
            <w:r w:rsidRPr="00341F15">
              <w:rPr>
                <w:rFonts w:ascii="Times New Roman" w:eastAsia="Times New Roman" w:hAnsi="Times New Roman" w:cs="Calibri"/>
                <w:sz w:val="24"/>
                <w:szCs w:val="24"/>
                <w:lang w:eastAsia="ar-SA"/>
              </w:rPr>
              <w:t>Zajszennyeződés fogalma.</w:t>
            </w:r>
          </w:p>
        </w:tc>
        <w:tc>
          <w:tcPr>
            <w:tcW w:w="3451"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Tudja, hogy a hang mechanikai rezgés, ami a levegőben longitudinális hullámként terjed.</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Ismerje a hangmagasság, a hangerősség, a terjedési sebesség fogalmát.</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 xml:space="preserve">Legyen képes legalább egy hangszer működésének magyarázatára. </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Ismerje az ultrahang és az infrahang fogalmát, gyakorlati alkalmazását.</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 xml:space="preserve">Ismerje a hallás fizikai alapjait, a hallásküszöb és a zajszennyezés fogalmát. </w:t>
            </w:r>
          </w:p>
        </w:tc>
        <w:tc>
          <w:tcPr>
            <w:tcW w:w="2386" w:type="dxa"/>
            <w:gridSpan w:val="2"/>
            <w:vMerge/>
            <w:shd w:val="clear" w:color="auto" w:fill="auto"/>
          </w:tcPr>
          <w:p w:rsidR="00224E7D" w:rsidRPr="00341F15" w:rsidRDefault="00224E7D" w:rsidP="004E3D9F">
            <w:pPr>
              <w:spacing w:after="0" w:line="240" w:lineRule="auto"/>
              <w:rPr>
                <w:rFonts w:ascii="Times New Roman" w:eastAsia="Times New Roman" w:hAnsi="Times New Roman" w:cs="Calibri"/>
                <w:sz w:val="24"/>
                <w:szCs w:val="24"/>
                <w:lang w:eastAsia="ar-SA"/>
              </w:rPr>
            </w:pPr>
          </w:p>
        </w:tc>
      </w:tr>
      <w:tr w:rsidR="00224E7D" w:rsidRPr="00341F15" w:rsidTr="004E3D9F">
        <w:tc>
          <w:tcPr>
            <w:tcW w:w="1834" w:type="dxa"/>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Kulcsfogalmak/ fogalmak</w:t>
            </w:r>
          </w:p>
        </w:tc>
        <w:tc>
          <w:tcPr>
            <w:tcW w:w="7454" w:type="dxa"/>
            <w:gridSpan w:val="5"/>
            <w:shd w:val="clear" w:color="auto" w:fill="auto"/>
          </w:tcPr>
          <w:p w:rsidR="00224E7D" w:rsidRPr="00341F15" w:rsidRDefault="00224E7D" w:rsidP="004E3D9F">
            <w:pPr>
              <w:snapToGrid w:val="0"/>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Harmonikus rezgés, lineáris erőtörvény, rezgésidő, hullám, hullámhossz, periódusidő, transzverzális hullám, longitudinális hullám, hullámtörés, interferencia, állóhullám, hanghullám, hangsebesség, hangmagasság, hangerő, rezonancia.</w:t>
            </w:r>
          </w:p>
        </w:tc>
      </w:tr>
    </w:tbl>
    <w:p w:rsidR="00224E7D" w:rsidRPr="00341F15" w:rsidRDefault="00224E7D" w:rsidP="00224E7D">
      <w:pPr>
        <w:spacing w:after="0" w:line="240" w:lineRule="auto"/>
        <w:rPr>
          <w:rFonts w:ascii="Times New Roman" w:eastAsia="Times New Roman" w:hAnsi="Times New Roman" w:cs="Calibri"/>
          <w:sz w:val="24"/>
          <w:szCs w:val="24"/>
          <w:lang w:eastAsia="ar-SA"/>
        </w:rPr>
      </w:pPr>
    </w:p>
    <w:p w:rsidR="00224E7D" w:rsidRPr="00341F15" w:rsidRDefault="00224E7D" w:rsidP="00224E7D">
      <w:pPr>
        <w:spacing w:after="0" w:line="240" w:lineRule="auto"/>
        <w:rPr>
          <w:rFonts w:ascii="Times New Roman" w:eastAsia="Times New Roman" w:hAnsi="Times New Roman" w:cs="Calibri"/>
          <w:sz w:val="24"/>
          <w:szCs w:val="24"/>
          <w:lang w:eastAsia="ar-SA"/>
        </w:rPr>
      </w:pPr>
    </w:p>
    <w:tbl>
      <w:tblPr>
        <w:tblW w:w="92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3"/>
        <w:gridCol w:w="377"/>
        <w:gridCol w:w="1202"/>
        <w:gridCol w:w="3443"/>
        <w:gridCol w:w="1195"/>
        <w:gridCol w:w="1191"/>
        <w:gridCol w:w="27"/>
      </w:tblGrid>
      <w:tr w:rsidR="00224E7D" w:rsidRPr="00341F15" w:rsidTr="004E3D9F">
        <w:trPr>
          <w:gridAfter w:val="1"/>
          <w:wAfter w:w="27" w:type="dxa"/>
        </w:trPr>
        <w:tc>
          <w:tcPr>
            <w:tcW w:w="2240" w:type="dxa"/>
            <w:gridSpan w:val="2"/>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Tematikai egység</w:t>
            </w:r>
          </w:p>
        </w:tc>
        <w:tc>
          <w:tcPr>
            <w:tcW w:w="5840" w:type="dxa"/>
            <w:gridSpan w:val="3"/>
            <w:shd w:val="clear" w:color="auto" w:fill="auto"/>
            <w:vAlign w:val="center"/>
          </w:tcPr>
          <w:p w:rsidR="00224E7D" w:rsidRPr="00341F15" w:rsidRDefault="00224E7D" w:rsidP="004E3D9F">
            <w:pPr>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 xml:space="preserve">Mágnesség és elektromosság – </w:t>
            </w:r>
          </w:p>
          <w:p w:rsidR="00224E7D" w:rsidRPr="00341F15" w:rsidRDefault="00224E7D" w:rsidP="004E3D9F">
            <w:pPr>
              <w:spacing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Elektromágneses indukció, váltóáramú hálózatok</w:t>
            </w:r>
          </w:p>
        </w:tc>
        <w:tc>
          <w:tcPr>
            <w:tcW w:w="1191" w:type="dxa"/>
            <w:shd w:val="clear" w:color="auto" w:fill="auto"/>
            <w:vAlign w:val="center"/>
          </w:tcPr>
          <w:p w:rsidR="00224E7D" w:rsidRPr="00341F15" w:rsidRDefault="00AD780E" w:rsidP="004E3D9F">
            <w:pPr>
              <w:snapToGrid w:val="0"/>
              <w:spacing w:before="120"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Órakeret 12</w:t>
            </w:r>
            <w:r w:rsidR="00224E7D" w:rsidRPr="00341F15">
              <w:rPr>
                <w:rFonts w:ascii="Times New Roman" w:eastAsia="Times New Roman" w:hAnsi="Times New Roman" w:cs="Calibri"/>
                <w:b/>
                <w:sz w:val="24"/>
                <w:szCs w:val="24"/>
                <w:lang w:eastAsia="ar-SA"/>
              </w:rPr>
              <w:t xml:space="preserve"> óra</w:t>
            </w:r>
          </w:p>
        </w:tc>
      </w:tr>
      <w:tr w:rsidR="00224E7D" w:rsidRPr="00341F15" w:rsidTr="004E3D9F">
        <w:trPr>
          <w:gridAfter w:val="1"/>
          <w:wAfter w:w="27" w:type="dxa"/>
        </w:trPr>
        <w:tc>
          <w:tcPr>
            <w:tcW w:w="2240" w:type="dxa"/>
            <w:gridSpan w:val="2"/>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Előzetes tudás</w:t>
            </w:r>
          </w:p>
        </w:tc>
        <w:tc>
          <w:tcPr>
            <w:tcW w:w="7031" w:type="dxa"/>
            <w:gridSpan w:val="4"/>
            <w:shd w:val="clear" w:color="auto" w:fill="auto"/>
          </w:tcPr>
          <w:p w:rsidR="00224E7D" w:rsidRPr="00341F15" w:rsidRDefault="00224E7D" w:rsidP="004E3D9F">
            <w:pPr>
              <w:snapToGrid w:val="0"/>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Mágneses tér, az áram mágneses hatása, feszültség, áram.</w:t>
            </w:r>
          </w:p>
        </w:tc>
      </w:tr>
      <w:tr w:rsidR="00224E7D" w:rsidRPr="00341F15" w:rsidTr="004E3D9F">
        <w:trPr>
          <w:gridAfter w:val="1"/>
          <w:wAfter w:w="27" w:type="dxa"/>
        </w:trPr>
        <w:tc>
          <w:tcPr>
            <w:tcW w:w="2240" w:type="dxa"/>
            <w:gridSpan w:val="2"/>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A tematikai egység nevelési-fejlesztési céljai</w:t>
            </w:r>
          </w:p>
        </w:tc>
        <w:tc>
          <w:tcPr>
            <w:tcW w:w="7031" w:type="dxa"/>
            <w:gridSpan w:val="4"/>
            <w:shd w:val="clear" w:color="auto" w:fill="auto"/>
          </w:tcPr>
          <w:p w:rsidR="00224E7D" w:rsidRPr="00341F15" w:rsidRDefault="00224E7D" w:rsidP="004E3D9F">
            <w:pPr>
              <w:snapToGrid w:val="0"/>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 xml:space="preserve">Az indukált elektromos mező és a nyugvó töltések által keltett erőtér közötti lényeges szerkezeti különbség kiemelése. Az elektromágneses indukció gyakorlati jelentőségének bemutatása. Energia hálózatok ismerete és az energiatakarékosság fogalmának kialakítása a fiatalokban. </w:t>
            </w:r>
          </w:p>
        </w:tc>
      </w:tr>
      <w:tr w:rsidR="00224E7D" w:rsidRPr="00341F15" w:rsidTr="004E3D9F">
        <w:trPr>
          <w:gridAfter w:val="1"/>
          <w:wAfter w:w="27" w:type="dxa"/>
        </w:trPr>
        <w:tc>
          <w:tcPr>
            <w:tcW w:w="3442" w:type="dxa"/>
            <w:gridSpan w:val="3"/>
            <w:shd w:val="clear" w:color="auto" w:fill="auto"/>
            <w:vAlign w:val="center"/>
          </w:tcPr>
          <w:p w:rsidR="00224E7D" w:rsidRPr="00341F15" w:rsidRDefault="00224E7D" w:rsidP="004E3D9F">
            <w:pPr>
              <w:spacing w:before="120" w:after="0" w:line="240" w:lineRule="auto"/>
              <w:jc w:val="center"/>
              <w:rPr>
                <w:rFonts w:ascii="Times New Roman" w:eastAsia="Times New Roman" w:hAnsi="Times New Roman" w:cs="Calibri"/>
                <w:sz w:val="24"/>
                <w:szCs w:val="24"/>
                <w:lang w:eastAsia="ar-SA"/>
              </w:rPr>
            </w:pPr>
            <w:r w:rsidRPr="00341F15">
              <w:rPr>
                <w:rFonts w:ascii="Times New Roman" w:eastAsia="Times New Roman" w:hAnsi="Times New Roman" w:cs="Calibri"/>
                <w:b/>
                <w:sz w:val="24"/>
                <w:szCs w:val="24"/>
                <w:lang w:eastAsia="ar-SA"/>
              </w:rPr>
              <w:t>Problémák, jelenségek, gyakorlati alkalmazások, ismeretek</w:t>
            </w:r>
          </w:p>
        </w:tc>
        <w:tc>
          <w:tcPr>
            <w:tcW w:w="3443" w:type="dxa"/>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Követelmények</w:t>
            </w:r>
          </w:p>
        </w:tc>
        <w:tc>
          <w:tcPr>
            <w:tcW w:w="2386" w:type="dxa"/>
            <w:gridSpan w:val="2"/>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Kapcsolódási pontok</w:t>
            </w:r>
          </w:p>
        </w:tc>
      </w:tr>
      <w:tr w:rsidR="00224E7D" w:rsidRPr="00341F15" w:rsidTr="004E3D9F">
        <w:trPr>
          <w:gridAfter w:val="1"/>
          <w:wAfter w:w="27" w:type="dxa"/>
        </w:trPr>
        <w:tc>
          <w:tcPr>
            <w:tcW w:w="3442" w:type="dxa"/>
            <w:gridSpan w:val="3"/>
            <w:shd w:val="clear" w:color="auto" w:fill="auto"/>
          </w:tcPr>
          <w:p w:rsidR="00224E7D" w:rsidRPr="00341F15" w:rsidRDefault="00224E7D" w:rsidP="004E3D9F">
            <w:pPr>
              <w:snapToGrid w:val="0"/>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Az elektromágneses indukció jelensége.</w:t>
            </w:r>
          </w:p>
        </w:tc>
        <w:tc>
          <w:tcPr>
            <w:tcW w:w="3443" w:type="dxa"/>
            <w:shd w:val="clear" w:color="auto" w:fill="auto"/>
          </w:tcPr>
          <w:p w:rsidR="00224E7D" w:rsidRPr="00341F15" w:rsidRDefault="00224E7D" w:rsidP="004E3D9F">
            <w:pPr>
              <w:snapToGrid w:val="0"/>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A tanuló ismerje a mozgási indukció alapjelenségét, és tudja azt a Lorentz-erő segítségével értelmezni.</w:t>
            </w:r>
          </w:p>
        </w:tc>
        <w:tc>
          <w:tcPr>
            <w:tcW w:w="2386" w:type="dxa"/>
            <w:gridSpan w:val="2"/>
            <w:vMerge w:val="restart"/>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i/>
                <w:sz w:val="24"/>
                <w:szCs w:val="24"/>
                <w:lang w:eastAsia="ar-SA"/>
              </w:rPr>
              <w:t>Kémia</w:t>
            </w:r>
            <w:r w:rsidRPr="00341F15">
              <w:rPr>
                <w:rFonts w:ascii="Times New Roman" w:eastAsia="Times New Roman" w:hAnsi="Times New Roman" w:cs="Calibri"/>
                <w:sz w:val="24"/>
                <w:szCs w:val="24"/>
                <w:lang w:eastAsia="ar-SA"/>
              </w:rPr>
              <w:t>: elektromos áram, elektromos vezetés.</w:t>
            </w:r>
          </w:p>
          <w:p w:rsidR="00224E7D" w:rsidRPr="00341F15" w:rsidRDefault="00224E7D" w:rsidP="004E3D9F">
            <w:pPr>
              <w:autoSpaceDE w:val="0"/>
              <w:spacing w:after="0" w:line="240" w:lineRule="auto"/>
              <w:rPr>
                <w:rFonts w:ascii="Times New Roman" w:eastAsia="ArialMT" w:hAnsi="Times New Roman" w:cs="Calibri"/>
                <w:sz w:val="24"/>
                <w:szCs w:val="24"/>
                <w:lang w:eastAsia="he-IL" w:bidi="he-IL"/>
              </w:rPr>
            </w:pPr>
          </w:p>
          <w:p w:rsidR="00224E7D" w:rsidRPr="00341F15" w:rsidRDefault="00224E7D" w:rsidP="004E3D9F">
            <w:pPr>
              <w:spacing w:after="0" w:line="240" w:lineRule="auto"/>
              <w:rPr>
                <w:rFonts w:ascii="Times New Roman" w:eastAsia="ArialMT" w:hAnsi="Times New Roman" w:cs="Calibri"/>
                <w:sz w:val="24"/>
                <w:szCs w:val="24"/>
                <w:lang w:eastAsia="he-IL" w:bidi="he-IL"/>
              </w:rPr>
            </w:pPr>
            <w:r w:rsidRPr="00341F15">
              <w:rPr>
                <w:rFonts w:ascii="Times New Roman" w:eastAsia="ArialMT" w:hAnsi="Times New Roman" w:cs="Calibri"/>
                <w:i/>
                <w:sz w:val="24"/>
                <w:szCs w:val="24"/>
                <w:lang w:eastAsia="he-IL" w:bidi="he-IL"/>
              </w:rPr>
              <w:lastRenderedPageBreak/>
              <w:t>Matematika</w:t>
            </w:r>
            <w:r w:rsidRPr="00341F15">
              <w:rPr>
                <w:rFonts w:ascii="Times New Roman" w:eastAsia="ArialMT" w:hAnsi="Times New Roman" w:cs="Calibri"/>
                <w:sz w:val="24"/>
                <w:szCs w:val="24"/>
                <w:lang w:eastAsia="he-IL" w:bidi="he-IL"/>
              </w:rPr>
              <w:t>: trigono</w:t>
            </w:r>
            <w:r w:rsidRPr="00341F15">
              <w:rPr>
                <w:rFonts w:ascii="Times New Roman" w:eastAsia="ArialMT" w:hAnsi="Times New Roman" w:cs="Calibri"/>
                <w:sz w:val="24"/>
                <w:szCs w:val="24"/>
                <w:lang w:eastAsia="he-IL" w:bidi="he-IL"/>
              </w:rPr>
              <w:softHyphen/>
              <w:t>metrikus függvények, függvény transzformáció.</w:t>
            </w:r>
          </w:p>
          <w:p w:rsidR="00224E7D" w:rsidRPr="00341F15" w:rsidRDefault="00224E7D" w:rsidP="004E3D9F">
            <w:pPr>
              <w:spacing w:after="0" w:line="240" w:lineRule="auto"/>
              <w:rPr>
                <w:rFonts w:ascii="Times New Roman" w:eastAsia="ArialMT" w:hAnsi="Times New Roman" w:cs="Calibri"/>
                <w:sz w:val="24"/>
                <w:szCs w:val="24"/>
                <w:lang w:eastAsia="he-IL" w:bidi="he-IL"/>
              </w:rPr>
            </w:pPr>
          </w:p>
          <w:p w:rsidR="00224E7D" w:rsidRPr="00341F15" w:rsidRDefault="00224E7D" w:rsidP="004E3D9F">
            <w:pPr>
              <w:spacing w:after="0" w:line="240" w:lineRule="auto"/>
              <w:rPr>
                <w:rFonts w:ascii="Times New Roman" w:eastAsia="ArialMT" w:hAnsi="Times New Roman" w:cs="Calibri"/>
                <w:sz w:val="24"/>
                <w:szCs w:val="24"/>
                <w:lang w:eastAsia="he-IL" w:bidi="he-IL"/>
              </w:rPr>
            </w:pPr>
            <w:r w:rsidRPr="00341F15">
              <w:rPr>
                <w:rFonts w:ascii="Times New Roman" w:eastAsia="ArialMT" w:hAnsi="Times New Roman" w:cs="Calibri"/>
                <w:i/>
                <w:sz w:val="24"/>
                <w:szCs w:val="24"/>
                <w:lang w:eastAsia="he-IL" w:bidi="he-IL"/>
              </w:rPr>
              <w:t>Technika, életvitel és gyakorlat</w:t>
            </w:r>
            <w:r w:rsidRPr="00341F15">
              <w:rPr>
                <w:rFonts w:ascii="Times New Roman" w:eastAsia="ArialMT" w:hAnsi="Times New Roman" w:cs="Calibri"/>
                <w:sz w:val="24"/>
                <w:szCs w:val="24"/>
                <w:lang w:eastAsia="he-IL" w:bidi="he-IL"/>
              </w:rPr>
              <w:t>: Az áram biológiai hatása, balesetvédelem, elektromos áram a háztartásban, biztosíték, fogyasztásmérők.</w:t>
            </w:r>
          </w:p>
          <w:p w:rsidR="00224E7D" w:rsidRPr="00341F15" w:rsidRDefault="00224E7D" w:rsidP="004E3D9F">
            <w:pPr>
              <w:suppressAutoHyphens/>
              <w:spacing w:after="0" w:line="240" w:lineRule="auto"/>
              <w:rPr>
                <w:rFonts w:ascii="Times New Roman" w:eastAsia="Times New Roman" w:hAnsi="Times New Roman" w:cs="Calibri"/>
                <w:i/>
                <w:sz w:val="24"/>
                <w:szCs w:val="24"/>
                <w:lang w:eastAsia="ar-SA"/>
              </w:rPr>
            </w:pPr>
            <w:r w:rsidRPr="00341F15">
              <w:rPr>
                <w:rFonts w:ascii="Times New Roman" w:eastAsia="ArialMT" w:hAnsi="Times New Roman" w:cs="Calibri"/>
                <w:sz w:val="24"/>
                <w:szCs w:val="24"/>
                <w:lang w:eastAsia="he-IL" w:bidi="he-IL"/>
              </w:rPr>
              <w:t>Korszerű elektromos háztartási készülékek, energiatakarékosság.</w:t>
            </w:r>
          </w:p>
        </w:tc>
      </w:tr>
      <w:tr w:rsidR="00224E7D" w:rsidRPr="00341F15" w:rsidTr="004E3D9F">
        <w:trPr>
          <w:gridAfter w:val="1"/>
          <w:wAfter w:w="27" w:type="dxa"/>
        </w:trPr>
        <w:tc>
          <w:tcPr>
            <w:tcW w:w="3442" w:type="dxa"/>
            <w:gridSpan w:val="3"/>
            <w:shd w:val="clear" w:color="auto" w:fill="auto"/>
          </w:tcPr>
          <w:p w:rsidR="00224E7D" w:rsidRPr="00341F15" w:rsidRDefault="00224E7D" w:rsidP="004E3D9F">
            <w:pPr>
              <w:snapToGrid w:val="0"/>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lastRenderedPageBreak/>
              <w:t>A mozgási indukció.</w:t>
            </w:r>
          </w:p>
        </w:tc>
        <w:tc>
          <w:tcPr>
            <w:tcW w:w="3443"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 xml:space="preserve">Ismerje a nyugalmi indukció jelenségét. </w:t>
            </w:r>
          </w:p>
        </w:tc>
        <w:tc>
          <w:tcPr>
            <w:tcW w:w="2386" w:type="dxa"/>
            <w:gridSpan w:val="2"/>
            <w:vMerge/>
            <w:shd w:val="clear" w:color="auto" w:fill="auto"/>
          </w:tcPr>
          <w:p w:rsidR="00224E7D" w:rsidRPr="00341F15" w:rsidRDefault="00224E7D" w:rsidP="004E3D9F">
            <w:pPr>
              <w:suppressAutoHyphens/>
              <w:spacing w:after="0" w:line="240" w:lineRule="auto"/>
              <w:rPr>
                <w:rFonts w:ascii="Times New Roman" w:eastAsia="Times New Roman" w:hAnsi="Times New Roman" w:cs="Calibri"/>
                <w:i/>
                <w:sz w:val="24"/>
                <w:szCs w:val="24"/>
                <w:lang w:eastAsia="ar-SA"/>
              </w:rPr>
            </w:pPr>
          </w:p>
        </w:tc>
      </w:tr>
      <w:tr w:rsidR="00224E7D" w:rsidRPr="00341F15" w:rsidTr="004E3D9F">
        <w:trPr>
          <w:gridAfter w:val="1"/>
          <w:wAfter w:w="27" w:type="dxa"/>
        </w:trPr>
        <w:tc>
          <w:tcPr>
            <w:tcW w:w="3442" w:type="dxa"/>
            <w:gridSpan w:val="3"/>
            <w:shd w:val="clear" w:color="auto" w:fill="auto"/>
          </w:tcPr>
          <w:p w:rsidR="00224E7D" w:rsidRPr="00341F15" w:rsidRDefault="00224E7D" w:rsidP="004E3D9F">
            <w:pPr>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lastRenderedPageBreak/>
              <w:t>A nyugalmi indukció.</w:t>
            </w:r>
          </w:p>
        </w:tc>
        <w:tc>
          <w:tcPr>
            <w:tcW w:w="3443"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Tudja értelmezni Lenz törvényét az indukció jelenségeire.</w:t>
            </w:r>
          </w:p>
        </w:tc>
        <w:tc>
          <w:tcPr>
            <w:tcW w:w="2386" w:type="dxa"/>
            <w:gridSpan w:val="2"/>
            <w:vMerge/>
            <w:shd w:val="clear" w:color="auto" w:fill="auto"/>
          </w:tcPr>
          <w:p w:rsidR="00224E7D" w:rsidRPr="00341F15" w:rsidRDefault="00224E7D" w:rsidP="004E3D9F">
            <w:pPr>
              <w:spacing w:after="0" w:line="240" w:lineRule="auto"/>
              <w:rPr>
                <w:rFonts w:ascii="Times New Roman" w:eastAsia="Times New Roman" w:hAnsi="Times New Roman" w:cs="Calibri"/>
                <w:b/>
                <w:sz w:val="24"/>
                <w:szCs w:val="24"/>
                <w:lang w:eastAsia="ar-SA"/>
              </w:rPr>
            </w:pPr>
          </w:p>
        </w:tc>
      </w:tr>
      <w:tr w:rsidR="00224E7D" w:rsidRPr="00341F15" w:rsidTr="004E3D9F">
        <w:trPr>
          <w:gridAfter w:val="1"/>
          <w:wAfter w:w="27" w:type="dxa"/>
        </w:trPr>
        <w:tc>
          <w:tcPr>
            <w:tcW w:w="3442" w:type="dxa"/>
            <w:gridSpan w:val="3"/>
            <w:shd w:val="clear" w:color="auto" w:fill="auto"/>
          </w:tcPr>
          <w:p w:rsidR="00224E7D" w:rsidRPr="00341F15" w:rsidRDefault="00224E7D" w:rsidP="004E3D9F">
            <w:pPr>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Váltakozó feszültség keltése, a váltóáramú generátor elve</w:t>
            </w:r>
            <w:r w:rsidRPr="00341F15">
              <w:rPr>
                <w:rFonts w:ascii="Times New Roman" w:eastAsia="Times New Roman" w:hAnsi="Times New Roman" w:cs="Calibri"/>
                <w:sz w:val="24"/>
                <w:szCs w:val="24"/>
                <w:lang w:eastAsia="ar-SA"/>
              </w:rPr>
              <w:t xml:space="preserve"> (mozgási indukció mágneses térben forgatott tekercsben).</w:t>
            </w:r>
          </w:p>
        </w:tc>
        <w:tc>
          <w:tcPr>
            <w:tcW w:w="3443"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Értelmezze a váltakozó feszültség keletkezését mozgásindukcióval.</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Ismerje a szinuszosan váltakozó feszültséget és áramot leíró függvényt, tudja értelmezni a benne szereplő mennyiségeket.</w:t>
            </w:r>
          </w:p>
        </w:tc>
        <w:tc>
          <w:tcPr>
            <w:tcW w:w="2386" w:type="dxa"/>
            <w:gridSpan w:val="2"/>
            <w:vMerge/>
            <w:shd w:val="clear" w:color="auto" w:fill="auto"/>
          </w:tcPr>
          <w:p w:rsidR="00224E7D" w:rsidRPr="00341F15" w:rsidRDefault="00224E7D" w:rsidP="004E3D9F">
            <w:pPr>
              <w:spacing w:after="0" w:line="240" w:lineRule="auto"/>
              <w:rPr>
                <w:rFonts w:ascii="Times New Roman" w:eastAsia="Times New Roman" w:hAnsi="Times New Roman" w:cs="Calibri"/>
                <w:i/>
                <w:sz w:val="24"/>
                <w:szCs w:val="24"/>
                <w:lang w:eastAsia="ar-SA"/>
              </w:rPr>
            </w:pPr>
          </w:p>
        </w:tc>
      </w:tr>
      <w:tr w:rsidR="00224E7D" w:rsidRPr="00341F15" w:rsidTr="004E3D9F">
        <w:trPr>
          <w:gridAfter w:val="1"/>
          <w:wAfter w:w="27" w:type="dxa"/>
        </w:trPr>
        <w:tc>
          <w:tcPr>
            <w:tcW w:w="3442" w:type="dxa"/>
            <w:gridSpan w:val="3"/>
            <w:shd w:val="clear" w:color="auto" w:fill="auto"/>
          </w:tcPr>
          <w:p w:rsidR="00224E7D" w:rsidRPr="00341F15" w:rsidRDefault="00224E7D" w:rsidP="004E3D9F">
            <w:pPr>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Lenz törvénye.</w:t>
            </w:r>
          </w:p>
          <w:p w:rsidR="00224E7D" w:rsidRPr="00341F15" w:rsidRDefault="00224E7D" w:rsidP="004E3D9F">
            <w:pPr>
              <w:spacing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A váltakozó feszültség és áram jellemző paraméterei.</w:t>
            </w:r>
          </w:p>
        </w:tc>
        <w:tc>
          <w:tcPr>
            <w:tcW w:w="3443"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Ismerje Lenz törvényét.</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Ismerje a váltakozó áram effektív hatását leíró mennyiségeket (effektív feszültség, áram, teljesítmény).</w:t>
            </w:r>
          </w:p>
        </w:tc>
        <w:tc>
          <w:tcPr>
            <w:tcW w:w="2386" w:type="dxa"/>
            <w:gridSpan w:val="2"/>
            <w:vMerge/>
            <w:shd w:val="clear" w:color="auto" w:fill="auto"/>
          </w:tcPr>
          <w:p w:rsidR="00224E7D" w:rsidRPr="00341F15" w:rsidRDefault="00224E7D" w:rsidP="004E3D9F">
            <w:pPr>
              <w:spacing w:after="0" w:line="240" w:lineRule="auto"/>
              <w:rPr>
                <w:rFonts w:ascii="Times New Roman" w:eastAsia="Times New Roman" w:hAnsi="Times New Roman" w:cs="Calibri"/>
                <w:i/>
                <w:sz w:val="24"/>
                <w:szCs w:val="24"/>
                <w:lang w:eastAsia="ar-SA"/>
              </w:rPr>
            </w:pPr>
          </w:p>
        </w:tc>
      </w:tr>
      <w:tr w:rsidR="00224E7D" w:rsidRPr="00341F15" w:rsidTr="004E3D9F">
        <w:trPr>
          <w:gridAfter w:val="1"/>
          <w:wAfter w:w="27" w:type="dxa"/>
        </w:trPr>
        <w:tc>
          <w:tcPr>
            <w:tcW w:w="3442" w:type="dxa"/>
            <w:gridSpan w:val="3"/>
            <w:shd w:val="clear" w:color="auto" w:fill="auto"/>
          </w:tcPr>
          <w:p w:rsidR="00224E7D" w:rsidRPr="00341F15" w:rsidRDefault="00224E7D" w:rsidP="004E3D9F">
            <w:pPr>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Ohm törvénye váltóáramú hálózatban.</w:t>
            </w:r>
          </w:p>
        </w:tc>
        <w:tc>
          <w:tcPr>
            <w:tcW w:w="3443"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Értse, hogy a tekercs és a kondenzátor ellenállásként viselkedik a váltakozó áramú hálózatban.</w:t>
            </w:r>
          </w:p>
        </w:tc>
        <w:tc>
          <w:tcPr>
            <w:tcW w:w="2386" w:type="dxa"/>
            <w:gridSpan w:val="2"/>
            <w:vMerge/>
            <w:shd w:val="clear" w:color="auto" w:fill="auto"/>
          </w:tcPr>
          <w:p w:rsidR="00224E7D" w:rsidRPr="00341F15" w:rsidRDefault="00224E7D" w:rsidP="004E3D9F">
            <w:pPr>
              <w:spacing w:after="0" w:line="240" w:lineRule="auto"/>
              <w:rPr>
                <w:rFonts w:ascii="Times New Roman" w:eastAsia="Times New Roman" w:hAnsi="Times New Roman" w:cs="Calibri"/>
                <w:i/>
                <w:sz w:val="24"/>
                <w:szCs w:val="24"/>
                <w:lang w:eastAsia="ar-SA"/>
              </w:rPr>
            </w:pPr>
          </w:p>
        </w:tc>
      </w:tr>
      <w:tr w:rsidR="00224E7D" w:rsidRPr="00341F15" w:rsidTr="004E3D9F">
        <w:trPr>
          <w:gridAfter w:val="1"/>
          <w:wAfter w:w="27" w:type="dxa"/>
        </w:trPr>
        <w:tc>
          <w:tcPr>
            <w:tcW w:w="3442" w:type="dxa"/>
            <w:gridSpan w:val="3"/>
            <w:shd w:val="clear" w:color="auto" w:fill="auto"/>
          </w:tcPr>
          <w:p w:rsidR="00224E7D" w:rsidRPr="00341F15" w:rsidRDefault="00224E7D" w:rsidP="004E3D9F">
            <w:pPr>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Transzformátor.</w:t>
            </w:r>
          </w:p>
          <w:p w:rsidR="00224E7D" w:rsidRPr="00341F15" w:rsidRDefault="00224E7D" w:rsidP="004E3D9F">
            <w:pPr>
              <w:spacing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sz w:val="24"/>
                <w:szCs w:val="24"/>
                <w:lang w:eastAsia="ar-SA"/>
              </w:rPr>
              <w:t>Gyakorlati alkalmazások.</w:t>
            </w:r>
          </w:p>
        </w:tc>
        <w:tc>
          <w:tcPr>
            <w:tcW w:w="3443"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Értelmezze a transzformátor működését az indukciótörvény alapján.</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Tudjon példákat a transzformátorok gyakorlati alkalmazására.</w:t>
            </w:r>
          </w:p>
        </w:tc>
        <w:tc>
          <w:tcPr>
            <w:tcW w:w="2386" w:type="dxa"/>
            <w:gridSpan w:val="2"/>
            <w:vMerge/>
            <w:shd w:val="clear" w:color="auto" w:fill="auto"/>
          </w:tcPr>
          <w:p w:rsidR="00224E7D" w:rsidRPr="00341F15" w:rsidRDefault="00224E7D" w:rsidP="004E3D9F">
            <w:pPr>
              <w:spacing w:after="0" w:line="240" w:lineRule="auto"/>
              <w:rPr>
                <w:rFonts w:ascii="Times New Roman" w:eastAsia="Times New Roman" w:hAnsi="Times New Roman" w:cs="Calibri"/>
                <w:i/>
                <w:sz w:val="24"/>
                <w:szCs w:val="24"/>
                <w:lang w:eastAsia="ar-SA"/>
              </w:rPr>
            </w:pPr>
          </w:p>
        </w:tc>
      </w:tr>
      <w:tr w:rsidR="00224E7D" w:rsidRPr="00341F15" w:rsidTr="004E3D9F">
        <w:trPr>
          <w:gridAfter w:val="1"/>
          <w:wAfter w:w="27" w:type="dxa"/>
        </w:trPr>
        <w:tc>
          <w:tcPr>
            <w:tcW w:w="3442" w:type="dxa"/>
            <w:gridSpan w:val="3"/>
            <w:shd w:val="clear" w:color="auto" w:fill="auto"/>
          </w:tcPr>
          <w:p w:rsidR="00224E7D" w:rsidRPr="00341F15" w:rsidRDefault="00224E7D" w:rsidP="004E3D9F">
            <w:pPr>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Az önindukció jelensége.</w:t>
            </w:r>
          </w:p>
        </w:tc>
        <w:tc>
          <w:tcPr>
            <w:tcW w:w="3443"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 xml:space="preserve">Ismerje az önindukció jelenségét és szerepét a gyakorlatban. </w:t>
            </w:r>
          </w:p>
        </w:tc>
        <w:tc>
          <w:tcPr>
            <w:tcW w:w="2386" w:type="dxa"/>
            <w:gridSpan w:val="2"/>
            <w:vMerge/>
            <w:shd w:val="clear" w:color="auto" w:fill="auto"/>
          </w:tcPr>
          <w:p w:rsidR="00224E7D" w:rsidRPr="00341F15" w:rsidRDefault="00224E7D" w:rsidP="004E3D9F">
            <w:pPr>
              <w:spacing w:after="0" w:line="240" w:lineRule="auto"/>
              <w:rPr>
                <w:rFonts w:ascii="Times New Roman" w:eastAsia="Times New Roman" w:hAnsi="Times New Roman" w:cs="Calibri"/>
                <w:i/>
                <w:sz w:val="24"/>
                <w:szCs w:val="24"/>
                <w:lang w:eastAsia="ar-SA"/>
              </w:rPr>
            </w:pPr>
          </w:p>
        </w:tc>
      </w:tr>
      <w:tr w:rsidR="00224E7D" w:rsidRPr="00341F15" w:rsidTr="004E3D9F">
        <w:trPr>
          <w:gridAfter w:val="1"/>
          <w:wAfter w:w="27" w:type="dxa"/>
          <w:trHeight w:val="74"/>
        </w:trPr>
        <w:tc>
          <w:tcPr>
            <w:tcW w:w="3442" w:type="dxa"/>
            <w:gridSpan w:val="3"/>
            <w:shd w:val="clear" w:color="auto" w:fill="auto"/>
          </w:tcPr>
          <w:p w:rsidR="00224E7D" w:rsidRPr="00341F15" w:rsidRDefault="00224E7D" w:rsidP="004E3D9F">
            <w:pPr>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Az elektromos energiahálózat.</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A háromfázisú energiahálózat jellemzői.</w:t>
            </w:r>
          </w:p>
          <w:p w:rsidR="00224E7D" w:rsidRPr="00341F15" w:rsidRDefault="00224E7D" w:rsidP="004E3D9F">
            <w:pPr>
              <w:spacing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Az energia szállítása az erőműtől a fogyasztóig.</w:t>
            </w:r>
          </w:p>
          <w:p w:rsidR="00224E7D" w:rsidRPr="00341F15" w:rsidRDefault="00224E7D" w:rsidP="004E3D9F">
            <w:pPr>
              <w:tabs>
                <w:tab w:val="right" w:pos="3023"/>
              </w:tabs>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Távvezeték, transzformátorok.</w:t>
            </w:r>
          </w:p>
          <w:p w:rsidR="00224E7D" w:rsidRPr="00341F15" w:rsidRDefault="00224E7D" w:rsidP="004E3D9F">
            <w:pPr>
              <w:spacing w:after="0" w:line="240" w:lineRule="auto"/>
              <w:rPr>
                <w:rFonts w:ascii="Times New Roman" w:eastAsia="Times New Roman" w:hAnsi="Times New Roman" w:cs="Calibri"/>
                <w:sz w:val="24"/>
                <w:szCs w:val="24"/>
                <w:lang w:eastAsia="ar-SA"/>
              </w:rPr>
            </w:pP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Az elektromos energiafogyasztás mérése.</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Az energiatakarékosság lehetőségei.</w:t>
            </w:r>
          </w:p>
          <w:p w:rsidR="00224E7D" w:rsidRPr="00341F15" w:rsidRDefault="00224E7D" w:rsidP="004E3D9F">
            <w:pPr>
              <w:spacing w:after="0" w:line="240" w:lineRule="auto"/>
              <w:rPr>
                <w:rFonts w:ascii="Times New Roman" w:eastAsia="Times New Roman" w:hAnsi="Times New Roman" w:cs="Calibri"/>
                <w:sz w:val="24"/>
                <w:szCs w:val="24"/>
                <w:lang w:eastAsia="ar-SA"/>
              </w:rPr>
            </w:pPr>
          </w:p>
          <w:p w:rsidR="00224E7D" w:rsidRPr="00341F15" w:rsidRDefault="00224E7D" w:rsidP="004E3D9F">
            <w:pPr>
              <w:spacing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Tudomány- és technikatörténet.</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Jedlik Ányos, Siemens szerepe.</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Ganz, Diesel mozdonya.</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A transzformátor magyar feltalálói.</w:t>
            </w:r>
          </w:p>
        </w:tc>
        <w:tc>
          <w:tcPr>
            <w:tcW w:w="3443"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Ismerje a hálózati elektromos energia előállításának gyakorlati megvalósítását, az elektromos energiahálózat felépítését és működésének alapjait.</w:t>
            </w:r>
          </w:p>
          <w:p w:rsidR="00224E7D" w:rsidRPr="00341F15" w:rsidRDefault="00224E7D" w:rsidP="004E3D9F">
            <w:pPr>
              <w:spacing w:after="0" w:line="240" w:lineRule="auto"/>
              <w:rPr>
                <w:rFonts w:ascii="Times New Roman" w:eastAsia="Times New Roman" w:hAnsi="Times New Roman" w:cs="Calibri"/>
                <w:sz w:val="24"/>
                <w:szCs w:val="24"/>
                <w:lang w:eastAsia="ar-SA"/>
              </w:rPr>
            </w:pP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Ismerje az elektromos energiafogyasztás mérésének fizikai alapjait, az energiatakarékosság gyakorlati lehetőségeit a köznapi életben.</w:t>
            </w:r>
          </w:p>
        </w:tc>
        <w:tc>
          <w:tcPr>
            <w:tcW w:w="2386" w:type="dxa"/>
            <w:gridSpan w:val="2"/>
            <w:vMerge/>
            <w:shd w:val="clear" w:color="auto" w:fill="auto"/>
          </w:tcPr>
          <w:p w:rsidR="00224E7D" w:rsidRPr="00341F15" w:rsidRDefault="00224E7D" w:rsidP="004E3D9F">
            <w:pPr>
              <w:spacing w:after="0" w:line="240" w:lineRule="auto"/>
              <w:rPr>
                <w:rFonts w:ascii="Times New Roman" w:eastAsia="Times New Roman" w:hAnsi="Times New Roman" w:cs="Calibri"/>
                <w:sz w:val="24"/>
                <w:szCs w:val="24"/>
                <w:lang w:eastAsia="ar-SA"/>
              </w:rPr>
            </w:pPr>
          </w:p>
        </w:tc>
      </w:tr>
      <w:tr w:rsidR="00224E7D" w:rsidRPr="00341F15" w:rsidTr="004E3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63" w:type="dxa"/>
            <w:tcBorders>
              <w:top w:val="single" w:sz="4" w:space="0" w:color="000000"/>
              <w:left w:val="single" w:sz="4" w:space="0" w:color="000000"/>
              <w:bottom w:val="single" w:sz="4" w:space="0" w:color="000000"/>
              <w:right w:val="single" w:sz="4" w:space="0" w:color="auto"/>
            </w:tcBorders>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Kulcsfogalmak/ fogalmak</w:t>
            </w:r>
          </w:p>
        </w:tc>
        <w:tc>
          <w:tcPr>
            <w:tcW w:w="7435" w:type="dxa"/>
            <w:gridSpan w:val="6"/>
            <w:tcBorders>
              <w:top w:val="single" w:sz="4" w:space="0" w:color="auto"/>
              <w:left w:val="single" w:sz="4" w:space="0" w:color="auto"/>
              <w:bottom w:val="single" w:sz="4" w:space="0" w:color="auto"/>
              <w:right w:val="single" w:sz="4" w:space="0" w:color="auto"/>
            </w:tcBorders>
            <w:shd w:val="clear" w:color="auto" w:fill="auto"/>
          </w:tcPr>
          <w:p w:rsidR="00224E7D" w:rsidRPr="00341F15" w:rsidRDefault="00224E7D" w:rsidP="004E3D9F">
            <w:pPr>
              <w:snapToGrid w:val="0"/>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Mozgási indukció, nyugalmi indukció, önindukció, váltóáramú generátor, váltóáramú elektromos hálózat.</w:t>
            </w:r>
          </w:p>
        </w:tc>
      </w:tr>
    </w:tbl>
    <w:p w:rsidR="00224E7D" w:rsidRPr="00341F15" w:rsidRDefault="00224E7D" w:rsidP="00224E7D">
      <w:pPr>
        <w:spacing w:after="0" w:line="240" w:lineRule="auto"/>
        <w:rPr>
          <w:rFonts w:ascii="Times New Roman" w:eastAsia="Times New Roman" w:hAnsi="Times New Roman" w:cs="Calibri"/>
          <w:sz w:val="24"/>
          <w:szCs w:val="24"/>
          <w:lang w:eastAsia="ar-SA"/>
        </w:rPr>
      </w:pPr>
    </w:p>
    <w:p w:rsidR="00224E7D" w:rsidRPr="00341F15" w:rsidRDefault="00224E7D" w:rsidP="00224E7D">
      <w:pPr>
        <w:spacing w:after="0" w:line="240" w:lineRule="auto"/>
        <w:rPr>
          <w:rFonts w:ascii="Times New Roman" w:eastAsia="Times New Roman" w:hAnsi="Times New Roman" w:cs="Calibri"/>
          <w:sz w:val="24"/>
          <w:szCs w:val="24"/>
          <w:lang w:eastAsia="ar-SA"/>
        </w:rPr>
      </w:pPr>
    </w:p>
    <w:tbl>
      <w:tblPr>
        <w:tblW w:w="92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9"/>
        <w:gridCol w:w="391"/>
        <w:gridCol w:w="1204"/>
        <w:gridCol w:w="3444"/>
        <w:gridCol w:w="1175"/>
        <w:gridCol w:w="1208"/>
        <w:gridCol w:w="27"/>
      </w:tblGrid>
      <w:tr w:rsidR="00224E7D" w:rsidRPr="00341F15" w:rsidTr="004E3D9F">
        <w:trPr>
          <w:gridAfter w:val="1"/>
          <w:wAfter w:w="27" w:type="dxa"/>
        </w:trPr>
        <w:tc>
          <w:tcPr>
            <w:tcW w:w="2240" w:type="dxa"/>
            <w:gridSpan w:val="2"/>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Tematikai egység</w:t>
            </w:r>
          </w:p>
        </w:tc>
        <w:tc>
          <w:tcPr>
            <w:tcW w:w="5823" w:type="dxa"/>
            <w:gridSpan w:val="3"/>
            <w:shd w:val="clear" w:color="auto" w:fill="auto"/>
            <w:vAlign w:val="center"/>
          </w:tcPr>
          <w:p w:rsidR="00224E7D" w:rsidRPr="00341F15" w:rsidRDefault="00224E7D" w:rsidP="004E3D9F">
            <w:pPr>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 xml:space="preserve">Rádió, televízió, mobiltelefon – </w:t>
            </w:r>
          </w:p>
          <w:p w:rsidR="00224E7D" w:rsidRPr="00341F15" w:rsidRDefault="00224E7D" w:rsidP="004E3D9F">
            <w:pPr>
              <w:spacing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Elektromágneses rezgések, hullámok</w:t>
            </w:r>
          </w:p>
        </w:tc>
        <w:tc>
          <w:tcPr>
            <w:tcW w:w="1208" w:type="dxa"/>
            <w:shd w:val="clear" w:color="auto" w:fill="auto"/>
            <w:vAlign w:val="center"/>
          </w:tcPr>
          <w:p w:rsidR="00224E7D" w:rsidRPr="00341F15" w:rsidRDefault="00AD780E" w:rsidP="004E3D9F">
            <w:pPr>
              <w:snapToGrid w:val="0"/>
              <w:spacing w:before="120"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Órakeret 5</w:t>
            </w:r>
            <w:r w:rsidR="00224E7D" w:rsidRPr="00341F15">
              <w:rPr>
                <w:rFonts w:ascii="Times New Roman" w:eastAsia="Times New Roman" w:hAnsi="Times New Roman" w:cs="Calibri"/>
                <w:b/>
                <w:sz w:val="24"/>
                <w:szCs w:val="24"/>
                <w:lang w:eastAsia="ar-SA"/>
              </w:rPr>
              <w:t xml:space="preserve"> óra</w:t>
            </w:r>
          </w:p>
        </w:tc>
      </w:tr>
      <w:tr w:rsidR="00224E7D" w:rsidRPr="00341F15" w:rsidTr="004E3D9F">
        <w:trPr>
          <w:gridAfter w:val="1"/>
          <w:wAfter w:w="27" w:type="dxa"/>
        </w:trPr>
        <w:tc>
          <w:tcPr>
            <w:tcW w:w="2240" w:type="dxa"/>
            <w:gridSpan w:val="2"/>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Előzetes tudás</w:t>
            </w:r>
          </w:p>
        </w:tc>
        <w:tc>
          <w:tcPr>
            <w:tcW w:w="7031" w:type="dxa"/>
            <w:gridSpan w:val="4"/>
            <w:shd w:val="clear" w:color="auto" w:fill="auto"/>
          </w:tcPr>
          <w:p w:rsidR="00224E7D" w:rsidRPr="00341F15" w:rsidRDefault="00224E7D" w:rsidP="004E3D9F">
            <w:pPr>
              <w:snapToGrid w:val="0"/>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 xml:space="preserve">Elektromágneses indukció, önindukció, kondenzátor, kapacitás, váltakozó áram. </w:t>
            </w:r>
          </w:p>
        </w:tc>
      </w:tr>
      <w:tr w:rsidR="00224E7D" w:rsidRPr="00341F15" w:rsidTr="004E3D9F">
        <w:trPr>
          <w:gridAfter w:val="1"/>
          <w:wAfter w:w="27" w:type="dxa"/>
        </w:trPr>
        <w:tc>
          <w:tcPr>
            <w:tcW w:w="2240" w:type="dxa"/>
            <w:gridSpan w:val="2"/>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A tematikai egység nevelési-fejlesztési céljai</w:t>
            </w:r>
          </w:p>
        </w:tc>
        <w:tc>
          <w:tcPr>
            <w:tcW w:w="7031" w:type="dxa"/>
            <w:gridSpan w:val="4"/>
            <w:shd w:val="clear" w:color="auto" w:fill="auto"/>
          </w:tcPr>
          <w:p w:rsidR="00224E7D" w:rsidRPr="00341F15" w:rsidRDefault="00224E7D" w:rsidP="004E3D9F">
            <w:pPr>
              <w:snapToGrid w:val="0"/>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Az elektromágneses sugárzások fizikai hátterének bemutatása. Az elektromágneses hullámok spektrumának bemutatása, érzékszerveinkkel, illetve műszereinkkel érzékelt egyes spektrum-tartományai jellemzőinek kiemelése. Az információ elektromágneses úton történő továbbításának elméleti és kísérleti megalapozása.</w:t>
            </w:r>
          </w:p>
        </w:tc>
      </w:tr>
      <w:tr w:rsidR="00224E7D" w:rsidRPr="00341F15" w:rsidTr="004E3D9F">
        <w:trPr>
          <w:gridAfter w:val="1"/>
          <w:wAfter w:w="27" w:type="dxa"/>
        </w:trPr>
        <w:tc>
          <w:tcPr>
            <w:tcW w:w="3444" w:type="dxa"/>
            <w:gridSpan w:val="3"/>
            <w:shd w:val="clear" w:color="auto" w:fill="auto"/>
            <w:vAlign w:val="center"/>
          </w:tcPr>
          <w:p w:rsidR="00224E7D" w:rsidRPr="00341F15" w:rsidRDefault="00224E7D" w:rsidP="004E3D9F">
            <w:pPr>
              <w:spacing w:before="120" w:after="0" w:line="240" w:lineRule="auto"/>
              <w:jc w:val="center"/>
              <w:rPr>
                <w:rFonts w:ascii="Times New Roman" w:eastAsia="Times New Roman" w:hAnsi="Times New Roman" w:cs="Calibri"/>
                <w:sz w:val="24"/>
                <w:szCs w:val="24"/>
                <w:lang w:eastAsia="ar-SA"/>
              </w:rPr>
            </w:pPr>
            <w:r w:rsidRPr="00341F15">
              <w:rPr>
                <w:rFonts w:ascii="Times New Roman" w:eastAsia="Times New Roman" w:hAnsi="Times New Roman" w:cs="Calibri"/>
                <w:b/>
                <w:sz w:val="24"/>
                <w:szCs w:val="24"/>
                <w:lang w:eastAsia="ar-SA"/>
              </w:rPr>
              <w:t>Problémák, jelenségek, gyakorlati alkalmazások, ismeretek</w:t>
            </w:r>
          </w:p>
        </w:tc>
        <w:tc>
          <w:tcPr>
            <w:tcW w:w="3444" w:type="dxa"/>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Követelmények</w:t>
            </w:r>
          </w:p>
        </w:tc>
        <w:tc>
          <w:tcPr>
            <w:tcW w:w="2383" w:type="dxa"/>
            <w:gridSpan w:val="2"/>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Kapcsolódási pontok</w:t>
            </w:r>
          </w:p>
        </w:tc>
      </w:tr>
      <w:tr w:rsidR="00224E7D" w:rsidRPr="00341F15" w:rsidTr="004E3D9F">
        <w:trPr>
          <w:gridAfter w:val="1"/>
          <w:wAfter w:w="27" w:type="dxa"/>
        </w:trPr>
        <w:tc>
          <w:tcPr>
            <w:tcW w:w="3444" w:type="dxa"/>
            <w:gridSpan w:val="3"/>
            <w:shd w:val="clear" w:color="auto" w:fill="auto"/>
          </w:tcPr>
          <w:p w:rsidR="00224E7D" w:rsidRPr="00341F15" w:rsidRDefault="00224E7D" w:rsidP="004E3D9F">
            <w:pPr>
              <w:snapToGrid w:val="0"/>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Az elektromágneses rezgőkör, elektromágneses rezgések.</w:t>
            </w:r>
          </w:p>
        </w:tc>
        <w:tc>
          <w:tcPr>
            <w:tcW w:w="3444" w:type="dxa"/>
            <w:shd w:val="clear" w:color="auto" w:fill="auto"/>
          </w:tcPr>
          <w:p w:rsidR="00224E7D" w:rsidRPr="00341F15" w:rsidRDefault="00224E7D" w:rsidP="004E3D9F">
            <w:pPr>
              <w:snapToGrid w:val="0"/>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A tanuló ismerje az elektromágneses rezgőkör felépítését és működését.</w:t>
            </w:r>
          </w:p>
        </w:tc>
        <w:tc>
          <w:tcPr>
            <w:tcW w:w="2383" w:type="dxa"/>
            <w:gridSpan w:val="2"/>
            <w:vMerge w:val="restart"/>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i/>
                <w:sz w:val="24"/>
                <w:szCs w:val="24"/>
                <w:lang w:eastAsia="ar-SA"/>
              </w:rPr>
              <w:t>Technika, életvitel és gyakorlat</w:t>
            </w:r>
            <w:r w:rsidRPr="00341F15">
              <w:rPr>
                <w:rFonts w:ascii="Times New Roman" w:eastAsia="Times New Roman" w:hAnsi="Times New Roman" w:cs="Calibri"/>
                <w:sz w:val="24"/>
                <w:szCs w:val="24"/>
                <w:lang w:eastAsia="ar-SA"/>
              </w:rPr>
              <w:t>: kommunikációs eszközök, információtovábbítás üvegszálas kábelen, levegőben, az információ tárolásának lehetőségei.</w:t>
            </w:r>
          </w:p>
          <w:p w:rsidR="00224E7D" w:rsidRPr="00341F15" w:rsidRDefault="00224E7D" w:rsidP="004E3D9F">
            <w:pPr>
              <w:spacing w:after="0" w:line="240" w:lineRule="auto"/>
              <w:rPr>
                <w:rFonts w:ascii="Times New Roman" w:eastAsia="Times New Roman" w:hAnsi="Times New Roman" w:cs="Calibri"/>
                <w:i/>
                <w:sz w:val="24"/>
                <w:szCs w:val="24"/>
                <w:lang w:eastAsia="ar-SA"/>
              </w:rPr>
            </w:pP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i/>
                <w:sz w:val="24"/>
                <w:szCs w:val="24"/>
                <w:lang w:eastAsia="ar-SA"/>
              </w:rPr>
              <w:t>Biológia-egészségtan</w:t>
            </w:r>
            <w:r w:rsidRPr="00341F15">
              <w:rPr>
                <w:rFonts w:ascii="Times New Roman" w:eastAsia="Times New Roman" w:hAnsi="Times New Roman" w:cs="Calibri"/>
                <w:sz w:val="24"/>
                <w:szCs w:val="24"/>
                <w:lang w:eastAsia="ar-SA"/>
              </w:rPr>
              <w:t>: élettani hatások, a képalkotó diagnosztikai eljárások, a megelőzés szerepe.</w:t>
            </w:r>
          </w:p>
          <w:p w:rsidR="00224E7D" w:rsidRPr="00341F15" w:rsidRDefault="00224E7D" w:rsidP="004E3D9F">
            <w:pPr>
              <w:spacing w:after="0" w:line="240" w:lineRule="auto"/>
              <w:rPr>
                <w:rFonts w:ascii="Times New Roman" w:eastAsia="Times New Roman" w:hAnsi="Times New Roman" w:cs="Calibri"/>
                <w:i/>
                <w:sz w:val="24"/>
                <w:szCs w:val="24"/>
                <w:lang w:eastAsia="ar-SA"/>
              </w:rPr>
            </w:pP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i/>
                <w:sz w:val="24"/>
                <w:szCs w:val="24"/>
                <w:lang w:eastAsia="ar-SA"/>
              </w:rPr>
              <w:t>Informatika</w:t>
            </w:r>
            <w:r w:rsidRPr="00341F15">
              <w:rPr>
                <w:rFonts w:ascii="Times New Roman" w:eastAsia="Times New Roman" w:hAnsi="Times New Roman" w:cs="Calibri"/>
                <w:sz w:val="24"/>
                <w:szCs w:val="24"/>
                <w:lang w:eastAsia="ar-SA"/>
              </w:rPr>
              <w:t xml:space="preserve">: információtovábbítás jogi szabályozása, internetjogok és </w:t>
            </w:r>
            <w:r w:rsidRPr="00341F15">
              <w:rPr>
                <w:rFonts w:ascii="Times New Roman" w:eastAsia="Times New Roman" w:hAnsi="Times New Roman" w:cs="Calibri"/>
                <w:sz w:val="24"/>
                <w:szCs w:val="24"/>
                <w:lang w:eastAsia="ar-SA"/>
              </w:rPr>
              <w:br/>
            </w:r>
            <w:proofErr w:type="spellStart"/>
            <w:r w:rsidRPr="00341F15">
              <w:rPr>
                <w:rFonts w:ascii="Times New Roman" w:eastAsia="Times New Roman" w:hAnsi="Times New Roman" w:cs="Calibri"/>
                <w:sz w:val="24"/>
                <w:szCs w:val="24"/>
                <w:lang w:eastAsia="ar-SA"/>
              </w:rPr>
              <w:t>-szabályok</w:t>
            </w:r>
            <w:proofErr w:type="spellEnd"/>
            <w:r w:rsidRPr="00341F15">
              <w:rPr>
                <w:rFonts w:ascii="Times New Roman" w:eastAsia="Times New Roman" w:hAnsi="Times New Roman" w:cs="Calibri"/>
                <w:sz w:val="24"/>
                <w:szCs w:val="24"/>
                <w:lang w:eastAsia="ar-SA"/>
              </w:rPr>
              <w:t xml:space="preserve">. </w:t>
            </w:r>
          </w:p>
          <w:p w:rsidR="00224E7D" w:rsidRPr="00341F15" w:rsidRDefault="00224E7D" w:rsidP="004E3D9F">
            <w:pPr>
              <w:spacing w:after="0" w:line="240" w:lineRule="auto"/>
              <w:rPr>
                <w:rFonts w:ascii="Times New Roman" w:eastAsia="Times New Roman" w:hAnsi="Times New Roman" w:cs="Calibri"/>
                <w:i/>
                <w:sz w:val="24"/>
                <w:szCs w:val="24"/>
                <w:lang w:eastAsia="ar-SA"/>
              </w:rPr>
            </w:pPr>
          </w:p>
          <w:p w:rsidR="00224E7D" w:rsidRPr="00341F15" w:rsidRDefault="00224E7D" w:rsidP="004E3D9F">
            <w:pPr>
              <w:spacing w:after="0" w:line="240" w:lineRule="auto"/>
              <w:rPr>
                <w:rFonts w:ascii="Times New Roman" w:eastAsia="Times New Roman" w:hAnsi="Times New Roman" w:cs="Calibri"/>
                <w:b/>
                <w:sz w:val="24"/>
                <w:szCs w:val="24"/>
                <w:lang w:eastAsia="ar-SA"/>
              </w:rPr>
            </w:pPr>
            <w:r w:rsidRPr="00341F15">
              <w:rPr>
                <w:rFonts w:ascii="Times New Roman" w:eastAsia="Times New Roman" w:hAnsi="Times New Roman" w:cs="Calibri"/>
                <w:i/>
                <w:sz w:val="24"/>
                <w:szCs w:val="24"/>
                <w:lang w:eastAsia="ar-SA"/>
              </w:rPr>
              <w:t>Vizuális kultúra</w:t>
            </w:r>
            <w:r w:rsidRPr="00341F15">
              <w:rPr>
                <w:rFonts w:ascii="Times New Roman" w:eastAsia="Times New Roman" w:hAnsi="Times New Roman" w:cs="Calibri"/>
                <w:sz w:val="24"/>
                <w:szCs w:val="24"/>
                <w:lang w:eastAsia="ar-SA"/>
              </w:rPr>
              <w:t>: Képalkotó eljárások alkalmazása a digitális művészetekben, művészi reprodukciók. A média szerepe.</w:t>
            </w:r>
          </w:p>
        </w:tc>
      </w:tr>
      <w:tr w:rsidR="00224E7D" w:rsidRPr="00341F15" w:rsidTr="004E3D9F">
        <w:trPr>
          <w:gridAfter w:val="1"/>
          <w:wAfter w:w="27" w:type="dxa"/>
        </w:trPr>
        <w:tc>
          <w:tcPr>
            <w:tcW w:w="3444" w:type="dxa"/>
            <w:gridSpan w:val="3"/>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i/>
                <w:sz w:val="24"/>
                <w:szCs w:val="24"/>
                <w:lang w:eastAsia="ar-SA"/>
              </w:rPr>
              <w:t>Elektromágneses hullám, hullámjelenségek.</w:t>
            </w:r>
          </w:p>
          <w:p w:rsidR="00224E7D" w:rsidRPr="00341F15" w:rsidRDefault="00224E7D" w:rsidP="004E3D9F">
            <w:pPr>
              <w:spacing w:after="0" w:line="240" w:lineRule="auto"/>
              <w:rPr>
                <w:rFonts w:ascii="Times New Roman" w:eastAsia="Times New Roman" w:hAnsi="Times New Roman" w:cs="Calibri"/>
                <w:b/>
                <w:sz w:val="24"/>
                <w:szCs w:val="24"/>
                <w:lang w:eastAsia="ar-SA"/>
              </w:rPr>
            </w:pP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Jelenségek, gyakorlati alkalmazások: információtovábbítás elektromágneses hullámokkal.</w:t>
            </w:r>
          </w:p>
        </w:tc>
        <w:tc>
          <w:tcPr>
            <w:tcW w:w="3444"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Ismerje az elektromágneses hullám fogalmát, tudja, hogy az elektromágneses hullámok fénysebességgel terjednek, a terjedéshez nincs szükség közegre. Távoli, rezonanciára hangolt rezgőkörök között az elektromágneses hullámok révén energiaátvitel lehetséges fémes összeköttetés nélkül. Az információtovábbítás új útjai.</w:t>
            </w:r>
          </w:p>
        </w:tc>
        <w:tc>
          <w:tcPr>
            <w:tcW w:w="2383" w:type="dxa"/>
            <w:gridSpan w:val="2"/>
            <w:vMerge/>
            <w:shd w:val="clear" w:color="auto" w:fill="auto"/>
          </w:tcPr>
          <w:p w:rsidR="00224E7D" w:rsidRPr="00341F15" w:rsidRDefault="00224E7D" w:rsidP="004E3D9F">
            <w:pPr>
              <w:spacing w:after="0" w:line="240" w:lineRule="auto"/>
              <w:rPr>
                <w:rFonts w:ascii="Times New Roman" w:eastAsia="Times New Roman" w:hAnsi="Times New Roman" w:cs="Calibri"/>
                <w:i/>
                <w:sz w:val="24"/>
                <w:szCs w:val="24"/>
                <w:lang w:eastAsia="ar-SA"/>
              </w:rPr>
            </w:pPr>
          </w:p>
        </w:tc>
      </w:tr>
      <w:tr w:rsidR="00224E7D" w:rsidRPr="00341F15" w:rsidTr="004E3D9F">
        <w:trPr>
          <w:gridAfter w:val="1"/>
          <w:wAfter w:w="27" w:type="dxa"/>
        </w:trPr>
        <w:tc>
          <w:tcPr>
            <w:tcW w:w="3444" w:type="dxa"/>
            <w:gridSpan w:val="3"/>
            <w:shd w:val="clear" w:color="auto" w:fill="auto"/>
          </w:tcPr>
          <w:p w:rsidR="00224E7D" w:rsidRPr="00341F15" w:rsidRDefault="00224E7D" w:rsidP="004E3D9F">
            <w:pPr>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Az elektromágneses spektrum.</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Jelenségek, gyakorlati alkalmazások:</w:t>
            </w:r>
          </w:p>
          <w:p w:rsidR="00224E7D" w:rsidRPr="00341F15" w:rsidRDefault="00224E7D" w:rsidP="004E3D9F">
            <w:pPr>
              <w:spacing w:after="0" w:line="240" w:lineRule="auto"/>
              <w:rPr>
                <w:rFonts w:ascii="Times New Roman" w:eastAsia="Times New Roman" w:hAnsi="Times New Roman" w:cs="Calibri"/>
                <w:b/>
                <w:sz w:val="24"/>
                <w:szCs w:val="24"/>
                <w:lang w:eastAsia="ar-SA"/>
              </w:rPr>
            </w:pPr>
            <w:proofErr w:type="spellStart"/>
            <w:r w:rsidRPr="00341F15">
              <w:rPr>
                <w:rFonts w:ascii="Times New Roman" w:eastAsia="Times New Roman" w:hAnsi="Times New Roman" w:cs="Calibri"/>
                <w:sz w:val="24"/>
                <w:szCs w:val="24"/>
                <w:lang w:eastAsia="ar-SA"/>
              </w:rPr>
              <w:t>hőfénykép</w:t>
            </w:r>
            <w:proofErr w:type="spellEnd"/>
            <w:r w:rsidRPr="00341F15">
              <w:rPr>
                <w:rFonts w:ascii="Times New Roman" w:eastAsia="Times New Roman" w:hAnsi="Times New Roman" w:cs="Calibri"/>
                <w:sz w:val="24"/>
                <w:szCs w:val="24"/>
                <w:lang w:eastAsia="ar-SA"/>
              </w:rPr>
              <w:t>, röntgenteleszkóp, rádiótávcső.</w:t>
            </w:r>
          </w:p>
        </w:tc>
        <w:tc>
          <w:tcPr>
            <w:tcW w:w="3444"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Ismerje az elektromágneses hullámok frekvenciatartományokra osztható spektrumát és az egyes tartományok jellemzőit.</w:t>
            </w:r>
          </w:p>
        </w:tc>
        <w:tc>
          <w:tcPr>
            <w:tcW w:w="2383" w:type="dxa"/>
            <w:gridSpan w:val="2"/>
            <w:vMerge/>
            <w:shd w:val="clear" w:color="auto" w:fill="auto"/>
          </w:tcPr>
          <w:p w:rsidR="00224E7D" w:rsidRPr="00341F15" w:rsidRDefault="00224E7D" w:rsidP="004E3D9F">
            <w:pPr>
              <w:spacing w:after="0" w:line="240" w:lineRule="auto"/>
              <w:rPr>
                <w:rFonts w:ascii="Times New Roman" w:eastAsia="Times New Roman" w:hAnsi="Times New Roman" w:cs="Calibri"/>
                <w:i/>
                <w:sz w:val="24"/>
                <w:szCs w:val="24"/>
                <w:lang w:eastAsia="ar-SA"/>
              </w:rPr>
            </w:pPr>
          </w:p>
        </w:tc>
      </w:tr>
      <w:tr w:rsidR="00224E7D" w:rsidRPr="00341F15" w:rsidTr="004E3D9F">
        <w:trPr>
          <w:gridAfter w:val="1"/>
          <w:wAfter w:w="27" w:type="dxa"/>
          <w:trHeight w:val="74"/>
        </w:trPr>
        <w:tc>
          <w:tcPr>
            <w:tcW w:w="3444" w:type="dxa"/>
            <w:gridSpan w:val="3"/>
            <w:shd w:val="clear" w:color="auto" w:fill="auto"/>
          </w:tcPr>
          <w:p w:rsidR="00224E7D" w:rsidRPr="00341F15" w:rsidRDefault="00224E7D" w:rsidP="004E3D9F">
            <w:pPr>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Az elektromágneses hullámok gyakorlati alkalmazása.</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 xml:space="preserve">Jelenségek, gyakorlati alkalmazások: a rádiózás fizikai alapjai. A tévéadás és </w:t>
            </w:r>
            <w:proofErr w:type="spellStart"/>
            <w:r w:rsidRPr="00341F15">
              <w:rPr>
                <w:rFonts w:ascii="Times New Roman" w:eastAsia="Times New Roman" w:hAnsi="Times New Roman" w:cs="Calibri"/>
                <w:sz w:val="24"/>
                <w:szCs w:val="24"/>
                <w:lang w:eastAsia="ar-SA"/>
              </w:rPr>
              <w:t>-vétel</w:t>
            </w:r>
            <w:proofErr w:type="spellEnd"/>
            <w:r w:rsidRPr="00341F15">
              <w:rPr>
                <w:rFonts w:ascii="Times New Roman" w:eastAsia="Times New Roman" w:hAnsi="Times New Roman" w:cs="Calibri"/>
                <w:sz w:val="24"/>
                <w:szCs w:val="24"/>
                <w:lang w:eastAsia="ar-SA"/>
              </w:rPr>
              <w:t xml:space="preserve"> elvi alapjai. A GPS műholdas helymeghatározás. A mobiltelefon. A mikrohullámú sütő.</w:t>
            </w:r>
          </w:p>
        </w:tc>
        <w:tc>
          <w:tcPr>
            <w:tcW w:w="3444"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Tudja, hogy az elektromágneses hullámban energia terjed.</w:t>
            </w:r>
          </w:p>
          <w:p w:rsidR="00224E7D" w:rsidRPr="00341F15" w:rsidRDefault="00224E7D" w:rsidP="004E3D9F">
            <w:pPr>
              <w:spacing w:after="0" w:line="240" w:lineRule="auto"/>
              <w:rPr>
                <w:rFonts w:ascii="Times New Roman" w:eastAsia="Times New Roman" w:hAnsi="Times New Roman" w:cs="Calibri"/>
                <w:sz w:val="24"/>
                <w:szCs w:val="24"/>
                <w:lang w:eastAsia="ar-SA"/>
              </w:rPr>
            </w:pP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Legyen képes példákon bemutatni az elektromágneses hullámok gyakorlati alkalmazását.</w:t>
            </w:r>
          </w:p>
        </w:tc>
        <w:tc>
          <w:tcPr>
            <w:tcW w:w="2383" w:type="dxa"/>
            <w:gridSpan w:val="2"/>
            <w:vMerge/>
            <w:shd w:val="clear" w:color="auto" w:fill="auto"/>
          </w:tcPr>
          <w:p w:rsidR="00224E7D" w:rsidRPr="00341F15" w:rsidRDefault="00224E7D" w:rsidP="004E3D9F">
            <w:pPr>
              <w:spacing w:after="0" w:line="240" w:lineRule="auto"/>
              <w:rPr>
                <w:rFonts w:ascii="Times New Roman" w:eastAsia="Times New Roman" w:hAnsi="Times New Roman" w:cs="Calibri"/>
                <w:sz w:val="24"/>
                <w:szCs w:val="24"/>
                <w:lang w:eastAsia="ar-SA"/>
              </w:rPr>
            </w:pPr>
          </w:p>
        </w:tc>
      </w:tr>
      <w:tr w:rsidR="00224E7D" w:rsidRPr="00341F15" w:rsidTr="004E3D9F">
        <w:tc>
          <w:tcPr>
            <w:tcW w:w="1849" w:type="dxa"/>
            <w:shd w:val="clear" w:color="auto" w:fill="auto"/>
            <w:vAlign w:val="center"/>
          </w:tcPr>
          <w:p w:rsidR="00224E7D" w:rsidRPr="00341F15" w:rsidRDefault="00224E7D" w:rsidP="004E3D9F">
            <w:pPr>
              <w:widowControl w:val="0"/>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Kulcsfogalmak/ fogalmak</w:t>
            </w:r>
          </w:p>
        </w:tc>
        <w:tc>
          <w:tcPr>
            <w:tcW w:w="7449" w:type="dxa"/>
            <w:gridSpan w:val="6"/>
            <w:shd w:val="clear" w:color="auto" w:fill="auto"/>
          </w:tcPr>
          <w:p w:rsidR="00224E7D" w:rsidRPr="00341F15" w:rsidRDefault="00224E7D" w:rsidP="004E3D9F">
            <w:pPr>
              <w:widowControl w:val="0"/>
              <w:snapToGrid w:val="0"/>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Elektromágneses rezgőkör, rezgés, rezonancia, elektromágneses hullám, elektromágneses spektrum.</w:t>
            </w:r>
          </w:p>
        </w:tc>
      </w:tr>
    </w:tbl>
    <w:p w:rsidR="00224E7D" w:rsidRPr="00341F15" w:rsidRDefault="00224E7D" w:rsidP="00224E7D">
      <w:pPr>
        <w:spacing w:after="0" w:line="240" w:lineRule="auto"/>
        <w:rPr>
          <w:rFonts w:ascii="Times New Roman" w:eastAsia="Times New Roman" w:hAnsi="Times New Roman" w:cs="Calibri"/>
          <w:sz w:val="24"/>
          <w:szCs w:val="24"/>
          <w:lang w:eastAsia="ar-SA"/>
        </w:rPr>
      </w:pPr>
    </w:p>
    <w:p w:rsidR="00224E7D" w:rsidRPr="00341F15" w:rsidRDefault="00224E7D" w:rsidP="00224E7D">
      <w:pPr>
        <w:spacing w:after="0" w:line="240" w:lineRule="auto"/>
        <w:rPr>
          <w:rFonts w:ascii="Times New Roman" w:eastAsia="Times New Roman" w:hAnsi="Times New Roman" w:cs="Calibri"/>
          <w:sz w:val="24"/>
          <w:szCs w:val="24"/>
          <w:lang w:eastAsia="ar-SA"/>
        </w:rPr>
      </w:pPr>
    </w:p>
    <w:tbl>
      <w:tblPr>
        <w:tblW w:w="92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7"/>
        <w:gridCol w:w="363"/>
        <w:gridCol w:w="1205"/>
        <w:gridCol w:w="3444"/>
        <w:gridCol w:w="1191"/>
        <w:gridCol w:w="1191"/>
        <w:gridCol w:w="27"/>
      </w:tblGrid>
      <w:tr w:rsidR="00224E7D" w:rsidRPr="00341F15" w:rsidTr="004E3D9F">
        <w:trPr>
          <w:gridAfter w:val="1"/>
          <w:wAfter w:w="27" w:type="dxa"/>
        </w:trPr>
        <w:tc>
          <w:tcPr>
            <w:tcW w:w="2240" w:type="dxa"/>
            <w:gridSpan w:val="2"/>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lastRenderedPageBreak/>
              <w:t>Tematikai egység</w:t>
            </w:r>
          </w:p>
        </w:tc>
        <w:tc>
          <w:tcPr>
            <w:tcW w:w="5840" w:type="dxa"/>
            <w:gridSpan w:val="3"/>
            <w:shd w:val="clear" w:color="auto" w:fill="auto"/>
            <w:vAlign w:val="center"/>
          </w:tcPr>
          <w:p w:rsidR="00224E7D" w:rsidRPr="00341F15" w:rsidRDefault="00224E7D" w:rsidP="004E3D9F">
            <w:pPr>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Hullám- és sugároptika</w:t>
            </w:r>
          </w:p>
        </w:tc>
        <w:tc>
          <w:tcPr>
            <w:tcW w:w="1191" w:type="dxa"/>
            <w:shd w:val="clear" w:color="auto" w:fill="auto"/>
            <w:vAlign w:val="center"/>
          </w:tcPr>
          <w:p w:rsidR="00224E7D" w:rsidRPr="00341F15" w:rsidRDefault="00AD780E" w:rsidP="004E3D9F">
            <w:pPr>
              <w:snapToGrid w:val="0"/>
              <w:spacing w:before="120"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Órakeret 12</w:t>
            </w:r>
            <w:r w:rsidR="00224E7D" w:rsidRPr="00341F15">
              <w:rPr>
                <w:rFonts w:ascii="Times New Roman" w:eastAsia="Times New Roman" w:hAnsi="Times New Roman" w:cs="Calibri"/>
                <w:b/>
                <w:sz w:val="24"/>
                <w:szCs w:val="24"/>
                <w:lang w:eastAsia="ar-SA"/>
              </w:rPr>
              <w:t xml:space="preserve"> óra</w:t>
            </w:r>
          </w:p>
        </w:tc>
      </w:tr>
      <w:tr w:rsidR="00224E7D" w:rsidRPr="00341F15" w:rsidTr="004E3D9F">
        <w:trPr>
          <w:gridAfter w:val="1"/>
          <w:wAfter w:w="27" w:type="dxa"/>
        </w:trPr>
        <w:tc>
          <w:tcPr>
            <w:tcW w:w="2240" w:type="dxa"/>
            <w:gridSpan w:val="2"/>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Előzetes tudás</w:t>
            </w:r>
          </w:p>
        </w:tc>
        <w:tc>
          <w:tcPr>
            <w:tcW w:w="7031" w:type="dxa"/>
            <w:gridSpan w:val="4"/>
            <w:shd w:val="clear" w:color="auto" w:fill="auto"/>
          </w:tcPr>
          <w:p w:rsidR="00224E7D" w:rsidRPr="00341F15" w:rsidRDefault="00224E7D" w:rsidP="004E3D9F">
            <w:pPr>
              <w:snapToGrid w:val="0"/>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 xml:space="preserve">Korábbi geometriai optikai ismeretek, hullámtulajdonságok, elektromágneses spektrum. </w:t>
            </w:r>
          </w:p>
        </w:tc>
      </w:tr>
      <w:tr w:rsidR="00224E7D" w:rsidRPr="00341F15" w:rsidTr="004E3D9F">
        <w:trPr>
          <w:gridAfter w:val="1"/>
          <w:wAfter w:w="27" w:type="dxa"/>
        </w:trPr>
        <w:tc>
          <w:tcPr>
            <w:tcW w:w="2240" w:type="dxa"/>
            <w:gridSpan w:val="2"/>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A tematikai egység nevelési-fejlesztési céljai</w:t>
            </w:r>
          </w:p>
        </w:tc>
        <w:tc>
          <w:tcPr>
            <w:tcW w:w="7031" w:type="dxa"/>
            <w:gridSpan w:val="4"/>
            <w:shd w:val="clear" w:color="auto" w:fill="auto"/>
          </w:tcPr>
          <w:p w:rsidR="00224E7D" w:rsidRPr="00341F15" w:rsidRDefault="00224E7D" w:rsidP="004E3D9F">
            <w:pPr>
              <w:snapToGrid w:val="0"/>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A fény és a fényjelenségek tárgyalása az elektromágneses hullámokról tanultak alapján. A fény gyakorlati szempontból kiemelt szerepének tudatosítása, hétköznapi fényjelenségek és optikai eszközök működésének értelmezése.</w:t>
            </w:r>
          </w:p>
        </w:tc>
      </w:tr>
      <w:tr w:rsidR="00224E7D" w:rsidRPr="00341F15" w:rsidTr="004E3D9F">
        <w:trPr>
          <w:gridAfter w:val="1"/>
          <w:wAfter w:w="27" w:type="dxa"/>
        </w:trPr>
        <w:tc>
          <w:tcPr>
            <w:tcW w:w="3445" w:type="dxa"/>
            <w:gridSpan w:val="3"/>
            <w:shd w:val="clear" w:color="auto" w:fill="auto"/>
            <w:vAlign w:val="center"/>
          </w:tcPr>
          <w:p w:rsidR="00224E7D" w:rsidRPr="00341F15" w:rsidRDefault="00224E7D" w:rsidP="004E3D9F">
            <w:pPr>
              <w:spacing w:before="120" w:after="0" w:line="240" w:lineRule="auto"/>
              <w:jc w:val="center"/>
              <w:rPr>
                <w:rFonts w:ascii="Times New Roman" w:eastAsia="Times New Roman" w:hAnsi="Times New Roman" w:cs="Calibri"/>
                <w:sz w:val="24"/>
                <w:szCs w:val="24"/>
                <w:lang w:eastAsia="ar-SA"/>
              </w:rPr>
            </w:pPr>
            <w:r w:rsidRPr="00341F15">
              <w:rPr>
                <w:rFonts w:ascii="Times New Roman" w:eastAsia="Times New Roman" w:hAnsi="Times New Roman" w:cs="Calibri"/>
                <w:b/>
                <w:sz w:val="24"/>
                <w:szCs w:val="24"/>
                <w:lang w:eastAsia="ar-SA"/>
              </w:rPr>
              <w:t>Problémák, jelenségek, gyakorlati alkalmazások, ismeretek</w:t>
            </w:r>
          </w:p>
        </w:tc>
        <w:tc>
          <w:tcPr>
            <w:tcW w:w="3444" w:type="dxa"/>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Követelmények</w:t>
            </w:r>
          </w:p>
        </w:tc>
        <w:tc>
          <w:tcPr>
            <w:tcW w:w="2382" w:type="dxa"/>
            <w:gridSpan w:val="2"/>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Kapcsolódási pontok</w:t>
            </w:r>
          </w:p>
        </w:tc>
      </w:tr>
      <w:tr w:rsidR="00224E7D" w:rsidRPr="00341F15" w:rsidTr="004E3D9F">
        <w:trPr>
          <w:gridAfter w:val="1"/>
          <w:wAfter w:w="27" w:type="dxa"/>
        </w:trPr>
        <w:tc>
          <w:tcPr>
            <w:tcW w:w="3445" w:type="dxa"/>
            <w:gridSpan w:val="3"/>
            <w:shd w:val="clear" w:color="auto" w:fill="auto"/>
          </w:tcPr>
          <w:p w:rsidR="00224E7D" w:rsidRPr="00341F15" w:rsidRDefault="00224E7D" w:rsidP="004E3D9F">
            <w:pPr>
              <w:snapToGrid w:val="0"/>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 xml:space="preserve">A </w:t>
            </w:r>
            <w:proofErr w:type="gramStart"/>
            <w:r w:rsidRPr="00341F15">
              <w:rPr>
                <w:rFonts w:ascii="Times New Roman" w:eastAsia="Times New Roman" w:hAnsi="Times New Roman" w:cs="Calibri"/>
                <w:i/>
                <w:sz w:val="24"/>
                <w:szCs w:val="24"/>
                <w:lang w:eastAsia="ar-SA"/>
              </w:rPr>
              <w:t>fény</w:t>
            </w:r>
            <w:proofErr w:type="gramEnd"/>
            <w:r w:rsidRPr="00341F15">
              <w:rPr>
                <w:rFonts w:ascii="Times New Roman" w:eastAsia="Times New Roman" w:hAnsi="Times New Roman" w:cs="Calibri"/>
                <w:i/>
                <w:sz w:val="24"/>
                <w:szCs w:val="24"/>
                <w:lang w:eastAsia="ar-SA"/>
              </w:rPr>
              <w:t xml:space="preserve"> mint elektromágneses hullám.</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 xml:space="preserve">Jelenségek, gyakorlati alkalmazások: a </w:t>
            </w:r>
            <w:proofErr w:type="gramStart"/>
            <w:r w:rsidRPr="00341F15">
              <w:rPr>
                <w:rFonts w:ascii="Times New Roman" w:eastAsia="Times New Roman" w:hAnsi="Times New Roman" w:cs="Calibri"/>
                <w:sz w:val="24"/>
                <w:szCs w:val="24"/>
                <w:lang w:eastAsia="ar-SA"/>
              </w:rPr>
              <w:t>lézer</w:t>
            </w:r>
            <w:proofErr w:type="gramEnd"/>
            <w:r w:rsidRPr="00341F15">
              <w:rPr>
                <w:rFonts w:ascii="Times New Roman" w:eastAsia="Times New Roman" w:hAnsi="Times New Roman" w:cs="Calibri"/>
                <w:sz w:val="24"/>
                <w:szCs w:val="24"/>
                <w:lang w:eastAsia="ar-SA"/>
              </w:rPr>
              <w:t xml:space="preserve"> mint fényforrás, a lézer sokirányú alkalmazása.</w:t>
            </w:r>
          </w:p>
          <w:p w:rsidR="00224E7D" w:rsidRPr="00341F15" w:rsidRDefault="00224E7D" w:rsidP="004E3D9F">
            <w:pPr>
              <w:spacing w:after="0" w:line="240" w:lineRule="auto"/>
              <w:rPr>
                <w:rFonts w:ascii="Times New Roman" w:eastAsia="Times New Roman" w:hAnsi="Times New Roman" w:cs="Calibri"/>
                <w:sz w:val="24"/>
                <w:szCs w:val="24"/>
                <w:lang w:eastAsia="ar-SA"/>
              </w:rPr>
            </w:pPr>
          </w:p>
          <w:p w:rsidR="00224E7D" w:rsidRPr="00341F15" w:rsidRDefault="00224E7D" w:rsidP="004E3D9F">
            <w:pPr>
              <w:spacing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A fény terjedése, a vákuumbeli fénysebesség.</w:t>
            </w:r>
          </w:p>
          <w:p w:rsidR="00224E7D" w:rsidRPr="00341F15" w:rsidRDefault="00224E7D" w:rsidP="004E3D9F">
            <w:pPr>
              <w:spacing w:after="0" w:line="240" w:lineRule="auto"/>
              <w:rPr>
                <w:rFonts w:ascii="Times New Roman" w:eastAsia="Times New Roman" w:hAnsi="Times New Roman" w:cs="Calibri"/>
                <w:b/>
                <w:sz w:val="24"/>
                <w:szCs w:val="24"/>
                <w:lang w:eastAsia="ar-SA"/>
              </w:rPr>
            </w:pPr>
            <w:r w:rsidRPr="00341F15">
              <w:rPr>
                <w:rFonts w:ascii="Times New Roman" w:eastAsia="Times New Roman" w:hAnsi="Times New Roman" w:cs="Calibri"/>
                <w:sz w:val="24"/>
                <w:szCs w:val="24"/>
                <w:lang w:eastAsia="ar-SA"/>
              </w:rPr>
              <w:t>A történelmi kísérletek a fény terjedési sebességének meghatározására.</w:t>
            </w:r>
          </w:p>
        </w:tc>
        <w:tc>
          <w:tcPr>
            <w:tcW w:w="3444" w:type="dxa"/>
            <w:shd w:val="clear" w:color="auto" w:fill="auto"/>
          </w:tcPr>
          <w:p w:rsidR="00224E7D" w:rsidRPr="00341F15" w:rsidRDefault="00224E7D" w:rsidP="004E3D9F">
            <w:pPr>
              <w:snapToGrid w:val="0"/>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 xml:space="preserve">Tudja a tanuló, hogy a fény elektromágneses hullám, az elektromágneses spektrum egy meghatározott frekvenciatartományához tartozik. </w:t>
            </w:r>
          </w:p>
          <w:p w:rsidR="00224E7D" w:rsidRPr="00341F15" w:rsidRDefault="00224E7D" w:rsidP="004E3D9F">
            <w:pPr>
              <w:snapToGrid w:val="0"/>
              <w:spacing w:after="0" w:line="240" w:lineRule="auto"/>
              <w:rPr>
                <w:rFonts w:ascii="Times New Roman" w:eastAsia="Times New Roman" w:hAnsi="Times New Roman" w:cs="Calibri"/>
                <w:sz w:val="24"/>
                <w:szCs w:val="24"/>
                <w:lang w:eastAsia="ar-SA"/>
              </w:rPr>
            </w:pPr>
          </w:p>
          <w:p w:rsidR="00224E7D" w:rsidRPr="00341F15" w:rsidRDefault="00224E7D" w:rsidP="004E3D9F">
            <w:pPr>
              <w:snapToGrid w:val="0"/>
              <w:spacing w:after="0" w:line="240" w:lineRule="auto"/>
              <w:rPr>
                <w:rFonts w:ascii="Times New Roman" w:eastAsia="Times New Roman" w:hAnsi="Times New Roman" w:cs="Calibri"/>
                <w:b/>
                <w:sz w:val="24"/>
                <w:szCs w:val="24"/>
                <w:lang w:eastAsia="ar-SA"/>
              </w:rPr>
            </w:pPr>
            <w:r w:rsidRPr="00341F15">
              <w:rPr>
                <w:rFonts w:ascii="Times New Roman" w:eastAsia="Times New Roman" w:hAnsi="Times New Roman" w:cs="Calibri"/>
                <w:sz w:val="24"/>
                <w:szCs w:val="24"/>
                <w:lang w:eastAsia="ar-SA"/>
              </w:rPr>
              <w:t>Tudja a vákuumbeli fénysebesség értékét és azt, hogy mai tudásunk szerint ennél nagyobb sebesség nem létezhet (határsebesség).</w:t>
            </w:r>
          </w:p>
        </w:tc>
        <w:tc>
          <w:tcPr>
            <w:tcW w:w="2382" w:type="dxa"/>
            <w:gridSpan w:val="2"/>
            <w:vMerge w:val="restart"/>
            <w:shd w:val="clear" w:color="auto" w:fill="auto"/>
          </w:tcPr>
          <w:p w:rsidR="00224E7D" w:rsidRPr="00341F15" w:rsidRDefault="00224E7D" w:rsidP="004E3D9F">
            <w:pPr>
              <w:autoSpaceDE w:val="0"/>
              <w:spacing w:before="120" w:after="0" w:line="240" w:lineRule="auto"/>
              <w:rPr>
                <w:rFonts w:ascii="Times New Roman" w:eastAsia="ArialMT" w:hAnsi="Times New Roman" w:cs="Calibri"/>
                <w:sz w:val="24"/>
                <w:szCs w:val="24"/>
                <w:lang w:eastAsia="he-IL" w:bidi="he-IL"/>
              </w:rPr>
            </w:pPr>
            <w:r w:rsidRPr="00341F15">
              <w:rPr>
                <w:rFonts w:ascii="Times New Roman" w:eastAsia="ArialMT" w:hAnsi="Times New Roman" w:cs="Calibri"/>
                <w:i/>
                <w:sz w:val="24"/>
                <w:szCs w:val="24"/>
                <w:lang w:eastAsia="he-IL" w:bidi="he-IL"/>
              </w:rPr>
              <w:t>Biológia-egészségtan</w:t>
            </w:r>
            <w:r w:rsidRPr="00341F15">
              <w:rPr>
                <w:rFonts w:ascii="Times New Roman" w:eastAsia="ArialMT" w:hAnsi="Times New Roman" w:cs="Calibri"/>
                <w:sz w:val="24"/>
                <w:szCs w:val="24"/>
                <w:lang w:eastAsia="he-IL" w:bidi="he-IL"/>
              </w:rPr>
              <w:t>: A szem és a látás, a szem egészsége. Látáshibák és korrekciójuk.</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ArialMT" w:hAnsi="Times New Roman" w:cs="Calibri"/>
                <w:sz w:val="24"/>
                <w:szCs w:val="24"/>
                <w:lang w:eastAsia="he-IL" w:bidi="he-IL"/>
              </w:rPr>
              <w:t xml:space="preserve">Az energiaátadás szerepe a gyógyászati alkalmazásoknál, </w:t>
            </w:r>
            <w:r w:rsidRPr="00341F15">
              <w:rPr>
                <w:rFonts w:ascii="Times New Roman" w:eastAsia="Times New Roman" w:hAnsi="Times New Roman" w:cs="Calibri"/>
                <w:sz w:val="24"/>
                <w:szCs w:val="24"/>
                <w:lang w:eastAsia="ar-SA"/>
              </w:rPr>
              <w:t>a fény élettani hatása napozásnál. A fény szerepe a gyógyászatban és a megfigyelésben.</w:t>
            </w:r>
          </w:p>
          <w:p w:rsidR="00224E7D" w:rsidRPr="00341F15" w:rsidRDefault="00224E7D" w:rsidP="004E3D9F">
            <w:pPr>
              <w:spacing w:after="0" w:line="240" w:lineRule="auto"/>
              <w:rPr>
                <w:rFonts w:ascii="Times New Roman" w:eastAsia="Times New Roman" w:hAnsi="Times New Roman" w:cs="Calibri"/>
                <w:sz w:val="24"/>
                <w:szCs w:val="24"/>
                <w:lang w:eastAsia="ar-SA"/>
              </w:rPr>
            </w:pP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i/>
                <w:sz w:val="24"/>
                <w:szCs w:val="24"/>
                <w:lang w:eastAsia="ar-SA"/>
              </w:rPr>
              <w:t>Magyar nyelv és irodalom</w:t>
            </w:r>
            <w:r w:rsidRPr="00341F15">
              <w:rPr>
                <w:rFonts w:ascii="Times New Roman" w:eastAsia="Times New Roman" w:hAnsi="Times New Roman" w:cs="Calibri"/>
                <w:sz w:val="24"/>
                <w:szCs w:val="24"/>
                <w:lang w:eastAsia="ar-SA"/>
              </w:rPr>
              <w:t xml:space="preserve">; </w:t>
            </w:r>
            <w:r w:rsidRPr="00341F15">
              <w:rPr>
                <w:rFonts w:ascii="Times New Roman" w:eastAsia="Times New Roman" w:hAnsi="Times New Roman" w:cs="Calibri"/>
                <w:i/>
                <w:sz w:val="24"/>
                <w:szCs w:val="24"/>
                <w:lang w:eastAsia="ar-SA"/>
              </w:rPr>
              <w:t>mozgóképkultúra és médiaismeret</w:t>
            </w:r>
            <w:r w:rsidRPr="00341F15">
              <w:rPr>
                <w:rFonts w:ascii="Times New Roman" w:eastAsia="Times New Roman" w:hAnsi="Times New Roman" w:cs="Calibri"/>
                <w:sz w:val="24"/>
                <w:szCs w:val="24"/>
                <w:lang w:eastAsia="ar-SA"/>
              </w:rPr>
              <w:t>: A fény szerepe. Az Univerzum megismerésének irodalmi és művészeti vonatkozásai, színek a művészetben.</w:t>
            </w:r>
          </w:p>
          <w:p w:rsidR="00224E7D" w:rsidRPr="00341F15" w:rsidRDefault="00224E7D" w:rsidP="004E3D9F">
            <w:pPr>
              <w:spacing w:after="0" w:line="240" w:lineRule="auto"/>
              <w:rPr>
                <w:rFonts w:ascii="Times New Roman" w:eastAsia="Times New Roman" w:hAnsi="Times New Roman" w:cs="Calibri"/>
                <w:sz w:val="24"/>
                <w:szCs w:val="24"/>
                <w:lang w:eastAsia="ar-SA"/>
              </w:rPr>
            </w:pPr>
          </w:p>
          <w:p w:rsidR="00224E7D" w:rsidRPr="00341F15" w:rsidRDefault="00224E7D" w:rsidP="004E3D9F">
            <w:pPr>
              <w:spacing w:after="0" w:line="240" w:lineRule="auto"/>
              <w:rPr>
                <w:rFonts w:ascii="Times New Roman" w:eastAsia="Times New Roman" w:hAnsi="Times New Roman" w:cs="Calibri"/>
                <w:b/>
                <w:sz w:val="24"/>
                <w:szCs w:val="24"/>
                <w:lang w:eastAsia="ar-SA"/>
              </w:rPr>
            </w:pPr>
            <w:r w:rsidRPr="00341F15">
              <w:rPr>
                <w:rFonts w:ascii="Times New Roman" w:eastAsia="Times New Roman" w:hAnsi="Times New Roman" w:cs="Calibri"/>
                <w:i/>
                <w:sz w:val="24"/>
                <w:szCs w:val="24"/>
                <w:lang w:eastAsia="ar-SA"/>
              </w:rPr>
              <w:t>Vizuális kultúra</w:t>
            </w:r>
            <w:r w:rsidRPr="00341F15">
              <w:rPr>
                <w:rFonts w:ascii="Times New Roman" w:eastAsia="Times New Roman" w:hAnsi="Times New Roman" w:cs="Calibri"/>
                <w:sz w:val="24"/>
                <w:szCs w:val="24"/>
                <w:lang w:eastAsia="ar-SA"/>
              </w:rPr>
              <w:t xml:space="preserve">: a </w:t>
            </w:r>
            <w:proofErr w:type="gramStart"/>
            <w:r w:rsidRPr="00341F15">
              <w:rPr>
                <w:rFonts w:ascii="Times New Roman" w:eastAsia="Times New Roman" w:hAnsi="Times New Roman" w:cs="Calibri"/>
                <w:sz w:val="24"/>
                <w:szCs w:val="24"/>
                <w:lang w:eastAsia="ar-SA"/>
              </w:rPr>
              <w:t>fényképezés</w:t>
            </w:r>
            <w:proofErr w:type="gramEnd"/>
            <w:r w:rsidRPr="00341F15">
              <w:rPr>
                <w:rFonts w:ascii="Times New Roman" w:eastAsia="Times New Roman" w:hAnsi="Times New Roman" w:cs="Calibri"/>
                <w:sz w:val="24"/>
                <w:szCs w:val="24"/>
                <w:lang w:eastAsia="ar-SA"/>
              </w:rPr>
              <w:t xml:space="preserve"> mint művészet.</w:t>
            </w:r>
          </w:p>
        </w:tc>
      </w:tr>
      <w:tr w:rsidR="00224E7D" w:rsidRPr="00341F15" w:rsidTr="004E3D9F">
        <w:trPr>
          <w:gridAfter w:val="1"/>
          <w:wAfter w:w="27" w:type="dxa"/>
        </w:trPr>
        <w:tc>
          <w:tcPr>
            <w:tcW w:w="3445" w:type="dxa"/>
            <w:gridSpan w:val="3"/>
            <w:shd w:val="clear" w:color="auto" w:fill="auto"/>
          </w:tcPr>
          <w:p w:rsidR="00224E7D" w:rsidRPr="00341F15" w:rsidRDefault="00224E7D" w:rsidP="004E3D9F">
            <w:pPr>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A fény visszaverődése, törése új közeg határán</w:t>
            </w:r>
            <w:r w:rsidRPr="00341F15">
              <w:rPr>
                <w:rFonts w:ascii="Times New Roman" w:eastAsia="Times New Roman" w:hAnsi="Times New Roman" w:cs="Calibri"/>
                <w:b/>
                <w:sz w:val="24"/>
                <w:szCs w:val="24"/>
                <w:lang w:eastAsia="ar-SA"/>
              </w:rPr>
              <w:t xml:space="preserve"> </w:t>
            </w:r>
            <w:r w:rsidRPr="00341F15">
              <w:rPr>
                <w:rFonts w:ascii="Times New Roman" w:eastAsia="Times New Roman" w:hAnsi="Times New Roman" w:cs="Calibri"/>
                <w:sz w:val="24"/>
                <w:szCs w:val="24"/>
                <w:lang w:eastAsia="ar-SA"/>
              </w:rPr>
              <w:t>(tükör, prizma).</w:t>
            </w:r>
          </w:p>
        </w:tc>
        <w:tc>
          <w:tcPr>
            <w:tcW w:w="3444"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 xml:space="preserve">Ismerje a fény terjedésével kapcsolatos geometriai optikai alapjelenségeket (visszaverődés, törés) </w:t>
            </w:r>
          </w:p>
        </w:tc>
        <w:tc>
          <w:tcPr>
            <w:tcW w:w="2382" w:type="dxa"/>
            <w:gridSpan w:val="2"/>
            <w:vMerge/>
            <w:shd w:val="clear" w:color="auto" w:fill="auto"/>
          </w:tcPr>
          <w:p w:rsidR="00224E7D" w:rsidRPr="00341F15" w:rsidRDefault="00224E7D" w:rsidP="004E3D9F">
            <w:pPr>
              <w:autoSpaceDE w:val="0"/>
              <w:spacing w:after="0" w:line="240" w:lineRule="auto"/>
              <w:rPr>
                <w:rFonts w:ascii="Times New Roman" w:eastAsia="ArialMT" w:hAnsi="Times New Roman" w:cs="Calibri"/>
                <w:i/>
                <w:sz w:val="24"/>
                <w:szCs w:val="24"/>
                <w:lang w:eastAsia="he-IL" w:bidi="he-IL"/>
              </w:rPr>
            </w:pPr>
          </w:p>
        </w:tc>
      </w:tr>
      <w:tr w:rsidR="00224E7D" w:rsidRPr="00341F15" w:rsidTr="004E3D9F">
        <w:trPr>
          <w:gridAfter w:val="1"/>
          <w:wAfter w:w="27" w:type="dxa"/>
        </w:trPr>
        <w:tc>
          <w:tcPr>
            <w:tcW w:w="3445" w:type="dxa"/>
            <w:gridSpan w:val="3"/>
            <w:shd w:val="clear" w:color="auto" w:fill="auto"/>
          </w:tcPr>
          <w:p w:rsidR="00224E7D" w:rsidRPr="00341F15" w:rsidRDefault="00224E7D" w:rsidP="004E3D9F">
            <w:pPr>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Interferencia, polarizáció</w:t>
            </w:r>
            <w:r w:rsidRPr="00341F15">
              <w:rPr>
                <w:rFonts w:ascii="Times New Roman" w:eastAsia="Times New Roman" w:hAnsi="Times New Roman" w:cs="Calibri"/>
                <w:sz w:val="24"/>
                <w:szCs w:val="24"/>
                <w:lang w:eastAsia="ar-SA"/>
              </w:rPr>
              <w:t xml:space="preserve"> (optikai rés, optikai rács).</w:t>
            </w:r>
          </w:p>
        </w:tc>
        <w:tc>
          <w:tcPr>
            <w:tcW w:w="3444"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Ismerje a fény hullámtermészetét bizonyító legfontosabb kísérleti jelenségeket (interferencia, polarizáció), és értelmezze azokat.</w:t>
            </w:r>
          </w:p>
        </w:tc>
        <w:tc>
          <w:tcPr>
            <w:tcW w:w="2382" w:type="dxa"/>
            <w:gridSpan w:val="2"/>
            <w:vMerge/>
            <w:shd w:val="clear" w:color="auto" w:fill="auto"/>
          </w:tcPr>
          <w:p w:rsidR="00224E7D" w:rsidRPr="00341F15" w:rsidRDefault="00224E7D" w:rsidP="004E3D9F">
            <w:pPr>
              <w:autoSpaceDE w:val="0"/>
              <w:spacing w:after="0" w:line="240" w:lineRule="auto"/>
              <w:rPr>
                <w:rFonts w:ascii="Times New Roman" w:eastAsia="ArialMT" w:hAnsi="Times New Roman" w:cs="Calibri"/>
                <w:i/>
                <w:sz w:val="24"/>
                <w:szCs w:val="24"/>
                <w:lang w:eastAsia="he-IL" w:bidi="he-IL"/>
              </w:rPr>
            </w:pPr>
          </w:p>
        </w:tc>
      </w:tr>
      <w:tr w:rsidR="00224E7D" w:rsidRPr="00341F15" w:rsidTr="004E3D9F">
        <w:trPr>
          <w:gridAfter w:val="1"/>
          <w:wAfter w:w="27" w:type="dxa"/>
        </w:trPr>
        <w:tc>
          <w:tcPr>
            <w:tcW w:w="3445" w:type="dxa"/>
            <w:gridSpan w:val="3"/>
            <w:shd w:val="clear" w:color="auto" w:fill="auto"/>
          </w:tcPr>
          <w:p w:rsidR="00224E7D" w:rsidRPr="00341F15" w:rsidRDefault="00224E7D" w:rsidP="004E3D9F">
            <w:pPr>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A fehér fény színekre bontása.</w:t>
            </w:r>
          </w:p>
          <w:p w:rsidR="00224E7D" w:rsidRPr="00341F15" w:rsidRDefault="00224E7D" w:rsidP="004E3D9F">
            <w:pPr>
              <w:spacing w:after="0" w:line="240" w:lineRule="auto"/>
              <w:rPr>
                <w:rFonts w:ascii="Times New Roman" w:eastAsia="Times New Roman" w:hAnsi="Times New Roman" w:cs="Calibri"/>
                <w:i/>
                <w:sz w:val="24"/>
                <w:szCs w:val="24"/>
                <w:lang w:eastAsia="ar-SA"/>
              </w:rPr>
            </w:pPr>
          </w:p>
          <w:p w:rsidR="00224E7D" w:rsidRPr="00341F15" w:rsidRDefault="00224E7D" w:rsidP="004E3D9F">
            <w:pPr>
              <w:spacing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Prizma és rács színkép.</w:t>
            </w:r>
          </w:p>
        </w:tc>
        <w:tc>
          <w:tcPr>
            <w:tcW w:w="3444"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Tudja értelmezni a fehér fény összetett voltát.</w:t>
            </w:r>
          </w:p>
        </w:tc>
        <w:tc>
          <w:tcPr>
            <w:tcW w:w="2382" w:type="dxa"/>
            <w:gridSpan w:val="2"/>
            <w:vMerge/>
            <w:shd w:val="clear" w:color="auto" w:fill="auto"/>
          </w:tcPr>
          <w:p w:rsidR="00224E7D" w:rsidRPr="00341F15" w:rsidRDefault="00224E7D" w:rsidP="004E3D9F">
            <w:pPr>
              <w:autoSpaceDE w:val="0"/>
              <w:spacing w:after="0" w:line="240" w:lineRule="auto"/>
              <w:rPr>
                <w:rFonts w:ascii="Times New Roman" w:eastAsia="ArialMT" w:hAnsi="Times New Roman" w:cs="Calibri"/>
                <w:i/>
                <w:sz w:val="24"/>
                <w:szCs w:val="24"/>
                <w:lang w:eastAsia="he-IL" w:bidi="he-IL"/>
              </w:rPr>
            </w:pPr>
          </w:p>
        </w:tc>
      </w:tr>
      <w:tr w:rsidR="00224E7D" w:rsidRPr="00341F15" w:rsidTr="004E3D9F">
        <w:trPr>
          <w:gridAfter w:val="1"/>
          <w:wAfter w:w="27" w:type="dxa"/>
        </w:trPr>
        <w:tc>
          <w:tcPr>
            <w:tcW w:w="3445" w:type="dxa"/>
            <w:gridSpan w:val="3"/>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i/>
                <w:sz w:val="24"/>
                <w:szCs w:val="24"/>
                <w:lang w:eastAsia="ar-SA"/>
              </w:rPr>
              <w:t>A fény kettős természete.</w:t>
            </w:r>
            <w:r w:rsidRPr="00341F15">
              <w:rPr>
                <w:rFonts w:ascii="Times New Roman" w:eastAsia="Times New Roman" w:hAnsi="Times New Roman" w:cs="Calibri"/>
                <w:sz w:val="24"/>
                <w:szCs w:val="24"/>
                <w:lang w:eastAsia="ar-SA"/>
              </w:rPr>
              <w:t xml:space="preserve"> Fényelektromos hatás – Einstein-féle foton elmélete.</w:t>
            </w:r>
          </w:p>
          <w:p w:rsidR="00224E7D" w:rsidRPr="00341F15" w:rsidRDefault="00224E7D" w:rsidP="004E3D9F">
            <w:pPr>
              <w:spacing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sz w:val="24"/>
                <w:szCs w:val="24"/>
                <w:lang w:eastAsia="ar-SA"/>
              </w:rPr>
              <w:t>Gázok vonalas színképe.</w:t>
            </w:r>
          </w:p>
        </w:tc>
        <w:tc>
          <w:tcPr>
            <w:tcW w:w="3444" w:type="dxa"/>
            <w:shd w:val="clear" w:color="auto" w:fill="auto"/>
          </w:tcPr>
          <w:p w:rsidR="00224E7D" w:rsidRPr="00341F15" w:rsidRDefault="00224E7D" w:rsidP="004E3D9F">
            <w:pPr>
              <w:suppressAutoHyphens/>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Ismerje a fény részecsketulajdonságára utaló fényelektromos kísérletet, a foton fogalmát, energiáját.</w:t>
            </w:r>
          </w:p>
          <w:p w:rsidR="00224E7D" w:rsidRPr="00341F15" w:rsidRDefault="00224E7D" w:rsidP="004E3D9F">
            <w:pPr>
              <w:suppressAutoHyphens/>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Legyen képes egyszerű számításokra a foton energiájának felhasználásával.</w:t>
            </w:r>
          </w:p>
        </w:tc>
        <w:tc>
          <w:tcPr>
            <w:tcW w:w="2382" w:type="dxa"/>
            <w:gridSpan w:val="2"/>
            <w:vMerge/>
            <w:shd w:val="clear" w:color="auto" w:fill="auto"/>
          </w:tcPr>
          <w:p w:rsidR="00224E7D" w:rsidRPr="00341F15" w:rsidRDefault="00224E7D" w:rsidP="004E3D9F">
            <w:pPr>
              <w:autoSpaceDE w:val="0"/>
              <w:spacing w:after="0" w:line="240" w:lineRule="auto"/>
              <w:rPr>
                <w:rFonts w:ascii="Times New Roman" w:eastAsia="ArialMT" w:hAnsi="Times New Roman" w:cs="Calibri"/>
                <w:i/>
                <w:sz w:val="24"/>
                <w:szCs w:val="24"/>
                <w:lang w:eastAsia="he-IL" w:bidi="he-IL"/>
              </w:rPr>
            </w:pPr>
          </w:p>
        </w:tc>
      </w:tr>
      <w:tr w:rsidR="00224E7D" w:rsidRPr="00341F15" w:rsidTr="004E3D9F">
        <w:trPr>
          <w:gridAfter w:val="1"/>
          <w:wAfter w:w="27" w:type="dxa"/>
          <w:trHeight w:val="74"/>
        </w:trPr>
        <w:tc>
          <w:tcPr>
            <w:tcW w:w="3445" w:type="dxa"/>
            <w:gridSpan w:val="3"/>
            <w:shd w:val="clear" w:color="auto" w:fill="auto"/>
          </w:tcPr>
          <w:p w:rsidR="00224E7D" w:rsidRPr="00341F15" w:rsidRDefault="00224E7D" w:rsidP="004E3D9F">
            <w:pPr>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A geometriai optika alkalmazása.</w:t>
            </w:r>
          </w:p>
          <w:p w:rsidR="00224E7D" w:rsidRPr="00341F15" w:rsidRDefault="00224E7D" w:rsidP="004E3D9F">
            <w:pPr>
              <w:spacing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Képalkotás.</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Jelenségek, gyakorlati alkalmazások:</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 xml:space="preserve">a látás fizikája, a szivárvány. </w:t>
            </w:r>
            <w:r w:rsidRPr="00341F15">
              <w:rPr>
                <w:rFonts w:ascii="Times New Roman" w:eastAsia="Times New Roman" w:hAnsi="Times New Roman" w:cs="Calibri"/>
                <w:sz w:val="24"/>
                <w:szCs w:val="24"/>
                <w:lang w:eastAsia="ar-SA"/>
              </w:rPr>
              <w:lastRenderedPageBreak/>
              <w:t xml:space="preserve">Optikai kábel, spektroszkóp. A hagyományos és a digitális fényképezőgép működése. A </w:t>
            </w:r>
            <w:proofErr w:type="gramStart"/>
            <w:r w:rsidRPr="00341F15">
              <w:rPr>
                <w:rFonts w:ascii="Times New Roman" w:eastAsia="Times New Roman" w:hAnsi="Times New Roman" w:cs="Calibri"/>
                <w:sz w:val="24"/>
                <w:szCs w:val="24"/>
                <w:lang w:eastAsia="ar-SA"/>
              </w:rPr>
              <w:t>lézer</w:t>
            </w:r>
            <w:proofErr w:type="gramEnd"/>
            <w:r w:rsidRPr="00341F15">
              <w:rPr>
                <w:rFonts w:ascii="Times New Roman" w:eastAsia="Times New Roman" w:hAnsi="Times New Roman" w:cs="Calibri"/>
                <w:sz w:val="24"/>
                <w:szCs w:val="24"/>
                <w:lang w:eastAsia="ar-SA"/>
              </w:rPr>
              <w:t xml:space="preserve"> mint a digitális technika eszköze (CD-írás, </w:t>
            </w:r>
            <w:proofErr w:type="spellStart"/>
            <w:r w:rsidRPr="00341F15">
              <w:rPr>
                <w:rFonts w:ascii="Times New Roman" w:eastAsia="Times New Roman" w:hAnsi="Times New Roman" w:cs="Calibri"/>
                <w:sz w:val="24"/>
                <w:szCs w:val="24"/>
                <w:lang w:eastAsia="ar-SA"/>
              </w:rPr>
              <w:t>-olvasás</w:t>
            </w:r>
            <w:proofErr w:type="spellEnd"/>
            <w:r w:rsidRPr="00341F15">
              <w:rPr>
                <w:rFonts w:ascii="Times New Roman" w:eastAsia="Times New Roman" w:hAnsi="Times New Roman" w:cs="Calibri"/>
                <w:sz w:val="24"/>
                <w:szCs w:val="24"/>
                <w:lang w:eastAsia="ar-SA"/>
              </w:rPr>
              <w:t>, lézernyomtató). A 3D-s filmek titka. Légköroptikai jelenségek (szivárvány, lemenő nap vörös színe).</w:t>
            </w:r>
          </w:p>
        </w:tc>
        <w:tc>
          <w:tcPr>
            <w:tcW w:w="3444"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lastRenderedPageBreak/>
              <w:t xml:space="preserve">Ismerje a geometriai optika legfontosabb alkalmazásait. </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 xml:space="preserve">Értse a leképezés fogalmát, tükrök, lencsék képalkotását. Legyen képes egyszerű </w:t>
            </w:r>
            <w:r w:rsidRPr="00341F15">
              <w:rPr>
                <w:rFonts w:ascii="Times New Roman" w:eastAsia="Times New Roman" w:hAnsi="Times New Roman" w:cs="Calibri"/>
                <w:sz w:val="24"/>
                <w:szCs w:val="24"/>
                <w:lang w:eastAsia="ar-SA"/>
              </w:rPr>
              <w:lastRenderedPageBreak/>
              <w:t xml:space="preserve">képszerkesztésekre és tudja alkalmazni a leképezési törvényt egyszerű számításos feladatokban.  </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Ismerje és értse a gyakorlatban fontos optikai eszközök (egyszerű nagyító, mikroszkóp, távcső), szemüveg, működését.</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Legyen képes egyszerű optikai kísérletek elvégzésére.</w:t>
            </w:r>
          </w:p>
        </w:tc>
        <w:tc>
          <w:tcPr>
            <w:tcW w:w="2382" w:type="dxa"/>
            <w:gridSpan w:val="2"/>
            <w:vMerge/>
            <w:shd w:val="clear" w:color="auto" w:fill="auto"/>
          </w:tcPr>
          <w:p w:rsidR="00224E7D" w:rsidRPr="00341F15" w:rsidRDefault="00224E7D" w:rsidP="004E3D9F">
            <w:pPr>
              <w:spacing w:after="0" w:line="240" w:lineRule="auto"/>
              <w:rPr>
                <w:rFonts w:ascii="Times New Roman" w:eastAsia="Times New Roman" w:hAnsi="Times New Roman" w:cs="Calibri"/>
                <w:sz w:val="24"/>
                <w:szCs w:val="24"/>
                <w:lang w:eastAsia="ar-SA"/>
              </w:rPr>
            </w:pPr>
          </w:p>
        </w:tc>
      </w:tr>
      <w:tr w:rsidR="00224E7D" w:rsidRPr="00341F15" w:rsidTr="004E3D9F">
        <w:tc>
          <w:tcPr>
            <w:tcW w:w="1877" w:type="dxa"/>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lastRenderedPageBreak/>
              <w:t>Kulcsfogalmak/ fogalmak</w:t>
            </w:r>
          </w:p>
        </w:tc>
        <w:tc>
          <w:tcPr>
            <w:tcW w:w="7421" w:type="dxa"/>
            <w:gridSpan w:val="6"/>
            <w:shd w:val="clear" w:color="auto" w:fill="auto"/>
          </w:tcPr>
          <w:p w:rsidR="00224E7D" w:rsidRPr="00341F15" w:rsidRDefault="00224E7D" w:rsidP="004E3D9F">
            <w:pPr>
              <w:snapToGrid w:val="0"/>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 xml:space="preserve">A </w:t>
            </w:r>
            <w:proofErr w:type="gramStart"/>
            <w:r w:rsidRPr="00341F15">
              <w:rPr>
                <w:rFonts w:ascii="Times New Roman" w:eastAsia="Times New Roman" w:hAnsi="Times New Roman" w:cs="Calibri"/>
                <w:sz w:val="24"/>
                <w:szCs w:val="24"/>
                <w:lang w:eastAsia="ar-SA"/>
              </w:rPr>
              <w:t>fény</w:t>
            </w:r>
            <w:proofErr w:type="gramEnd"/>
            <w:r w:rsidRPr="00341F15">
              <w:rPr>
                <w:rFonts w:ascii="Times New Roman" w:eastAsia="Times New Roman" w:hAnsi="Times New Roman" w:cs="Calibri"/>
                <w:sz w:val="24"/>
                <w:szCs w:val="24"/>
                <w:lang w:eastAsia="ar-SA"/>
              </w:rPr>
              <w:t xml:space="preserve"> mint elektromágneses hullám, fénytörés, visszaverődés, elhajlás, interferencia, polarizáció, diszperzió, spektroszkópia, képalkotás.</w:t>
            </w:r>
          </w:p>
        </w:tc>
      </w:tr>
    </w:tbl>
    <w:p w:rsidR="00224E7D" w:rsidRDefault="00224E7D" w:rsidP="00224E7D">
      <w:pPr>
        <w:spacing w:after="0" w:line="240" w:lineRule="auto"/>
        <w:rPr>
          <w:rFonts w:ascii="Times New Roman" w:eastAsia="Times New Roman" w:hAnsi="Times New Roman" w:cs="Calibri"/>
          <w:sz w:val="24"/>
          <w:szCs w:val="24"/>
          <w:lang w:eastAsia="ar-SA"/>
        </w:rPr>
      </w:pPr>
    </w:p>
    <w:p w:rsidR="00AD780E" w:rsidRPr="00341F15" w:rsidRDefault="00AD780E" w:rsidP="00224E7D">
      <w:pPr>
        <w:spacing w:after="0" w:line="240" w:lineRule="auto"/>
        <w:rPr>
          <w:rFonts w:ascii="Times New Roman" w:eastAsia="Times New Roman" w:hAnsi="Times New Roman" w:cs="Calibri"/>
          <w:sz w:val="24"/>
          <w:szCs w:val="24"/>
          <w:lang w:eastAsia="ar-SA"/>
        </w:rPr>
      </w:pPr>
    </w:p>
    <w:p w:rsidR="00224E7D" w:rsidRPr="00341F15" w:rsidRDefault="00224E7D" w:rsidP="00224E7D">
      <w:pPr>
        <w:spacing w:after="0" w:line="240" w:lineRule="auto"/>
        <w:rPr>
          <w:rFonts w:ascii="Times New Roman" w:eastAsia="Times New Roman" w:hAnsi="Times New Roman" w:cs="Calibri"/>
          <w:sz w:val="24"/>
          <w:szCs w:val="24"/>
          <w:lang w:eastAsia="ar-SA"/>
        </w:rPr>
      </w:pPr>
    </w:p>
    <w:tbl>
      <w:tblPr>
        <w:tblW w:w="92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1"/>
        <w:gridCol w:w="279"/>
        <w:gridCol w:w="1204"/>
        <w:gridCol w:w="3445"/>
        <w:gridCol w:w="1172"/>
        <w:gridCol w:w="1210"/>
        <w:gridCol w:w="27"/>
      </w:tblGrid>
      <w:tr w:rsidR="00224E7D" w:rsidRPr="00341F15" w:rsidTr="004E3D9F">
        <w:trPr>
          <w:gridAfter w:val="1"/>
          <w:wAfter w:w="27" w:type="dxa"/>
        </w:trPr>
        <w:tc>
          <w:tcPr>
            <w:tcW w:w="2240" w:type="dxa"/>
            <w:gridSpan w:val="2"/>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Tematikai egység</w:t>
            </w:r>
          </w:p>
        </w:tc>
        <w:tc>
          <w:tcPr>
            <w:tcW w:w="5821" w:type="dxa"/>
            <w:gridSpan w:val="3"/>
            <w:shd w:val="clear" w:color="auto" w:fill="auto"/>
            <w:vAlign w:val="center"/>
          </w:tcPr>
          <w:p w:rsidR="00224E7D" w:rsidRPr="00341F15" w:rsidRDefault="00224E7D" w:rsidP="004E3D9F">
            <w:pPr>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 xml:space="preserve">Az atomok szerkezete </w:t>
            </w:r>
          </w:p>
        </w:tc>
        <w:tc>
          <w:tcPr>
            <w:tcW w:w="1210" w:type="dxa"/>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Órakeret 6 óra</w:t>
            </w:r>
          </w:p>
        </w:tc>
      </w:tr>
      <w:tr w:rsidR="00224E7D" w:rsidRPr="00341F15" w:rsidTr="004E3D9F">
        <w:trPr>
          <w:gridAfter w:val="1"/>
          <w:wAfter w:w="27" w:type="dxa"/>
        </w:trPr>
        <w:tc>
          <w:tcPr>
            <w:tcW w:w="2240" w:type="dxa"/>
            <w:gridSpan w:val="2"/>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Előzetes tudás</w:t>
            </w:r>
          </w:p>
        </w:tc>
        <w:tc>
          <w:tcPr>
            <w:tcW w:w="7031" w:type="dxa"/>
            <w:gridSpan w:val="4"/>
            <w:shd w:val="clear" w:color="auto" w:fill="auto"/>
          </w:tcPr>
          <w:p w:rsidR="00224E7D" w:rsidRPr="00341F15" w:rsidRDefault="00224E7D" w:rsidP="004E3D9F">
            <w:pPr>
              <w:snapToGrid w:val="0"/>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 xml:space="preserve">Az anyag atomos szerkezete. </w:t>
            </w:r>
          </w:p>
        </w:tc>
      </w:tr>
      <w:tr w:rsidR="00224E7D" w:rsidRPr="00341F15" w:rsidTr="004E3D9F">
        <w:trPr>
          <w:gridAfter w:val="1"/>
          <w:wAfter w:w="27" w:type="dxa"/>
        </w:trPr>
        <w:tc>
          <w:tcPr>
            <w:tcW w:w="2240" w:type="dxa"/>
            <w:gridSpan w:val="2"/>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A tematikai egység nevelési-fejlesztési céljai</w:t>
            </w:r>
          </w:p>
        </w:tc>
        <w:tc>
          <w:tcPr>
            <w:tcW w:w="7031" w:type="dxa"/>
            <w:gridSpan w:val="4"/>
            <w:shd w:val="clear" w:color="auto" w:fill="auto"/>
          </w:tcPr>
          <w:p w:rsidR="00224E7D" w:rsidRPr="00341F15" w:rsidRDefault="00224E7D" w:rsidP="004E3D9F">
            <w:pPr>
              <w:snapToGrid w:val="0"/>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Az atomfizika tárgyalásának összekapcsolása a kémiai tapasztalatokon (súlyviszonytörvények) alapuló atomelmélettel. A fizikában alapvető modellalkotás folyamatának bemutatása az atommodellek változásain keresztül. A kvantummechanikai atommodell egyszerűsített, képszerű bemutatása. A műszaki-technikai szempontból alapvető félvezetők sávszerkezetének, kvalitatív, kvantummechanikai szemléletű megalapozása.</w:t>
            </w:r>
          </w:p>
        </w:tc>
      </w:tr>
      <w:tr w:rsidR="00224E7D" w:rsidRPr="00341F15" w:rsidTr="004E3D9F">
        <w:trPr>
          <w:gridAfter w:val="1"/>
          <w:wAfter w:w="27" w:type="dxa"/>
        </w:trPr>
        <w:tc>
          <w:tcPr>
            <w:tcW w:w="3444" w:type="dxa"/>
            <w:gridSpan w:val="3"/>
            <w:shd w:val="clear" w:color="auto" w:fill="auto"/>
            <w:vAlign w:val="center"/>
          </w:tcPr>
          <w:p w:rsidR="00224E7D" w:rsidRPr="00341F15" w:rsidRDefault="00224E7D" w:rsidP="004E3D9F">
            <w:pPr>
              <w:spacing w:before="120" w:after="0" w:line="240" w:lineRule="auto"/>
              <w:jc w:val="center"/>
              <w:rPr>
                <w:rFonts w:ascii="Times New Roman" w:eastAsia="Times New Roman" w:hAnsi="Times New Roman" w:cs="Calibri"/>
                <w:sz w:val="24"/>
                <w:szCs w:val="24"/>
                <w:lang w:eastAsia="ar-SA"/>
              </w:rPr>
            </w:pPr>
            <w:r w:rsidRPr="00341F15">
              <w:rPr>
                <w:rFonts w:ascii="Times New Roman" w:eastAsia="Times New Roman" w:hAnsi="Times New Roman" w:cs="Calibri"/>
                <w:b/>
                <w:sz w:val="24"/>
                <w:szCs w:val="24"/>
                <w:lang w:eastAsia="ar-SA"/>
              </w:rPr>
              <w:t>Problémák, jelenségek, gyakorlati alkalmazások, ismeretek</w:t>
            </w:r>
          </w:p>
        </w:tc>
        <w:tc>
          <w:tcPr>
            <w:tcW w:w="3445" w:type="dxa"/>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Követelmények</w:t>
            </w:r>
          </w:p>
        </w:tc>
        <w:tc>
          <w:tcPr>
            <w:tcW w:w="2382" w:type="dxa"/>
            <w:gridSpan w:val="2"/>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Kapcsolódási pontok</w:t>
            </w:r>
          </w:p>
        </w:tc>
      </w:tr>
      <w:tr w:rsidR="00224E7D" w:rsidRPr="00341F15" w:rsidTr="004E3D9F">
        <w:trPr>
          <w:gridAfter w:val="1"/>
          <w:wAfter w:w="27" w:type="dxa"/>
        </w:trPr>
        <w:tc>
          <w:tcPr>
            <w:tcW w:w="3444" w:type="dxa"/>
            <w:gridSpan w:val="3"/>
            <w:shd w:val="clear" w:color="auto" w:fill="auto"/>
          </w:tcPr>
          <w:p w:rsidR="00224E7D" w:rsidRPr="00341F15" w:rsidRDefault="00224E7D" w:rsidP="004E3D9F">
            <w:pPr>
              <w:snapToGrid w:val="0"/>
              <w:spacing w:before="120" w:after="0" w:line="240" w:lineRule="auto"/>
              <w:rPr>
                <w:rFonts w:ascii="Times New Roman" w:eastAsia="Times New Roman" w:hAnsi="Times New Roman" w:cs="Calibri"/>
                <w:b/>
                <w:sz w:val="24"/>
                <w:szCs w:val="24"/>
                <w:lang w:eastAsia="ar-SA"/>
              </w:rPr>
            </w:pPr>
            <w:r w:rsidRPr="00341F15">
              <w:rPr>
                <w:rFonts w:ascii="Times New Roman" w:eastAsia="Times New Roman" w:hAnsi="Times New Roman" w:cs="Calibri"/>
                <w:i/>
                <w:sz w:val="24"/>
                <w:szCs w:val="24"/>
                <w:lang w:eastAsia="ar-SA"/>
              </w:rPr>
              <w:t>Az anyag atomos felépítése felismerésének történelmi folyamata.</w:t>
            </w:r>
          </w:p>
        </w:tc>
        <w:tc>
          <w:tcPr>
            <w:tcW w:w="3445" w:type="dxa"/>
            <w:shd w:val="clear" w:color="auto" w:fill="auto"/>
          </w:tcPr>
          <w:p w:rsidR="00224E7D" w:rsidRPr="00341F15" w:rsidRDefault="00224E7D" w:rsidP="004E3D9F">
            <w:pPr>
              <w:snapToGrid w:val="0"/>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Ismerje a tanuló az atomok létezésére utaló korai természettudományos tapasztalatokat, tudjon meggyőzően érvelni az atomok létezése mellett.</w:t>
            </w:r>
          </w:p>
        </w:tc>
        <w:tc>
          <w:tcPr>
            <w:tcW w:w="2382" w:type="dxa"/>
            <w:gridSpan w:val="2"/>
            <w:vMerge w:val="restart"/>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i/>
                <w:sz w:val="24"/>
                <w:szCs w:val="24"/>
                <w:lang w:eastAsia="ar-SA"/>
              </w:rPr>
              <w:t>Kémia</w:t>
            </w:r>
            <w:r w:rsidRPr="00341F15">
              <w:rPr>
                <w:rFonts w:ascii="Times New Roman" w:eastAsia="Times New Roman" w:hAnsi="Times New Roman" w:cs="Calibri"/>
                <w:sz w:val="24"/>
                <w:szCs w:val="24"/>
                <w:lang w:eastAsia="ar-SA"/>
              </w:rPr>
              <w:t>: az anyag szerkezetéről alkotott elképzelések, a változásukat előidéző kísérleti tények és a belőlük levont következtetések, a periódusos rendszer elektronszerkezeti értelmezése.</w:t>
            </w:r>
          </w:p>
          <w:p w:rsidR="00224E7D" w:rsidRPr="00341F15" w:rsidRDefault="00224E7D" w:rsidP="004E3D9F">
            <w:pPr>
              <w:spacing w:after="0" w:line="240" w:lineRule="auto"/>
              <w:rPr>
                <w:rFonts w:ascii="Times New Roman" w:eastAsia="Times New Roman" w:hAnsi="Times New Roman" w:cs="Calibri"/>
                <w:sz w:val="24"/>
                <w:szCs w:val="24"/>
                <w:lang w:eastAsia="ar-SA"/>
              </w:rPr>
            </w:pP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i/>
                <w:sz w:val="24"/>
                <w:szCs w:val="24"/>
                <w:lang w:eastAsia="ar-SA"/>
              </w:rPr>
              <w:t>Matematika</w:t>
            </w:r>
            <w:r w:rsidRPr="00341F15">
              <w:rPr>
                <w:rFonts w:ascii="Times New Roman" w:eastAsia="Times New Roman" w:hAnsi="Times New Roman" w:cs="Calibri"/>
                <w:sz w:val="24"/>
                <w:szCs w:val="24"/>
                <w:lang w:eastAsia="ar-SA"/>
              </w:rPr>
              <w:t>: folytonos és diszkrét változó.</w:t>
            </w:r>
          </w:p>
          <w:p w:rsidR="00224E7D" w:rsidRPr="00341F15" w:rsidRDefault="00224E7D" w:rsidP="004E3D9F">
            <w:pPr>
              <w:spacing w:after="0" w:line="240" w:lineRule="auto"/>
              <w:rPr>
                <w:rFonts w:ascii="Times New Roman" w:eastAsia="Times New Roman" w:hAnsi="Times New Roman" w:cs="Calibri"/>
                <w:sz w:val="24"/>
                <w:szCs w:val="24"/>
                <w:lang w:eastAsia="ar-SA"/>
              </w:rPr>
            </w:pPr>
          </w:p>
          <w:p w:rsidR="00224E7D" w:rsidRPr="00341F15" w:rsidRDefault="00224E7D" w:rsidP="004E3D9F">
            <w:pPr>
              <w:spacing w:after="0" w:line="240" w:lineRule="auto"/>
              <w:rPr>
                <w:rFonts w:ascii="Times New Roman" w:eastAsia="Times New Roman" w:hAnsi="Times New Roman" w:cs="Calibri"/>
                <w:b/>
                <w:sz w:val="24"/>
                <w:szCs w:val="24"/>
                <w:lang w:eastAsia="ar-SA"/>
              </w:rPr>
            </w:pPr>
            <w:r w:rsidRPr="00341F15">
              <w:rPr>
                <w:rFonts w:ascii="Times New Roman" w:eastAsia="Times New Roman" w:hAnsi="Times New Roman" w:cs="Calibri"/>
                <w:i/>
                <w:sz w:val="24"/>
                <w:szCs w:val="24"/>
                <w:lang w:eastAsia="ar-SA"/>
              </w:rPr>
              <w:t>Filozófia</w:t>
            </w:r>
            <w:r w:rsidRPr="00341F15">
              <w:rPr>
                <w:rFonts w:ascii="Times New Roman" w:eastAsia="Times New Roman" w:hAnsi="Times New Roman" w:cs="Calibri"/>
                <w:sz w:val="24"/>
                <w:szCs w:val="24"/>
                <w:lang w:eastAsia="ar-SA"/>
              </w:rPr>
              <w:t xml:space="preserve">: ókori görög bölcselet; az anyag mélyebb megismerésének hatása a </w:t>
            </w:r>
            <w:r w:rsidRPr="00341F15">
              <w:rPr>
                <w:rFonts w:ascii="Times New Roman" w:eastAsia="Times New Roman" w:hAnsi="Times New Roman" w:cs="Calibri"/>
                <w:sz w:val="24"/>
                <w:szCs w:val="24"/>
                <w:lang w:eastAsia="ar-SA"/>
              </w:rPr>
              <w:lastRenderedPageBreak/>
              <w:t>gondolkodásra, a tudomány felelősségének kérdései, a megismerhetőség határai és korlátai.</w:t>
            </w:r>
          </w:p>
        </w:tc>
      </w:tr>
      <w:tr w:rsidR="00224E7D" w:rsidRPr="00341F15" w:rsidTr="004E3D9F">
        <w:trPr>
          <w:gridAfter w:val="1"/>
          <w:wAfter w:w="27" w:type="dxa"/>
        </w:trPr>
        <w:tc>
          <w:tcPr>
            <w:tcW w:w="3444" w:type="dxa"/>
            <w:gridSpan w:val="3"/>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i/>
                <w:sz w:val="24"/>
                <w:szCs w:val="24"/>
                <w:lang w:eastAsia="ar-SA"/>
              </w:rPr>
              <w:t>A modern atomelméletet megalapozó felfedezések.</w:t>
            </w:r>
          </w:p>
          <w:p w:rsidR="00224E7D" w:rsidRPr="00341F15" w:rsidRDefault="00224E7D" w:rsidP="004E3D9F">
            <w:pPr>
              <w:spacing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A korai atommodellek.</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Az elektron felfedezése: Thomson-modell.</w:t>
            </w:r>
          </w:p>
          <w:p w:rsidR="00224E7D" w:rsidRPr="00341F15" w:rsidRDefault="00224E7D" w:rsidP="004E3D9F">
            <w:pPr>
              <w:spacing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sz w:val="24"/>
                <w:szCs w:val="24"/>
                <w:lang w:eastAsia="ar-SA"/>
              </w:rPr>
              <w:t>Az atommag felfedezése: Rutherford-modell.</w:t>
            </w:r>
          </w:p>
        </w:tc>
        <w:tc>
          <w:tcPr>
            <w:tcW w:w="3445"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Értse az atomról alkotott elképzelések (atommodellek) fejlődését: a modell mindig kísérleteken, méréseken alapul, azok eredményeit magyarázza; új, a modellel már nem értelmezhető, azzal ellentmondásban álló kísérleti tapasztalatok esetén új modell megalkotására van szükség.</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 xml:space="preserve">Mutassa be a modellalkotás lényegét Thomson és Rutherford modelljén, a modellt megalapozó és megdöntő kísérletek, </w:t>
            </w:r>
            <w:r w:rsidRPr="00341F15">
              <w:rPr>
                <w:rFonts w:ascii="Times New Roman" w:eastAsia="Times New Roman" w:hAnsi="Times New Roman" w:cs="Calibri"/>
                <w:sz w:val="24"/>
                <w:szCs w:val="24"/>
                <w:lang w:eastAsia="ar-SA"/>
              </w:rPr>
              <w:lastRenderedPageBreak/>
              <w:t>jelenségek alapján.</w:t>
            </w:r>
          </w:p>
        </w:tc>
        <w:tc>
          <w:tcPr>
            <w:tcW w:w="2382" w:type="dxa"/>
            <w:gridSpan w:val="2"/>
            <w:vMerge/>
            <w:shd w:val="clear" w:color="auto" w:fill="auto"/>
          </w:tcPr>
          <w:p w:rsidR="00224E7D" w:rsidRPr="00341F15" w:rsidRDefault="00224E7D" w:rsidP="004E3D9F">
            <w:pPr>
              <w:spacing w:after="0" w:line="240" w:lineRule="auto"/>
              <w:rPr>
                <w:rFonts w:ascii="Times New Roman" w:eastAsia="Times New Roman" w:hAnsi="Times New Roman" w:cs="Calibri"/>
                <w:i/>
                <w:sz w:val="24"/>
                <w:szCs w:val="24"/>
                <w:lang w:eastAsia="ar-SA"/>
              </w:rPr>
            </w:pPr>
          </w:p>
        </w:tc>
      </w:tr>
      <w:tr w:rsidR="00224E7D" w:rsidRPr="00341F15" w:rsidTr="004E3D9F">
        <w:trPr>
          <w:gridAfter w:val="1"/>
          <w:wAfter w:w="27" w:type="dxa"/>
        </w:trPr>
        <w:tc>
          <w:tcPr>
            <w:tcW w:w="3444" w:type="dxa"/>
            <w:gridSpan w:val="3"/>
            <w:shd w:val="clear" w:color="auto" w:fill="auto"/>
          </w:tcPr>
          <w:p w:rsidR="00224E7D" w:rsidRPr="00341F15" w:rsidRDefault="00224E7D" w:rsidP="004E3D9F">
            <w:pPr>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lastRenderedPageBreak/>
              <w:t>Bohr-féle atommodell.</w:t>
            </w:r>
          </w:p>
        </w:tc>
        <w:tc>
          <w:tcPr>
            <w:tcW w:w="3445"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 xml:space="preserve">Ismerje a Bohr-féle atommodell kísérleti alapjait (spektroszkópia, Rutherford-kísérlet). </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Legyen képes összefoglalni a modell lényegét és bemutatni, mennyire alkalmas az a gázok vonalas színképének értelmezésére és a kémiai kötések magyarázatára.</w:t>
            </w:r>
          </w:p>
        </w:tc>
        <w:tc>
          <w:tcPr>
            <w:tcW w:w="2382" w:type="dxa"/>
            <w:gridSpan w:val="2"/>
            <w:vMerge/>
            <w:shd w:val="clear" w:color="auto" w:fill="auto"/>
          </w:tcPr>
          <w:p w:rsidR="00224E7D" w:rsidRPr="00341F15" w:rsidRDefault="00224E7D" w:rsidP="004E3D9F">
            <w:pPr>
              <w:spacing w:after="0" w:line="240" w:lineRule="auto"/>
              <w:rPr>
                <w:rFonts w:ascii="Times New Roman" w:eastAsia="Times New Roman" w:hAnsi="Times New Roman" w:cs="Calibri"/>
                <w:i/>
                <w:sz w:val="24"/>
                <w:szCs w:val="24"/>
                <w:lang w:eastAsia="ar-SA"/>
              </w:rPr>
            </w:pPr>
          </w:p>
        </w:tc>
      </w:tr>
      <w:tr w:rsidR="00224E7D" w:rsidRPr="00341F15" w:rsidTr="004E3D9F">
        <w:trPr>
          <w:gridAfter w:val="1"/>
          <w:wAfter w:w="27" w:type="dxa"/>
        </w:trPr>
        <w:tc>
          <w:tcPr>
            <w:tcW w:w="3444" w:type="dxa"/>
            <w:gridSpan w:val="3"/>
            <w:shd w:val="clear" w:color="auto" w:fill="auto"/>
          </w:tcPr>
          <w:p w:rsidR="00224E7D" w:rsidRPr="00341F15" w:rsidRDefault="00224E7D" w:rsidP="004E3D9F">
            <w:pPr>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Az elektron kettős természete,</w:t>
            </w:r>
            <w:r w:rsidRPr="00341F15">
              <w:rPr>
                <w:rFonts w:ascii="Times New Roman" w:eastAsia="Times New Roman" w:hAnsi="Times New Roman" w:cs="Calibri"/>
                <w:i/>
                <w:sz w:val="24"/>
                <w:szCs w:val="24"/>
                <w:lang w:eastAsia="ar-SA"/>
              </w:rPr>
              <w:br/>
              <w:t xml:space="preserve">de </w:t>
            </w:r>
            <w:proofErr w:type="spellStart"/>
            <w:r w:rsidRPr="00341F15">
              <w:rPr>
                <w:rFonts w:ascii="Times New Roman" w:eastAsia="Times New Roman" w:hAnsi="Times New Roman" w:cs="Calibri"/>
                <w:i/>
                <w:sz w:val="24"/>
                <w:szCs w:val="24"/>
                <w:lang w:eastAsia="ar-SA"/>
              </w:rPr>
              <w:t>Broglie-hullámhossz</w:t>
            </w:r>
            <w:proofErr w:type="spellEnd"/>
            <w:r w:rsidRPr="00341F15">
              <w:rPr>
                <w:rFonts w:ascii="Times New Roman" w:eastAsia="Times New Roman" w:hAnsi="Times New Roman" w:cs="Calibri"/>
                <w:i/>
                <w:sz w:val="24"/>
                <w:szCs w:val="24"/>
                <w:lang w:eastAsia="ar-SA"/>
              </w:rPr>
              <w:t>.</w:t>
            </w:r>
          </w:p>
          <w:p w:rsidR="00224E7D" w:rsidRPr="00341F15" w:rsidRDefault="00224E7D" w:rsidP="004E3D9F">
            <w:pPr>
              <w:spacing w:after="0" w:line="240" w:lineRule="auto"/>
              <w:rPr>
                <w:rFonts w:ascii="Times New Roman" w:eastAsia="Times New Roman" w:hAnsi="Times New Roman" w:cs="Calibri"/>
                <w:i/>
                <w:sz w:val="24"/>
                <w:szCs w:val="24"/>
                <w:lang w:eastAsia="ar-SA"/>
              </w:rPr>
            </w:pPr>
          </w:p>
          <w:p w:rsidR="00224E7D" w:rsidRPr="00341F15" w:rsidRDefault="00224E7D" w:rsidP="004E3D9F">
            <w:pPr>
              <w:spacing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sz w:val="24"/>
                <w:szCs w:val="24"/>
                <w:lang w:eastAsia="ar-SA"/>
              </w:rPr>
              <w:t>Alkalmazás: az elektronmikroszkóp.</w:t>
            </w:r>
          </w:p>
        </w:tc>
        <w:tc>
          <w:tcPr>
            <w:tcW w:w="3445"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Ismerje az elektron hullámtermészetét igazoló elektroninterferencia-kísérletet. Értse, hogy az elektron hullámtermészetének ténye új alapot ad a mikrofizikai jelenségek megértéséhez.</w:t>
            </w:r>
          </w:p>
        </w:tc>
        <w:tc>
          <w:tcPr>
            <w:tcW w:w="2382" w:type="dxa"/>
            <w:gridSpan w:val="2"/>
            <w:vMerge/>
            <w:shd w:val="clear" w:color="auto" w:fill="auto"/>
          </w:tcPr>
          <w:p w:rsidR="00224E7D" w:rsidRPr="00341F15" w:rsidRDefault="00224E7D" w:rsidP="004E3D9F">
            <w:pPr>
              <w:spacing w:after="0" w:line="240" w:lineRule="auto"/>
              <w:rPr>
                <w:rFonts w:ascii="Times New Roman" w:eastAsia="Times New Roman" w:hAnsi="Times New Roman" w:cs="Calibri"/>
                <w:i/>
                <w:sz w:val="24"/>
                <w:szCs w:val="24"/>
                <w:lang w:eastAsia="ar-SA"/>
              </w:rPr>
            </w:pPr>
          </w:p>
        </w:tc>
      </w:tr>
      <w:tr w:rsidR="00224E7D" w:rsidRPr="00341F15" w:rsidTr="004E3D9F">
        <w:trPr>
          <w:gridAfter w:val="1"/>
          <w:wAfter w:w="27" w:type="dxa"/>
          <w:trHeight w:val="74"/>
        </w:trPr>
        <w:tc>
          <w:tcPr>
            <w:tcW w:w="3444" w:type="dxa"/>
            <w:gridSpan w:val="3"/>
            <w:shd w:val="clear" w:color="auto" w:fill="auto"/>
          </w:tcPr>
          <w:p w:rsidR="00224E7D" w:rsidRPr="00341F15" w:rsidRDefault="00224E7D" w:rsidP="004E3D9F">
            <w:pPr>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A kvantummechanikai atommodell.</w:t>
            </w:r>
          </w:p>
        </w:tc>
        <w:tc>
          <w:tcPr>
            <w:tcW w:w="3445"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Tudja, hogy a kvantummechanikai atommodell az elektronokat hullámként írja le. Tudja, hogy az elektronok impulzusa és helye egyszerre nem mondható meg pontosan.</w:t>
            </w:r>
          </w:p>
        </w:tc>
        <w:tc>
          <w:tcPr>
            <w:tcW w:w="2382" w:type="dxa"/>
            <w:gridSpan w:val="2"/>
            <w:vMerge/>
            <w:shd w:val="clear" w:color="auto" w:fill="auto"/>
          </w:tcPr>
          <w:p w:rsidR="00224E7D" w:rsidRPr="00341F15" w:rsidRDefault="00224E7D" w:rsidP="004E3D9F">
            <w:pPr>
              <w:spacing w:after="0" w:line="240" w:lineRule="auto"/>
              <w:rPr>
                <w:rFonts w:ascii="Times New Roman" w:eastAsia="Times New Roman" w:hAnsi="Times New Roman" w:cs="Calibri"/>
                <w:sz w:val="24"/>
                <w:szCs w:val="24"/>
                <w:lang w:eastAsia="ar-SA"/>
              </w:rPr>
            </w:pPr>
          </w:p>
        </w:tc>
      </w:tr>
      <w:tr w:rsidR="00224E7D" w:rsidRPr="00341F15" w:rsidTr="004E3D9F">
        <w:trPr>
          <w:gridAfter w:val="1"/>
          <w:wAfter w:w="27" w:type="dxa"/>
          <w:trHeight w:val="74"/>
        </w:trPr>
        <w:tc>
          <w:tcPr>
            <w:tcW w:w="3444" w:type="dxa"/>
            <w:gridSpan w:val="3"/>
            <w:shd w:val="clear" w:color="auto" w:fill="auto"/>
          </w:tcPr>
          <w:p w:rsidR="00224E7D" w:rsidRPr="00341F15" w:rsidRDefault="00224E7D" w:rsidP="004E3D9F">
            <w:pPr>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Fémek elektromos vezetése.</w:t>
            </w:r>
          </w:p>
          <w:p w:rsidR="00224E7D" w:rsidRPr="00341F15" w:rsidRDefault="00224E7D" w:rsidP="004E3D9F">
            <w:pPr>
              <w:spacing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sz w:val="24"/>
                <w:szCs w:val="24"/>
                <w:lang w:eastAsia="ar-SA"/>
              </w:rPr>
              <w:t>Jelenség: szupravezetés.</w:t>
            </w:r>
          </w:p>
        </w:tc>
        <w:tc>
          <w:tcPr>
            <w:tcW w:w="3445"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Legyen kvalitatív képe a fémek elektromos ellenállásának klasszikus értelmezéséről.</w:t>
            </w:r>
          </w:p>
        </w:tc>
        <w:tc>
          <w:tcPr>
            <w:tcW w:w="2382" w:type="dxa"/>
            <w:gridSpan w:val="2"/>
            <w:vMerge/>
            <w:shd w:val="clear" w:color="auto" w:fill="auto"/>
          </w:tcPr>
          <w:p w:rsidR="00224E7D" w:rsidRPr="00341F15" w:rsidRDefault="00224E7D" w:rsidP="004E3D9F">
            <w:pPr>
              <w:spacing w:after="0" w:line="240" w:lineRule="auto"/>
              <w:rPr>
                <w:rFonts w:ascii="Times New Roman" w:eastAsia="Times New Roman" w:hAnsi="Times New Roman" w:cs="Calibri"/>
                <w:sz w:val="24"/>
                <w:szCs w:val="24"/>
                <w:lang w:eastAsia="ar-SA"/>
              </w:rPr>
            </w:pPr>
          </w:p>
        </w:tc>
      </w:tr>
      <w:tr w:rsidR="00224E7D" w:rsidRPr="00341F15" w:rsidTr="004E3D9F">
        <w:trPr>
          <w:gridAfter w:val="1"/>
          <w:wAfter w:w="27" w:type="dxa"/>
          <w:trHeight w:val="74"/>
        </w:trPr>
        <w:tc>
          <w:tcPr>
            <w:tcW w:w="3444" w:type="dxa"/>
            <w:gridSpan w:val="3"/>
            <w:shd w:val="clear" w:color="auto" w:fill="auto"/>
          </w:tcPr>
          <w:p w:rsidR="00224E7D" w:rsidRPr="00341F15" w:rsidRDefault="00224E7D" w:rsidP="004E3D9F">
            <w:pPr>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Félvezetők szerkezete és vezetési tulajdonságai.</w:t>
            </w:r>
          </w:p>
          <w:p w:rsidR="00224E7D" w:rsidRPr="00341F15" w:rsidRDefault="00224E7D" w:rsidP="004E3D9F">
            <w:pPr>
              <w:spacing w:after="0" w:line="240" w:lineRule="auto"/>
              <w:rPr>
                <w:rFonts w:ascii="Times New Roman" w:eastAsia="Times New Roman" w:hAnsi="Times New Roman" w:cs="Calibri"/>
                <w:sz w:val="24"/>
                <w:szCs w:val="24"/>
                <w:lang w:eastAsia="ar-SA"/>
              </w:rPr>
            </w:pP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Mikroelektronikai alkalmazások:</w:t>
            </w:r>
          </w:p>
          <w:p w:rsidR="00224E7D" w:rsidRPr="00341F15" w:rsidRDefault="00224E7D" w:rsidP="004E3D9F">
            <w:pPr>
              <w:spacing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sz w:val="24"/>
                <w:szCs w:val="24"/>
                <w:lang w:eastAsia="ar-SA"/>
              </w:rPr>
              <w:t>dióda, tranzisztor, LED, fényelem stb.</w:t>
            </w:r>
          </w:p>
        </w:tc>
        <w:tc>
          <w:tcPr>
            <w:tcW w:w="3445"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A kovalens kötésű kristályok szerkezete alapján értelmezze a szabad töltéshordozók keltését tiszta félvezetőkben.</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Ismerje a szennyezett félvezetők elektromos tulajdonságait.</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Tudja magyarázni a p-n átmenetet.</w:t>
            </w:r>
          </w:p>
        </w:tc>
        <w:tc>
          <w:tcPr>
            <w:tcW w:w="2382" w:type="dxa"/>
            <w:gridSpan w:val="2"/>
            <w:vMerge/>
            <w:shd w:val="clear" w:color="auto" w:fill="auto"/>
          </w:tcPr>
          <w:p w:rsidR="00224E7D" w:rsidRPr="00341F15" w:rsidRDefault="00224E7D" w:rsidP="004E3D9F">
            <w:pPr>
              <w:spacing w:after="0" w:line="240" w:lineRule="auto"/>
              <w:rPr>
                <w:rFonts w:ascii="Times New Roman" w:eastAsia="Times New Roman" w:hAnsi="Times New Roman" w:cs="Calibri"/>
                <w:sz w:val="24"/>
                <w:szCs w:val="24"/>
                <w:lang w:eastAsia="ar-SA"/>
              </w:rPr>
            </w:pPr>
          </w:p>
        </w:tc>
      </w:tr>
      <w:tr w:rsidR="00224E7D" w:rsidRPr="00341F15" w:rsidTr="004E3D9F">
        <w:tc>
          <w:tcPr>
            <w:tcW w:w="1961" w:type="dxa"/>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Kulcsfogalmak/ fogalmak</w:t>
            </w:r>
          </w:p>
        </w:tc>
        <w:tc>
          <w:tcPr>
            <w:tcW w:w="7337" w:type="dxa"/>
            <w:gridSpan w:val="6"/>
            <w:shd w:val="clear" w:color="auto" w:fill="auto"/>
          </w:tcPr>
          <w:p w:rsidR="00224E7D" w:rsidRPr="00341F15" w:rsidRDefault="00224E7D" w:rsidP="004E3D9F">
            <w:pPr>
              <w:snapToGrid w:val="0"/>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Atom, atommodell, elektronhéj, energiaszint, kettős természet, Bohr-modell, Heisenberg-féle határozatlansági reláció, félvezetők.</w:t>
            </w:r>
          </w:p>
        </w:tc>
      </w:tr>
    </w:tbl>
    <w:p w:rsidR="00224E7D" w:rsidRPr="00341F15" w:rsidRDefault="00224E7D" w:rsidP="00224E7D">
      <w:pPr>
        <w:spacing w:after="0" w:line="240" w:lineRule="auto"/>
        <w:rPr>
          <w:rFonts w:ascii="Times New Roman" w:eastAsia="Times New Roman" w:hAnsi="Times New Roman" w:cs="Calibri"/>
          <w:sz w:val="24"/>
          <w:szCs w:val="24"/>
          <w:lang w:eastAsia="ar-SA"/>
        </w:rPr>
      </w:pPr>
    </w:p>
    <w:p w:rsidR="00224E7D" w:rsidRPr="00341F15" w:rsidRDefault="00224E7D" w:rsidP="00224E7D">
      <w:pPr>
        <w:spacing w:after="0" w:line="240" w:lineRule="auto"/>
        <w:rPr>
          <w:rFonts w:ascii="Times New Roman" w:eastAsia="Times New Roman" w:hAnsi="Times New Roman" w:cs="Calibri"/>
          <w:sz w:val="24"/>
          <w:szCs w:val="24"/>
          <w:lang w:eastAsia="ar-SA"/>
        </w:rPr>
      </w:pPr>
    </w:p>
    <w:tbl>
      <w:tblPr>
        <w:tblW w:w="92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1"/>
        <w:gridCol w:w="409"/>
        <w:gridCol w:w="1201"/>
        <w:gridCol w:w="3442"/>
        <w:gridCol w:w="1197"/>
        <w:gridCol w:w="1174"/>
        <w:gridCol w:w="17"/>
      </w:tblGrid>
      <w:tr w:rsidR="00224E7D" w:rsidRPr="00341F15" w:rsidTr="004E3D9F">
        <w:tc>
          <w:tcPr>
            <w:tcW w:w="2240" w:type="dxa"/>
            <w:gridSpan w:val="2"/>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Tematikai egység</w:t>
            </w:r>
          </w:p>
        </w:tc>
        <w:tc>
          <w:tcPr>
            <w:tcW w:w="5840" w:type="dxa"/>
            <w:gridSpan w:val="3"/>
            <w:shd w:val="clear" w:color="auto" w:fill="auto"/>
            <w:vAlign w:val="center"/>
          </w:tcPr>
          <w:p w:rsidR="00224E7D" w:rsidRPr="00341F15" w:rsidRDefault="00224E7D" w:rsidP="004E3D9F">
            <w:pPr>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Az atommag is részekre bontható – a magfizika elemei</w:t>
            </w:r>
          </w:p>
        </w:tc>
        <w:tc>
          <w:tcPr>
            <w:tcW w:w="1191" w:type="dxa"/>
            <w:gridSpan w:val="2"/>
            <w:shd w:val="clear" w:color="auto" w:fill="auto"/>
            <w:vAlign w:val="center"/>
          </w:tcPr>
          <w:p w:rsidR="00224E7D" w:rsidRPr="00341F15" w:rsidRDefault="004E3D9F" w:rsidP="004E3D9F">
            <w:pPr>
              <w:snapToGrid w:val="0"/>
              <w:spacing w:before="120" w:after="0" w:line="240" w:lineRule="auto"/>
              <w:jc w:val="center"/>
              <w:rPr>
                <w:rFonts w:ascii="Times New Roman" w:eastAsia="Times New Roman" w:hAnsi="Times New Roman" w:cs="Calibri"/>
                <w:b/>
                <w:sz w:val="24"/>
                <w:szCs w:val="24"/>
                <w:lang w:eastAsia="ar-SA"/>
              </w:rPr>
            </w:pPr>
            <w:proofErr w:type="gramStart"/>
            <w:r>
              <w:rPr>
                <w:rFonts w:ascii="Times New Roman" w:eastAsia="Times New Roman" w:hAnsi="Times New Roman" w:cs="Calibri"/>
                <w:b/>
                <w:sz w:val="24"/>
                <w:szCs w:val="24"/>
                <w:lang w:eastAsia="ar-SA"/>
              </w:rPr>
              <w:t xml:space="preserve">Órakeret </w:t>
            </w:r>
            <w:r w:rsidR="00224E7D" w:rsidRPr="00341F15">
              <w:rPr>
                <w:rFonts w:ascii="Times New Roman" w:eastAsia="Times New Roman" w:hAnsi="Times New Roman" w:cs="Calibri"/>
                <w:b/>
                <w:sz w:val="24"/>
                <w:szCs w:val="24"/>
                <w:lang w:eastAsia="ar-SA"/>
              </w:rPr>
              <w:t xml:space="preserve"> </w:t>
            </w:r>
            <w:r>
              <w:rPr>
                <w:rFonts w:ascii="Times New Roman" w:eastAsia="Times New Roman" w:hAnsi="Times New Roman" w:cs="Calibri"/>
                <w:b/>
                <w:sz w:val="24"/>
                <w:szCs w:val="24"/>
                <w:lang w:eastAsia="ar-SA"/>
              </w:rPr>
              <w:t>7</w:t>
            </w:r>
            <w:proofErr w:type="gramEnd"/>
            <w:r>
              <w:rPr>
                <w:rFonts w:ascii="Times New Roman" w:eastAsia="Times New Roman" w:hAnsi="Times New Roman" w:cs="Calibri"/>
                <w:b/>
                <w:sz w:val="24"/>
                <w:szCs w:val="24"/>
                <w:lang w:eastAsia="ar-SA"/>
              </w:rPr>
              <w:t xml:space="preserve"> </w:t>
            </w:r>
            <w:r w:rsidR="00224E7D" w:rsidRPr="00341F15">
              <w:rPr>
                <w:rFonts w:ascii="Times New Roman" w:eastAsia="Times New Roman" w:hAnsi="Times New Roman" w:cs="Calibri"/>
                <w:b/>
                <w:sz w:val="24"/>
                <w:szCs w:val="24"/>
                <w:lang w:eastAsia="ar-SA"/>
              </w:rPr>
              <w:t>óra</w:t>
            </w:r>
          </w:p>
        </w:tc>
      </w:tr>
      <w:tr w:rsidR="00224E7D" w:rsidRPr="00341F15" w:rsidTr="004E3D9F">
        <w:tc>
          <w:tcPr>
            <w:tcW w:w="2240" w:type="dxa"/>
            <w:gridSpan w:val="2"/>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Előzetes tudás</w:t>
            </w:r>
          </w:p>
        </w:tc>
        <w:tc>
          <w:tcPr>
            <w:tcW w:w="7031" w:type="dxa"/>
            <w:gridSpan w:val="5"/>
            <w:shd w:val="clear" w:color="auto" w:fill="auto"/>
          </w:tcPr>
          <w:p w:rsidR="00224E7D" w:rsidRPr="00341F15" w:rsidRDefault="00224E7D" w:rsidP="004E3D9F">
            <w:pPr>
              <w:snapToGrid w:val="0"/>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Atommodellek, Rutherford-kísérlet, rendszám, tömegszám, izotópok.</w:t>
            </w:r>
          </w:p>
        </w:tc>
      </w:tr>
      <w:tr w:rsidR="00224E7D" w:rsidRPr="00341F15" w:rsidTr="004E3D9F">
        <w:tc>
          <w:tcPr>
            <w:tcW w:w="2240" w:type="dxa"/>
            <w:gridSpan w:val="2"/>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A tematikai egység nevelési-fejlesztési céljai</w:t>
            </w:r>
          </w:p>
        </w:tc>
        <w:tc>
          <w:tcPr>
            <w:tcW w:w="7031" w:type="dxa"/>
            <w:gridSpan w:val="5"/>
            <w:shd w:val="clear" w:color="auto" w:fill="auto"/>
          </w:tcPr>
          <w:p w:rsidR="00224E7D" w:rsidRPr="00341F15" w:rsidRDefault="00224E7D" w:rsidP="004E3D9F">
            <w:pPr>
              <w:snapToGrid w:val="0"/>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A magfizika alapismereteinek bemutatása a XX. századi történelmi események, a nukleáris energiatermelés, a mindennapi életben történő széleskörű alkalmazás és az ezekhez kapcsolódó nukleáris kockázat kérdéseinek szempontjából. Az ismereteken alapuló energiatudatos szemlélet kialakítása. A betegség felismerése és a terápia során fellépő reális kockázatok felelős vállalásának megértése.</w:t>
            </w:r>
          </w:p>
        </w:tc>
      </w:tr>
      <w:tr w:rsidR="00224E7D" w:rsidRPr="00341F15" w:rsidTr="004E3D9F">
        <w:tc>
          <w:tcPr>
            <w:tcW w:w="3441" w:type="dxa"/>
            <w:gridSpan w:val="3"/>
            <w:shd w:val="clear" w:color="auto" w:fill="auto"/>
            <w:vAlign w:val="center"/>
          </w:tcPr>
          <w:p w:rsidR="00224E7D" w:rsidRPr="00341F15" w:rsidRDefault="00224E7D" w:rsidP="004E3D9F">
            <w:pPr>
              <w:spacing w:before="120" w:after="0" w:line="240" w:lineRule="auto"/>
              <w:jc w:val="center"/>
              <w:rPr>
                <w:rFonts w:ascii="Times New Roman" w:eastAsia="Times New Roman" w:hAnsi="Times New Roman" w:cs="Calibri"/>
                <w:sz w:val="24"/>
                <w:szCs w:val="24"/>
                <w:lang w:eastAsia="ar-SA"/>
              </w:rPr>
            </w:pPr>
            <w:r w:rsidRPr="00341F15">
              <w:rPr>
                <w:rFonts w:ascii="Times New Roman" w:eastAsia="Times New Roman" w:hAnsi="Times New Roman" w:cs="Calibri"/>
                <w:b/>
                <w:sz w:val="24"/>
                <w:szCs w:val="24"/>
                <w:lang w:eastAsia="ar-SA"/>
              </w:rPr>
              <w:lastRenderedPageBreak/>
              <w:t>Problémák, jelenségek, gyakorlati alkalmazások, ismeretek</w:t>
            </w:r>
          </w:p>
        </w:tc>
        <w:tc>
          <w:tcPr>
            <w:tcW w:w="3442" w:type="dxa"/>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Követelmények</w:t>
            </w:r>
          </w:p>
        </w:tc>
        <w:tc>
          <w:tcPr>
            <w:tcW w:w="2388" w:type="dxa"/>
            <w:gridSpan w:val="3"/>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Kapcsolódási pontok</w:t>
            </w:r>
          </w:p>
        </w:tc>
      </w:tr>
      <w:tr w:rsidR="00224E7D" w:rsidRPr="00341F15" w:rsidTr="004E3D9F">
        <w:tc>
          <w:tcPr>
            <w:tcW w:w="3441" w:type="dxa"/>
            <w:gridSpan w:val="3"/>
            <w:shd w:val="clear" w:color="auto" w:fill="auto"/>
          </w:tcPr>
          <w:p w:rsidR="00224E7D" w:rsidRPr="00341F15" w:rsidRDefault="00224E7D" w:rsidP="004E3D9F">
            <w:pPr>
              <w:snapToGrid w:val="0"/>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Az atommag alkotórészei, tömegszám, rendszám, neutronszám.</w:t>
            </w:r>
          </w:p>
        </w:tc>
        <w:tc>
          <w:tcPr>
            <w:tcW w:w="3442" w:type="dxa"/>
            <w:shd w:val="clear" w:color="auto" w:fill="auto"/>
          </w:tcPr>
          <w:p w:rsidR="00224E7D" w:rsidRPr="00341F15" w:rsidRDefault="00224E7D" w:rsidP="004E3D9F">
            <w:pPr>
              <w:snapToGrid w:val="0"/>
              <w:spacing w:before="120" w:after="0" w:line="240" w:lineRule="auto"/>
              <w:rPr>
                <w:rFonts w:ascii="Times New Roman" w:eastAsia="Times New Roman" w:hAnsi="Times New Roman" w:cs="Calibri"/>
                <w:b/>
                <w:sz w:val="24"/>
                <w:szCs w:val="24"/>
                <w:lang w:eastAsia="ar-SA"/>
              </w:rPr>
            </w:pPr>
            <w:r w:rsidRPr="00341F15">
              <w:rPr>
                <w:rFonts w:ascii="Times New Roman" w:eastAsia="Times New Roman" w:hAnsi="Times New Roman" w:cs="Calibri"/>
                <w:sz w:val="24"/>
                <w:szCs w:val="24"/>
                <w:lang w:eastAsia="ar-SA"/>
              </w:rPr>
              <w:t>A tanuló ismerje az atommag jellemzőit (tömegszám, rendszám) és a mag alkotórészeit.</w:t>
            </w:r>
          </w:p>
        </w:tc>
        <w:tc>
          <w:tcPr>
            <w:tcW w:w="2388" w:type="dxa"/>
            <w:gridSpan w:val="3"/>
            <w:vMerge w:val="restart"/>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i/>
                <w:sz w:val="24"/>
                <w:szCs w:val="24"/>
                <w:lang w:val="x-none" w:eastAsia="ar-SA"/>
              </w:rPr>
              <w:t>Kémia</w:t>
            </w:r>
            <w:r w:rsidRPr="00341F15">
              <w:rPr>
                <w:rFonts w:ascii="Times New Roman" w:eastAsia="Times New Roman" w:hAnsi="Times New Roman" w:cs="Calibri"/>
                <w:sz w:val="24"/>
                <w:szCs w:val="24"/>
                <w:lang w:val="x-none" w:eastAsia="ar-SA"/>
              </w:rPr>
              <w:t>:</w:t>
            </w:r>
            <w:r w:rsidRPr="00341F15">
              <w:rPr>
                <w:rFonts w:ascii="Times New Roman" w:eastAsia="Times New Roman" w:hAnsi="Times New Roman" w:cs="Calibri"/>
                <w:sz w:val="24"/>
                <w:szCs w:val="24"/>
                <w:lang w:eastAsia="ar-SA"/>
              </w:rPr>
              <w:t xml:space="preserve"> A</w:t>
            </w:r>
            <w:proofErr w:type="spellStart"/>
            <w:r w:rsidRPr="00341F15">
              <w:rPr>
                <w:rFonts w:ascii="Times New Roman" w:eastAsia="Times New Roman" w:hAnsi="Times New Roman" w:cs="Calibri"/>
                <w:sz w:val="24"/>
                <w:szCs w:val="24"/>
                <w:lang w:val="x-none" w:eastAsia="ar-SA"/>
              </w:rPr>
              <w:t>tommag</w:t>
            </w:r>
            <w:proofErr w:type="spellEnd"/>
            <w:r w:rsidRPr="00341F15">
              <w:rPr>
                <w:rFonts w:ascii="Times New Roman" w:eastAsia="Times New Roman" w:hAnsi="Times New Roman" w:cs="Calibri"/>
                <w:sz w:val="24"/>
                <w:szCs w:val="24"/>
                <w:lang w:val="x-none" w:eastAsia="ar-SA"/>
              </w:rPr>
              <w:t>, proton, neutron, rendszám, tömegszám, izotóp, radioaktív izotópok és alkalmazásuk, radioaktív bomlás.</w:t>
            </w:r>
            <w:r w:rsidRPr="00341F15">
              <w:rPr>
                <w:rFonts w:ascii="Times New Roman" w:eastAsia="Times New Roman" w:hAnsi="Times New Roman" w:cs="Calibri"/>
                <w:sz w:val="24"/>
                <w:szCs w:val="24"/>
                <w:lang w:eastAsia="ar-SA"/>
              </w:rPr>
              <w:t xml:space="preserve"> H</w:t>
            </w:r>
            <w:proofErr w:type="spellStart"/>
            <w:r w:rsidRPr="00341F15">
              <w:rPr>
                <w:rFonts w:ascii="Times New Roman" w:eastAsia="Times New Roman" w:hAnsi="Times New Roman" w:cs="Calibri"/>
                <w:sz w:val="24"/>
                <w:szCs w:val="24"/>
                <w:lang w:val="x-none" w:eastAsia="ar-SA"/>
              </w:rPr>
              <w:t>idrogén</w:t>
            </w:r>
            <w:proofErr w:type="spellEnd"/>
            <w:r w:rsidRPr="00341F15">
              <w:rPr>
                <w:rFonts w:ascii="Times New Roman" w:eastAsia="Times New Roman" w:hAnsi="Times New Roman" w:cs="Calibri"/>
                <w:sz w:val="24"/>
                <w:szCs w:val="24"/>
                <w:lang w:val="x-none" w:eastAsia="ar-SA"/>
              </w:rPr>
              <w:t>, hélium, magfúzió</w:t>
            </w:r>
            <w:r w:rsidRPr="00341F15">
              <w:rPr>
                <w:rFonts w:ascii="Times New Roman" w:eastAsia="Times New Roman" w:hAnsi="Times New Roman" w:cs="Calibri"/>
                <w:sz w:val="24"/>
                <w:szCs w:val="24"/>
                <w:lang w:eastAsia="ar-SA"/>
              </w:rPr>
              <w:t>.</w:t>
            </w:r>
          </w:p>
          <w:p w:rsidR="00224E7D" w:rsidRPr="00341F15" w:rsidRDefault="00224E7D" w:rsidP="004E3D9F">
            <w:pPr>
              <w:spacing w:after="0" w:line="240" w:lineRule="auto"/>
              <w:rPr>
                <w:rFonts w:ascii="Times New Roman" w:eastAsia="Times New Roman" w:hAnsi="Times New Roman" w:cs="Calibri"/>
                <w:color w:val="000000"/>
                <w:sz w:val="24"/>
                <w:szCs w:val="24"/>
                <w:lang w:val="x-none" w:eastAsia="ar-SA"/>
              </w:rPr>
            </w:pP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i/>
                <w:color w:val="000000"/>
                <w:sz w:val="24"/>
                <w:szCs w:val="24"/>
                <w:lang w:val="x-none" w:eastAsia="ar-SA"/>
              </w:rPr>
              <w:t>Biológia</w:t>
            </w:r>
            <w:r w:rsidRPr="00341F15">
              <w:rPr>
                <w:rFonts w:ascii="Times New Roman" w:eastAsia="Times New Roman" w:hAnsi="Times New Roman" w:cs="Calibri"/>
                <w:i/>
                <w:color w:val="000000"/>
                <w:sz w:val="24"/>
                <w:szCs w:val="24"/>
                <w:lang w:eastAsia="ar-SA"/>
              </w:rPr>
              <w:t>-</w:t>
            </w:r>
            <w:r w:rsidRPr="00341F15">
              <w:rPr>
                <w:rFonts w:ascii="Times New Roman" w:eastAsia="Times New Roman" w:hAnsi="Times New Roman" w:cs="Calibri"/>
                <w:i/>
                <w:color w:val="000000"/>
                <w:sz w:val="24"/>
                <w:szCs w:val="24"/>
                <w:lang w:val="x-none" w:eastAsia="ar-SA"/>
              </w:rPr>
              <w:t>egészségtan</w:t>
            </w:r>
            <w:r w:rsidRPr="00341F15">
              <w:rPr>
                <w:rFonts w:ascii="Times New Roman" w:eastAsia="Times New Roman" w:hAnsi="Times New Roman" w:cs="Calibri"/>
                <w:color w:val="000000"/>
                <w:sz w:val="24"/>
                <w:szCs w:val="24"/>
                <w:lang w:val="x-none" w:eastAsia="ar-SA"/>
              </w:rPr>
              <w:t>:</w:t>
            </w:r>
            <w:r w:rsidRPr="00341F15">
              <w:rPr>
                <w:rFonts w:ascii="Times New Roman" w:eastAsia="Times New Roman" w:hAnsi="Times New Roman" w:cs="Calibri"/>
                <w:color w:val="000000"/>
                <w:sz w:val="24"/>
                <w:szCs w:val="24"/>
                <w:lang w:eastAsia="ar-SA"/>
              </w:rPr>
              <w:t xml:space="preserve"> </w:t>
            </w:r>
            <w:r w:rsidRPr="00341F15">
              <w:rPr>
                <w:rFonts w:ascii="Times New Roman" w:eastAsia="Times New Roman" w:hAnsi="Times New Roman" w:cs="Calibri"/>
                <w:color w:val="000000"/>
                <w:sz w:val="24"/>
                <w:szCs w:val="24"/>
                <w:lang w:val="x-none" w:eastAsia="ar-SA"/>
              </w:rPr>
              <w:t>a sugárzások biológiai hatásai; a</w:t>
            </w:r>
            <w:r w:rsidRPr="00341F15">
              <w:rPr>
                <w:rFonts w:ascii="Times New Roman" w:eastAsia="Times New Roman" w:hAnsi="Times New Roman" w:cs="Calibri"/>
                <w:sz w:val="24"/>
                <w:szCs w:val="24"/>
                <w:lang w:val="x-none" w:eastAsia="ar-SA"/>
              </w:rPr>
              <w:t xml:space="preserve"> sugárzás szerepe az evolúcióban, a fajtanemesítésben a mutációk előidézése révén; a radioaktív sugárzások hatása.</w:t>
            </w:r>
          </w:p>
          <w:p w:rsidR="00224E7D" w:rsidRPr="00341F15" w:rsidRDefault="00224E7D" w:rsidP="004E3D9F">
            <w:pPr>
              <w:spacing w:after="0" w:line="240" w:lineRule="auto"/>
              <w:rPr>
                <w:rFonts w:ascii="Times New Roman" w:eastAsia="Times New Roman" w:hAnsi="Times New Roman" w:cs="Calibri"/>
                <w:sz w:val="24"/>
                <w:szCs w:val="24"/>
                <w:lang w:eastAsia="ar-SA"/>
              </w:rPr>
            </w:pP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i/>
                <w:sz w:val="24"/>
                <w:szCs w:val="24"/>
                <w:lang w:val="x-none" w:eastAsia="ar-SA"/>
              </w:rPr>
              <w:t>Földrajz</w:t>
            </w:r>
            <w:r w:rsidRPr="00341F15">
              <w:rPr>
                <w:rFonts w:ascii="Times New Roman" w:eastAsia="Times New Roman" w:hAnsi="Times New Roman" w:cs="Calibri"/>
                <w:sz w:val="24"/>
                <w:szCs w:val="24"/>
                <w:lang w:val="x-none" w:eastAsia="ar-SA"/>
              </w:rPr>
              <w:t>:</w:t>
            </w:r>
            <w:r w:rsidRPr="00341F15">
              <w:rPr>
                <w:rFonts w:ascii="Times New Roman" w:eastAsia="Times New Roman" w:hAnsi="Times New Roman" w:cs="Calibri"/>
                <w:sz w:val="24"/>
                <w:szCs w:val="24"/>
                <w:lang w:eastAsia="ar-SA"/>
              </w:rPr>
              <w:t xml:space="preserve"> </w:t>
            </w:r>
            <w:r w:rsidRPr="00341F15">
              <w:rPr>
                <w:rFonts w:ascii="Times New Roman" w:eastAsia="Times New Roman" w:hAnsi="Times New Roman" w:cs="Calibri"/>
                <w:sz w:val="24"/>
                <w:szCs w:val="24"/>
                <w:lang w:val="x-none" w:eastAsia="ar-SA"/>
              </w:rPr>
              <w:t>energiaforrások, az atomenergia szerepe a világ energiatermelésében</w:t>
            </w:r>
            <w:r w:rsidRPr="00341F15">
              <w:rPr>
                <w:rFonts w:ascii="Times New Roman" w:eastAsia="Times New Roman" w:hAnsi="Times New Roman" w:cs="Calibri"/>
                <w:sz w:val="24"/>
                <w:szCs w:val="24"/>
                <w:lang w:eastAsia="ar-SA"/>
              </w:rPr>
              <w:t>.</w:t>
            </w:r>
          </w:p>
          <w:p w:rsidR="00224E7D" w:rsidRPr="00341F15" w:rsidRDefault="00224E7D" w:rsidP="004E3D9F">
            <w:pPr>
              <w:spacing w:after="0" w:line="240" w:lineRule="auto"/>
              <w:rPr>
                <w:rFonts w:ascii="Times New Roman" w:eastAsia="Times New Roman" w:hAnsi="Times New Roman" w:cs="Calibri"/>
                <w:sz w:val="24"/>
                <w:szCs w:val="24"/>
                <w:lang w:eastAsia="ar-SA"/>
              </w:rPr>
            </w:pP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i/>
                <w:sz w:val="24"/>
                <w:szCs w:val="24"/>
                <w:lang w:val="x-none" w:eastAsia="ar-SA"/>
              </w:rPr>
              <w:t>Történelem, társadalmi és állampolgári ismeretek</w:t>
            </w:r>
            <w:r w:rsidRPr="00341F15">
              <w:rPr>
                <w:rFonts w:ascii="Times New Roman" w:eastAsia="Times New Roman" w:hAnsi="Times New Roman" w:cs="Calibri"/>
                <w:sz w:val="24"/>
                <w:szCs w:val="24"/>
                <w:lang w:val="x-none" w:eastAsia="ar-SA"/>
              </w:rPr>
              <w:t>:</w:t>
            </w:r>
            <w:r w:rsidRPr="00341F15">
              <w:rPr>
                <w:rFonts w:ascii="Times New Roman" w:eastAsia="Times New Roman" w:hAnsi="Times New Roman" w:cs="Calibri"/>
                <w:sz w:val="24"/>
                <w:szCs w:val="24"/>
                <w:lang w:eastAsia="ar-SA"/>
              </w:rPr>
              <w:t xml:space="preserve"> a</w:t>
            </w:r>
            <w:r w:rsidRPr="00341F15">
              <w:rPr>
                <w:rFonts w:ascii="Times New Roman" w:eastAsia="Times New Roman" w:hAnsi="Times New Roman" w:cs="Calibri"/>
                <w:sz w:val="24"/>
                <w:szCs w:val="24"/>
                <w:lang w:val="x-none" w:eastAsia="ar-SA"/>
              </w:rPr>
              <w:t xml:space="preserve"> Hirosimára és Nagaszakira ledobott két atombomba története, politikai háttere, későbbi következményei. Einstein</w:t>
            </w:r>
            <w:r w:rsidRPr="00341F15">
              <w:rPr>
                <w:rFonts w:ascii="Times New Roman" w:eastAsia="Times New Roman" w:hAnsi="Times New Roman" w:cs="Calibri"/>
                <w:sz w:val="24"/>
                <w:szCs w:val="24"/>
                <w:lang w:eastAsia="ar-SA"/>
              </w:rPr>
              <w:t xml:space="preserve">; </w:t>
            </w:r>
            <w:r w:rsidRPr="00341F15">
              <w:rPr>
                <w:rFonts w:ascii="Times New Roman" w:eastAsia="Times New Roman" w:hAnsi="Times New Roman" w:cs="Calibri"/>
                <w:sz w:val="24"/>
                <w:szCs w:val="24"/>
                <w:lang w:val="x-none" w:eastAsia="ar-SA"/>
              </w:rPr>
              <w:t xml:space="preserve">Szilárd Leó, Teller Ede és Wigner Jenő, a világtörténelmet formáló magyar tudósok. </w:t>
            </w:r>
          </w:p>
          <w:p w:rsidR="00224E7D" w:rsidRPr="00341F15" w:rsidRDefault="00224E7D" w:rsidP="004E3D9F">
            <w:pPr>
              <w:spacing w:after="0" w:line="240" w:lineRule="auto"/>
              <w:rPr>
                <w:rFonts w:ascii="Times New Roman" w:eastAsia="Times New Roman" w:hAnsi="Times New Roman" w:cs="Calibri"/>
                <w:sz w:val="24"/>
                <w:szCs w:val="24"/>
                <w:lang w:eastAsia="ar-SA"/>
              </w:rPr>
            </w:pP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i/>
                <w:sz w:val="24"/>
                <w:szCs w:val="24"/>
                <w:lang w:eastAsia="ar-SA"/>
              </w:rPr>
              <w:t>Filozófia; etika</w:t>
            </w:r>
            <w:r w:rsidRPr="00341F15">
              <w:rPr>
                <w:rFonts w:ascii="Times New Roman" w:eastAsia="Times New Roman" w:hAnsi="Times New Roman" w:cs="Calibri"/>
                <w:sz w:val="24"/>
                <w:szCs w:val="24"/>
                <w:lang w:eastAsia="ar-SA"/>
              </w:rPr>
              <w:t>: a tudomány felelősségének kérdései.</w:t>
            </w:r>
          </w:p>
          <w:p w:rsidR="00224E7D" w:rsidRPr="00341F15" w:rsidRDefault="00224E7D" w:rsidP="004E3D9F">
            <w:pPr>
              <w:spacing w:after="0" w:line="240" w:lineRule="auto"/>
              <w:rPr>
                <w:rFonts w:ascii="Times New Roman" w:eastAsia="Times New Roman" w:hAnsi="Times New Roman" w:cs="Calibri"/>
                <w:sz w:val="24"/>
                <w:szCs w:val="24"/>
                <w:lang w:eastAsia="ar-SA"/>
              </w:rPr>
            </w:pPr>
          </w:p>
          <w:p w:rsidR="00224E7D" w:rsidRPr="00341F15" w:rsidRDefault="00224E7D" w:rsidP="004E3D9F">
            <w:pPr>
              <w:spacing w:after="0" w:line="240" w:lineRule="auto"/>
              <w:rPr>
                <w:rFonts w:ascii="Times New Roman" w:eastAsia="Times New Roman" w:hAnsi="Times New Roman" w:cs="Calibri"/>
                <w:b/>
                <w:sz w:val="24"/>
                <w:szCs w:val="24"/>
                <w:lang w:eastAsia="ar-SA"/>
              </w:rPr>
            </w:pPr>
            <w:r w:rsidRPr="00341F15">
              <w:rPr>
                <w:rFonts w:ascii="Times New Roman" w:eastAsia="Times New Roman" w:hAnsi="Times New Roman" w:cs="Calibri"/>
                <w:i/>
                <w:sz w:val="24"/>
                <w:szCs w:val="24"/>
                <w:lang w:eastAsia="ar-SA"/>
              </w:rPr>
              <w:t>Matematika</w:t>
            </w:r>
            <w:r w:rsidRPr="00341F15">
              <w:rPr>
                <w:rFonts w:ascii="Times New Roman" w:eastAsia="Times New Roman" w:hAnsi="Times New Roman" w:cs="Calibri"/>
                <w:sz w:val="24"/>
                <w:szCs w:val="24"/>
                <w:lang w:eastAsia="ar-SA"/>
              </w:rPr>
              <w:t xml:space="preserve">: valószínűség-számítás. </w:t>
            </w:r>
          </w:p>
        </w:tc>
      </w:tr>
      <w:tr w:rsidR="00224E7D" w:rsidRPr="00341F15" w:rsidTr="004E3D9F">
        <w:tc>
          <w:tcPr>
            <w:tcW w:w="3441" w:type="dxa"/>
            <w:gridSpan w:val="3"/>
            <w:shd w:val="clear" w:color="auto" w:fill="auto"/>
          </w:tcPr>
          <w:p w:rsidR="00224E7D" w:rsidRPr="00341F15" w:rsidRDefault="00224E7D" w:rsidP="004E3D9F">
            <w:pPr>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 xml:space="preserve">Az erős kölcsönhatás. </w:t>
            </w:r>
          </w:p>
          <w:p w:rsidR="00224E7D" w:rsidRPr="00341F15" w:rsidRDefault="00224E7D" w:rsidP="004E3D9F">
            <w:pPr>
              <w:spacing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sz w:val="24"/>
                <w:szCs w:val="24"/>
                <w:lang w:eastAsia="ar-SA"/>
              </w:rPr>
              <w:t xml:space="preserve">Stabil atommagok létezésének magyarázata. </w:t>
            </w:r>
          </w:p>
        </w:tc>
        <w:tc>
          <w:tcPr>
            <w:tcW w:w="3442"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Ismerje az atommagot összetartó magerők, az ún. „erős kölcsönhatás” tulajdonságait. Tudja kvalitatív szinten értelmezni a mag kötési energiáját, értse a neutronok szerepét a mag stabilizálásában.</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Ismerje a tömegdefektus jelenségét és kapcsolatát a kötési energiával.</w:t>
            </w:r>
          </w:p>
        </w:tc>
        <w:tc>
          <w:tcPr>
            <w:tcW w:w="2388" w:type="dxa"/>
            <w:gridSpan w:val="3"/>
            <w:vMerge/>
            <w:shd w:val="clear" w:color="auto" w:fill="auto"/>
          </w:tcPr>
          <w:p w:rsidR="00224E7D" w:rsidRPr="00341F15" w:rsidRDefault="00224E7D" w:rsidP="004E3D9F">
            <w:pPr>
              <w:spacing w:after="0" w:line="240" w:lineRule="auto"/>
              <w:rPr>
                <w:rFonts w:ascii="Times New Roman" w:eastAsia="Times New Roman" w:hAnsi="Times New Roman" w:cs="Calibri"/>
                <w:i/>
                <w:sz w:val="24"/>
                <w:szCs w:val="24"/>
                <w:lang w:val="x-none" w:eastAsia="ar-SA"/>
              </w:rPr>
            </w:pPr>
          </w:p>
        </w:tc>
      </w:tr>
      <w:tr w:rsidR="00224E7D" w:rsidRPr="00341F15" w:rsidTr="004E3D9F">
        <w:tc>
          <w:tcPr>
            <w:tcW w:w="3441" w:type="dxa"/>
            <w:gridSpan w:val="3"/>
            <w:shd w:val="clear" w:color="auto" w:fill="auto"/>
          </w:tcPr>
          <w:p w:rsidR="00224E7D" w:rsidRPr="00341F15" w:rsidRDefault="00224E7D" w:rsidP="004E3D9F">
            <w:pPr>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Magreakciók.</w:t>
            </w:r>
          </w:p>
        </w:tc>
        <w:tc>
          <w:tcPr>
            <w:tcW w:w="3442"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Tudja értelmezni a fajlagos kötési energia-tömegszám grafikont, és ehhez kapcsolódva tudja értelmezni a lehetséges magreakciókat.</w:t>
            </w:r>
          </w:p>
        </w:tc>
        <w:tc>
          <w:tcPr>
            <w:tcW w:w="2388" w:type="dxa"/>
            <w:gridSpan w:val="3"/>
            <w:vMerge/>
            <w:shd w:val="clear" w:color="auto" w:fill="auto"/>
          </w:tcPr>
          <w:p w:rsidR="00224E7D" w:rsidRPr="00341F15" w:rsidRDefault="00224E7D" w:rsidP="004E3D9F">
            <w:pPr>
              <w:spacing w:after="0" w:line="240" w:lineRule="auto"/>
              <w:rPr>
                <w:rFonts w:ascii="Times New Roman" w:eastAsia="Times New Roman" w:hAnsi="Times New Roman" w:cs="Calibri"/>
                <w:i/>
                <w:sz w:val="24"/>
                <w:szCs w:val="24"/>
                <w:lang w:val="x-none" w:eastAsia="ar-SA"/>
              </w:rPr>
            </w:pPr>
          </w:p>
        </w:tc>
      </w:tr>
      <w:tr w:rsidR="00224E7D" w:rsidRPr="00341F15" w:rsidTr="004E3D9F">
        <w:tc>
          <w:tcPr>
            <w:tcW w:w="3441" w:type="dxa"/>
            <w:gridSpan w:val="3"/>
            <w:shd w:val="clear" w:color="auto" w:fill="auto"/>
          </w:tcPr>
          <w:p w:rsidR="00224E7D" w:rsidRPr="00341F15" w:rsidRDefault="00224E7D" w:rsidP="004E3D9F">
            <w:pPr>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A radioaktív bomlás.</w:t>
            </w:r>
          </w:p>
        </w:tc>
        <w:tc>
          <w:tcPr>
            <w:tcW w:w="3442"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Ismerje a radioaktív bomlás típusait, a radioaktív sugárzás fajtáit és megkülönböztetésük kísérleti módszereit. Tudja, hogy a radioaktív sugárzás intenzitása mérhető. Ismerje a felezési idő fogalmát és ehhez kapcsolódóan tudjon egyszerű feladatokat megoldani.</w:t>
            </w:r>
          </w:p>
        </w:tc>
        <w:tc>
          <w:tcPr>
            <w:tcW w:w="2388" w:type="dxa"/>
            <w:gridSpan w:val="3"/>
            <w:vMerge/>
            <w:shd w:val="clear" w:color="auto" w:fill="auto"/>
          </w:tcPr>
          <w:p w:rsidR="00224E7D" w:rsidRPr="00341F15" w:rsidRDefault="00224E7D" w:rsidP="004E3D9F">
            <w:pPr>
              <w:spacing w:after="0" w:line="240" w:lineRule="auto"/>
              <w:rPr>
                <w:rFonts w:ascii="Times New Roman" w:eastAsia="Times New Roman" w:hAnsi="Times New Roman" w:cs="Calibri"/>
                <w:i/>
                <w:sz w:val="24"/>
                <w:szCs w:val="24"/>
                <w:lang w:val="x-none" w:eastAsia="ar-SA"/>
              </w:rPr>
            </w:pPr>
          </w:p>
        </w:tc>
      </w:tr>
      <w:tr w:rsidR="00224E7D" w:rsidRPr="00341F15" w:rsidTr="004E3D9F">
        <w:tc>
          <w:tcPr>
            <w:tcW w:w="3441" w:type="dxa"/>
            <w:gridSpan w:val="3"/>
            <w:shd w:val="clear" w:color="auto" w:fill="auto"/>
          </w:tcPr>
          <w:p w:rsidR="00224E7D" w:rsidRPr="00341F15" w:rsidRDefault="00224E7D" w:rsidP="004E3D9F">
            <w:pPr>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A természetes radioaktivitás.</w:t>
            </w:r>
          </w:p>
        </w:tc>
        <w:tc>
          <w:tcPr>
            <w:tcW w:w="3442"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 xml:space="preserve">Legyen tájékozott a természetben előforduló radioaktivitásról, a radioaktív izotópok bomlásával kapcsolatos bomlási sorokról. Ismerje a radioaktív kormeghatározási módszer lényegét. </w:t>
            </w:r>
          </w:p>
        </w:tc>
        <w:tc>
          <w:tcPr>
            <w:tcW w:w="2388" w:type="dxa"/>
            <w:gridSpan w:val="3"/>
            <w:vMerge/>
            <w:shd w:val="clear" w:color="auto" w:fill="auto"/>
          </w:tcPr>
          <w:p w:rsidR="00224E7D" w:rsidRPr="00341F15" w:rsidRDefault="00224E7D" w:rsidP="004E3D9F">
            <w:pPr>
              <w:spacing w:after="0" w:line="240" w:lineRule="auto"/>
              <w:rPr>
                <w:rFonts w:ascii="Times New Roman" w:eastAsia="Times New Roman" w:hAnsi="Times New Roman" w:cs="Calibri"/>
                <w:i/>
                <w:sz w:val="24"/>
                <w:szCs w:val="24"/>
                <w:lang w:val="x-none" w:eastAsia="ar-SA"/>
              </w:rPr>
            </w:pPr>
          </w:p>
        </w:tc>
      </w:tr>
      <w:tr w:rsidR="00224E7D" w:rsidRPr="00341F15" w:rsidTr="004E3D9F">
        <w:tc>
          <w:tcPr>
            <w:tcW w:w="3441" w:type="dxa"/>
            <w:gridSpan w:val="3"/>
            <w:shd w:val="clear" w:color="auto" w:fill="auto"/>
          </w:tcPr>
          <w:p w:rsidR="00224E7D" w:rsidRPr="00341F15" w:rsidRDefault="00224E7D" w:rsidP="004E3D9F">
            <w:pPr>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Mesterséges radioaktív izotópok előállítása és alkalmazása.</w:t>
            </w:r>
          </w:p>
        </w:tc>
        <w:tc>
          <w:tcPr>
            <w:tcW w:w="3442"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Legyen fogalma a radioaktív izotópok mesterséges előállításának lehetőségéről és tudjon példákat a mesterséges radioaktivitás néhány gyakorlati alkalmazására a gyógyászatban és a műszaki gyakorlatban.</w:t>
            </w:r>
          </w:p>
        </w:tc>
        <w:tc>
          <w:tcPr>
            <w:tcW w:w="2388" w:type="dxa"/>
            <w:gridSpan w:val="3"/>
            <w:vMerge/>
            <w:shd w:val="clear" w:color="auto" w:fill="auto"/>
          </w:tcPr>
          <w:p w:rsidR="00224E7D" w:rsidRPr="00341F15" w:rsidRDefault="00224E7D" w:rsidP="004E3D9F">
            <w:pPr>
              <w:spacing w:after="0" w:line="240" w:lineRule="auto"/>
              <w:rPr>
                <w:rFonts w:ascii="Times New Roman" w:eastAsia="Times New Roman" w:hAnsi="Times New Roman" w:cs="Calibri"/>
                <w:i/>
                <w:sz w:val="24"/>
                <w:szCs w:val="24"/>
                <w:lang w:val="x-none" w:eastAsia="ar-SA"/>
              </w:rPr>
            </w:pPr>
          </w:p>
        </w:tc>
      </w:tr>
      <w:tr w:rsidR="00224E7D" w:rsidRPr="00341F15" w:rsidTr="004E3D9F">
        <w:tc>
          <w:tcPr>
            <w:tcW w:w="3441" w:type="dxa"/>
            <w:gridSpan w:val="3"/>
            <w:shd w:val="clear" w:color="auto" w:fill="auto"/>
          </w:tcPr>
          <w:p w:rsidR="00224E7D" w:rsidRPr="00341F15" w:rsidRDefault="00224E7D" w:rsidP="004E3D9F">
            <w:pPr>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Maghasadás.</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Tömegdefektus, tömeg-energia egyenértékűség.</w:t>
            </w:r>
          </w:p>
          <w:p w:rsidR="00224E7D" w:rsidRPr="00341F15" w:rsidRDefault="00224E7D" w:rsidP="004E3D9F">
            <w:pPr>
              <w:spacing w:after="0" w:line="240" w:lineRule="auto"/>
              <w:rPr>
                <w:rFonts w:ascii="Times New Roman" w:eastAsia="Times New Roman" w:hAnsi="Times New Roman" w:cs="Calibri"/>
                <w:sz w:val="24"/>
                <w:szCs w:val="24"/>
                <w:lang w:eastAsia="ar-SA"/>
              </w:rPr>
            </w:pPr>
          </w:p>
          <w:p w:rsidR="00224E7D" w:rsidRPr="00341F15" w:rsidRDefault="00224E7D" w:rsidP="004E3D9F">
            <w:pPr>
              <w:spacing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A láncreakció fogalma, létrejöttének feltételei.</w:t>
            </w:r>
          </w:p>
        </w:tc>
        <w:tc>
          <w:tcPr>
            <w:tcW w:w="3442"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lastRenderedPageBreak/>
              <w:t xml:space="preserve">Ismerje az urán–235 izotóp spontán hasadásának jelenségét. Tudja értelmezni a hasadással </w:t>
            </w:r>
            <w:r w:rsidRPr="00341F15">
              <w:rPr>
                <w:rFonts w:ascii="Times New Roman" w:eastAsia="Times New Roman" w:hAnsi="Times New Roman" w:cs="Calibri"/>
                <w:sz w:val="24"/>
                <w:szCs w:val="24"/>
                <w:lang w:eastAsia="ar-SA"/>
              </w:rPr>
              <w:lastRenderedPageBreak/>
              <w:t>járó energia-felszabadulást.</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Értse a láncreakció lehetőségét és létrejöttének feltételeit.</w:t>
            </w:r>
          </w:p>
        </w:tc>
        <w:tc>
          <w:tcPr>
            <w:tcW w:w="2388" w:type="dxa"/>
            <w:gridSpan w:val="3"/>
            <w:vMerge/>
            <w:shd w:val="clear" w:color="auto" w:fill="auto"/>
          </w:tcPr>
          <w:p w:rsidR="00224E7D" w:rsidRPr="00341F15" w:rsidRDefault="00224E7D" w:rsidP="004E3D9F">
            <w:pPr>
              <w:spacing w:after="0" w:line="240" w:lineRule="auto"/>
              <w:rPr>
                <w:rFonts w:ascii="Times New Roman" w:eastAsia="Times New Roman" w:hAnsi="Times New Roman" w:cs="Calibri"/>
                <w:i/>
                <w:sz w:val="24"/>
                <w:szCs w:val="24"/>
                <w:lang w:val="x-none" w:eastAsia="ar-SA"/>
              </w:rPr>
            </w:pPr>
          </w:p>
        </w:tc>
      </w:tr>
      <w:tr w:rsidR="00224E7D" w:rsidRPr="00341F15" w:rsidTr="004E3D9F">
        <w:tc>
          <w:tcPr>
            <w:tcW w:w="3441" w:type="dxa"/>
            <w:gridSpan w:val="3"/>
            <w:shd w:val="clear" w:color="auto" w:fill="auto"/>
          </w:tcPr>
          <w:p w:rsidR="00224E7D" w:rsidRPr="00341F15" w:rsidRDefault="00224E7D" w:rsidP="004E3D9F">
            <w:pPr>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lastRenderedPageBreak/>
              <w:t>Az atombomba.</w:t>
            </w:r>
          </w:p>
        </w:tc>
        <w:tc>
          <w:tcPr>
            <w:tcW w:w="3442"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Értse az atombomba működésének fizikai alapjait és ismerje egy esetleges nukleáris háború globális pusztításának veszélyeit.</w:t>
            </w:r>
          </w:p>
        </w:tc>
        <w:tc>
          <w:tcPr>
            <w:tcW w:w="2388" w:type="dxa"/>
            <w:gridSpan w:val="3"/>
            <w:vMerge/>
            <w:shd w:val="clear" w:color="auto" w:fill="auto"/>
          </w:tcPr>
          <w:p w:rsidR="00224E7D" w:rsidRPr="00341F15" w:rsidRDefault="00224E7D" w:rsidP="004E3D9F">
            <w:pPr>
              <w:spacing w:after="0" w:line="240" w:lineRule="auto"/>
              <w:rPr>
                <w:rFonts w:ascii="Times New Roman" w:eastAsia="Times New Roman" w:hAnsi="Times New Roman" w:cs="Calibri"/>
                <w:i/>
                <w:sz w:val="24"/>
                <w:szCs w:val="24"/>
                <w:lang w:val="x-none" w:eastAsia="ar-SA"/>
              </w:rPr>
            </w:pPr>
          </w:p>
        </w:tc>
      </w:tr>
      <w:tr w:rsidR="00224E7D" w:rsidRPr="00341F15" w:rsidTr="004E3D9F">
        <w:tc>
          <w:tcPr>
            <w:tcW w:w="3441" w:type="dxa"/>
            <w:gridSpan w:val="3"/>
            <w:shd w:val="clear" w:color="auto" w:fill="auto"/>
          </w:tcPr>
          <w:p w:rsidR="00224E7D" w:rsidRPr="00341F15" w:rsidRDefault="00224E7D" w:rsidP="004E3D9F">
            <w:pPr>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Az atomreaktor és az atomerőmű.</w:t>
            </w:r>
          </w:p>
        </w:tc>
        <w:tc>
          <w:tcPr>
            <w:tcW w:w="3442"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Ismerje az ellenőrzött láncreakció fogalmát, tudja, hogy az atomreaktorban ellenőrzött láncreakciót valósítanak meg és használnak energiatermelésre. Értse az atomenergia szerepét az emberiség növekvő energiafelhasználásában, ismerje előnyeit és hátrányait.</w:t>
            </w:r>
          </w:p>
        </w:tc>
        <w:tc>
          <w:tcPr>
            <w:tcW w:w="2388" w:type="dxa"/>
            <w:gridSpan w:val="3"/>
            <w:vMerge/>
            <w:shd w:val="clear" w:color="auto" w:fill="auto"/>
          </w:tcPr>
          <w:p w:rsidR="00224E7D" w:rsidRPr="00341F15" w:rsidRDefault="00224E7D" w:rsidP="004E3D9F">
            <w:pPr>
              <w:spacing w:after="0" w:line="240" w:lineRule="auto"/>
              <w:rPr>
                <w:rFonts w:ascii="Times New Roman" w:eastAsia="Times New Roman" w:hAnsi="Times New Roman" w:cs="Calibri"/>
                <w:i/>
                <w:sz w:val="24"/>
                <w:szCs w:val="24"/>
                <w:lang w:val="x-none" w:eastAsia="ar-SA"/>
              </w:rPr>
            </w:pPr>
          </w:p>
        </w:tc>
      </w:tr>
      <w:tr w:rsidR="00224E7D" w:rsidRPr="00341F15" w:rsidTr="004E3D9F">
        <w:tc>
          <w:tcPr>
            <w:tcW w:w="3441" w:type="dxa"/>
            <w:gridSpan w:val="3"/>
            <w:shd w:val="clear" w:color="auto" w:fill="auto"/>
          </w:tcPr>
          <w:p w:rsidR="00224E7D" w:rsidRPr="00341F15" w:rsidRDefault="00224E7D" w:rsidP="004E3D9F">
            <w:pPr>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Magfúzió.</w:t>
            </w:r>
          </w:p>
        </w:tc>
        <w:tc>
          <w:tcPr>
            <w:tcW w:w="3442"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Legyen tájékozott arról, hogy a csillagokban magfúziós folyamatok zajlanak, ismerje a Nap energiatermelését biztosító fúziós folyamat lényegét.</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 xml:space="preserve">Tudja, hogy a </w:t>
            </w:r>
            <w:proofErr w:type="gramStart"/>
            <w:r w:rsidRPr="00341F15">
              <w:rPr>
                <w:rFonts w:ascii="Times New Roman" w:eastAsia="Times New Roman" w:hAnsi="Times New Roman" w:cs="Calibri"/>
                <w:sz w:val="24"/>
                <w:szCs w:val="24"/>
                <w:lang w:eastAsia="ar-SA"/>
              </w:rPr>
              <w:t>H-bomba pusztító</w:t>
            </w:r>
            <w:proofErr w:type="gramEnd"/>
            <w:r w:rsidRPr="00341F15">
              <w:rPr>
                <w:rFonts w:ascii="Times New Roman" w:eastAsia="Times New Roman" w:hAnsi="Times New Roman" w:cs="Calibri"/>
                <w:sz w:val="24"/>
                <w:szCs w:val="24"/>
                <w:lang w:eastAsia="ar-SA"/>
              </w:rPr>
              <w:t xml:space="preserve"> hatását mesterséges magfúzió során felszabaduló energiája biztosítja. Tudja, hogy a békés energiatermelésre használható, ellenőrzött magfúziót még nem sikerült megvalósítani, de ez lehet a jövő perspektivikus energiaforrása. </w:t>
            </w:r>
          </w:p>
        </w:tc>
        <w:tc>
          <w:tcPr>
            <w:tcW w:w="2388" w:type="dxa"/>
            <w:gridSpan w:val="3"/>
            <w:vMerge/>
            <w:shd w:val="clear" w:color="auto" w:fill="auto"/>
          </w:tcPr>
          <w:p w:rsidR="00224E7D" w:rsidRPr="00341F15" w:rsidRDefault="00224E7D" w:rsidP="004E3D9F">
            <w:pPr>
              <w:spacing w:after="0" w:line="240" w:lineRule="auto"/>
              <w:rPr>
                <w:rFonts w:ascii="Times New Roman" w:eastAsia="Times New Roman" w:hAnsi="Times New Roman" w:cs="Calibri"/>
                <w:i/>
                <w:sz w:val="24"/>
                <w:szCs w:val="24"/>
                <w:lang w:val="x-none" w:eastAsia="ar-SA"/>
              </w:rPr>
            </w:pPr>
          </w:p>
        </w:tc>
      </w:tr>
      <w:tr w:rsidR="00224E7D" w:rsidRPr="00341F15" w:rsidTr="004E3D9F">
        <w:trPr>
          <w:trHeight w:val="74"/>
        </w:trPr>
        <w:tc>
          <w:tcPr>
            <w:tcW w:w="3441" w:type="dxa"/>
            <w:gridSpan w:val="3"/>
            <w:shd w:val="clear" w:color="auto" w:fill="auto"/>
          </w:tcPr>
          <w:p w:rsidR="00224E7D" w:rsidRPr="00341F15" w:rsidRDefault="00224E7D" w:rsidP="004E3D9F">
            <w:pPr>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A radioaktivitás kockázatainak leíró bemutatása.</w:t>
            </w:r>
          </w:p>
          <w:p w:rsidR="00224E7D" w:rsidRPr="00341F15" w:rsidRDefault="00224E7D" w:rsidP="004E3D9F">
            <w:pPr>
              <w:spacing w:after="0" w:line="240" w:lineRule="auto"/>
              <w:rPr>
                <w:rFonts w:ascii="Times New Roman" w:eastAsia="Times New Roman" w:hAnsi="Times New Roman" w:cs="Calibri"/>
                <w:sz w:val="24"/>
                <w:szCs w:val="24"/>
                <w:lang w:eastAsia="ar-SA"/>
              </w:rPr>
            </w:pP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Sugárterhelés, sugárvédelem.</w:t>
            </w:r>
          </w:p>
        </w:tc>
        <w:tc>
          <w:tcPr>
            <w:tcW w:w="3442"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 xml:space="preserve">Ismerje a kockázat fogalmát, számszerűsítésének módját és annak valószínűségi tartalmát. </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 xml:space="preserve">Ismerje a sugárvédelem fontosságát és a sugárterhelés jelentőségét. </w:t>
            </w:r>
          </w:p>
        </w:tc>
        <w:tc>
          <w:tcPr>
            <w:tcW w:w="2388" w:type="dxa"/>
            <w:gridSpan w:val="3"/>
            <w:vMerge/>
            <w:shd w:val="clear" w:color="auto" w:fill="auto"/>
          </w:tcPr>
          <w:p w:rsidR="00224E7D" w:rsidRPr="00341F15" w:rsidRDefault="00224E7D" w:rsidP="004E3D9F">
            <w:pPr>
              <w:spacing w:after="0" w:line="240" w:lineRule="auto"/>
              <w:rPr>
                <w:rFonts w:ascii="Times New Roman" w:eastAsia="Times New Roman" w:hAnsi="Times New Roman" w:cs="Calibri"/>
                <w:sz w:val="24"/>
                <w:szCs w:val="24"/>
                <w:lang w:eastAsia="ar-SA"/>
              </w:rPr>
            </w:pPr>
          </w:p>
        </w:tc>
      </w:tr>
      <w:tr w:rsidR="00224E7D" w:rsidRPr="00341F15" w:rsidTr="004E3D9F">
        <w:trPr>
          <w:gridAfter w:val="1"/>
          <w:wAfter w:w="17" w:type="dxa"/>
        </w:trPr>
        <w:tc>
          <w:tcPr>
            <w:tcW w:w="1831" w:type="dxa"/>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Kulcsfogalmak/ fogalmak</w:t>
            </w:r>
          </w:p>
        </w:tc>
        <w:tc>
          <w:tcPr>
            <w:tcW w:w="7423" w:type="dxa"/>
            <w:gridSpan w:val="5"/>
            <w:shd w:val="clear" w:color="auto" w:fill="auto"/>
          </w:tcPr>
          <w:p w:rsidR="00224E7D" w:rsidRPr="00341F15" w:rsidRDefault="00224E7D" w:rsidP="004E3D9F">
            <w:pPr>
              <w:snapToGrid w:val="0"/>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Magerő, kötési energia, tömegdefektus, maghasadás, radioaktivitás, magfúzió, láncreakció, atomreaktor, fúziós reaktor.</w:t>
            </w:r>
          </w:p>
        </w:tc>
      </w:tr>
    </w:tbl>
    <w:p w:rsidR="00224E7D" w:rsidRPr="00341F15" w:rsidRDefault="00224E7D" w:rsidP="00224E7D">
      <w:pPr>
        <w:spacing w:after="0" w:line="240" w:lineRule="auto"/>
        <w:rPr>
          <w:rFonts w:ascii="Times New Roman" w:eastAsia="Times New Roman" w:hAnsi="Times New Roman" w:cs="Calibri"/>
          <w:sz w:val="24"/>
          <w:szCs w:val="24"/>
          <w:lang w:eastAsia="ar-SA"/>
        </w:rPr>
      </w:pPr>
    </w:p>
    <w:p w:rsidR="00224E7D" w:rsidRPr="00341F15" w:rsidRDefault="00224E7D" w:rsidP="00224E7D">
      <w:pPr>
        <w:spacing w:after="0" w:line="240" w:lineRule="auto"/>
        <w:rPr>
          <w:rFonts w:ascii="Times New Roman" w:eastAsia="Times New Roman" w:hAnsi="Times New Roman" w:cs="Calibri"/>
          <w:sz w:val="24"/>
          <w:szCs w:val="24"/>
          <w:lang w:eastAsia="ar-SA"/>
        </w:rPr>
      </w:pPr>
    </w:p>
    <w:tbl>
      <w:tblPr>
        <w:tblW w:w="92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405"/>
        <w:gridCol w:w="1190"/>
        <w:gridCol w:w="3430"/>
        <w:gridCol w:w="1228"/>
        <w:gridCol w:w="1183"/>
        <w:gridCol w:w="27"/>
      </w:tblGrid>
      <w:tr w:rsidR="00224E7D" w:rsidRPr="00341F15" w:rsidTr="004E3D9F">
        <w:trPr>
          <w:gridAfter w:val="1"/>
          <w:wAfter w:w="27" w:type="dxa"/>
        </w:trPr>
        <w:tc>
          <w:tcPr>
            <w:tcW w:w="2240" w:type="dxa"/>
            <w:gridSpan w:val="2"/>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Tematikai egység</w:t>
            </w:r>
          </w:p>
        </w:tc>
        <w:tc>
          <w:tcPr>
            <w:tcW w:w="5848" w:type="dxa"/>
            <w:gridSpan w:val="3"/>
            <w:shd w:val="clear" w:color="auto" w:fill="auto"/>
            <w:vAlign w:val="center"/>
          </w:tcPr>
          <w:p w:rsidR="00224E7D" w:rsidRPr="00341F15" w:rsidRDefault="00224E7D" w:rsidP="004E3D9F">
            <w:pPr>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Csillagászat és asztrofizika elemei</w:t>
            </w:r>
          </w:p>
        </w:tc>
        <w:tc>
          <w:tcPr>
            <w:tcW w:w="1183" w:type="dxa"/>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Órakeret 8</w:t>
            </w:r>
            <w:r w:rsidRPr="00341F15">
              <w:rPr>
                <w:rFonts w:ascii="Times New Roman" w:eastAsia="Times New Roman" w:hAnsi="Times New Roman" w:cs="Calibri"/>
                <w:sz w:val="24"/>
                <w:szCs w:val="24"/>
                <w:lang w:eastAsia="ar-SA"/>
              </w:rPr>
              <w:t xml:space="preserve"> </w:t>
            </w:r>
            <w:r w:rsidRPr="00341F15">
              <w:rPr>
                <w:rFonts w:ascii="Times New Roman" w:eastAsia="Times New Roman" w:hAnsi="Times New Roman" w:cs="Calibri"/>
                <w:b/>
                <w:sz w:val="24"/>
                <w:szCs w:val="24"/>
                <w:lang w:eastAsia="ar-SA"/>
              </w:rPr>
              <w:t>óra</w:t>
            </w:r>
          </w:p>
        </w:tc>
      </w:tr>
      <w:tr w:rsidR="00224E7D" w:rsidRPr="00341F15" w:rsidTr="004E3D9F">
        <w:trPr>
          <w:gridAfter w:val="1"/>
          <w:wAfter w:w="27" w:type="dxa"/>
        </w:trPr>
        <w:tc>
          <w:tcPr>
            <w:tcW w:w="2240" w:type="dxa"/>
            <w:gridSpan w:val="2"/>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Előzetes tudás</w:t>
            </w:r>
          </w:p>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p>
        </w:tc>
        <w:tc>
          <w:tcPr>
            <w:tcW w:w="7031" w:type="dxa"/>
            <w:gridSpan w:val="4"/>
            <w:shd w:val="clear" w:color="auto" w:fill="auto"/>
          </w:tcPr>
          <w:p w:rsidR="00224E7D" w:rsidRPr="00341F15" w:rsidRDefault="00224E7D" w:rsidP="004E3D9F">
            <w:pPr>
              <w:snapToGrid w:val="0"/>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A földrajzból tanult csillagászati alapismeretek, a bolygómozgás törvényei, a gravitációs erőtörvény.</w:t>
            </w:r>
          </w:p>
        </w:tc>
      </w:tr>
      <w:tr w:rsidR="00224E7D" w:rsidRPr="00341F15" w:rsidTr="004E3D9F">
        <w:trPr>
          <w:gridAfter w:val="1"/>
          <w:wAfter w:w="27" w:type="dxa"/>
        </w:trPr>
        <w:tc>
          <w:tcPr>
            <w:tcW w:w="2240" w:type="dxa"/>
            <w:gridSpan w:val="2"/>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 xml:space="preserve">A tematikai egység nevelési-fejlesztési </w:t>
            </w:r>
            <w:r w:rsidRPr="00341F15">
              <w:rPr>
                <w:rFonts w:ascii="Times New Roman" w:eastAsia="Times New Roman" w:hAnsi="Times New Roman" w:cs="Calibri"/>
                <w:b/>
                <w:sz w:val="24"/>
                <w:szCs w:val="24"/>
                <w:lang w:eastAsia="ar-SA"/>
              </w:rPr>
              <w:lastRenderedPageBreak/>
              <w:t>céljai</w:t>
            </w:r>
          </w:p>
        </w:tc>
        <w:tc>
          <w:tcPr>
            <w:tcW w:w="7031" w:type="dxa"/>
            <w:gridSpan w:val="4"/>
            <w:shd w:val="clear" w:color="auto" w:fill="auto"/>
          </w:tcPr>
          <w:p w:rsidR="00224E7D" w:rsidRPr="00341F15" w:rsidRDefault="00224E7D" w:rsidP="004E3D9F">
            <w:pPr>
              <w:snapToGrid w:val="0"/>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lastRenderedPageBreak/>
              <w:t xml:space="preserve">Annak bemutatása, hogy a csillagászat, a megfigyelési módszerek gyors fejlődése révén, a XXI. század vezető tudományává vált. A </w:t>
            </w:r>
            <w:r w:rsidRPr="00341F15">
              <w:rPr>
                <w:rFonts w:ascii="Times New Roman" w:eastAsia="Times New Roman" w:hAnsi="Times New Roman" w:cs="Calibri"/>
                <w:sz w:val="24"/>
                <w:szCs w:val="24"/>
                <w:lang w:eastAsia="ar-SA"/>
              </w:rPr>
              <w:lastRenderedPageBreak/>
              <w:t xml:space="preserve">világegyetemről szerzett új ismeretek segítenek, hogy az emberiség felismerje a helyét a kozmoszban, miközben minden eddiginél magasabb szinten meggyőzően igazolják az égi és földi jelenségek törvényeinek azonosságát.  </w:t>
            </w:r>
          </w:p>
        </w:tc>
      </w:tr>
      <w:tr w:rsidR="00224E7D" w:rsidRPr="00341F15" w:rsidTr="004E3D9F">
        <w:trPr>
          <w:gridAfter w:val="1"/>
          <w:wAfter w:w="27" w:type="dxa"/>
        </w:trPr>
        <w:tc>
          <w:tcPr>
            <w:tcW w:w="3430" w:type="dxa"/>
            <w:gridSpan w:val="3"/>
            <w:shd w:val="clear" w:color="auto" w:fill="auto"/>
            <w:vAlign w:val="center"/>
          </w:tcPr>
          <w:p w:rsidR="00224E7D" w:rsidRPr="00341F15" w:rsidRDefault="00224E7D" w:rsidP="004E3D9F">
            <w:pPr>
              <w:spacing w:before="120" w:after="0" w:line="240" w:lineRule="auto"/>
              <w:jc w:val="center"/>
              <w:rPr>
                <w:rFonts w:ascii="Times New Roman" w:eastAsia="Times New Roman" w:hAnsi="Times New Roman" w:cs="Calibri"/>
                <w:sz w:val="24"/>
                <w:szCs w:val="24"/>
                <w:lang w:eastAsia="ar-SA"/>
              </w:rPr>
            </w:pPr>
            <w:r w:rsidRPr="00341F15">
              <w:rPr>
                <w:rFonts w:ascii="Times New Roman" w:eastAsia="Times New Roman" w:hAnsi="Times New Roman" w:cs="Calibri"/>
                <w:b/>
                <w:sz w:val="24"/>
                <w:szCs w:val="24"/>
                <w:lang w:eastAsia="ar-SA"/>
              </w:rPr>
              <w:lastRenderedPageBreak/>
              <w:t>Problémák, jelenségek, gyakorlati alkalmazások, ismeretek</w:t>
            </w:r>
          </w:p>
        </w:tc>
        <w:tc>
          <w:tcPr>
            <w:tcW w:w="3430" w:type="dxa"/>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sz w:val="24"/>
                <w:szCs w:val="24"/>
                <w:lang w:eastAsia="ar-SA"/>
              </w:rPr>
            </w:pPr>
            <w:r w:rsidRPr="00341F15">
              <w:rPr>
                <w:rFonts w:ascii="Times New Roman" w:eastAsia="Times New Roman" w:hAnsi="Times New Roman" w:cs="Calibri"/>
                <w:b/>
                <w:sz w:val="24"/>
                <w:szCs w:val="24"/>
                <w:lang w:eastAsia="ar-SA"/>
              </w:rPr>
              <w:t>Követelmények</w:t>
            </w:r>
          </w:p>
        </w:tc>
        <w:tc>
          <w:tcPr>
            <w:tcW w:w="2411" w:type="dxa"/>
            <w:gridSpan w:val="2"/>
            <w:shd w:val="clear" w:color="auto" w:fill="auto"/>
            <w:vAlign w:val="center"/>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Kapcsolódási pontok</w:t>
            </w:r>
          </w:p>
        </w:tc>
      </w:tr>
      <w:tr w:rsidR="00224E7D" w:rsidRPr="00341F15" w:rsidTr="004E3D9F">
        <w:trPr>
          <w:gridAfter w:val="1"/>
          <w:wAfter w:w="27" w:type="dxa"/>
        </w:trPr>
        <w:tc>
          <w:tcPr>
            <w:tcW w:w="3430" w:type="dxa"/>
            <w:gridSpan w:val="3"/>
            <w:shd w:val="clear" w:color="auto" w:fill="auto"/>
          </w:tcPr>
          <w:p w:rsidR="00224E7D" w:rsidRPr="00341F15" w:rsidRDefault="00224E7D" w:rsidP="004E3D9F">
            <w:pPr>
              <w:snapToGrid w:val="0"/>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Leíró csillagászat.</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Problémák:</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a csillagászat kultúrtörténete.</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Geocentrikus és heliocentrikus világkép.</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Asztronómia és asztrológia.</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Alkalmazások:</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 xml:space="preserve">hagyományos és új csillagászati műszerek. </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Űrtávcsövek.</w:t>
            </w:r>
          </w:p>
          <w:p w:rsidR="00224E7D" w:rsidRPr="00341F15" w:rsidRDefault="00224E7D" w:rsidP="004E3D9F">
            <w:pPr>
              <w:spacing w:after="0" w:line="240" w:lineRule="auto"/>
              <w:rPr>
                <w:rFonts w:ascii="Times New Roman" w:eastAsia="Times New Roman" w:hAnsi="Times New Roman" w:cs="Calibri"/>
                <w:b/>
                <w:sz w:val="24"/>
                <w:szCs w:val="24"/>
                <w:lang w:eastAsia="ar-SA"/>
              </w:rPr>
            </w:pPr>
            <w:r w:rsidRPr="00341F15">
              <w:rPr>
                <w:rFonts w:ascii="Times New Roman" w:eastAsia="Times New Roman" w:hAnsi="Times New Roman" w:cs="Calibri"/>
                <w:sz w:val="24"/>
                <w:szCs w:val="24"/>
                <w:lang w:eastAsia="ar-SA"/>
              </w:rPr>
              <w:t>Rádiócsillagászat.</w:t>
            </w:r>
          </w:p>
        </w:tc>
        <w:tc>
          <w:tcPr>
            <w:tcW w:w="3430" w:type="dxa"/>
            <w:shd w:val="clear" w:color="auto" w:fill="auto"/>
          </w:tcPr>
          <w:p w:rsidR="00224E7D" w:rsidRPr="00341F15" w:rsidRDefault="00224E7D" w:rsidP="004E3D9F">
            <w:pPr>
              <w:snapToGrid w:val="0"/>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A tanuló legyen képes tájékozódni a csillagos égbolton.</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Ismerje a csillagászati helymeghatározás alapjait. Ismerjen néhány csillagképet és legyen képes azokat megtalálni az égbolton. Ismerje a Nap és a Hold égi mozgásának jellemzőit, értse a Hold fázisainak változását, tudja értelmezni a hold- és napfogyatkozásokat.</w:t>
            </w:r>
          </w:p>
          <w:p w:rsidR="00224E7D" w:rsidRPr="00341F15" w:rsidRDefault="00224E7D" w:rsidP="004E3D9F">
            <w:pPr>
              <w:spacing w:after="0" w:line="240" w:lineRule="auto"/>
              <w:rPr>
                <w:rFonts w:ascii="Times New Roman" w:eastAsia="Times New Roman" w:hAnsi="Times New Roman" w:cs="Calibri"/>
                <w:b/>
                <w:sz w:val="24"/>
                <w:szCs w:val="24"/>
                <w:lang w:eastAsia="ar-SA"/>
              </w:rPr>
            </w:pPr>
            <w:r w:rsidRPr="00341F15">
              <w:rPr>
                <w:rFonts w:ascii="Times New Roman" w:eastAsia="Times New Roman" w:hAnsi="Times New Roman" w:cs="Calibri"/>
                <w:sz w:val="24"/>
                <w:szCs w:val="24"/>
                <w:lang w:eastAsia="ar-SA"/>
              </w:rPr>
              <w:t xml:space="preserve">Tájékozottság szintjén ismerje a csillagászat megfigyelési módszereit az egyszerű távcsöves megfigyelésektől az űrtávcsöveken át a rádió-teleszkópokig. </w:t>
            </w:r>
          </w:p>
        </w:tc>
        <w:tc>
          <w:tcPr>
            <w:tcW w:w="2411" w:type="dxa"/>
            <w:gridSpan w:val="2"/>
            <w:vMerge w:val="restart"/>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i/>
                <w:sz w:val="24"/>
                <w:szCs w:val="24"/>
                <w:lang w:eastAsia="ar-SA"/>
              </w:rPr>
              <w:t>Történelem, társadalmi és állampolgári ismeretek</w:t>
            </w:r>
            <w:r w:rsidRPr="00341F15">
              <w:rPr>
                <w:rFonts w:ascii="Times New Roman" w:eastAsia="Times New Roman" w:hAnsi="Times New Roman" w:cs="Calibri"/>
                <w:sz w:val="24"/>
                <w:szCs w:val="24"/>
                <w:lang w:eastAsia="ar-SA"/>
              </w:rPr>
              <w:t>: Kopernikusz, Kepler, Newton munkássága. A napfogyatkozások szerepe az emberi kultúrában, a Hold „képének” értelmezése a múltban.</w:t>
            </w:r>
          </w:p>
          <w:p w:rsidR="00224E7D" w:rsidRPr="00341F15" w:rsidRDefault="00224E7D" w:rsidP="004E3D9F">
            <w:pPr>
              <w:spacing w:after="0" w:line="240" w:lineRule="auto"/>
              <w:rPr>
                <w:rFonts w:ascii="Times New Roman" w:eastAsia="Times New Roman" w:hAnsi="Times New Roman" w:cs="Calibri"/>
                <w:sz w:val="24"/>
                <w:szCs w:val="24"/>
                <w:lang w:eastAsia="ar-SA"/>
              </w:rPr>
            </w:pP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i/>
                <w:sz w:val="24"/>
                <w:szCs w:val="24"/>
                <w:lang w:eastAsia="ar-SA"/>
              </w:rPr>
              <w:t>Földrajz</w:t>
            </w:r>
            <w:r w:rsidRPr="00341F15">
              <w:rPr>
                <w:rFonts w:ascii="Times New Roman" w:eastAsia="Times New Roman" w:hAnsi="Times New Roman" w:cs="Calibri"/>
                <w:sz w:val="24"/>
                <w:szCs w:val="24"/>
                <w:lang w:eastAsia="ar-SA"/>
              </w:rPr>
              <w:t xml:space="preserve">: a Föld forgása és keringése, a Föld forgásának következményei (nyugati szelek öve), a Föld belső szerkezete, földtörténeti katasztrófák, kráterbecsapódás keltette felszíni alakzatok. </w:t>
            </w:r>
          </w:p>
          <w:p w:rsidR="00224E7D" w:rsidRPr="00341F15" w:rsidRDefault="00224E7D" w:rsidP="004E3D9F">
            <w:pPr>
              <w:spacing w:after="0" w:line="240" w:lineRule="auto"/>
              <w:rPr>
                <w:rFonts w:ascii="Times New Roman" w:eastAsia="Times New Roman" w:hAnsi="Times New Roman" w:cs="Calibri"/>
                <w:sz w:val="24"/>
                <w:szCs w:val="24"/>
                <w:lang w:eastAsia="ar-SA"/>
              </w:rPr>
            </w:pP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i/>
                <w:sz w:val="24"/>
                <w:szCs w:val="24"/>
                <w:lang w:eastAsia="ar-SA"/>
              </w:rPr>
              <w:t>Biológia-egészségtan</w:t>
            </w:r>
            <w:r w:rsidRPr="00341F15">
              <w:rPr>
                <w:rFonts w:ascii="Times New Roman" w:eastAsia="Times New Roman" w:hAnsi="Times New Roman" w:cs="Calibri"/>
                <w:sz w:val="24"/>
                <w:szCs w:val="24"/>
                <w:lang w:eastAsia="ar-SA"/>
              </w:rPr>
              <w:t>: a Hold és az ember biológiai ciklusai, az élet feltételei.</w:t>
            </w:r>
          </w:p>
          <w:p w:rsidR="00224E7D" w:rsidRPr="00341F15" w:rsidRDefault="00224E7D" w:rsidP="004E3D9F">
            <w:pPr>
              <w:spacing w:after="0" w:line="240" w:lineRule="auto"/>
              <w:rPr>
                <w:rFonts w:ascii="Times New Roman" w:eastAsia="Times New Roman" w:hAnsi="Times New Roman" w:cs="Calibri"/>
                <w:sz w:val="24"/>
                <w:szCs w:val="24"/>
                <w:lang w:eastAsia="ar-SA"/>
              </w:rPr>
            </w:pP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i/>
                <w:sz w:val="24"/>
                <w:szCs w:val="24"/>
                <w:lang w:eastAsia="ar-SA"/>
              </w:rPr>
              <w:t>Kémia</w:t>
            </w:r>
            <w:r w:rsidRPr="00341F15">
              <w:rPr>
                <w:rFonts w:ascii="Times New Roman" w:eastAsia="Times New Roman" w:hAnsi="Times New Roman" w:cs="Calibri"/>
                <w:sz w:val="24"/>
                <w:szCs w:val="24"/>
                <w:lang w:eastAsia="ar-SA"/>
              </w:rPr>
              <w:t>: a periódusos rendszer, a kémiai elemek keletkezése.</w:t>
            </w:r>
          </w:p>
          <w:p w:rsidR="00224E7D" w:rsidRPr="00341F15" w:rsidRDefault="00224E7D" w:rsidP="004E3D9F">
            <w:pPr>
              <w:spacing w:after="0" w:line="240" w:lineRule="auto"/>
              <w:rPr>
                <w:rFonts w:ascii="Times New Roman" w:eastAsia="Times New Roman" w:hAnsi="Times New Roman" w:cs="Calibri"/>
                <w:sz w:val="24"/>
                <w:szCs w:val="24"/>
                <w:lang w:eastAsia="ar-SA"/>
              </w:rPr>
            </w:pP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i/>
                <w:sz w:val="24"/>
                <w:szCs w:val="24"/>
                <w:lang w:eastAsia="ar-SA"/>
              </w:rPr>
              <w:t>Magyar nyelv és irodalom; mozgóképkultúra és médiaismeret</w:t>
            </w:r>
            <w:r w:rsidRPr="00341F15">
              <w:rPr>
                <w:rFonts w:ascii="Times New Roman" w:eastAsia="Times New Roman" w:hAnsi="Times New Roman" w:cs="Calibri"/>
                <w:sz w:val="24"/>
                <w:szCs w:val="24"/>
                <w:lang w:eastAsia="ar-SA"/>
              </w:rPr>
              <w:t xml:space="preserve">: „a csillagos ég alatt”. </w:t>
            </w:r>
          </w:p>
          <w:p w:rsidR="00224E7D" w:rsidRPr="00341F15" w:rsidRDefault="00224E7D" w:rsidP="004E3D9F">
            <w:pPr>
              <w:spacing w:after="0" w:line="240" w:lineRule="auto"/>
              <w:rPr>
                <w:rFonts w:ascii="Times New Roman" w:eastAsia="Times New Roman" w:hAnsi="Times New Roman" w:cs="Calibri"/>
                <w:sz w:val="24"/>
                <w:szCs w:val="24"/>
                <w:lang w:eastAsia="ar-SA"/>
              </w:rPr>
            </w:pPr>
          </w:p>
          <w:p w:rsidR="00224E7D" w:rsidRPr="00341F15" w:rsidRDefault="00224E7D" w:rsidP="004E3D9F">
            <w:pPr>
              <w:spacing w:after="0" w:line="240" w:lineRule="auto"/>
              <w:rPr>
                <w:rFonts w:ascii="Times New Roman" w:eastAsia="Times New Roman" w:hAnsi="Times New Roman" w:cs="Calibri"/>
                <w:b/>
                <w:sz w:val="24"/>
                <w:szCs w:val="24"/>
                <w:lang w:eastAsia="ar-SA"/>
              </w:rPr>
            </w:pPr>
            <w:r w:rsidRPr="00341F15">
              <w:rPr>
                <w:rFonts w:ascii="Times New Roman" w:eastAsia="Times New Roman" w:hAnsi="Times New Roman" w:cs="Calibri"/>
                <w:i/>
                <w:sz w:val="24"/>
                <w:szCs w:val="24"/>
                <w:lang w:eastAsia="ar-SA"/>
              </w:rPr>
              <w:t>Filozófia</w:t>
            </w:r>
            <w:r w:rsidRPr="00341F15">
              <w:rPr>
                <w:rFonts w:ascii="Times New Roman" w:eastAsia="Times New Roman" w:hAnsi="Times New Roman" w:cs="Calibri"/>
                <w:sz w:val="24"/>
                <w:szCs w:val="24"/>
                <w:lang w:eastAsia="ar-SA"/>
              </w:rPr>
              <w:t>: a kozmológia kérdései.</w:t>
            </w:r>
          </w:p>
        </w:tc>
      </w:tr>
      <w:tr w:rsidR="00224E7D" w:rsidRPr="00341F15" w:rsidTr="004E3D9F">
        <w:trPr>
          <w:gridAfter w:val="1"/>
          <w:wAfter w:w="27" w:type="dxa"/>
        </w:trPr>
        <w:tc>
          <w:tcPr>
            <w:tcW w:w="3430" w:type="dxa"/>
            <w:gridSpan w:val="3"/>
            <w:shd w:val="clear" w:color="auto" w:fill="auto"/>
          </w:tcPr>
          <w:p w:rsidR="00224E7D" w:rsidRPr="00341F15" w:rsidRDefault="00224E7D" w:rsidP="004E3D9F">
            <w:pPr>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Égitestek.</w:t>
            </w:r>
          </w:p>
        </w:tc>
        <w:tc>
          <w:tcPr>
            <w:tcW w:w="3430"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 xml:space="preserve">Ismerje a legfontosabb égitesteket (bolygók, holdak, üstökösök, kisbolygók és aszteroidák, csillagok és csillagrendszerek, galaxisok, </w:t>
            </w:r>
            <w:proofErr w:type="spellStart"/>
            <w:r w:rsidRPr="00341F15">
              <w:rPr>
                <w:rFonts w:ascii="Times New Roman" w:eastAsia="Times New Roman" w:hAnsi="Times New Roman" w:cs="Calibri"/>
                <w:sz w:val="24"/>
                <w:szCs w:val="24"/>
                <w:lang w:eastAsia="ar-SA"/>
              </w:rPr>
              <w:t>galaxishalmazok</w:t>
            </w:r>
            <w:proofErr w:type="spellEnd"/>
            <w:r w:rsidRPr="00341F15">
              <w:rPr>
                <w:rFonts w:ascii="Times New Roman" w:eastAsia="Times New Roman" w:hAnsi="Times New Roman" w:cs="Calibri"/>
                <w:sz w:val="24"/>
                <w:szCs w:val="24"/>
                <w:lang w:eastAsia="ar-SA"/>
              </w:rPr>
              <w:t>) és azok legfontosabb jellemzőit.</w:t>
            </w:r>
          </w:p>
          <w:p w:rsidR="00224E7D" w:rsidRPr="00341F15" w:rsidRDefault="00224E7D" w:rsidP="004E3D9F">
            <w:pPr>
              <w:spacing w:after="0" w:line="240" w:lineRule="auto"/>
              <w:rPr>
                <w:rFonts w:ascii="Times New Roman" w:eastAsia="Times New Roman" w:hAnsi="Times New Roman" w:cs="Calibri"/>
                <w:sz w:val="24"/>
                <w:szCs w:val="24"/>
                <w:lang w:eastAsia="ar-SA"/>
              </w:rPr>
            </w:pP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Legyenek ismeretei a mesterséges égitestekről és azok gyakorlati jelentőségéről a tudományban és a technikában.</w:t>
            </w:r>
          </w:p>
        </w:tc>
        <w:tc>
          <w:tcPr>
            <w:tcW w:w="2411" w:type="dxa"/>
            <w:gridSpan w:val="2"/>
            <w:vMerge/>
            <w:shd w:val="clear" w:color="auto" w:fill="auto"/>
          </w:tcPr>
          <w:p w:rsidR="00224E7D" w:rsidRPr="00341F15" w:rsidRDefault="00224E7D" w:rsidP="004E3D9F">
            <w:pPr>
              <w:spacing w:after="0" w:line="240" w:lineRule="auto"/>
              <w:rPr>
                <w:rFonts w:ascii="Times New Roman" w:eastAsia="Times New Roman" w:hAnsi="Times New Roman" w:cs="Calibri"/>
                <w:i/>
                <w:sz w:val="24"/>
                <w:szCs w:val="24"/>
                <w:lang w:eastAsia="ar-SA"/>
              </w:rPr>
            </w:pPr>
          </w:p>
        </w:tc>
      </w:tr>
      <w:tr w:rsidR="00224E7D" w:rsidRPr="00341F15" w:rsidTr="004E3D9F">
        <w:trPr>
          <w:gridAfter w:val="1"/>
          <w:wAfter w:w="27" w:type="dxa"/>
        </w:trPr>
        <w:tc>
          <w:tcPr>
            <w:tcW w:w="3430" w:type="dxa"/>
            <w:gridSpan w:val="3"/>
            <w:shd w:val="clear" w:color="auto" w:fill="auto"/>
          </w:tcPr>
          <w:p w:rsidR="00224E7D" w:rsidRPr="00341F15" w:rsidRDefault="00224E7D" w:rsidP="004E3D9F">
            <w:pPr>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A Naprendszer és a Nap.</w:t>
            </w:r>
          </w:p>
        </w:tc>
        <w:tc>
          <w:tcPr>
            <w:tcW w:w="3430"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Ismerje a Naprendszer jellemzőit, a keletkezésére vonatkozó tudományos elképzeléseket.</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Tudja, hogy a Nap csak egy az átlagos csillagok közül, miközben a földi élet szempontjából meghatározó jelentőségű. Ismerje a Nap legfontosabb jellemzőit:</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 xml:space="preserve">a Nap szerkezeti felépítését, belső, energiatermelő folyamatait és sugárzását, a Napból a Földre érkező energia </w:t>
            </w:r>
            <w:r w:rsidRPr="00341F15">
              <w:rPr>
                <w:rFonts w:ascii="Times New Roman" w:eastAsia="Times New Roman" w:hAnsi="Times New Roman" w:cs="Calibri"/>
                <w:sz w:val="24"/>
                <w:szCs w:val="24"/>
                <w:lang w:eastAsia="ar-SA"/>
              </w:rPr>
              <w:lastRenderedPageBreak/>
              <w:t>mennyiségét (napállandó).</w:t>
            </w:r>
          </w:p>
        </w:tc>
        <w:tc>
          <w:tcPr>
            <w:tcW w:w="2411" w:type="dxa"/>
            <w:gridSpan w:val="2"/>
            <w:vMerge/>
            <w:shd w:val="clear" w:color="auto" w:fill="auto"/>
          </w:tcPr>
          <w:p w:rsidR="00224E7D" w:rsidRPr="00341F15" w:rsidRDefault="00224E7D" w:rsidP="004E3D9F">
            <w:pPr>
              <w:spacing w:after="0" w:line="240" w:lineRule="auto"/>
              <w:rPr>
                <w:rFonts w:ascii="Times New Roman" w:eastAsia="Times New Roman" w:hAnsi="Times New Roman" w:cs="Calibri"/>
                <w:i/>
                <w:sz w:val="24"/>
                <w:szCs w:val="24"/>
                <w:lang w:eastAsia="ar-SA"/>
              </w:rPr>
            </w:pPr>
          </w:p>
        </w:tc>
      </w:tr>
      <w:tr w:rsidR="00224E7D" w:rsidRPr="00341F15" w:rsidTr="004E3D9F">
        <w:trPr>
          <w:gridAfter w:val="1"/>
          <w:wAfter w:w="27" w:type="dxa"/>
        </w:trPr>
        <w:tc>
          <w:tcPr>
            <w:tcW w:w="3430" w:type="dxa"/>
            <w:gridSpan w:val="3"/>
            <w:shd w:val="clear" w:color="auto" w:fill="auto"/>
          </w:tcPr>
          <w:p w:rsidR="00224E7D" w:rsidRPr="00341F15" w:rsidRDefault="00224E7D" w:rsidP="004E3D9F">
            <w:pPr>
              <w:suppressAutoHyphens/>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lastRenderedPageBreak/>
              <w:t>Csillagrendszerek, Tejútrendszer és galaxisok.</w:t>
            </w:r>
          </w:p>
          <w:p w:rsidR="00224E7D" w:rsidRPr="00341F15" w:rsidRDefault="00224E7D" w:rsidP="004E3D9F">
            <w:pPr>
              <w:suppressAutoHyphens/>
              <w:spacing w:after="0" w:line="240" w:lineRule="auto"/>
              <w:rPr>
                <w:rFonts w:ascii="Times New Roman" w:eastAsia="Times New Roman" w:hAnsi="Times New Roman" w:cs="Calibri"/>
                <w:i/>
                <w:sz w:val="24"/>
                <w:szCs w:val="24"/>
                <w:lang w:eastAsia="ar-SA"/>
              </w:rPr>
            </w:pPr>
          </w:p>
          <w:p w:rsidR="00224E7D" w:rsidRPr="00341F15" w:rsidRDefault="00224E7D" w:rsidP="004E3D9F">
            <w:pPr>
              <w:spacing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A csillagfejlődés:</w:t>
            </w:r>
          </w:p>
          <w:p w:rsidR="00224E7D" w:rsidRPr="00341F15" w:rsidRDefault="00224E7D" w:rsidP="004E3D9F">
            <w:pPr>
              <w:spacing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a csillagok szerkezete, energiamérlege és keletkezése.</w:t>
            </w:r>
          </w:p>
          <w:p w:rsidR="00224E7D" w:rsidRPr="00341F15" w:rsidRDefault="00224E7D" w:rsidP="004E3D9F">
            <w:pPr>
              <w:spacing w:after="0" w:line="240" w:lineRule="auto"/>
              <w:rPr>
                <w:rFonts w:ascii="Times New Roman" w:eastAsia="Times New Roman" w:hAnsi="Times New Roman" w:cs="Calibri"/>
                <w:i/>
                <w:sz w:val="24"/>
                <w:szCs w:val="24"/>
                <w:lang w:eastAsia="ar-SA"/>
              </w:rPr>
            </w:pPr>
            <w:proofErr w:type="spellStart"/>
            <w:r w:rsidRPr="00341F15">
              <w:rPr>
                <w:rFonts w:ascii="Times New Roman" w:eastAsia="Times New Roman" w:hAnsi="Times New Roman" w:cs="Calibri"/>
                <w:sz w:val="24"/>
                <w:szCs w:val="24"/>
                <w:lang w:eastAsia="ar-SA"/>
              </w:rPr>
              <w:t>Kvazárok</w:t>
            </w:r>
            <w:proofErr w:type="spellEnd"/>
            <w:r w:rsidRPr="00341F15">
              <w:rPr>
                <w:rFonts w:ascii="Times New Roman" w:eastAsia="Times New Roman" w:hAnsi="Times New Roman" w:cs="Calibri"/>
                <w:sz w:val="24"/>
                <w:szCs w:val="24"/>
                <w:lang w:eastAsia="ar-SA"/>
              </w:rPr>
              <w:t>, pulzárok; fekete lyukak.</w:t>
            </w:r>
          </w:p>
        </w:tc>
        <w:tc>
          <w:tcPr>
            <w:tcW w:w="3430"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Legyen tájékozott a csillagokkal kapcsolatos legfontosabb tudományos ismeretekről. Ismerje a gravitáció és az energiatermelő nukleáris folyamatok meghatározó szerepét a csillagok kialakulásában, „életében” és megszűnésében.</w:t>
            </w:r>
          </w:p>
        </w:tc>
        <w:tc>
          <w:tcPr>
            <w:tcW w:w="2411" w:type="dxa"/>
            <w:gridSpan w:val="2"/>
            <w:vMerge/>
            <w:shd w:val="clear" w:color="auto" w:fill="auto"/>
          </w:tcPr>
          <w:p w:rsidR="00224E7D" w:rsidRPr="00341F15" w:rsidRDefault="00224E7D" w:rsidP="004E3D9F">
            <w:pPr>
              <w:spacing w:after="0" w:line="240" w:lineRule="auto"/>
              <w:rPr>
                <w:rFonts w:ascii="Times New Roman" w:eastAsia="Times New Roman" w:hAnsi="Times New Roman" w:cs="Calibri"/>
                <w:i/>
                <w:sz w:val="24"/>
                <w:szCs w:val="24"/>
                <w:lang w:eastAsia="ar-SA"/>
              </w:rPr>
            </w:pPr>
          </w:p>
        </w:tc>
      </w:tr>
      <w:tr w:rsidR="00224E7D" w:rsidRPr="00341F15" w:rsidTr="004E3D9F">
        <w:trPr>
          <w:gridAfter w:val="1"/>
          <w:wAfter w:w="27" w:type="dxa"/>
          <w:trHeight w:val="74"/>
        </w:trPr>
        <w:tc>
          <w:tcPr>
            <w:tcW w:w="3430" w:type="dxa"/>
            <w:gridSpan w:val="3"/>
            <w:shd w:val="clear" w:color="auto" w:fill="auto"/>
          </w:tcPr>
          <w:p w:rsidR="00224E7D" w:rsidRPr="00341F15" w:rsidRDefault="00224E7D" w:rsidP="004E3D9F">
            <w:pPr>
              <w:spacing w:before="120" w:after="0" w:line="240" w:lineRule="auto"/>
              <w:rPr>
                <w:rFonts w:ascii="Times New Roman" w:eastAsia="Times New Roman" w:hAnsi="Times New Roman" w:cs="Calibri"/>
                <w:i/>
                <w:sz w:val="24"/>
                <w:szCs w:val="24"/>
                <w:lang w:eastAsia="ar-SA"/>
              </w:rPr>
            </w:pPr>
            <w:r w:rsidRPr="00341F15">
              <w:rPr>
                <w:rFonts w:ascii="Times New Roman" w:eastAsia="Times New Roman" w:hAnsi="Times New Roman" w:cs="Calibri"/>
                <w:i/>
                <w:sz w:val="24"/>
                <w:szCs w:val="24"/>
                <w:lang w:eastAsia="ar-SA"/>
              </w:rPr>
              <w:t>A kozmológia alapjai.</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Problémák, jelenségek:</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a kémiai anyag (atommagok) kialakulása.</w:t>
            </w:r>
          </w:p>
          <w:p w:rsidR="00224E7D" w:rsidRPr="00341F15" w:rsidRDefault="00224E7D" w:rsidP="004E3D9F">
            <w:pPr>
              <w:spacing w:after="0" w:line="240" w:lineRule="auto"/>
              <w:rPr>
                <w:rFonts w:ascii="Times New Roman" w:eastAsia="Times New Roman" w:hAnsi="Times New Roman" w:cs="Calibri"/>
                <w:sz w:val="24"/>
                <w:szCs w:val="24"/>
                <w:lang w:eastAsia="ar-SA"/>
              </w:rPr>
            </w:pPr>
            <w:proofErr w:type="spellStart"/>
            <w:r w:rsidRPr="00341F15">
              <w:rPr>
                <w:rFonts w:ascii="Times New Roman" w:eastAsia="Times New Roman" w:hAnsi="Times New Roman" w:cs="Calibri"/>
                <w:sz w:val="24"/>
                <w:szCs w:val="24"/>
                <w:lang w:eastAsia="ar-SA"/>
              </w:rPr>
              <w:t>Perdület</w:t>
            </w:r>
            <w:proofErr w:type="spellEnd"/>
            <w:r w:rsidRPr="00341F15">
              <w:rPr>
                <w:rFonts w:ascii="Times New Roman" w:eastAsia="Times New Roman" w:hAnsi="Times New Roman" w:cs="Calibri"/>
                <w:sz w:val="24"/>
                <w:szCs w:val="24"/>
                <w:lang w:eastAsia="ar-SA"/>
              </w:rPr>
              <w:t xml:space="preserve"> a Naprendszerben.</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Nóvák és szupernóvák.</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 xml:space="preserve">A földihez hasonló élet, kultúra esélye és keresése, </w:t>
            </w:r>
            <w:proofErr w:type="spellStart"/>
            <w:r w:rsidRPr="00341F15">
              <w:rPr>
                <w:rFonts w:ascii="Times New Roman" w:eastAsia="Times New Roman" w:hAnsi="Times New Roman" w:cs="Calibri"/>
                <w:sz w:val="24"/>
                <w:szCs w:val="24"/>
                <w:lang w:eastAsia="ar-SA"/>
              </w:rPr>
              <w:t>exobolygók</w:t>
            </w:r>
            <w:proofErr w:type="spellEnd"/>
            <w:r w:rsidRPr="00341F15">
              <w:rPr>
                <w:rFonts w:ascii="Times New Roman" w:eastAsia="Times New Roman" w:hAnsi="Times New Roman" w:cs="Calibri"/>
                <w:sz w:val="24"/>
                <w:szCs w:val="24"/>
                <w:lang w:eastAsia="ar-SA"/>
              </w:rPr>
              <w:t xml:space="preserve"> kutatása.</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Gyakorlati alkalmazások:</w:t>
            </w:r>
          </w:p>
          <w:p w:rsidR="00224E7D" w:rsidRPr="00341F15" w:rsidRDefault="00224E7D" w:rsidP="00224E7D">
            <w:pPr>
              <w:numPr>
                <w:ilvl w:val="0"/>
                <w:numId w:val="7"/>
              </w:numPr>
              <w:suppressAutoHyphens/>
              <w:spacing w:after="0" w:line="240" w:lineRule="auto"/>
              <w:ind w:left="619" w:hanging="335"/>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műholdak,</w:t>
            </w:r>
          </w:p>
          <w:p w:rsidR="00224E7D" w:rsidRPr="00341F15" w:rsidRDefault="00224E7D" w:rsidP="00224E7D">
            <w:pPr>
              <w:numPr>
                <w:ilvl w:val="0"/>
                <w:numId w:val="7"/>
              </w:numPr>
              <w:suppressAutoHyphens/>
              <w:spacing w:after="0" w:line="240" w:lineRule="auto"/>
              <w:ind w:left="619" w:hanging="335"/>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hírközlés és meteorológia,</w:t>
            </w:r>
          </w:p>
          <w:p w:rsidR="00224E7D" w:rsidRPr="00341F15" w:rsidRDefault="00224E7D" w:rsidP="00224E7D">
            <w:pPr>
              <w:numPr>
                <w:ilvl w:val="0"/>
                <w:numId w:val="7"/>
              </w:numPr>
              <w:suppressAutoHyphens/>
              <w:spacing w:after="0" w:line="240" w:lineRule="auto"/>
              <w:ind w:left="619" w:hanging="335"/>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GPS,</w:t>
            </w:r>
          </w:p>
          <w:p w:rsidR="00224E7D" w:rsidRPr="00341F15" w:rsidRDefault="00224E7D" w:rsidP="00224E7D">
            <w:pPr>
              <w:numPr>
                <w:ilvl w:val="0"/>
                <w:numId w:val="7"/>
              </w:numPr>
              <w:suppressAutoHyphens/>
              <w:spacing w:after="0" w:line="240" w:lineRule="auto"/>
              <w:ind w:left="619" w:hanging="335"/>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űrállomás,</w:t>
            </w:r>
          </w:p>
          <w:p w:rsidR="00224E7D" w:rsidRPr="00341F15" w:rsidRDefault="00224E7D" w:rsidP="00224E7D">
            <w:pPr>
              <w:numPr>
                <w:ilvl w:val="0"/>
                <w:numId w:val="7"/>
              </w:numPr>
              <w:suppressAutoHyphens/>
              <w:spacing w:after="0" w:line="240" w:lineRule="auto"/>
              <w:ind w:left="619" w:hanging="335"/>
              <w:rPr>
                <w:rFonts w:ascii="Times New Roman" w:eastAsia="Times New Roman" w:hAnsi="Times New Roman" w:cs="Calibri"/>
                <w:sz w:val="24"/>
                <w:szCs w:val="24"/>
                <w:lang w:eastAsia="ar-SA"/>
              </w:rPr>
            </w:pPr>
            <w:proofErr w:type="spellStart"/>
            <w:r w:rsidRPr="00341F15">
              <w:rPr>
                <w:rFonts w:ascii="Times New Roman" w:eastAsia="Times New Roman" w:hAnsi="Times New Roman" w:cs="Calibri"/>
                <w:sz w:val="24"/>
                <w:szCs w:val="24"/>
                <w:lang w:eastAsia="ar-SA"/>
              </w:rPr>
              <w:t>holdexpediciók</w:t>
            </w:r>
            <w:proofErr w:type="spellEnd"/>
            <w:r w:rsidRPr="00341F15">
              <w:rPr>
                <w:rFonts w:ascii="Times New Roman" w:eastAsia="Times New Roman" w:hAnsi="Times New Roman" w:cs="Calibri"/>
                <w:sz w:val="24"/>
                <w:szCs w:val="24"/>
                <w:lang w:eastAsia="ar-SA"/>
              </w:rPr>
              <w:t>,</w:t>
            </w:r>
          </w:p>
          <w:p w:rsidR="00224E7D" w:rsidRPr="00341F15" w:rsidRDefault="00224E7D" w:rsidP="00224E7D">
            <w:pPr>
              <w:numPr>
                <w:ilvl w:val="0"/>
                <w:numId w:val="7"/>
              </w:numPr>
              <w:suppressAutoHyphens/>
              <w:spacing w:after="0" w:line="240" w:lineRule="auto"/>
              <w:ind w:left="619" w:hanging="335"/>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bolygók kutatása.</w:t>
            </w:r>
          </w:p>
        </w:tc>
        <w:tc>
          <w:tcPr>
            <w:tcW w:w="3430" w:type="dxa"/>
            <w:shd w:val="clear" w:color="auto" w:fill="auto"/>
          </w:tcPr>
          <w:p w:rsidR="00224E7D" w:rsidRPr="00341F15" w:rsidRDefault="00224E7D" w:rsidP="004E3D9F">
            <w:pPr>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 xml:space="preserve">Legyenek alapvető ismeretei az Univerzumra vonatkozó aktuális tudományos elképzelésekről. Ismerje az ősrobbanásra és a Világegyetem tágulására utaló csillagászati méréseket. Ismerje az Univerzum korára és kiterjedésére vonatkozó becsléseket, tudja, hogy az </w:t>
            </w:r>
            <w:proofErr w:type="gramStart"/>
            <w:r w:rsidRPr="00341F15">
              <w:rPr>
                <w:rFonts w:ascii="Times New Roman" w:eastAsia="Times New Roman" w:hAnsi="Times New Roman" w:cs="Calibri"/>
                <w:sz w:val="24"/>
                <w:szCs w:val="24"/>
                <w:lang w:eastAsia="ar-SA"/>
              </w:rPr>
              <w:t>Univerzum gyorsuló</w:t>
            </w:r>
            <w:proofErr w:type="gramEnd"/>
            <w:r w:rsidRPr="00341F15">
              <w:rPr>
                <w:rFonts w:ascii="Times New Roman" w:eastAsia="Times New Roman" w:hAnsi="Times New Roman" w:cs="Calibri"/>
                <w:sz w:val="24"/>
                <w:szCs w:val="24"/>
                <w:lang w:eastAsia="ar-SA"/>
              </w:rPr>
              <w:t xml:space="preserve"> ütemben tágul.</w:t>
            </w:r>
          </w:p>
        </w:tc>
        <w:tc>
          <w:tcPr>
            <w:tcW w:w="2411" w:type="dxa"/>
            <w:gridSpan w:val="2"/>
            <w:vMerge/>
            <w:shd w:val="clear" w:color="auto" w:fill="auto"/>
          </w:tcPr>
          <w:p w:rsidR="00224E7D" w:rsidRPr="00341F15" w:rsidRDefault="00224E7D" w:rsidP="004E3D9F">
            <w:pPr>
              <w:spacing w:after="0" w:line="240" w:lineRule="auto"/>
              <w:rPr>
                <w:rFonts w:ascii="Times New Roman" w:eastAsia="Times New Roman" w:hAnsi="Times New Roman" w:cs="Calibri"/>
                <w:sz w:val="24"/>
                <w:szCs w:val="24"/>
                <w:lang w:eastAsia="ar-SA"/>
              </w:rPr>
            </w:pPr>
          </w:p>
        </w:tc>
      </w:tr>
      <w:tr w:rsidR="00224E7D" w:rsidRPr="00341F15" w:rsidTr="004E3D9F">
        <w:tc>
          <w:tcPr>
            <w:tcW w:w="1835" w:type="dxa"/>
            <w:shd w:val="clear" w:color="auto" w:fill="auto"/>
          </w:tcPr>
          <w:p w:rsidR="00224E7D" w:rsidRPr="00341F15" w:rsidRDefault="00224E7D" w:rsidP="004E3D9F">
            <w:pPr>
              <w:snapToGrid w:val="0"/>
              <w:spacing w:before="120" w:after="0" w:line="240" w:lineRule="auto"/>
              <w:jc w:val="center"/>
              <w:rPr>
                <w:rFonts w:ascii="Times New Roman" w:eastAsia="Times New Roman" w:hAnsi="Times New Roman" w:cs="Calibri"/>
                <w:b/>
                <w:sz w:val="24"/>
                <w:szCs w:val="24"/>
                <w:lang w:eastAsia="ar-SA"/>
              </w:rPr>
            </w:pPr>
            <w:r w:rsidRPr="00341F15">
              <w:rPr>
                <w:rFonts w:ascii="Times New Roman" w:eastAsia="Times New Roman" w:hAnsi="Times New Roman" w:cs="Calibri"/>
                <w:b/>
                <w:sz w:val="24"/>
                <w:szCs w:val="24"/>
                <w:lang w:eastAsia="ar-SA"/>
              </w:rPr>
              <w:t>Kulcsfogalmak/ fogalmak</w:t>
            </w:r>
          </w:p>
        </w:tc>
        <w:tc>
          <w:tcPr>
            <w:tcW w:w="7463" w:type="dxa"/>
            <w:gridSpan w:val="6"/>
            <w:shd w:val="clear" w:color="auto" w:fill="auto"/>
          </w:tcPr>
          <w:p w:rsidR="00224E7D" w:rsidRPr="00341F15" w:rsidRDefault="00224E7D" w:rsidP="004E3D9F">
            <w:pPr>
              <w:snapToGrid w:val="0"/>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Égitest, csillagfejlődés, csillagrendszer, ősrobbanás, táguló világegyetem, Naprendszer, űrkutatás.</w:t>
            </w:r>
          </w:p>
        </w:tc>
      </w:tr>
    </w:tbl>
    <w:p w:rsidR="00224E7D" w:rsidRPr="00341F15" w:rsidRDefault="00224E7D" w:rsidP="00224E7D">
      <w:pPr>
        <w:spacing w:after="0" w:line="240" w:lineRule="auto"/>
        <w:rPr>
          <w:rFonts w:ascii="Times New Roman" w:eastAsia="Times New Roman" w:hAnsi="Times New Roman" w:cs="Calibri"/>
          <w:sz w:val="24"/>
          <w:szCs w:val="24"/>
          <w:lang w:eastAsia="ar-SA"/>
        </w:rPr>
      </w:pPr>
    </w:p>
    <w:p w:rsidR="00224E7D" w:rsidRPr="00341F15" w:rsidRDefault="00224E7D" w:rsidP="00224E7D">
      <w:pPr>
        <w:spacing w:after="0" w:line="240" w:lineRule="auto"/>
        <w:rPr>
          <w:rFonts w:ascii="Times New Roman" w:eastAsia="Times New Roman" w:hAnsi="Times New Roman" w:cs="Calibri"/>
          <w:sz w:val="24"/>
          <w:szCs w:val="24"/>
          <w:lang w:eastAsia="ar-SA"/>
        </w:rPr>
      </w:pPr>
    </w:p>
    <w:tbl>
      <w:tblPr>
        <w:tblW w:w="9339" w:type="dxa"/>
        <w:tblInd w:w="-72" w:type="dxa"/>
        <w:tblLayout w:type="fixed"/>
        <w:tblCellMar>
          <w:left w:w="70" w:type="dxa"/>
          <w:right w:w="70" w:type="dxa"/>
        </w:tblCellMar>
        <w:tblLook w:val="0000" w:firstRow="0" w:lastRow="0" w:firstColumn="0" w:lastColumn="0" w:noHBand="0" w:noVBand="0"/>
      </w:tblPr>
      <w:tblGrid>
        <w:gridCol w:w="2023"/>
        <w:gridCol w:w="7316"/>
      </w:tblGrid>
      <w:tr w:rsidR="00224E7D" w:rsidRPr="00341F15" w:rsidTr="004E3D9F">
        <w:tc>
          <w:tcPr>
            <w:tcW w:w="2023" w:type="dxa"/>
            <w:tcBorders>
              <w:top w:val="single" w:sz="4" w:space="0" w:color="000000"/>
              <w:left w:val="single" w:sz="4" w:space="0" w:color="000000"/>
              <w:bottom w:val="single" w:sz="4" w:space="0" w:color="000000"/>
            </w:tcBorders>
            <w:shd w:val="clear" w:color="auto" w:fill="auto"/>
            <w:vAlign w:val="center"/>
          </w:tcPr>
          <w:p w:rsidR="00224E7D" w:rsidRPr="00341F15" w:rsidRDefault="00224E7D" w:rsidP="00ED1F04">
            <w:pPr>
              <w:snapToGrid w:val="0"/>
              <w:spacing w:after="0" w:line="240" w:lineRule="auto"/>
              <w:jc w:val="center"/>
              <w:rPr>
                <w:rFonts w:ascii="Times New Roman" w:eastAsia="Times New Roman" w:hAnsi="Times New Roman" w:cs="Calibri"/>
                <w:b/>
                <w:bCs/>
                <w:sz w:val="24"/>
                <w:szCs w:val="24"/>
                <w:lang w:eastAsia="ar-SA"/>
              </w:rPr>
            </w:pPr>
            <w:r w:rsidRPr="00341F15">
              <w:rPr>
                <w:rFonts w:ascii="Times New Roman" w:eastAsia="Times New Roman" w:hAnsi="Times New Roman" w:cs="Calibri"/>
                <w:b/>
                <w:bCs/>
                <w:sz w:val="24"/>
                <w:szCs w:val="24"/>
                <w:lang w:eastAsia="ar-SA"/>
              </w:rPr>
              <w:t xml:space="preserve">A fejlesztés várt eredményei </w:t>
            </w:r>
            <w:proofErr w:type="gramStart"/>
            <w:r w:rsidRPr="00341F15">
              <w:rPr>
                <w:rFonts w:ascii="Times New Roman" w:eastAsia="Times New Roman" w:hAnsi="Times New Roman" w:cs="Calibri"/>
                <w:b/>
                <w:bCs/>
                <w:sz w:val="24"/>
                <w:szCs w:val="24"/>
                <w:lang w:eastAsia="ar-SA"/>
              </w:rPr>
              <w:t>a  ciklus</w:t>
            </w:r>
            <w:proofErr w:type="gramEnd"/>
            <w:r w:rsidRPr="00341F15">
              <w:rPr>
                <w:rFonts w:ascii="Times New Roman" w:eastAsia="Times New Roman" w:hAnsi="Times New Roman" w:cs="Calibri"/>
                <w:b/>
                <w:bCs/>
                <w:sz w:val="24"/>
                <w:szCs w:val="24"/>
                <w:lang w:eastAsia="ar-SA"/>
              </w:rPr>
              <w:t xml:space="preserve"> végén</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224E7D" w:rsidRPr="00341F15" w:rsidRDefault="00224E7D" w:rsidP="004E3D9F">
            <w:pPr>
              <w:snapToGrid w:val="0"/>
              <w:spacing w:before="120"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A mechanikai fogalmak bővítése a rezgések és hullámok témakörével, valamint a forgómozgás és a síkmozgás gyakorlatban is fontos ismereteivel.</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Az elektromágneses indukcióra épülő mindennapi alkalmazások fizikai alapjainak ismerete: elektromos energiahálózat, elektromágneses hullámok.</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 xml:space="preserve">Az optikai jelenségek értelmezése hármas modellezéssel (geometriai optika, hullámoptika, </w:t>
            </w:r>
            <w:proofErr w:type="spellStart"/>
            <w:r w:rsidRPr="00341F15">
              <w:rPr>
                <w:rFonts w:ascii="Times New Roman" w:eastAsia="Times New Roman" w:hAnsi="Times New Roman" w:cs="Calibri"/>
                <w:sz w:val="24"/>
                <w:szCs w:val="24"/>
                <w:lang w:eastAsia="ar-SA"/>
              </w:rPr>
              <w:t>fotonoptika</w:t>
            </w:r>
            <w:proofErr w:type="spellEnd"/>
            <w:r w:rsidRPr="00341F15">
              <w:rPr>
                <w:rFonts w:ascii="Times New Roman" w:eastAsia="Times New Roman" w:hAnsi="Times New Roman" w:cs="Calibri"/>
                <w:sz w:val="24"/>
                <w:szCs w:val="24"/>
                <w:lang w:eastAsia="ar-SA"/>
              </w:rPr>
              <w:t xml:space="preserve">). Hétköznapi optikai jelenségek értelmezése. </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A modellalkotás jellemzőinek bemutatása az atommodellek fejlődésén.</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Alapvető ismeretek a kondenzált anyagok szerkezeti és fizikai tulajdonságainak összefüggéseiről.</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A magfizika elméleti ismeretei alapján a korszerű nukleáris technikai alkalmazások értelmezése. A kockázat ismerete és reális értékelése.</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A csillagászati alapismeretek felhasználásával Földünk elhelyezése az Univerzumban, szemléletes kép az Univerzum térbeli, időbeli méreteiről.</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A csillagászat és az űrkutatás fontosságának ismerete és megértése.</w:t>
            </w:r>
          </w:p>
          <w:p w:rsidR="00224E7D" w:rsidRPr="00341F15" w:rsidRDefault="00224E7D" w:rsidP="004E3D9F">
            <w:pPr>
              <w:spacing w:after="0" w:line="240" w:lineRule="auto"/>
              <w:rPr>
                <w:rFonts w:ascii="Times New Roman" w:eastAsia="Times New Roman" w:hAnsi="Times New Roman" w:cs="Calibri"/>
                <w:sz w:val="24"/>
                <w:szCs w:val="24"/>
                <w:lang w:eastAsia="ar-SA"/>
              </w:rPr>
            </w:pPr>
            <w:r w:rsidRPr="00341F15">
              <w:rPr>
                <w:rFonts w:ascii="Times New Roman" w:eastAsia="Times New Roman" w:hAnsi="Times New Roman" w:cs="Calibri"/>
                <w:sz w:val="24"/>
                <w:szCs w:val="24"/>
                <w:lang w:eastAsia="ar-SA"/>
              </w:rPr>
              <w:t>Képesség önálló ismeretszerzésre, forráskeresésre, azok szelektálására és feldolgozására.</w:t>
            </w:r>
          </w:p>
        </w:tc>
      </w:tr>
    </w:tbl>
    <w:p w:rsidR="00A8064F" w:rsidRDefault="00A8064F" w:rsidP="00ED1F04"/>
    <w:sectPr w:rsidR="00A8064F" w:rsidSect="00224E7D">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Lucida Grande">
    <w:altName w:val="Courier New"/>
    <w:charset w:val="00"/>
    <w:family w:val="auto"/>
    <w:pitch w:val="variable"/>
    <w:sig w:usb0="00000000" w:usb1="00000000" w:usb2="00000000" w:usb3="00000000" w:csb0="00000001" w:csb1="00000000"/>
  </w:font>
  <w:font w:name="ヒラギノ角ゴ Pro W3">
    <w:altName w:val="Arial Unicode MS"/>
    <w:charset w:val="80"/>
    <w:family w:val="auto"/>
    <w:pitch w:val="variable"/>
    <w:sig w:usb0="00000000" w:usb1="00000000" w:usb2="07040001" w:usb3="00000000" w:csb0="00020000"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Demi">
    <w:panose1 w:val="020B0703020102020204"/>
    <w:charset w:val="EE"/>
    <w:family w:val="swiss"/>
    <w:pitch w:val="variable"/>
    <w:sig w:usb0="00000287" w:usb1="00000000" w:usb2="00000000" w:usb3="00000000" w:csb0="0000009F" w:csb1="00000000"/>
  </w:font>
  <w:font w:name="DejaVu Sans">
    <w:charset w:val="EE"/>
    <w:family w:val="swiss"/>
    <w:pitch w:val="variable"/>
  </w:font>
  <w:font w:name="Lohit Hindi">
    <w:altName w:val="Times New Roman"/>
    <w:charset w:val="00"/>
    <w:family w:val="roman"/>
    <w:pitch w:val="default"/>
  </w:font>
  <w:font w:name="Arial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5"/>
    <w:lvl w:ilvl="0">
      <w:start w:val="1"/>
      <w:numFmt w:val="decimal"/>
      <w:lvlText w:val="%1."/>
      <w:lvlJc w:val="left"/>
      <w:pPr>
        <w:tabs>
          <w:tab w:val="num" w:pos="1440"/>
        </w:tabs>
        <w:ind w:left="2160" w:hanging="360"/>
      </w:pPr>
    </w:lvl>
    <w:lvl w:ilvl="1">
      <w:start w:val="1"/>
      <w:numFmt w:val="decimal"/>
      <w:lvlText w:val="%2."/>
      <w:lvlJc w:val="left"/>
      <w:pPr>
        <w:tabs>
          <w:tab w:val="num" w:pos="1440"/>
        </w:tabs>
        <w:ind w:left="2520" w:hanging="360"/>
      </w:pPr>
    </w:lvl>
    <w:lvl w:ilvl="2">
      <w:start w:val="1"/>
      <w:numFmt w:val="decimal"/>
      <w:lvlText w:val="%3."/>
      <w:lvlJc w:val="left"/>
      <w:pPr>
        <w:tabs>
          <w:tab w:val="num" w:pos="1440"/>
        </w:tabs>
        <w:ind w:left="2880" w:hanging="360"/>
      </w:pPr>
    </w:lvl>
    <w:lvl w:ilvl="3">
      <w:start w:val="1"/>
      <w:numFmt w:val="decimal"/>
      <w:lvlText w:val="%4."/>
      <w:lvlJc w:val="left"/>
      <w:pPr>
        <w:tabs>
          <w:tab w:val="num" w:pos="1440"/>
        </w:tabs>
        <w:ind w:left="3240" w:hanging="360"/>
      </w:pPr>
    </w:lvl>
    <w:lvl w:ilvl="4">
      <w:start w:val="1"/>
      <w:numFmt w:val="decimal"/>
      <w:lvlText w:val="%5."/>
      <w:lvlJc w:val="left"/>
      <w:pPr>
        <w:tabs>
          <w:tab w:val="num" w:pos="1440"/>
        </w:tabs>
        <w:ind w:left="3600" w:hanging="360"/>
      </w:pPr>
    </w:lvl>
    <w:lvl w:ilvl="5">
      <w:start w:val="1"/>
      <w:numFmt w:val="decimal"/>
      <w:lvlText w:val="%6."/>
      <w:lvlJc w:val="left"/>
      <w:pPr>
        <w:tabs>
          <w:tab w:val="num" w:pos="1440"/>
        </w:tabs>
        <w:ind w:left="3960" w:hanging="360"/>
      </w:pPr>
    </w:lvl>
    <w:lvl w:ilvl="6">
      <w:start w:val="1"/>
      <w:numFmt w:val="decimal"/>
      <w:lvlText w:val="%7."/>
      <w:lvlJc w:val="left"/>
      <w:pPr>
        <w:tabs>
          <w:tab w:val="num" w:pos="1440"/>
        </w:tabs>
        <w:ind w:left="4320" w:hanging="360"/>
      </w:pPr>
    </w:lvl>
    <w:lvl w:ilvl="7">
      <w:start w:val="1"/>
      <w:numFmt w:val="decimal"/>
      <w:lvlText w:val="%8."/>
      <w:lvlJc w:val="left"/>
      <w:pPr>
        <w:tabs>
          <w:tab w:val="num" w:pos="1440"/>
        </w:tabs>
        <w:ind w:left="4680" w:hanging="360"/>
      </w:pPr>
    </w:lvl>
    <w:lvl w:ilvl="8">
      <w:start w:val="1"/>
      <w:numFmt w:val="decimal"/>
      <w:lvlText w:val="%9."/>
      <w:lvlJc w:val="left"/>
      <w:pPr>
        <w:tabs>
          <w:tab w:val="num" w:pos="1440"/>
        </w:tabs>
        <w:ind w:left="5040" w:hanging="360"/>
      </w:pPr>
    </w:lvl>
  </w:abstractNum>
  <w:abstractNum w:abstractNumId="1">
    <w:nsid w:val="057B7CD1"/>
    <w:multiLevelType w:val="hybridMultilevel"/>
    <w:tmpl w:val="7A687C8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20E764A1"/>
    <w:multiLevelType w:val="hybridMultilevel"/>
    <w:tmpl w:val="8C749EE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nsid w:val="2F690632"/>
    <w:multiLevelType w:val="hybridMultilevel"/>
    <w:tmpl w:val="642ED596"/>
    <w:lvl w:ilvl="0" w:tplc="647A216E">
      <w:start w:val="1"/>
      <w:numFmt w:val="bullet"/>
      <w:pStyle w:val="Stlus6"/>
      <w:lvlText w:val=""/>
      <w:lvlJc w:val="left"/>
      <w:pPr>
        <w:tabs>
          <w:tab w:val="num" w:pos="720"/>
        </w:tabs>
        <w:ind w:left="720" w:hanging="360"/>
      </w:pPr>
      <w:rPr>
        <w:rFonts w:ascii="Wingdings" w:hAnsi="Wingdings" w:cs="Wingdings" w:hint="default"/>
      </w:rPr>
    </w:lvl>
    <w:lvl w:ilvl="1" w:tplc="C330AFE6" w:tentative="1">
      <w:start w:val="1"/>
      <w:numFmt w:val="bullet"/>
      <w:lvlText w:val="o"/>
      <w:lvlJc w:val="left"/>
      <w:pPr>
        <w:tabs>
          <w:tab w:val="num" w:pos="1440"/>
        </w:tabs>
        <w:ind w:left="1440" w:hanging="360"/>
      </w:pPr>
      <w:rPr>
        <w:rFonts w:ascii="Courier New" w:hAnsi="Courier New" w:cs="Courier New" w:hint="default"/>
      </w:rPr>
    </w:lvl>
    <w:lvl w:ilvl="2" w:tplc="9998CF50" w:tentative="1">
      <w:start w:val="1"/>
      <w:numFmt w:val="bullet"/>
      <w:lvlText w:val=""/>
      <w:lvlJc w:val="left"/>
      <w:pPr>
        <w:tabs>
          <w:tab w:val="num" w:pos="2160"/>
        </w:tabs>
        <w:ind w:left="2160" w:hanging="360"/>
      </w:pPr>
      <w:rPr>
        <w:rFonts w:ascii="Wingdings" w:hAnsi="Wingdings" w:cs="Wingdings" w:hint="default"/>
      </w:rPr>
    </w:lvl>
    <w:lvl w:ilvl="3" w:tplc="B3A67592" w:tentative="1">
      <w:start w:val="1"/>
      <w:numFmt w:val="bullet"/>
      <w:lvlText w:val=""/>
      <w:lvlJc w:val="left"/>
      <w:pPr>
        <w:tabs>
          <w:tab w:val="num" w:pos="2880"/>
        </w:tabs>
        <w:ind w:left="2880" w:hanging="360"/>
      </w:pPr>
      <w:rPr>
        <w:rFonts w:ascii="Symbol" w:hAnsi="Symbol" w:cs="Symbol" w:hint="default"/>
      </w:rPr>
    </w:lvl>
    <w:lvl w:ilvl="4" w:tplc="07FEDA28" w:tentative="1">
      <w:start w:val="1"/>
      <w:numFmt w:val="bullet"/>
      <w:lvlText w:val="o"/>
      <w:lvlJc w:val="left"/>
      <w:pPr>
        <w:tabs>
          <w:tab w:val="num" w:pos="3600"/>
        </w:tabs>
        <w:ind w:left="3600" w:hanging="360"/>
      </w:pPr>
      <w:rPr>
        <w:rFonts w:ascii="Courier New" w:hAnsi="Courier New" w:cs="Courier New" w:hint="default"/>
      </w:rPr>
    </w:lvl>
    <w:lvl w:ilvl="5" w:tplc="CD7456C0" w:tentative="1">
      <w:start w:val="1"/>
      <w:numFmt w:val="bullet"/>
      <w:lvlText w:val=""/>
      <w:lvlJc w:val="left"/>
      <w:pPr>
        <w:tabs>
          <w:tab w:val="num" w:pos="4320"/>
        </w:tabs>
        <w:ind w:left="4320" w:hanging="360"/>
      </w:pPr>
      <w:rPr>
        <w:rFonts w:ascii="Wingdings" w:hAnsi="Wingdings" w:cs="Wingdings" w:hint="default"/>
      </w:rPr>
    </w:lvl>
    <w:lvl w:ilvl="6" w:tplc="84A8A3D2" w:tentative="1">
      <w:start w:val="1"/>
      <w:numFmt w:val="bullet"/>
      <w:lvlText w:val=""/>
      <w:lvlJc w:val="left"/>
      <w:pPr>
        <w:tabs>
          <w:tab w:val="num" w:pos="5040"/>
        </w:tabs>
        <w:ind w:left="5040" w:hanging="360"/>
      </w:pPr>
      <w:rPr>
        <w:rFonts w:ascii="Symbol" w:hAnsi="Symbol" w:cs="Symbol" w:hint="default"/>
      </w:rPr>
    </w:lvl>
    <w:lvl w:ilvl="7" w:tplc="4D88D58E" w:tentative="1">
      <w:start w:val="1"/>
      <w:numFmt w:val="bullet"/>
      <w:lvlText w:val="o"/>
      <w:lvlJc w:val="left"/>
      <w:pPr>
        <w:tabs>
          <w:tab w:val="num" w:pos="5760"/>
        </w:tabs>
        <w:ind w:left="5760" w:hanging="360"/>
      </w:pPr>
      <w:rPr>
        <w:rFonts w:ascii="Courier New" w:hAnsi="Courier New" w:cs="Courier New" w:hint="default"/>
      </w:rPr>
    </w:lvl>
    <w:lvl w:ilvl="8" w:tplc="3836F29C" w:tentative="1">
      <w:start w:val="1"/>
      <w:numFmt w:val="bullet"/>
      <w:lvlText w:val=""/>
      <w:lvlJc w:val="left"/>
      <w:pPr>
        <w:tabs>
          <w:tab w:val="num" w:pos="6480"/>
        </w:tabs>
        <w:ind w:left="6480" w:hanging="360"/>
      </w:pPr>
      <w:rPr>
        <w:rFonts w:ascii="Wingdings" w:hAnsi="Wingdings" w:cs="Wingdings" w:hint="default"/>
      </w:rPr>
    </w:lvl>
  </w:abstractNum>
  <w:abstractNum w:abstractNumId="4">
    <w:nsid w:val="491B5764"/>
    <w:multiLevelType w:val="hybridMultilevel"/>
    <w:tmpl w:val="CA5A7B4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nsid w:val="5B3D0217"/>
    <w:multiLevelType w:val="hybridMultilevel"/>
    <w:tmpl w:val="BEA08A1C"/>
    <w:lvl w:ilvl="0" w:tplc="46EAF87C">
      <w:start w:val="1"/>
      <w:numFmt w:val="bullet"/>
      <w:lvlText w:val=""/>
      <w:lvlJc w:val="left"/>
      <w:pPr>
        <w:ind w:left="1030" w:hanging="360"/>
      </w:pPr>
      <w:rPr>
        <w:rFonts w:ascii="Symbol" w:hAnsi="Symbol" w:hint="default"/>
      </w:rPr>
    </w:lvl>
    <w:lvl w:ilvl="1" w:tplc="040E0003" w:tentative="1">
      <w:start w:val="1"/>
      <w:numFmt w:val="bullet"/>
      <w:lvlText w:val="o"/>
      <w:lvlJc w:val="left"/>
      <w:pPr>
        <w:ind w:left="1750" w:hanging="360"/>
      </w:pPr>
      <w:rPr>
        <w:rFonts w:ascii="Courier New" w:hAnsi="Courier New" w:cs="Courier New" w:hint="default"/>
      </w:rPr>
    </w:lvl>
    <w:lvl w:ilvl="2" w:tplc="040E0005" w:tentative="1">
      <w:start w:val="1"/>
      <w:numFmt w:val="bullet"/>
      <w:lvlText w:val=""/>
      <w:lvlJc w:val="left"/>
      <w:pPr>
        <w:ind w:left="2470" w:hanging="360"/>
      </w:pPr>
      <w:rPr>
        <w:rFonts w:ascii="Wingdings" w:hAnsi="Wingdings" w:hint="default"/>
      </w:rPr>
    </w:lvl>
    <w:lvl w:ilvl="3" w:tplc="040E0001" w:tentative="1">
      <w:start w:val="1"/>
      <w:numFmt w:val="bullet"/>
      <w:lvlText w:val=""/>
      <w:lvlJc w:val="left"/>
      <w:pPr>
        <w:ind w:left="3190" w:hanging="360"/>
      </w:pPr>
      <w:rPr>
        <w:rFonts w:ascii="Symbol" w:hAnsi="Symbol" w:hint="default"/>
      </w:rPr>
    </w:lvl>
    <w:lvl w:ilvl="4" w:tplc="040E0003" w:tentative="1">
      <w:start w:val="1"/>
      <w:numFmt w:val="bullet"/>
      <w:lvlText w:val="o"/>
      <w:lvlJc w:val="left"/>
      <w:pPr>
        <w:ind w:left="3910" w:hanging="360"/>
      </w:pPr>
      <w:rPr>
        <w:rFonts w:ascii="Courier New" w:hAnsi="Courier New" w:cs="Courier New" w:hint="default"/>
      </w:rPr>
    </w:lvl>
    <w:lvl w:ilvl="5" w:tplc="040E0005" w:tentative="1">
      <w:start w:val="1"/>
      <w:numFmt w:val="bullet"/>
      <w:lvlText w:val=""/>
      <w:lvlJc w:val="left"/>
      <w:pPr>
        <w:ind w:left="4630" w:hanging="360"/>
      </w:pPr>
      <w:rPr>
        <w:rFonts w:ascii="Wingdings" w:hAnsi="Wingdings" w:hint="default"/>
      </w:rPr>
    </w:lvl>
    <w:lvl w:ilvl="6" w:tplc="040E0001" w:tentative="1">
      <w:start w:val="1"/>
      <w:numFmt w:val="bullet"/>
      <w:lvlText w:val=""/>
      <w:lvlJc w:val="left"/>
      <w:pPr>
        <w:ind w:left="5350" w:hanging="360"/>
      </w:pPr>
      <w:rPr>
        <w:rFonts w:ascii="Symbol" w:hAnsi="Symbol" w:hint="default"/>
      </w:rPr>
    </w:lvl>
    <w:lvl w:ilvl="7" w:tplc="040E0003" w:tentative="1">
      <w:start w:val="1"/>
      <w:numFmt w:val="bullet"/>
      <w:lvlText w:val="o"/>
      <w:lvlJc w:val="left"/>
      <w:pPr>
        <w:ind w:left="6070" w:hanging="360"/>
      </w:pPr>
      <w:rPr>
        <w:rFonts w:ascii="Courier New" w:hAnsi="Courier New" w:cs="Courier New" w:hint="default"/>
      </w:rPr>
    </w:lvl>
    <w:lvl w:ilvl="8" w:tplc="040E0005" w:tentative="1">
      <w:start w:val="1"/>
      <w:numFmt w:val="bullet"/>
      <w:lvlText w:val=""/>
      <w:lvlJc w:val="left"/>
      <w:pPr>
        <w:ind w:left="6790" w:hanging="360"/>
      </w:pPr>
      <w:rPr>
        <w:rFonts w:ascii="Wingdings" w:hAnsi="Wingdings" w:hint="default"/>
      </w:rPr>
    </w:lvl>
  </w:abstractNum>
  <w:abstractNum w:abstractNumId="6">
    <w:nsid w:val="652F14AC"/>
    <w:multiLevelType w:val="multilevel"/>
    <w:tmpl w:val="76C830FE"/>
    <w:lvl w:ilvl="0">
      <w:start w:val="1"/>
      <w:numFmt w:val="bullet"/>
      <w:pStyle w:val="Tblzafelsorols"/>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20F67E2"/>
    <w:multiLevelType w:val="hybridMultilevel"/>
    <w:tmpl w:val="164484F4"/>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4"/>
  </w:num>
  <w:num w:numId="6">
    <w:abstractNumId w:val="7"/>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C1"/>
    <w:rsid w:val="00224E7D"/>
    <w:rsid w:val="00380022"/>
    <w:rsid w:val="004E3D9F"/>
    <w:rsid w:val="008E0EB8"/>
    <w:rsid w:val="008F0965"/>
    <w:rsid w:val="00A8064F"/>
    <w:rsid w:val="00AD780E"/>
    <w:rsid w:val="00BC2DC1"/>
    <w:rsid w:val="00EC1AE9"/>
    <w:rsid w:val="00ED1F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qFormat="1"/>
    <w:lsdException w:name="heading 8" w:uiPriority="9" w:qFormat="1"/>
    <w:lsdException w:name="heading 9"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ypewriter"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l">
    <w:name w:val="Normal"/>
    <w:qFormat/>
  </w:style>
  <w:style w:type="paragraph" w:styleId="Cmsor1">
    <w:name w:val="heading 1"/>
    <w:basedOn w:val="Norml"/>
    <w:next w:val="Norml"/>
    <w:link w:val="Cmsor1Char"/>
    <w:qFormat/>
    <w:rsid w:val="00BC2DC1"/>
    <w:pPr>
      <w:keepNext/>
      <w:spacing w:before="240" w:after="60"/>
      <w:outlineLvl w:val="0"/>
    </w:pPr>
    <w:rPr>
      <w:rFonts w:ascii="Arial" w:eastAsia="Calibri" w:hAnsi="Arial" w:cs="Arial"/>
      <w:b/>
      <w:bCs/>
      <w:kern w:val="32"/>
      <w:sz w:val="32"/>
      <w:szCs w:val="32"/>
    </w:rPr>
  </w:style>
  <w:style w:type="paragraph" w:styleId="Cmsor2">
    <w:name w:val="heading 2"/>
    <w:basedOn w:val="Norml"/>
    <w:next w:val="Norml"/>
    <w:link w:val="Cmsor2Char"/>
    <w:autoRedefine/>
    <w:qFormat/>
    <w:rsid w:val="00BC2DC1"/>
    <w:pPr>
      <w:spacing w:after="0" w:line="240" w:lineRule="auto"/>
      <w:jc w:val="center"/>
      <w:outlineLvl w:val="1"/>
    </w:pPr>
    <w:rPr>
      <w:rFonts w:ascii="Times New Roman" w:eastAsia="Times New Roman" w:hAnsi="Times New Roman" w:cs="Times New Roman"/>
      <w:b/>
      <w:caps/>
      <w:sz w:val="24"/>
      <w:szCs w:val="24"/>
      <w:lang w:eastAsia="hu-HU"/>
    </w:rPr>
  </w:style>
  <w:style w:type="paragraph" w:styleId="Cmsor3">
    <w:name w:val="heading 3"/>
    <w:basedOn w:val="Norml"/>
    <w:next w:val="Norml"/>
    <w:link w:val="Cmsor3Char"/>
    <w:uiPriority w:val="99"/>
    <w:qFormat/>
    <w:rsid w:val="00BC2DC1"/>
    <w:pPr>
      <w:keepNext/>
      <w:keepLines/>
      <w:spacing w:before="200" w:after="0" w:line="240" w:lineRule="auto"/>
      <w:outlineLvl w:val="2"/>
    </w:pPr>
    <w:rPr>
      <w:rFonts w:ascii="Cambria" w:eastAsia="Calibri" w:hAnsi="Cambria" w:cs="Times New Roman"/>
      <w:b/>
      <w:bCs/>
      <w:color w:val="4F81BD"/>
      <w:sz w:val="20"/>
      <w:szCs w:val="20"/>
      <w:lang w:val="x-none" w:eastAsia="x-none"/>
    </w:rPr>
  </w:style>
  <w:style w:type="paragraph" w:styleId="Cmsor4">
    <w:name w:val="heading 4"/>
    <w:basedOn w:val="Norml"/>
    <w:next w:val="Norml"/>
    <w:link w:val="Cmsor4Char"/>
    <w:uiPriority w:val="9"/>
    <w:qFormat/>
    <w:rsid w:val="00BC2DC1"/>
    <w:pPr>
      <w:keepNext/>
      <w:spacing w:after="0" w:line="240" w:lineRule="auto"/>
      <w:outlineLvl w:val="3"/>
    </w:pPr>
    <w:rPr>
      <w:rFonts w:ascii="Times New Roman" w:eastAsia="Times New Roman" w:hAnsi="Times New Roman" w:cs="Times New Roman"/>
      <w:b/>
      <w:bCs/>
      <w:sz w:val="24"/>
      <w:szCs w:val="24"/>
    </w:rPr>
  </w:style>
  <w:style w:type="paragraph" w:styleId="Cmsor5">
    <w:name w:val="heading 5"/>
    <w:basedOn w:val="Norml"/>
    <w:next w:val="Norml"/>
    <w:link w:val="Cmsor5Char"/>
    <w:qFormat/>
    <w:rsid w:val="00BC2DC1"/>
    <w:pPr>
      <w:keepNext/>
      <w:keepLines/>
      <w:spacing w:before="200" w:after="0"/>
      <w:outlineLvl w:val="4"/>
    </w:pPr>
    <w:rPr>
      <w:rFonts w:ascii="Cambria" w:eastAsia="Calibri" w:hAnsi="Cambria" w:cs="Times New Roman"/>
      <w:color w:val="243F60"/>
      <w:sz w:val="20"/>
      <w:szCs w:val="20"/>
      <w:lang w:val="x-none" w:eastAsia="x-none"/>
    </w:rPr>
  </w:style>
  <w:style w:type="paragraph" w:styleId="Cmsor6">
    <w:name w:val="heading 6"/>
    <w:basedOn w:val="Norml"/>
    <w:next w:val="Norml"/>
    <w:link w:val="Cmsor6Char"/>
    <w:uiPriority w:val="9"/>
    <w:qFormat/>
    <w:rsid w:val="00BC2DC1"/>
    <w:pPr>
      <w:keepNext/>
      <w:spacing w:after="0" w:line="240" w:lineRule="auto"/>
      <w:jc w:val="center"/>
      <w:outlineLvl w:val="5"/>
    </w:pPr>
    <w:rPr>
      <w:rFonts w:ascii="Times New Roman" w:eastAsia="Times New Roman" w:hAnsi="Times New Roman" w:cs="Times New Roman"/>
      <w:b/>
      <w:bCs/>
      <w:sz w:val="24"/>
      <w:szCs w:val="24"/>
    </w:rPr>
  </w:style>
  <w:style w:type="paragraph" w:styleId="Cmsor7">
    <w:name w:val="heading 7"/>
    <w:basedOn w:val="Norml"/>
    <w:next w:val="Norml"/>
    <w:link w:val="Cmsor7Char"/>
    <w:uiPriority w:val="99"/>
    <w:qFormat/>
    <w:rsid w:val="00BC2DC1"/>
    <w:pPr>
      <w:keepNext/>
      <w:keepLines/>
      <w:spacing w:before="200" w:after="0"/>
      <w:outlineLvl w:val="6"/>
    </w:pPr>
    <w:rPr>
      <w:rFonts w:ascii="Cambria" w:eastAsia="Calibri" w:hAnsi="Cambria" w:cs="Times New Roman"/>
      <w:i/>
      <w:iCs/>
      <w:color w:val="404040"/>
      <w:sz w:val="20"/>
      <w:szCs w:val="20"/>
      <w:lang w:val="x-none" w:eastAsia="x-none"/>
    </w:rPr>
  </w:style>
  <w:style w:type="paragraph" w:styleId="Cmsor8">
    <w:name w:val="heading 8"/>
    <w:basedOn w:val="Norml"/>
    <w:next w:val="Norml"/>
    <w:link w:val="Cmsor8Char"/>
    <w:uiPriority w:val="9"/>
    <w:qFormat/>
    <w:rsid w:val="00BC2DC1"/>
    <w:pPr>
      <w:spacing w:before="240" w:after="60" w:line="240" w:lineRule="auto"/>
      <w:jc w:val="both"/>
      <w:outlineLvl w:val="7"/>
    </w:pPr>
    <w:rPr>
      <w:rFonts w:ascii="Calibri" w:eastAsia="Times New Roman" w:hAnsi="Calibri" w:cs="Times New Roman"/>
      <w:i/>
      <w:iCs/>
      <w:sz w:val="24"/>
      <w:szCs w:val="24"/>
      <w:lang w:eastAsia="hu-HU"/>
    </w:rPr>
  </w:style>
  <w:style w:type="paragraph" w:styleId="Cmsor9">
    <w:name w:val="heading 9"/>
    <w:basedOn w:val="Norml"/>
    <w:next w:val="Norml"/>
    <w:link w:val="Cmsor9Char"/>
    <w:uiPriority w:val="99"/>
    <w:qFormat/>
    <w:rsid w:val="00BC2DC1"/>
    <w:pPr>
      <w:spacing w:after="0"/>
      <w:outlineLvl w:val="8"/>
    </w:pPr>
    <w:rPr>
      <w:rFonts w:ascii="Cambria" w:eastAsia="Times New Roman" w:hAnsi="Cambria" w:cs="Times New Roman"/>
      <w:i/>
      <w:iCs/>
      <w:spacing w:val="5"/>
      <w:sz w:val="20"/>
      <w:szCs w:val="20"/>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C2DC1"/>
    <w:rPr>
      <w:rFonts w:ascii="Arial" w:eastAsia="Calibri" w:hAnsi="Arial" w:cs="Arial"/>
      <w:b/>
      <w:bCs/>
      <w:kern w:val="32"/>
      <w:sz w:val="32"/>
      <w:szCs w:val="32"/>
    </w:rPr>
  </w:style>
  <w:style w:type="character" w:customStyle="1" w:styleId="Cmsor2Char">
    <w:name w:val="Címsor 2 Char"/>
    <w:basedOn w:val="Bekezdsalapbettpusa"/>
    <w:link w:val="Cmsor2"/>
    <w:rsid w:val="00BC2DC1"/>
    <w:rPr>
      <w:rFonts w:ascii="Times New Roman" w:eastAsia="Times New Roman" w:hAnsi="Times New Roman" w:cs="Times New Roman"/>
      <w:b/>
      <w:caps/>
      <w:sz w:val="24"/>
      <w:szCs w:val="24"/>
      <w:lang w:eastAsia="hu-HU"/>
    </w:rPr>
  </w:style>
  <w:style w:type="character" w:customStyle="1" w:styleId="Cmsor3Char">
    <w:name w:val="Címsor 3 Char"/>
    <w:basedOn w:val="Bekezdsalapbettpusa"/>
    <w:link w:val="Cmsor3"/>
    <w:uiPriority w:val="99"/>
    <w:rsid w:val="00BC2DC1"/>
    <w:rPr>
      <w:rFonts w:ascii="Cambria" w:eastAsia="Calibri" w:hAnsi="Cambria" w:cs="Times New Roman"/>
      <w:b/>
      <w:bCs/>
      <w:color w:val="4F81BD"/>
      <w:sz w:val="20"/>
      <w:szCs w:val="20"/>
      <w:lang w:val="x-none" w:eastAsia="x-none"/>
    </w:rPr>
  </w:style>
  <w:style w:type="character" w:customStyle="1" w:styleId="Cmsor4Char">
    <w:name w:val="Címsor 4 Char"/>
    <w:basedOn w:val="Bekezdsalapbettpusa"/>
    <w:link w:val="Cmsor4"/>
    <w:uiPriority w:val="9"/>
    <w:rsid w:val="00BC2DC1"/>
    <w:rPr>
      <w:rFonts w:ascii="Times New Roman" w:eastAsia="Times New Roman" w:hAnsi="Times New Roman" w:cs="Times New Roman"/>
      <w:b/>
      <w:bCs/>
      <w:sz w:val="24"/>
      <w:szCs w:val="24"/>
    </w:rPr>
  </w:style>
  <w:style w:type="character" w:customStyle="1" w:styleId="Cmsor5Char">
    <w:name w:val="Címsor 5 Char"/>
    <w:basedOn w:val="Bekezdsalapbettpusa"/>
    <w:link w:val="Cmsor5"/>
    <w:rsid w:val="00BC2DC1"/>
    <w:rPr>
      <w:rFonts w:ascii="Cambria" w:eastAsia="Calibri" w:hAnsi="Cambria" w:cs="Times New Roman"/>
      <w:color w:val="243F60"/>
      <w:sz w:val="20"/>
      <w:szCs w:val="20"/>
      <w:lang w:val="x-none" w:eastAsia="x-none"/>
    </w:rPr>
  </w:style>
  <w:style w:type="character" w:customStyle="1" w:styleId="Cmsor6Char">
    <w:name w:val="Címsor 6 Char"/>
    <w:basedOn w:val="Bekezdsalapbettpusa"/>
    <w:link w:val="Cmsor6"/>
    <w:uiPriority w:val="9"/>
    <w:rsid w:val="00BC2DC1"/>
    <w:rPr>
      <w:rFonts w:ascii="Times New Roman" w:eastAsia="Times New Roman" w:hAnsi="Times New Roman" w:cs="Times New Roman"/>
      <w:b/>
      <w:bCs/>
      <w:sz w:val="24"/>
      <w:szCs w:val="24"/>
    </w:rPr>
  </w:style>
  <w:style w:type="character" w:customStyle="1" w:styleId="Cmsor7Char">
    <w:name w:val="Címsor 7 Char"/>
    <w:basedOn w:val="Bekezdsalapbettpusa"/>
    <w:link w:val="Cmsor7"/>
    <w:uiPriority w:val="99"/>
    <w:rsid w:val="00BC2DC1"/>
    <w:rPr>
      <w:rFonts w:ascii="Cambria" w:eastAsia="Calibri" w:hAnsi="Cambria" w:cs="Times New Roman"/>
      <w:i/>
      <w:iCs/>
      <w:color w:val="404040"/>
      <w:sz w:val="20"/>
      <w:szCs w:val="20"/>
      <w:lang w:val="x-none" w:eastAsia="x-none"/>
    </w:rPr>
  </w:style>
  <w:style w:type="character" w:customStyle="1" w:styleId="Cmsor8Char">
    <w:name w:val="Címsor 8 Char"/>
    <w:basedOn w:val="Bekezdsalapbettpusa"/>
    <w:link w:val="Cmsor8"/>
    <w:uiPriority w:val="9"/>
    <w:rsid w:val="00BC2DC1"/>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uiPriority w:val="99"/>
    <w:rsid w:val="00BC2DC1"/>
    <w:rPr>
      <w:rFonts w:ascii="Cambria" w:eastAsia="Times New Roman" w:hAnsi="Cambria" w:cs="Times New Roman"/>
      <w:i/>
      <w:iCs/>
      <w:spacing w:val="5"/>
      <w:sz w:val="20"/>
      <w:szCs w:val="20"/>
      <w:lang w:val="en-US"/>
    </w:rPr>
  </w:style>
  <w:style w:type="numbering" w:customStyle="1" w:styleId="Nemlista1">
    <w:name w:val="Nem lista1"/>
    <w:next w:val="Nemlista"/>
    <w:uiPriority w:val="99"/>
    <w:semiHidden/>
    <w:unhideWhenUsed/>
    <w:rsid w:val="00BC2DC1"/>
  </w:style>
  <w:style w:type="paragraph" w:customStyle="1" w:styleId="Default">
    <w:name w:val="Default"/>
    <w:uiPriority w:val="99"/>
    <w:rsid w:val="00BC2DC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zvegtrzs">
    <w:name w:val="Body Text"/>
    <w:basedOn w:val="Norml"/>
    <w:link w:val="SzvegtrzsChar"/>
    <w:autoRedefine/>
    <w:rsid w:val="00BC2DC1"/>
    <w:pPr>
      <w:widowControl w:val="0"/>
      <w:spacing w:after="0" w:line="240" w:lineRule="auto"/>
      <w:jc w:val="both"/>
    </w:pPr>
    <w:rPr>
      <w:rFonts w:ascii="Times New Roman" w:eastAsia="Calibri" w:hAnsi="Times New Roman" w:cs="Times New Roman"/>
      <w:sz w:val="20"/>
      <w:szCs w:val="20"/>
      <w:lang w:val="x-none" w:eastAsia="hu-HU"/>
    </w:rPr>
  </w:style>
  <w:style w:type="character" w:customStyle="1" w:styleId="SzvegtrzsChar">
    <w:name w:val="Szövegtörzs Char"/>
    <w:basedOn w:val="Bekezdsalapbettpusa"/>
    <w:link w:val="Szvegtrzs"/>
    <w:rsid w:val="00BC2DC1"/>
    <w:rPr>
      <w:rFonts w:ascii="Times New Roman" w:eastAsia="Calibri" w:hAnsi="Times New Roman" w:cs="Times New Roman"/>
      <w:sz w:val="20"/>
      <w:szCs w:val="20"/>
      <w:lang w:val="x-none" w:eastAsia="hu-HU"/>
    </w:rPr>
  </w:style>
  <w:style w:type="paragraph" w:styleId="Listaszerbekezds">
    <w:name w:val="List Paragraph"/>
    <w:basedOn w:val="Norml"/>
    <w:uiPriority w:val="34"/>
    <w:qFormat/>
    <w:rsid w:val="00BC2DC1"/>
    <w:pPr>
      <w:spacing w:after="0" w:line="240" w:lineRule="auto"/>
      <w:ind w:left="720"/>
      <w:contextualSpacing/>
    </w:pPr>
    <w:rPr>
      <w:rFonts w:ascii="Calibri" w:eastAsia="Times New Roman" w:hAnsi="Calibri" w:cs="Times New Roman"/>
    </w:rPr>
  </w:style>
  <w:style w:type="paragraph" w:customStyle="1" w:styleId="Listaszerbekezds2">
    <w:name w:val="Listaszerű bekezdés2"/>
    <w:basedOn w:val="Norml"/>
    <w:uiPriority w:val="99"/>
    <w:rsid w:val="00BC2DC1"/>
    <w:pPr>
      <w:spacing w:after="0" w:line="240" w:lineRule="auto"/>
      <w:ind w:left="720"/>
      <w:contextualSpacing/>
    </w:pPr>
    <w:rPr>
      <w:rFonts w:ascii="Calibri" w:eastAsia="Times New Roman" w:hAnsi="Calibri" w:cs="Times New Roman"/>
    </w:rPr>
  </w:style>
  <w:style w:type="paragraph" w:customStyle="1" w:styleId="Beoszts">
    <w:name w:val="Beosztás"/>
    <w:basedOn w:val="Norml"/>
    <w:next w:val="Norml"/>
    <w:uiPriority w:val="99"/>
    <w:rsid w:val="00BC2DC1"/>
    <w:pPr>
      <w:overflowPunct w:val="0"/>
      <w:autoSpaceDE w:val="0"/>
      <w:autoSpaceDN w:val="0"/>
      <w:adjustRightInd w:val="0"/>
      <w:spacing w:before="960" w:after="0" w:line="240" w:lineRule="auto"/>
      <w:jc w:val="center"/>
      <w:textAlignment w:val="baseline"/>
    </w:pPr>
    <w:rPr>
      <w:rFonts w:ascii="Arial" w:eastAsia="Times New Roman" w:hAnsi="Arial" w:cs="Times New Roman"/>
      <w:szCs w:val="20"/>
      <w:lang w:eastAsia="hu-HU"/>
    </w:rPr>
  </w:style>
  <w:style w:type="paragraph" w:customStyle="1" w:styleId="CM38">
    <w:name w:val="CM38"/>
    <w:basedOn w:val="Norml"/>
    <w:next w:val="Norml"/>
    <w:uiPriority w:val="99"/>
    <w:rsid w:val="00BC2DC1"/>
    <w:pPr>
      <w:widowControl w:val="0"/>
      <w:autoSpaceDE w:val="0"/>
      <w:autoSpaceDN w:val="0"/>
      <w:adjustRightInd w:val="0"/>
      <w:spacing w:after="325" w:line="240" w:lineRule="auto"/>
    </w:pPr>
    <w:rPr>
      <w:rFonts w:ascii="Arial" w:eastAsia="Times New Roman" w:hAnsi="Arial" w:cs="Times New Roman"/>
      <w:sz w:val="24"/>
      <w:szCs w:val="24"/>
      <w:lang w:eastAsia="hu-HU"/>
    </w:rPr>
  </w:style>
  <w:style w:type="table" w:styleId="Rcsostblzat">
    <w:name w:val="Table Grid"/>
    <w:basedOn w:val="Normltblzat"/>
    <w:uiPriority w:val="99"/>
    <w:rsid w:val="00BC2DC1"/>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lb">
    <w:name w:val="footer"/>
    <w:basedOn w:val="Norml"/>
    <w:link w:val="llbChar"/>
    <w:uiPriority w:val="99"/>
    <w:rsid w:val="00BC2DC1"/>
    <w:pPr>
      <w:tabs>
        <w:tab w:val="center" w:pos="4536"/>
        <w:tab w:val="right" w:pos="9072"/>
      </w:tabs>
    </w:pPr>
    <w:rPr>
      <w:rFonts w:ascii="Calibri" w:eastAsia="Calibri" w:hAnsi="Calibri" w:cs="Times New Roman"/>
      <w:sz w:val="20"/>
      <w:szCs w:val="20"/>
      <w:lang w:val="x-none"/>
    </w:rPr>
  </w:style>
  <w:style w:type="character" w:customStyle="1" w:styleId="llbChar">
    <w:name w:val="Élőláb Char"/>
    <w:basedOn w:val="Bekezdsalapbettpusa"/>
    <w:link w:val="llb"/>
    <w:uiPriority w:val="99"/>
    <w:rsid w:val="00BC2DC1"/>
    <w:rPr>
      <w:rFonts w:ascii="Calibri" w:eastAsia="Calibri" w:hAnsi="Calibri" w:cs="Times New Roman"/>
      <w:sz w:val="20"/>
      <w:szCs w:val="20"/>
      <w:lang w:val="x-none"/>
    </w:rPr>
  </w:style>
  <w:style w:type="character" w:styleId="Oldalszm">
    <w:name w:val="page number"/>
    <w:uiPriority w:val="99"/>
    <w:rsid w:val="00BC2DC1"/>
    <w:rPr>
      <w:rFonts w:cs="Times New Roman"/>
    </w:rPr>
  </w:style>
  <w:style w:type="paragraph" w:styleId="lfej">
    <w:name w:val="header"/>
    <w:basedOn w:val="Norml"/>
    <w:link w:val="lfejChar"/>
    <w:uiPriority w:val="99"/>
    <w:unhideWhenUsed/>
    <w:rsid w:val="00BC2DC1"/>
    <w:pPr>
      <w:tabs>
        <w:tab w:val="center" w:pos="4536"/>
        <w:tab w:val="right" w:pos="9072"/>
      </w:tabs>
    </w:pPr>
    <w:rPr>
      <w:rFonts w:ascii="Calibri" w:eastAsia="Calibri" w:hAnsi="Calibri" w:cs="Times New Roman"/>
      <w:lang w:val="x-none"/>
    </w:rPr>
  </w:style>
  <w:style w:type="character" w:customStyle="1" w:styleId="lfejChar">
    <w:name w:val="Élőfej Char"/>
    <w:basedOn w:val="Bekezdsalapbettpusa"/>
    <w:link w:val="lfej"/>
    <w:uiPriority w:val="99"/>
    <w:rsid w:val="00BC2DC1"/>
    <w:rPr>
      <w:rFonts w:ascii="Calibri" w:eastAsia="Calibri" w:hAnsi="Calibri" w:cs="Times New Roman"/>
      <w:lang w:val="x-none"/>
    </w:rPr>
  </w:style>
  <w:style w:type="character" w:styleId="Jegyzethivatkozs">
    <w:name w:val="annotation reference"/>
    <w:unhideWhenUsed/>
    <w:rsid w:val="00BC2DC1"/>
    <w:rPr>
      <w:sz w:val="16"/>
      <w:szCs w:val="16"/>
    </w:rPr>
  </w:style>
  <w:style w:type="paragraph" w:styleId="Jegyzetszveg">
    <w:name w:val="annotation text"/>
    <w:basedOn w:val="Norml"/>
    <w:link w:val="JegyzetszvegChar"/>
    <w:unhideWhenUsed/>
    <w:rsid w:val="00BC2DC1"/>
    <w:rPr>
      <w:rFonts w:ascii="Calibri" w:eastAsia="Calibri" w:hAnsi="Calibri" w:cs="Times New Roman"/>
      <w:sz w:val="20"/>
      <w:szCs w:val="20"/>
    </w:rPr>
  </w:style>
  <w:style w:type="character" w:customStyle="1" w:styleId="JegyzetszvegChar">
    <w:name w:val="Jegyzetszöveg Char"/>
    <w:basedOn w:val="Bekezdsalapbettpusa"/>
    <w:link w:val="Jegyzetszveg"/>
    <w:rsid w:val="00BC2DC1"/>
    <w:rPr>
      <w:rFonts w:ascii="Calibri" w:eastAsia="Calibri" w:hAnsi="Calibri" w:cs="Times New Roman"/>
      <w:sz w:val="20"/>
      <w:szCs w:val="20"/>
    </w:rPr>
  </w:style>
  <w:style w:type="paragraph" w:styleId="Megjegyzstrgya">
    <w:name w:val="annotation subject"/>
    <w:basedOn w:val="Jegyzetszveg"/>
    <w:next w:val="Jegyzetszveg"/>
    <w:link w:val="MegjegyzstrgyaChar"/>
    <w:unhideWhenUsed/>
    <w:rsid w:val="00BC2DC1"/>
    <w:rPr>
      <w:b/>
      <w:bCs/>
    </w:rPr>
  </w:style>
  <w:style w:type="character" w:customStyle="1" w:styleId="MegjegyzstrgyaChar">
    <w:name w:val="Megjegyzés tárgya Char"/>
    <w:basedOn w:val="JegyzetszvegChar"/>
    <w:link w:val="Megjegyzstrgya"/>
    <w:rsid w:val="00BC2DC1"/>
    <w:rPr>
      <w:rFonts w:ascii="Calibri" w:eastAsia="Calibri" w:hAnsi="Calibri" w:cs="Times New Roman"/>
      <w:b/>
      <w:bCs/>
      <w:sz w:val="20"/>
      <w:szCs w:val="20"/>
    </w:rPr>
  </w:style>
  <w:style w:type="paragraph" w:styleId="Vltozat">
    <w:name w:val="Revision"/>
    <w:hidden/>
    <w:uiPriority w:val="99"/>
    <w:rsid w:val="00BC2DC1"/>
    <w:pPr>
      <w:spacing w:after="0" w:line="240" w:lineRule="auto"/>
    </w:pPr>
    <w:rPr>
      <w:rFonts w:ascii="Calibri" w:eastAsia="Calibri" w:hAnsi="Calibri" w:cs="Times New Roman"/>
    </w:rPr>
  </w:style>
  <w:style w:type="paragraph" w:styleId="Buborkszveg">
    <w:name w:val="Balloon Text"/>
    <w:basedOn w:val="Norml"/>
    <w:link w:val="BuborkszvegChar"/>
    <w:unhideWhenUsed/>
    <w:rsid w:val="00BC2DC1"/>
    <w:pPr>
      <w:spacing w:after="0" w:line="240" w:lineRule="auto"/>
    </w:pPr>
    <w:rPr>
      <w:rFonts w:ascii="Segoe UI" w:eastAsia="Calibri" w:hAnsi="Segoe UI" w:cs="Segoe UI"/>
      <w:sz w:val="18"/>
      <w:szCs w:val="18"/>
    </w:rPr>
  </w:style>
  <w:style w:type="character" w:customStyle="1" w:styleId="BuborkszvegChar">
    <w:name w:val="Buborékszöveg Char"/>
    <w:basedOn w:val="Bekezdsalapbettpusa"/>
    <w:link w:val="Buborkszveg"/>
    <w:rsid w:val="00BC2DC1"/>
    <w:rPr>
      <w:rFonts w:ascii="Segoe UI" w:eastAsia="Calibri" w:hAnsi="Segoe UI" w:cs="Segoe UI"/>
      <w:sz w:val="18"/>
      <w:szCs w:val="18"/>
    </w:rPr>
  </w:style>
  <w:style w:type="numbering" w:customStyle="1" w:styleId="Nemlista11">
    <w:name w:val="Nem lista11"/>
    <w:next w:val="Nemlista"/>
    <w:uiPriority w:val="99"/>
    <w:semiHidden/>
    <w:unhideWhenUsed/>
    <w:rsid w:val="00BC2DC1"/>
  </w:style>
  <w:style w:type="paragraph" w:customStyle="1" w:styleId="Tblzatszveg">
    <w:name w:val="Táblázat_szöveg"/>
    <w:basedOn w:val="Norml"/>
    <w:next w:val="Norml"/>
    <w:uiPriority w:val="99"/>
    <w:rsid w:val="00BC2DC1"/>
    <w:pPr>
      <w:autoSpaceDE w:val="0"/>
      <w:autoSpaceDN w:val="0"/>
      <w:adjustRightInd w:val="0"/>
      <w:spacing w:after="0" w:line="240" w:lineRule="auto"/>
    </w:pPr>
    <w:rPr>
      <w:rFonts w:ascii="Times New Roman" w:eastAsia="Times New Roman" w:hAnsi="Times New Roman" w:cs="Times New Roman"/>
      <w:sz w:val="20"/>
      <w:szCs w:val="24"/>
      <w:lang w:eastAsia="hu-HU"/>
    </w:rPr>
  </w:style>
  <w:style w:type="character" w:customStyle="1" w:styleId="CommentTextChar">
    <w:name w:val="Comment Text Char"/>
    <w:uiPriority w:val="99"/>
    <w:locked/>
    <w:rsid w:val="00BC2DC1"/>
    <w:rPr>
      <w:rFonts w:ascii="Calibri" w:hAnsi="Calibri" w:cs="Times New Roman"/>
      <w:lang w:val="hu-HU" w:eastAsia="en-US" w:bidi="ar-SA"/>
    </w:rPr>
  </w:style>
  <w:style w:type="paragraph" w:customStyle="1" w:styleId="Vltozat1">
    <w:name w:val="Változat1"/>
    <w:hidden/>
    <w:semiHidden/>
    <w:rsid w:val="00BC2DC1"/>
    <w:pPr>
      <w:spacing w:after="0" w:line="240" w:lineRule="auto"/>
    </w:pPr>
    <w:rPr>
      <w:rFonts w:ascii="Calibri" w:eastAsia="Times New Roman" w:hAnsi="Calibri" w:cs="Times New Roman"/>
    </w:rPr>
  </w:style>
  <w:style w:type="paragraph" w:styleId="Szvegtrzs2">
    <w:name w:val="Body Text 2"/>
    <w:basedOn w:val="Norml"/>
    <w:link w:val="Szvegtrzs2Char"/>
    <w:unhideWhenUsed/>
    <w:rsid w:val="00BC2DC1"/>
    <w:pPr>
      <w:spacing w:after="120" w:line="480" w:lineRule="auto"/>
    </w:pPr>
    <w:rPr>
      <w:rFonts w:ascii="Calibri" w:eastAsia="Times New Roman" w:hAnsi="Calibri" w:cs="Times New Roman"/>
    </w:rPr>
  </w:style>
  <w:style w:type="character" w:customStyle="1" w:styleId="Szvegtrzs2Char">
    <w:name w:val="Szövegtörzs 2 Char"/>
    <w:basedOn w:val="Bekezdsalapbettpusa"/>
    <w:link w:val="Szvegtrzs2"/>
    <w:rsid w:val="00BC2DC1"/>
    <w:rPr>
      <w:rFonts w:ascii="Calibri" w:eastAsia="Times New Roman" w:hAnsi="Calibri" w:cs="Times New Roman"/>
    </w:rPr>
  </w:style>
  <w:style w:type="character" w:styleId="Kiemels">
    <w:name w:val="Emphasis"/>
    <w:qFormat/>
    <w:rsid w:val="00BC2DC1"/>
    <w:rPr>
      <w:i/>
      <w:iCs/>
    </w:rPr>
  </w:style>
  <w:style w:type="paragraph" w:customStyle="1" w:styleId="CM3">
    <w:name w:val="CM3"/>
    <w:basedOn w:val="Default"/>
    <w:next w:val="Default"/>
    <w:uiPriority w:val="99"/>
    <w:rsid w:val="00BC2DC1"/>
    <w:pPr>
      <w:widowControl w:val="0"/>
      <w:spacing w:line="288" w:lineRule="atLeast"/>
    </w:pPr>
    <w:rPr>
      <w:rFonts w:ascii="Times HRoman" w:eastAsia="Times New Roman" w:hAnsi="Times HRoman"/>
      <w:color w:val="auto"/>
      <w:lang w:eastAsia="hu-HU"/>
    </w:rPr>
  </w:style>
  <w:style w:type="paragraph" w:styleId="NormlWeb">
    <w:name w:val="Normal (Web)"/>
    <w:basedOn w:val="Norml"/>
    <w:link w:val="NormlWebChar"/>
    <w:uiPriority w:val="99"/>
    <w:rsid w:val="00BC2DC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
    <w:uiPriority w:val="99"/>
    <w:qFormat/>
    <w:rsid w:val="00BC2DC1"/>
  </w:style>
  <w:style w:type="paragraph" w:customStyle="1" w:styleId="Listaszerbekezds1">
    <w:name w:val="Listaszerű bekezdés1"/>
    <w:basedOn w:val="Norml"/>
    <w:uiPriority w:val="99"/>
    <w:qFormat/>
    <w:rsid w:val="00BC2DC1"/>
    <w:pPr>
      <w:spacing w:after="0" w:line="240" w:lineRule="auto"/>
      <w:ind w:left="720"/>
      <w:contextualSpacing/>
    </w:pPr>
    <w:rPr>
      <w:rFonts w:ascii="Calibri" w:eastAsia="Times New Roman" w:hAnsi="Calibri" w:cs="Times New Roman"/>
    </w:rPr>
  </w:style>
  <w:style w:type="paragraph" w:styleId="TJ2">
    <w:name w:val="toc 2"/>
    <w:basedOn w:val="Norml"/>
    <w:next w:val="Norml"/>
    <w:autoRedefine/>
    <w:rsid w:val="00BC2DC1"/>
    <w:pPr>
      <w:spacing w:after="0" w:line="240" w:lineRule="auto"/>
      <w:ind w:left="240"/>
    </w:pPr>
    <w:rPr>
      <w:rFonts w:ascii="Times New Roman" w:eastAsia="Times New Roman" w:hAnsi="Times New Roman" w:cs="Times New Roman"/>
      <w:sz w:val="24"/>
      <w:szCs w:val="24"/>
      <w:lang w:eastAsia="hu-HU"/>
    </w:rPr>
  </w:style>
  <w:style w:type="character" w:styleId="Mrltotthiperhivatkozs">
    <w:name w:val="FollowedHyperlink"/>
    <w:rsid w:val="00BC2DC1"/>
    <w:rPr>
      <w:color w:val="800080"/>
      <w:u w:val="single"/>
    </w:rPr>
  </w:style>
  <w:style w:type="character" w:styleId="Hiperhivatkozs">
    <w:name w:val="Hyperlink"/>
    <w:unhideWhenUsed/>
    <w:rsid w:val="00BC2DC1"/>
    <w:rPr>
      <w:color w:val="0000FF"/>
      <w:u w:val="single"/>
    </w:rPr>
  </w:style>
  <w:style w:type="paragraph" w:styleId="Szvegtrzsbehzssal">
    <w:name w:val="Body Text Indent"/>
    <w:basedOn w:val="Norml"/>
    <w:link w:val="SzvegtrzsbehzssalChar"/>
    <w:uiPriority w:val="99"/>
    <w:rsid w:val="00BC2DC1"/>
    <w:pPr>
      <w:spacing w:after="0" w:line="240" w:lineRule="auto"/>
      <w:ind w:right="-57" w:firstLine="624"/>
      <w:jc w:val="both"/>
    </w:pPr>
    <w:rPr>
      <w:rFonts w:ascii="Times New Roman" w:eastAsia="Times New Roman" w:hAnsi="Times New Roman" w:cs="Times New Roman"/>
      <w:color w:val="000000"/>
      <w:sz w:val="24"/>
      <w:szCs w:val="24"/>
    </w:rPr>
  </w:style>
  <w:style w:type="character" w:customStyle="1" w:styleId="SzvegtrzsbehzssalChar">
    <w:name w:val="Szövegtörzs behúzással Char"/>
    <w:basedOn w:val="Bekezdsalapbettpusa"/>
    <w:link w:val="Szvegtrzsbehzssal"/>
    <w:uiPriority w:val="99"/>
    <w:rsid w:val="00BC2DC1"/>
    <w:rPr>
      <w:rFonts w:ascii="Times New Roman" w:eastAsia="Times New Roman" w:hAnsi="Times New Roman" w:cs="Times New Roman"/>
      <w:color w:val="000000"/>
      <w:sz w:val="24"/>
      <w:szCs w:val="24"/>
    </w:rPr>
  </w:style>
  <w:style w:type="paragraph" w:styleId="Szvegtrzsbehzssal2">
    <w:name w:val="Body Text Indent 2"/>
    <w:basedOn w:val="Norml"/>
    <w:link w:val="Szvegtrzsbehzssal2Char"/>
    <w:rsid w:val="00BC2DC1"/>
    <w:pPr>
      <w:spacing w:after="0" w:line="240" w:lineRule="auto"/>
      <w:ind w:left="258" w:hanging="258"/>
    </w:pPr>
    <w:rPr>
      <w:rFonts w:ascii="Times New Roman" w:eastAsia="Times New Roman" w:hAnsi="Times New Roman" w:cs="Times New Roman"/>
      <w:i/>
      <w:iCs/>
      <w:sz w:val="24"/>
      <w:szCs w:val="24"/>
    </w:rPr>
  </w:style>
  <w:style w:type="character" w:customStyle="1" w:styleId="Szvegtrzsbehzssal2Char">
    <w:name w:val="Szövegtörzs behúzással 2 Char"/>
    <w:basedOn w:val="Bekezdsalapbettpusa"/>
    <w:link w:val="Szvegtrzsbehzssal2"/>
    <w:rsid w:val="00BC2DC1"/>
    <w:rPr>
      <w:rFonts w:ascii="Times New Roman" w:eastAsia="Times New Roman" w:hAnsi="Times New Roman" w:cs="Times New Roman"/>
      <w:i/>
      <w:iCs/>
      <w:sz w:val="24"/>
      <w:szCs w:val="24"/>
    </w:rPr>
  </w:style>
  <w:style w:type="paragraph" w:styleId="Szvegtrzs3">
    <w:name w:val="Body Text 3"/>
    <w:basedOn w:val="Norml"/>
    <w:link w:val="Szvegtrzs3Char"/>
    <w:rsid w:val="00BC2DC1"/>
    <w:pPr>
      <w:framePr w:hSpace="141" w:wrap="around" w:vAnchor="text" w:hAnchor="margin" w:y="-260"/>
      <w:spacing w:after="0" w:line="240" w:lineRule="auto"/>
    </w:pPr>
    <w:rPr>
      <w:rFonts w:ascii="Times New Roman" w:eastAsia="Times New Roman" w:hAnsi="Times New Roman" w:cs="Times New Roman"/>
      <w:sz w:val="24"/>
      <w:szCs w:val="24"/>
    </w:rPr>
  </w:style>
  <w:style w:type="character" w:customStyle="1" w:styleId="Szvegtrzs3Char">
    <w:name w:val="Szövegtörzs 3 Char"/>
    <w:basedOn w:val="Bekezdsalapbettpusa"/>
    <w:link w:val="Szvegtrzs3"/>
    <w:rsid w:val="00BC2DC1"/>
    <w:rPr>
      <w:rFonts w:ascii="Times New Roman" w:eastAsia="Times New Roman" w:hAnsi="Times New Roman" w:cs="Times New Roman"/>
      <w:sz w:val="24"/>
      <w:szCs w:val="24"/>
    </w:rPr>
  </w:style>
  <w:style w:type="character" w:customStyle="1" w:styleId="Heading1Char">
    <w:name w:val="Heading 1 Char"/>
    <w:uiPriority w:val="99"/>
    <w:rsid w:val="00BC2DC1"/>
    <w:rPr>
      <w:rFonts w:ascii="Arial" w:hAnsi="Arial" w:cs="Arial"/>
      <w:b/>
      <w:bCs/>
      <w:kern w:val="32"/>
      <w:sz w:val="32"/>
      <w:szCs w:val="32"/>
    </w:rPr>
  </w:style>
  <w:style w:type="character" w:customStyle="1" w:styleId="Heading2Char">
    <w:name w:val="Heading 2 Char"/>
    <w:rsid w:val="00BC2DC1"/>
    <w:rPr>
      <w:rFonts w:ascii="Times New Roman" w:hAnsi="Times New Roman" w:cs="Times New Roman"/>
      <w:b/>
      <w:bCs/>
      <w:sz w:val="20"/>
      <w:szCs w:val="20"/>
      <w:lang w:eastAsia="hu-HU"/>
    </w:rPr>
  </w:style>
  <w:style w:type="character" w:customStyle="1" w:styleId="Heading3Char">
    <w:name w:val="Heading 3 Char"/>
    <w:uiPriority w:val="99"/>
    <w:rsid w:val="00BC2DC1"/>
    <w:rPr>
      <w:rFonts w:ascii="Cambria" w:hAnsi="Cambria" w:cs="Cambria"/>
      <w:b/>
      <w:bCs/>
      <w:color w:val="4F81BD"/>
    </w:rPr>
  </w:style>
  <w:style w:type="character" w:customStyle="1" w:styleId="Heading5Char">
    <w:name w:val="Heading 5 Char"/>
    <w:uiPriority w:val="99"/>
    <w:rsid w:val="00BC2DC1"/>
    <w:rPr>
      <w:rFonts w:ascii="Calibri" w:hAnsi="Calibri" w:cs="Calibri"/>
      <w:b/>
      <w:bCs/>
      <w:i/>
      <w:iCs/>
      <w:sz w:val="26"/>
      <w:szCs w:val="26"/>
    </w:rPr>
  </w:style>
  <w:style w:type="character" w:customStyle="1" w:styleId="Heading7Char">
    <w:name w:val="Heading 7 Char"/>
    <w:uiPriority w:val="99"/>
    <w:rsid w:val="00BC2DC1"/>
    <w:rPr>
      <w:rFonts w:ascii="Times New Roman" w:hAnsi="Times New Roman" w:cs="Times New Roman"/>
      <w:sz w:val="24"/>
      <w:szCs w:val="24"/>
    </w:rPr>
  </w:style>
  <w:style w:type="character" w:customStyle="1" w:styleId="BodyTextChar">
    <w:name w:val="Body Text Char"/>
    <w:uiPriority w:val="99"/>
    <w:rsid w:val="00BC2DC1"/>
    <w:rPr>
      <w:rFonts w:ascii="Times New Roman" w:hAnsi="Times New Roman" w:cs="Times New Roman"/>
      <w:sz w:val="20"/>
      <w:szCs w:val="20"/>
      <w:lang w:eastAsia="hu-HU"/>
    </w:rPr>
  </w:style>
  <w:style w:type="character" w:customStyle="1" w:styleId="FooterChar">
    <w:name w:val="Footer Char"/>
    <w:uiPriority w:val="99"/>
    <w:rsid w:val="00BC2DC1"/>
    <w:rPr>
      <w:rFonts w:ascii="Calibri" w:hAnsi="Calibri" w:cs="Calibri"/>
    </w:rPr>
  </w:style>
  <w:style w:type="character" w:customStyle="1" w:styleId="HeaderChar">
    <w:name w:val="Header Char"/>
    <w:uiPriority w:val="99"/>
    <w:rsid w:val="00BC2DC1"/>
    <w:rPr>
      <w:rFonts w:ascii="Calibri" w:hAnsi="Calibri" w:cs="Calibri"/>
    </w:rPr>
  </w:style>
  <w:style w:type="character" w:customStyle="1" w:styleId="CommentTextChar1">
    <w:name w:val="Comment Text Char1"/>
    <w:rsid w:val="00BC2DC1"/>
    <w:rPr>
      <w:rFonts w:ascii="Calibri" w:hAnsi="Calibri" w:cs="Calibri"/>
      <w:sz w:val="20"/>
      <w:szCs w:val="20"/>
    </w:rPr>
  </w:style>
  <w:style w:type="character" w:customStyle="1" w:styleId="BalloonTextChar">
    <w:name w:val="Balloon Text Char"/>
    <w:uiPriority w:val="99"/>
    <w:rsid w:val="00BC2DC1"/>
    <w:rPr>
      <w:rFonts w:ascii="Tahoma" w:hAnsi="Tahoma" w:cs="Tahoma"/>
      <w:sz w:val="16"/>
      <w:szCs w:val="16"/>
    </w:rPr>
  </w:style>
  <w:style w:type="character" w:customStyle="1" w:styleId="CommentSubjectChar">
    <w:name w:val="Comment Subject Char"/>
    <w:uiPriority w:val="99"/>
    <w:rsid w:val="00BC2DC1"/>
    <w:rPr>
      <w:rFonts w:ascii="Calibri" w:hAnsi="Calibri" w:cs="Calibri"/>
      <w:b/>
      <w:bCs/>
      <w:sz w:val="20"/>
      <w:szCs w:val="20"/>
    </w:rPr>
  </w:style>
  <w:style w:type="character" w:customStyle="1" w:styleId="BodyText2Char">
    <w:name w:val="Body Text 2 Char"/>
    <w:uiPriority w:val="99"/>
    <w:rsid w:val="00BC2DC1"/>
    <w:rPr>
      <w:rFonts w:ascii="Calibri" w:hAnsi="Calibri" w:cs="Calibri"/>
    </w:rPr>
  </w:style>
  <w:style w:type="paragraph" w:customStyle="1" w:styleId="Szvegtrzs21">
    <w:name w:val="Szövegtörzs 21"/>
    <w:basedOn w:val="Norml"/>
    <w:autoRedefine/>
    <w:uiPriority w:val="99"/>
    <w:rsid w:val="00BC2DC1"/>
    <w:pPr>
      <w:spacing w:after="0" w:line="240" w:lineRule="auto"/>
      <w:ind w:firstLine="567"/>
      <w:jc w:val="both"/>
    </w:pPr>
    <w:rPr>
      <w:rFonts w:ascii="Calibri" w:eastAsia="Times New Roman" w:hAnsi="Calibri" w:cs="Calibri"/>
      <w:sz w:val="24"/>
      <w:szCs w:val="24"/>
      <w:lang w:eastAsia="hu-HU"/>
    </w:rPr>
  </w:style>
  <w:style w:type="paragraph" w:styleId="Cm">
    <w:name w:val="Title"/>
    <w:basedOn w:val="Norml"/>
    <w:link w:val="CmChar"/>
    <w:qFormat/>
    <w:rsid w:val="00BC2DC1"/>
    <w:pPr>
      <w:tabs>
        <w:tab w:val="left" w:pos="2522"/>
      </w:tabs>
      <w:spacing w:after="0" w:line="240" w:lineRule="auto"/>
      <w:jc w:val="center"/>
    </w:pPr>
    <w:rPr>
      <w:rFonts w:ascii="Calibri" w:eastAsia="Times New Roman" w:hAnsi="Calibri" w:cs="Times New Roman"/>
      <w:b/>
      <w:bCs/>
      <w:sz w:val="28"/>
      <w:szCs w:val="28"/>
    </w:rPr>
  </w:style>
  <w:style w:type="character" w:customStyle="1" w:styleId="CmChar">
    <w:name w:val="Cím Char"/>
    <w:basedOn w:val="Bekezdsalapbettpusa"/>
    <w:link w:val="Cm"/>
    <w:rsid w:val="00BC2DC1"/>
    <w:rPr>
      <w:rFonts w:ascii="Calibri" w:eastAsia="Times New Roman" w:hAnsi="Calibri" w:cs="Times New Roman"/>
      <w:b/>
      <w:bCs/>
      <w:sz w:val="28"/>
      <w:szCs w:val="28"/>
    </w:rPr>
  </w:style>
  <w:style w:type="paragraph" w:styleId="Szvegtrzsbehzssal3">
    <w:name w:val="Body Text Indent 3"/>
    <w:basedOn w:val="Norml"/>
    <w:link w:val="Szvegtrzsbehzssal3Char"/>
    <w:uiPriority w:val="99"/>
    <w:rsid w:val="00BC2DC1"/>
    <w:pPr>
      <w:spacing w:after="0" w:line="240" w:lineRule="auto"/>
      <w:ind w:left="258" w:hanging="258"/>
    </w:pPr>
    <w:rPr>
      <w:rFonts w:ascii="Calibri" w:eastAsia="Times New Roman" w:hAnsi="Calibri" w:cs="Times New Roman"/>
      <w:sz w:val="24"/>
      <w:szCs w:val="24"/>
    </w:rPr>
  </w:style>
  <w:style w:type="character" w:customStyle="1" w:styleId="Szvegtrzsbehzssal3Char">
    <w:name w:val="Szövegtörzs behúzással 3 Char"/>
    <w:basedOn w:val="Bekezdsalapbettpusa"/>
    <w:link w:val="Szvegtrzsbehzssal3"/>
    <w:uiPriority w:val="99"/>
    <w:rsid w:val="00BC2DC1"/>
    <w:rPr>
      <w:rFonts w:ascii="Calibri" w:eastAsia="Times New Roman" w:hAnsi="Calibri" w:cs="Times New Roman"/>
      <w:sz w:val="24"/>
      <w:szCs w:val="24"/>
    </w:rPr>
  </w:style>
  <w:style w:type="character" w:customStyle="1" w:styleId="cm38char">
    <w:name w:val="cm38__char"/>
    <w:uiPriority w:val="99"/>
    <w:rsid w:val="00BC2DC1"/>
  </w:style>
  <w:style w:type="paragraph" w:customStyle="1" w:styleId="cm380">
    <w:name w:val="cm38"/>
    <w:basedOn w:val="Norml"/>
    <w:uiPriority w:val="99"/>
    <w:rsid w:val="00BC2DC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eaderChar1">
    <w:name w:val="Header Char1"/>
    <w:uiPriority w:val="99"/>
    <w:rsid w:val="00BC2DC1"/>
    <w:rPr>
      <w:rFonts w:ascii="Times New Roman" w:hAnsi="Times New Roman" w:cs="Times New Roman"/>
      <w:lang w:eastAsia="en-US"/>
    </w:rPr>
  </w:style>
  <w:style w:type="paragraph" w:styleId="Csakszveg">
    <w:name w:val="Plain Text"/>
    <w:basedOn w:val="Norml"/>
    <w:link w:val="CsakszvegChar"/>
    <w:uiPriority w:val="99"/>
    <w:rsid w:val="00BC2DC1"/>
    <w:pPr>
      <w:spacing w:after="0" w:line="240" w:lineRule="auto"/>
    </w:pPr>
    <w:rPr>
      <w:rFonts w:ascii="Consolas" w:eastAsia="Times New Roman" w:hAnsi="Consolas" w:cs="Times New Roman"/>
      <w:sz w:val="21"/>
      <w:szCs w:val="21"/>
    </w:rPr>
  </w:style>
  <w:style w:type="character" w:customStyle="1" w:styleId="CsakszvegChar">
    <w:name w:val="Csak szöveg Char"/>
    <w:basedOn w:val="Bekezdsalapbettpusa"/>
    <w:link w:val="Csakszveg"/>
    <w:uiPriority w:val="99"/>
    <w:rsid w:val="00BC2DC1"/>
    <w:rPr>
      <w:rFonts w:ascii="Consolas" w:eastAsia="Times New Roman" w:hAnsi="Consolas" w:cs="Times New Roman"/>
      <w:sz w:val="21"/>
      <w:szCs w:val="21"/>
    </w:rPr>
  </w:style>
  <w:style w:type="character" w:customStyle="1" w:styleId="PlainTextChar">
    <w:name w:val="Plain Text Char"/>
    <w:uiPriority w:val="99"/>
    <w:rsid w:val="00BC2DC1"/>
    <w:rPr>
      <w:rFonts w:ascii="Consolas" w:hAnsi="Consolas" w:cs="Consolas"/>
      <w:sz w:val="21"/>
      <w:szCs w:val="21"/>
    </w:rPr>
  </w:style>
  <w:style w:type="character" w:customStyle="1" w:styleId="norm00e1lchar">
    <w:name w:val="norm_00e1l__char"/>
    <w:uiPriority w:val="99"/>
    <w:rsid w:val="00BC2DC1"/>
    <w:rPr>
      <w:rFonts w:cs="Times New Roman"/>
    </w:rPr>
  </w:style>
  <w:style w:type="character" w:customStyle="1" w:styleId="normal0020tablechar">
    <w:name w:val="normal_0020table__char"/>
    <w:uiPriority w:val="99"/>
    <w:rsid w:val="00BC2DC1"/>
    <w:rPr>
      <w:rFonts w:cs="Times New Roman"/>
    </w:rPr>
  </w:style>
  <w:style w:type="paragraph" w:customStyle="1" w:styleId="norm00e1l">
    <w:name w:val="norm_00e1l"/>
    <w:basedOn w:val="Norml"/>
    <w:uiPriority w:val="99"/>
    <w:rsid w:val="00BC2DC1"/>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annotation0020text">
    <w:name w:val="annotation_0020text"/>
    <w:basedOn w:val="Norml"/>
    <w:uiPriority w:val="99"/>
    <w:rsid w:val="00BC2DC1"/>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annotation0020textchar">
    <w:name w:val="annotation_0020text__char"/>
    <w:uiPriority w:val="99"/>
    <w:rsid w:val="00BC2DC1"/>
    <w:rPr>
      <w:rFonts w:cs="Times New Roman"/>
    </w:rPr>
  </w:style>
  <w:style w:type="character" w:customStyle="1" w:styleId="t00e1bl00e1zat005fsz00f6vegchar">
    <w:name w:val="t_00e1bl_00e1zat_005fsz_00f6veg__char"/>
    <w:uiPriority w:val="99"/>
    <w:rsid w:val="00BC2DC1"/>
    <w:rPr>
      <w:rFonts w:cs="Times New Roman"/>
    </w:rPr>
  </w:style>
  <w:style w:type="paragraph" w:customStyle="1" w:styleId="t00e1bl00e1zat005fsz00f6veg">
    <w:name w:val="t_00e1bl_00e1zat_005fsz_00f6veg"/>
    <w:basedOn w:val="Norml"/>
    <w:uiPriority w:val="99"/>
    <w:rsid w:val="00BC2DC1"/>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al0020table">
    <w:name w:val="normal_0020table"/>
    <w:basedOn w:val="Norml"/>
    <w:uiPriority w:val="99"/>
    <w:rsid w:val="00BC2DC1"/>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sz00f6vegt00f6rzschar">
    <w:name w:val="sz_00f6vegt_00f6rzs__char"/>
    <w:uiPriority w:val="99"/>
    <w:rsid w:val="00BC2DC1"/>
    <w:rPr>
      <w:rFonts w:cs="Times New Roman"/>
    </w:rPr>
  </w:style>
  <w:style w:type="character" w:customStyle="1" w:styleId="defaultchar">
    <w:name w:val="default__char"/>
    <w:uiPriority w:val="99"/>
    <w:rsid w:val="00BC2DC1"/>
    <w:rPr>
      <w:rFonts w:cs="Times New Roman"/>
    </w:rPr>
  </w:style>
  <w:style w:type="character" w:customStyle="1" w:styleId="listaszer01710020bekezd00e9schar">
    <w:name w:val="listaszer_0171_0020bekezd_00e9s__char"/>
    <w:uiPriority w:val="99"/>
    <w:rsid w:val="00BC2DC1"/>
    <w:rPr>
      <w:rFonts w:cs="Times New Roman"/>
    </w:rPr>
  </w:style>
  <w:style w:type="paragraph" w:customStyle="1" w:styleId="listaszer01710020bekezd00e9s">
    <w:name w:val="listaszer_0171_0020bekezd_00e9s"/>
    <w:basedOn w:val="Norml"/>
    <w:uiPriority w:val="99"/>
    <w:rsid w:val="00BC2DC1"/>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0">
    <w:name w:val="default"/>
    <w:basedOn w:val="Norml"/>
    <w:uiPriority w:val="99"/>
    <w:rsid w:val="00BC2DC1"/>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Szvegtrzs22">
    <w:name w:val="Szövegtörzs 22"/>
    <w:basedOn w:val="Norml"/>
    <w:autoRedefine/>
    <w:rsid w:val="00BC2DC1"/>
    <w:pPr>
      <w:spacing w:after="0" w:line="240" w:lineRule="auto"/>
      <w:jc w:val="center"/>
    </w:pPr>
    <w:rPr>
      <w:rFonts w:ascii="Times New Roman" w:eastAsia="Times New Roman" w:hAnsi="Times New Roman" w:cs="Times New Roman"/>
      <w:b/>
      <w:sz w:val="24"/>
      <w:szCs w:val="24"/>
      <w:lang w:eastAsia="hu-HU"/>
    </w:rPr>
  </w:style>
  <w:style w:type="character" w:customStyle="1" w:styleId="JegyzetszvegChar1">
    <w:name w:val="Jegyzetszöveg Char1"/>
    <w:rsid w:val="00BC2DC1"/>
    <w:rPr>
      <w:rFonts w:ascii="Calibri" w:eastAsia="Times New Roman" w:hAnsi="Calibri" w:cs="Times New Roman"/>
      <w:sz w:val="20"/>
      <w:szCs w:val="20"/>
    </w:rPr>
  </w:style>
  <w:style w:type="paragraph" w:customStyle="1" w:styleId="Norml4">
    <w:name w:val="Normál4"/>
    <w:rsid w:val="00BC2DC1"/>
    <w:pPr>
      <w:spacing w:after="0" w:line="240" w:lineRule="auto"/>
    </w:pPr>
    <w:rPr>
      <w:rFonts w:ascii="Lucida Grande" w:eastAsia="ヒラギノ角ゴ Pro W3" w:hAnsi="Lucida Grande" w:cs="Times New Roman"/>
      <w:color w:val="000000"/>
      <w:szCs w:val="20"/>
      <w:lang w:val="en-US" w:eastAsia="hu-HU"/>
    </w:rPr>
  </w:style>
  <w:style w:type="paragraph" w:styleId="Lbjegyzetszveg">
    <w:name w:val="footnote text"/>
    <w:basedOn w:val="Norml"/>
    <w:link w:val="LbjegyzetszvegChar"/>
    <w:uiPriority w:val="99"/>
    <w:rsid w:val="00BC2DC1"/>
    <w:pPr>
      <w:spacing w:after="0" w:line="240" w:lineRule="auto"/>
      <w:jc w:val="both"/>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rsid w:val="00BC2DC1"/>
    <w:rPr>
      <w:rFonts w:ascii="Times New Roman" w:eastAsia="Times New Roman" w:hAnsi="Times New Roman" w:cs="Times New Roman"/>
      <w:sz w:val="20"/>
      <w:szCs w:val="20"/>
      <w:lang w:eastAsia="hu-HU"/>
    </w:rPr>
  </w:style>
  <w:style w:type="character" w:styleId="Lbjegyzet-hivatkozs">
    <w:name w:val="footnote reference"/>
    <w:uiPriority w:val="99"/>
    <w:rsid w:val="00BC2DC1"/>
    <w:rPr>
      <w:rFonts w:cs="Times New Roman"/>
      <w:vertAlign w:val="superscript"/>
    </w:rPr>
  </w:style>
  <w:style w:type="paragraph" w:customStyle="1" w:styleId="Listaszerbekezds3">
    <w:name w:val="Listaszerű bekezdés3"/>
    <w:basedOn w:val="Norml"/>
    <w:uiPriority w:val="99"/>
    <w:qFormat/>
    <w:rsid w:val="00BC2DC1"/>
    <w:pPr>
      <w:spacing w:line="240" w:lineRule="auto"/>
      <w:ind w:left="720"/>
      <w:contextualSpacing/>
    </w:pPr>
    <w:rPr>
      <w:rFonts w:ascii="Garamond" w:eastAsia="Times New Roman" w:hAnsi="Garamond" w:cs="Times New Roman"/>
      <w:sz w:val="18"/>
      <w:szCs w:val="18"/>
    </w:rPr>
  </w:style>
  <w:style w:type="character" w:customStyle="1" w:styleId="CharChar2">
    <w:name w:val="Char Char2"/>
    <w:locked/>
    <w:rsid w:val="00BC2DC1"/>
    <w:rPr>
      <w:lang w:val="hu-HU" w:eastAsia="hu-HU" w:bidi="ar-SA"/>
    </w:rPr>
  </w:style>
  <w:style w:type="paragraph" w:styleId="TJ1">
    <w:name w:val="toc 1"/>
    <w:basedOn w:val="Norml"/>
    <w:next w:val="Norml"/>
    <w:autoRedefine/>
    <w:uiPriority w:val="99"/>
    <w:unhideWhenUsed/>
    <w:rsid w:val="00BC2DC1"/>
    <w:pPr>
      <w:spacing w:after="100"/>
    </w:pPr>
    <w:rPr>
      <w:rFonts w:ascii="Calibri" w:eastAsia="Calibri" w:hAnsi="Calibri" w:cs="Times New Roman"/>
    </w:rPr>
  </w:style>
  <w:style w:type="paragraph" w:customStyle="1" w:styleId="Stlus3">
    <w:name w:val="Stílus3"/>
    <w:basedOn w:val="Cmsor1"/>
    <w:uiPriority w:val="99"/>
    <w:rsid w:val="00BC2DC1"/>
    <w:pPr>
      <w:suppressAutoHyphens/>
      <w:spacing w:line="360" w:lineRule="auto"/>
      <w:jc w:val="right"/>
    </w:pPr>
    <w:rPr>
      <w:kern w:val="1"/>
      <w:lang w:eastAsia="ar-SA"/>
    </w:rPr>
  </w:style>
  <w:style w:type="paragraph" w:customStyle="1" w:styleId="Stlus6">
    <w:name w:val="Stílus6"/>
    <w:basedOn w:val="Buborkszveg"/>
    <w:uiPriority w:val="99"/>
    <w:rsid w:val="00BC2DC1"/>
    <w:pPr>
      <w:numPr>
        <w:numId w:val="1"/>
      </w:numPr>
      <w:tabs>
        <w:tab w:val="clear" w:pos="720"/>
      </w:tabs>
      <w:suppressAutoHyphens/>
      <w:spacing w:after="200" w:line="276" w:lineRule="auto"/>
      <w:ind w:left="0" w:firstLine="0"/>
    </w:pPr>
    <w:rPr>
      <w:rFonts w:ascii="Calibri" w:hAnsi="Calibri" w:cs="Times New Roman"/>
      <w:i/>
      <w:iCs/>
      <w:sz w:val="22"/>
      <w:szCs w:val="22"/>
      <w:lang w:eastAsia="ar-SA"/>
    </w:rPr>
  </w:style>
  <w:style w:type="paragraph" w:customStyle="1" w:styleId="Stlus4">
    <w:name w:val="Stílus4"/>
    <w:basedOn w:val="Buborkszveg"/>
    <w:uiPriority w:val="99"/>
    <w:rsid w:val="00BC2DC1"/>
    <w:pPr>
      <w:tabs>
        <w:tab w:val="num" w:pos="720"/>
      </w:tabs>
      <w:suppressAutoHyphens/>
      <w:spacing w:after="200" w:line="276" w:lineRule="auto"/>
      <w:ind w:left="720" w:hanging="360"/>
    </w:pPr>
    <w:rPr>
      <w:rFonts w:ascii="Calibri" w:hAnsi="Calibri" w:cs="Times New Roman"/>
      <w:i/>
      <w:iCs/>
      <w:sz w:val="22"/>
      <w:szCs w:val="22"/>
      <w:lang w:eastAsia="ar-SA"/>
    </w:rPr>
  </w:style>
  <w:style w:type="paragraph" w:customStyle="1" w:styleId="Q1">
    <w:name w:val="Q1"/>
    <w:basedOn w:val="Norml"/>
    <w:uiPriority w:val="99"/>
    <w:rsid w:val="00BC2DC1"/>
    <w:pPr>
      <w:suppressAutoHyphens/>
      <w:overflowPunct w:val="0"/>
      <w:autoSpaceDE w:val="0"/>
      <w:spacing w:after="0" w:line="240" w:lineRule="auto"/>
      <w:jc w:val="both"/>
      <w:textAlignment w:val="baseline"/>
    </w:pPr>
    <w:rPr>
      <w:rFonts w:ascii="Times New Roman" w:eastAsia="Times New Roman" w:hAnsi="Times New Roman" w:cs="Times New Roman"/>
      <w:lang w:eastAsia="ar-SA"/>
    </w:rPr>
  </w:style>
  <w:style w:type="character" w:customStyle="1" w:styleId="ft">
    <w:name w:val="ft"/>
    <w:uiPriority w:val="99"/>
    <w:rsid w:val="00BC2DC1"/>
  </w:style>
  <w:style w:type="character" w:customStyle="1" w:styleId="formulatext">
    <w:name w:val="formulatext"/>
    <w:uiPriority w:val="99"/>
    <w:rsid w:val="00BC2DC1"/>
  </w:style>
  <w:style w:type="paragraph" w:customStyle="1" w:styleId="tablaszveg2">
    <w:name w:val="tablaszöveg2"/>
    <w:basedOn w:val="Norml"/>
    <w:autoRedefine/>
    <w:uiPriority w:val="99"/>
    <w:rsid w:val="00BC2DC1"/>
    <w:pPr>
      <w:spacing w:after="0" w:line="240" w:lineRule="auto"/>
      <w:ind w:left="27" w:right="113"/>
    </w:pPr>
    <w:rPr>
      <w:rFonts w:ascii="Times New Roman" w:eastAsia="Times New Roman" w:hAnsi="Times New Roman" w:cs="Times New Roman"/>
      <w:sz w:val="20"/>
      <w:szCs w:val="20"/>
      <w:lang w:eastAsia="hu-HU"/>
    </w:rPr>
  </w:style>
  <w:style w:type="character" w:customStyle="1" w:styleId="Char3">
    <w:name w:val="Char3"/>
    <w:uiPriority w:val="99"/>
    <w:rsid w:val="00BC2DC1"/>
    <w:rPr>
      <w:rFonts w:ascii="Cambria" w:eastAsia="Times New Roman" w:hAnsi="Cambria" w:cs="Cambria"/>
      <w:b/>
      <w:bCs/>
      <w:color w:val="4F81BD"/>
      <w:sz w:val="22"/>
      <w:szCs w:val="22"/>
      <w:lang w:val="hu-HU" w:eastAsia="en-US"/>
    </w:rPr>
  </w:style>
  <w:style w:type="character" w:customStyle="1" w:styleId="BodyTextIndentChar">
    <w:name w:val="Body Text Indent Char"/>
    <w:link w:val="Szvegtrzsbehzssal1"/>
    <w:uiPriority w:val="99"/>
    <w:rsid w:val="00BC2DC1"/>
    <w:rPr>
      <w:rFonts w:ascii="Calibri" w:eastAsia="Times New Roman" w:hAnsi="Calibri" w:cs="Calibri"/>
      <w:sz w:val="24"/>
      <w:szCs w:val="24"/>
    </w:rPr>
  </w:style>
  <w:style w:type="character" w:customStyle="1" w:styleId="BodyTextIndentChar1">
    <w:name w:val="Body Text Indent Char1"/>
    <w:uiPriority w:val="99"/>
    <w:semiHidden/>
    <w:rsid w:val="00BC2DC1"/>
    <w:rPr>
      <w:rFonts w:cs="Calibri"/>
      <w:lang w:eastAsia="ar-SA"/>
    </w:rPr>
  </w:style>
  <w:style w:type="paragraph" w:customStyle="1" w:styleId="FreeForm">
    <w:name w:val="Free Form"/>
    <w:uiPriority w:val="99"/>
    <w:rsid w:val="00BC2DC1"/>
    <w:pPr>
      <w:spacing w:after="0" w:line="240" w:lineRule="auto"/>
    </w:pPr>
    <w:rPr>
      <w:rFonts w:ascii="Helvetica" w:eastAsia="Calibri" w:hAnsi="Helvetica" w:cs="Helvetica"/>
      <w:color w:val="000000"/>
      <w:sz w:val="24"/>
      <w:szCs w:val="24"/>
      <w:lang w:val="en-US" w:eastAsia="hu-HU"/>
    </w:rPr>
  </w:style>
  <w:style w:type="paragraph" w:customStyle="1" w:styleId="RszCm1">
    <w:name w:val="RészCím1"/>
    <w:basedOn w:val="Norml"/>
    <w:next w:val="Norml"/>
    <w:rsid w:val="00BC2DC1"/>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Szveg">
    <w:name w:val="Szöveg"/>
    <w:basedOn w:val="Norml"/>
    <w:rsid w:val="00BC2DC1"/>
    <w:pPr>
      <w:spacing w:after="60" w:line="240" w:lineRule="auto"/>
      <w:ind w:left="425"/>
    </w:pPr>
    <w:rPr>
      <w:rFonts w:ascii="Calibri" w:eastAsia="Times New Roman" w:hAnsi="Calibri" w:cs="Calibri"/>
      <w:sz w:val="20"/>
      <w:szCs w:val="20"/>
      <w:lang w:eastAsia="hu-HU"/>
    </w:rPr>
  </w:style>
  <w:style w:type="paragraph" w:customStyle="1" w:styleId="Szneslista1jellszn1">
    <w:name w:val="Színes lista – 1. jelölőszín1"/>
    <w:basedOn w:val="Norml"/>
    <w:uiPriority w:val="99"/>
    <w:qFormat/>
    <w:rsid w:val="00BC2DC1"/>
    <w:pPr>
      <w:ind w:left="720"/>
    </w:pPr>
    <w:rPr>
      <w:rFonts w:ascii="Times New Roman" w:eastAsia="Times New Roman" w:hAnsi="Times New Roman" w:cs="Calibri"/>
    </w:rPr>
  </w:style>
  <w:style w:type="character" w:customStyle="1" w:styleId="apple-converted-space">
    <w:name w:val="apple-converted-space"/>
    <w:rsid w:val="00BC2DC1"/>
    <w:rPr>
      <w:rFonts w:cs="Times New Roman"/>
    </w:rPr>
  </w:style>
  <w:style w:type="paragraph" w:customStyle="1" w:styleId="Listaszerbekezds11">
    <w:name w:val="Listaszerű bekezdés11"/>
    <w:basedOn w:val="Norml"/>
    <w:uiPriority w:val="99"/>
    <w:rsid w:val="00BC2DC1"/>
    <w:pPr>
      <w:ind w:left="720"/>
    </w:pPr>
    <w:rPr>
      <w:rFonts w:ascii="Calibri" w:eastAsia="Times New Roman" w:hAnsi="Calibri" w:cs="Calibri"/>
    </w:rPr>
  </w:style>
  <w:style w:type="paragraph" w:customStyle="1" w:styleId="Tblzattartalom">
    <w:name w:val="Táblázattartalom"/>
    <w:basedOn w:val="Norml"/>
    <w:rsid w:val="00BC2DC1"/>
    <w:pPr>
      <w:widowControl w:val="0"/>
      <w:suppressLineNumbers/>
      <w:suppressAutoHyphens/>
      <w:spacing w:after="0" w:line="240" w:lineRule="auto"/>
    </w:pPr>
    <w:rPr>
      <w:rFonts w:ascii="Calibri" w:eastAsia="Calibri" w:hAnsi="Calibri" w:cs="Calibri"/>
      <w:kern w:val="2"/>
      <w:sz w:val="24"/>
      <w:szCs w:val="24"/>
      <w:lang w:eastAsia="hu-HU"/>
    </w:rPr>
  </w:style>
  <w:style w:type="numbering" w:customStyle="1" w:styleId="Nemlista111">
    <w:name w:val="Nem lista111"/>
    <w:next w:val="Nemlista"/>
    <w:uiPriority w:val="99"/>
    <w:semiHidden/>
    <w:unhideWhenUsed/>
    <w:rsid w:val="00BC2DC1"/>
  </w:style>
  <w:style w:type="paragraph" w:styleId="Alcm">
    <w:name w:val="Subtitle"/>
    <w:basedOn w:val="Norml"/>
    <w:next w:val="Norml"/>
    <w:link w:val="AlcmChar"/>
    <w:uiPriority w:val="99"/>
    <w:qFormat/>
    <w:rsid w:val="00BC2DC1"/>
    <w:pPr>
      <w:spacing w:after="600"/>
    </w:pPr>
    <w:rPr>
      <w:rFonts w:ascii="Cambria" w:eastAsia="Times New Roman" w:hAnsi="Cambria" w:cs="Times New Roman"/>
      <w:i/>
      <w:iCs/>
      <w:spacing w:val="13"/>
      <w:sz w:val="24"/>
      <w:szCs w:val="24"/>
      <w:lang w:val="en-US"/>
    </w:rPr>
  </w:style>
  <w:style w:type="character" w:customStyle="1" w:styleId="AlcmChar">
    <w:name w:val="Alcím Char"/>
    <w:basedOn w:val="Bekezdsalapbettpusa"/>
    <w:link w:val="Alcm"/>
    <w:uiPriority w:val="99"/>
    <w:rsid w:val="00BC2DC1"/>
    <w:rPr>
      <w:rFonts w:ascii="Cambria" w:eastAsia="Times New Roman" w:hAnsi="Cambria" w:cs="Times New Roman"/>
      <w:i/>
      <w:iCs/>
      <w:spacing w:val="13"/>
      <w:sz w:val="24"/>
      <w:szCs w:val="24"/>
      <w:lang w:val="en-US"/>
    </w:rPr>
  </w:style>
  <w:style w:type="paragraph" w:styleId="Nincstrkz">
    <w:name w:val="No Spacing"/>
    <w:basedOn w:val="Norml"/>
    <w:uiPriority w:val="1"/>
    <w:qFormat/>
    <w:rsid w:val="00BC2DC1"/>
    <w:pPr>
      <w:spacing w:after="0" w:line="240" w:lineRule="auto"/>
    </w:pPr>
    <w:rPr>
      <w:rFonts w:ascii="Times New Roman" w:eastAsia="Calibri" w:hAnsi="Times New Roman" w:cs="Times New Roman"/>
      <w:sz w:val="24"/>
      <w:szCs w:val="24"/>
    </w:rPr>
  </w:style>
  <w:style w:type="paragraph" w:styleId="Idzet">
    <w:name w:val="Quote"/>
    <w:basedOn w:val="Norml"/>
    <w:next w:val="Norml"/>
    <w:link w:val="IdzetChar"/>
    <w:uiPriority w:val="99"/>
    <w:qFormat/>
    <w:rsid w:val="00BC2DC1"/>
    <w:pPr>
      <w:spacing w:before="200" w:after="0"/>
      <w:ind w:left="360" w:right="360"/>
    </w:pPr>
    <w:rPr>
      <w:rFonts w:ascii="Calibri" w:eastAsia="Calibri" w:hAnsi="Calibri" w:cs="Arial"/>
      <w:i/>
      <w:iCs/>
      <w:lang w:val="en-US"/>
    </w:rPr>
  </w:style>
  <w:style w:type="character" w:customStyle="1" w:styleId="IdzetChar">
    <w:name w:val="Idézet Char"/>
    <w:basedOn w:val="Bekezdsalapbettpusa"/>
    <w:link w:val="Idzet"/>
    <w:uiPriority w:val="99"/>
    <w:rsid w:val="00BC2DC1"/>
    <w:rPr>
      <w:rFonts w:ascii="Calibri" w:eastAsia="Calibri" w:hAnsi="Calibri" w:cs="Arial"/>
      <w:i/>
      <w:iCs/>
      <w:lang w:val="en-US"/>
    </w:rPr>
  </w:style>
  <w:style w:type="paragraph" w:styleId="Kiemeltidzet">
    <w:name w:val="Intense Quote"/>
    <w:basedOn w:val="Norml"/>
    <w:next w:val="Norml"/>
    <w:link w:val="KiemeltidzetChar"/>
    <w:uiPriority w:val="99"/>
    <w:qFormat/>
    <w:rsid w:val="00BC2DC1"/>
    <w:pPr>
      <w:pBdr>
        <w:bottom w:val="single" w:sz="4" w:space="1" w:color="auto"/>
      </w:pBdr>
      <w:spacing w:before="200" w:after="280"/>
      <w:ind w:left="1008" w:right="1152"/>
      <w:jc w:val="both"/>
    </w:pPr>
    <w:rPr>
      <w:rFonts w:ascii="Calibri" w:eastAsia="Calibri" w:hAnsi="Calibri" w:cs="Arial"/>
      <w:b/>
      <w:bCs/>
      <w:i/>
      <w:iCs/>
      <w:lang w:val="en-US"/>
    </w:rPr>
  </w:style>
  <w:style w:type="character" w:customStyle="1" w:styleId="KiemeltidzetChar">
    <w:name w:val="Kiemelt idézet Char"/>
    <w:basedOn w:val="Bekezdsalapbettpusa"/>
    <w:link w:val="Kiemeltidzet"/>
    <w:uiPriority w:val="99"/>
    <w:rsid w:val="00BC2DC1"/>
    <w:rPr>
      <w:rFonts w:ascii="Calibri" w:eastAsia="Calibri" w:hAnsi="Calibri" w:cs="Arial"/>
      <w:b/>
      <w:bCs/>
      <w:i/>
      <w:iCs/>
      <w:lang w:val="en-US"/>
    </w:rPr>
  </w:style>
  <w:style w:type="character" w:styleId="Finomkiemels">
    <w:name w:val="Subtle Emphasis"/>
    <w:uiPriority w:val="99"/>
    <w:qFormat/>
    <w:rsid w:val="00BC2DC1"/>
    <w:rPr>
      <w:i/>
    </w:rPr>
  </w:style>
  <w:style w:type="character" w:styleId="Finomhivatkozs">
    <w:name w:val="Subtle Reference"/>
    <w:qFormat/>
    <w:rsid w:val="00BC2DC1"/>
    <w:rPr>
      <w:smallCaps/>
    </w:rPr>
  </w:style>
  <w:style w:type="character" w:styleId="Ershivatkozs">
    <w:name w:val="Intense Reference"/>
    <w:uiPriority w:val="99"/>
    <w:qFormat/>
    <w:rsid w:val="00BC2DC1"/>
    <w:rPr>
      <w:smallCaps/>
      <w:spacing w:val="5"/>
      <w:u w:val="single"/>
    </w:rPr>
  </w:style>
  <w:style w:type="character" w:styleId="Knyvcme">
    <w:name w:val="Book Title"/>
    <w:uiPriority w:val="99"/>
    <w:qFormat/>
    <w:rsid w:val="00BC2DC1"/>
    <w:rPr>
      <w:i/>
      <w:smallCaps/>
      <w:spacing w:val="5"/>
    </w:rPr>
  </w:style>
  <w:style w:type="paragraph" w:styleId="Tartalomjegyzkcmsora">
    <w:name w:val="TOC Heading"/>
    <w:basedOn w:val="Cmsor1"/>
    <w:next w:val="Norml"/>
    <w:uiPriority w:val="99"/>
    <w:qFormat/>
    <w:rsid w:val="00BC2DC1"/>
    <w:pPr>
      <w:keepNext w:val="0"/>
      <w:spacing w:before="480" w:after="0"/>
      <w:contextualSpacing/>
      <w:outlineLvl w:val="9"/>
    </w:pPr>
    <w:rPr>
      <w:rFonts w:ascii="Cambria" w:eastAsia="Times New Roman" w:hAnsi="Cambria" w:cs="Times New Roman"/>
      <w:kern w:val="0"/>
      <w:sz w:val="28"/>
      <w:szCs w:val="28"/>
    </w:rPr>
  </w:style>
  <w:style w:type="table" w:customStyle="1" w:styleId="Rcsostblzat1">
    <w:name w:val="Rácsos táblázat1"/>
    <w:basedOn w:val="Normltblzat"/>
    <w:next w:val="Rcsostblzat"/>
    <w:uiPriority w:val="99"/>
    <w:rsid w:val="00BC2DC1"/>
    <w:pPr>
      <w:spacing w:after="0" w:line="240" w:lineRule="auto"/>
    </w:pPr>
    <w:rPr>
      <w:rFonts w:ascii="Calibri" w:eastAsia="Calibri" w:hAnsi="Calibri" w:cs="Arial"/>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Utna14pt">
    <w:name w:val="Stílus Utána:  14 pt"/>
    <w:basedOn w:val="Norml"/>
    <w:uiPriority w:val="99"/>
    <w:rsid w:val="00BC2DC1"/>
    <w:pPr>
      <w:spacing w:after="120" w:line="240" w:lineRule="auto"/>
    </w:pPr>
    <w:rPr>
      <w:rFonts w:ascii="Times New Roman" w:eastAsia="Times New Roman" w:hAnsi="Times New Roman" w:cs="Times New Roman"/>
      <w:sz w:val="24"/>
      <w:szCs w:val="20"/>
      <w:lang w:val="ru-RU" w:eastAsia="ru-RU"/>
    </w:rPr>
  </w:style>
  <w:style w:type="character" w:customStyle="1" w:styleId="NormlWebChar">
    <w:name w:val="Normál (Web) Char"/>
    <w:link w:val="NormlWeb"/>
    <w:uiPriority w:val="99"/>
    <w:locked/>
    <w:rsid w:val="00BC2DC1"/>
    <w:rPr>
      <w:rFonts w:ascii="Times New Roman" w:eastAsia="Times New Roman" w:hAnsi="Times New Roman" w:cs="Times New Roman"/>
      <w:sz w:val="24"/>
      <w:szCs w:val="24"/>
      <w:lang w:eastAsia="hu-HU"/>
    </w:rPr>
  </w:style>
  <w:style w:type="character" w:customStyle="1" w:styleId="CharChar16">
    <w:name w:val="Char Char16"/>
    <w:rsid w:val="00BC2DC1"/>
    <w:rPr>
      <w:rFonts w:ascii="Cambria" w:eastAsia="Times New Roman" w:hAnsi="Cambria" w:cs="Times New Roman"/>
      <w:b/>
      <w:bCs/>
      <w:color w:val="365F91"/>
      <w:sz w:val="28"/>
      <w:szCs w:val="28"/>
    </w:rPr>
  </w:style>
  <w:style w:type="character" w:customStyle="1" w:styleId="CharChar15">
    <w:name w:val="Char Char15"/>
    <w:rsid w:val="00BC2DC1"/>
    <w:rPr>
      <w:rFonts w:ascii="Times New Roman" w:eastAsia="Calibri" w:hAnsi="Times New Roman" w:cs="Times New Roman"/>
      <w:b/>
      <w:sz w:val="20"/>
      <w:szCs w:val="20"/>
      <w:lang w:eastAsia="hu-HU"/>
    </w:rPr>
  </w:style>
  <w:style w:type="character" w:customStyle="1" w:styleId="CharChar14">
    <w:name w:val="Char Char14"/>
    <w:rsid w:val="00BC2DC1"/>
    <w:rPr>
      <w:rFonts w:ascii="Cambria" w:eastAsia="Calibri" w:hAnsi="Cambria" w:cs="Times New Roman"/>
      <w:b/>
      <w:bCs/>
      <w:color w:val="4F81BD"/>
      <w:sz w:val="20"/>
      <w:szCs w:val="20"/>
    </w:rPr>
  </w:style>
  <w:style w:type="character" w:customStyle="1" w:styleId="CharChar13">
    <w:name w:val="Char Char13"/>
    <w:semiHidden/>
    <w:rsid w:val="00BC2DC1"/>
    <w:rPr>
      <w:rFonts w:ascii="Cambria" w:eastAsia="Times New Roman" w:hAnsi="Cambria" w:cs="Times New Roman"/>
      <w:b/>
      <w:bCs/>
      <w:i/>
      <w:iCs/>
      <w:color w:val="4F81BD"/>
    </w:rPr>
  </w:style>
  <w:style w:type="character" w:customStyle="1" w:styleId="CharChar12">
    <w:name w:val="Char Char12"/>
    <w:rsid w:val="00BC2DC1"/>
    <w:rPr>
      <w:rFonts w:ascii="Cambria" w:eastAsia="Calibri" w:hAnsi="Cambria" w:cs="Times New Roman"/>
      <w:color w:val="243F60"/>
      <w:sz w:val="20"/>
      <w:szCs w:val="20"/>
    </w:rPr>
  </w:style>
  <w:style w:type="character" w:customStyle="1" w:styleId="CharChar11">
    <w:name w:val="Char Char11"/>
    <w:rsid w:val="00BC2DC1"/>
    <w:rPr>
      <w:rFonts w:ascii="Cambria" w:eastAsia="Calibri" w:hAnsi="Cambria" w:cs="Times New Roman"/>
      <w:i/>
      <w:iCs/>
      <w:color w:val="404040"/>
      <w:sz w:val="20"/>
      <w:szCs w:val="20"/>
    </w:rPr>
  </w:style>
  <w:style w:type="character" w:customStyle="1" w:styleId="CharChar10">
    <w:name w:val="Char Char10"/>
    <w:semiHidden/>
    <w:rsid w:val="00BC2DC1"/>
    <w:rPr>
      <w:rFonts w:ascii="Cambria" w:eastAsia="Times New Roman" w:hAnsi="Cambria" w:cs="Times New Roman"/>
      <w:i/>
      <w:iCs/>
      <w:color w:val="404040"/>
      <w:sz w:val="20"/>
      <w:szCs w:val="20"/>
    </w:rPr>
  </w:style>
  <w:style w:type="character" w:customStyle="1" w:styleId="CharChar9">
    <w:name w:val="Char Char9"/>
    <w:rsid w:val="00BC2DC1"/>
    <w:rPr>
      <w:rFonts w:ascii="Times New Roman" w:eastAsia="Times New Roman" w:hAnsi="Times New Roman" w:cs="Times New Roman"/>
      <w:sz w:val="20"/>
      <w:szCs w:val="20"/>
    </w:rPr>
  </w:style>
  <w:style w:type="character" w:customStyle="1" w:styleId="CharChar8">
    <w:name w:val="Char Char8"/>
    <w:rsid w:val="00BC2DC1"/>
    <w:rPr>
      <w:rFonts w:ascii="Calibri" w:eastAsia="Calibri" w:hAnsi="Calibri" w:cs="Times New Roman"/>
      <w:sz w:val="20"/>
      <w:szCs w:val="20"/>
    </w:rPr>
  </w:style>
  <w:style w:type="character" w:customStyle="1" w:styleId="CharChar7">
    <w:name w:val="Char Char7"/>
    <w:rsid w:val="00BC2DC1"/>
    <w:rPr>
      <w:rFonts w:ascii="Calibri" w:eastAsia="Calibri" w:hAnsi="Calibri" w:cs="Times New Roman"/>
      <w:sz w:val="20"/>
      <w:szCs w:val="20"/>
    </w:rPr>
  </w:style>
  <w:style w:type="character" w:customStyle="1" w:styleId="CharChar6">
    <w:name w:val="Char Char6"/>
    <w:rsid w:val="00BC2DC1"/>
    <w:rPr>
      <w:rFonts w:ascii="Calibri" w:eastAsia="Calibri" w:hAnsi="Calibri" w:cs="Times New Roman"/>
    </w:rPr>
  </w:style>
  <w:style w:type="character" w:customStyle="1" w:styleId="CharChar5">
    <w:name w:val="Char Char5"/>
    <w:rsid w:val="00BC2DC1"/>
    <w:rPr>
      <w:rFonts w:ascii="Calibri" w:eastAsia="Calibri" w:hAnsi="Calibri" w:cs="Times New Roman"/>
    </w:rPr>
  </w:style>
  <w:style w:type="character" w:customStyle="1" w:styleId="CharChar4">
    <w:name w:val="Char Char4"/>
    <w:rsid w:val="00BC2DC1"/>
    <w:rPr>
      <w:rFonts w:ascii="Calibri" w:eastAsia="Calibri" w:hAnsi="Calibri" w:cs="Times New Roman"/>
      <w:sz w:val="16"/>
      <w:szCs w:val="16"/>
    </w:rPr>
  </w:style>
  <w:style w:type="character" w:customStyle="1" w:styleId="CharChar3">
    <w:name w:val="Char Char3"/>
    <w:rsid w:val="00BC2DC1"/>
    <w:rPr>
      <w:rFonts w:ascii="Calibri" w:eastAsia="Calibri" w:hAnsi="Calibri" w:cs="Times New Roman"/>
      <w:sz w:val="20"/>
      <w:szCs w:val="20"/>
    </w:rPr>
  </w:style>
  <w:style w:type="character" w:customStyle="1" w:styleId="mw-headline">
    <w:name w:val="mw-headline"/>
    <w:rsid w:val="00BC2DC1"/>
  </w:style>
  <w:style w:type="character" w:customStyle="1" w:styleId="CharChar1">
    <w:name w:val="Char Char1"/>
    <w:semiHidden/>
    <w:rsid w:val="00BC2DC1"/>
    <w:rPr>
      <w:rFonts w:ascii="Times New Roman" w:hAnsi="Times New Roman"/>
      <w:sz w:val="2"/>
    </w:rPr>
  </w:style>
  <w:style w:type="character" w:customStyle="1" w:styleId="BuborkszvegChar1">
    <w:name w:val="Buborékszöveg Char1"/>
    <w:semiHidden/>
    <w:rsid w:val="00BC2DC1"/>
    <w:rPr>
      <w:rFonts w:ascii="Tahoma" w:eastAsia="Calibri" w:hAnsi="Tahoma" w:cs="Tahoma"/>
      <w:sz w:val="16"/>
      <w:szCs w:val="16"/>
    </w:rPr>
  </w:style>
  <w:style w:type="character" w:customStyle="1" w:styleId="SzvegtrzsChar1">
    <w:name w:val="Szövegtörzs Char1"/>
    <w:rsid w:val="00BC2DC1"/>
    <w:rPr>
      <w:rFonts w:eastAsia="Times New Roman"/>
      <w:sz w:val="22"/>
      <w:szCs w:val="22"/>
      <w:lang w:eastAsia="en-US"/>
    </w:rPr>
  </w:style>
  <w:style w:type="character" w:customStyle="1" w:styleId="SzvegtrzsChar2">
    <w:name w:val="Szövegtörzs Char2"/>
    <w:rsid w:val="00BC2DC1"/>
    <w:rPr>
      <w:rFonts w:eastAsia="Times New Roman"/>
      <w:sz w:val="22"/>
      <w:szCs w:val="22"/>
      <w:lang w:eastAsia="en-US"/>
    </w:rPr>
  </w:style>
  <w:style w:type="character" w:customStyle="1" w:styleId="CharChar">
    <w:name w:val="Char Char"/>
    <w:rsid w:val="00BC2DC1"/>
    <w:rPr>
      <w:rFonts w:ascii="Calibri" w:eastAsia="Calibri" w:hAnsi="Calibri" w:cs="Times New Roman"/>
      <w:b/>
      <w:bCs/>
      <w:sz w:val="20"/>
      <w:szCs w:val="20"/>
    </w:rPr>
  </w:style>
  <w:style w:type="paragraph" w:customStyle="1" w:styleId="Tblzafelsorols">
    <w:name w:val="Tábláza_felsorolás"/>
    <w:basedOn w:val="Tblzatszveg"/>
    <w:rsid w:val="00BC2DC1"/>
    <w:pPr>
      <w:numPr>
        <w:numId w:val="2"/>
      </w:numPr>
      <w:autoSpaceDE/>
      <w:autoSpaceDN/>
      <w:adjustRightInd/>
    </w:pPr>
    <w:rPr>
      <w:szCs w:val="20"/>
    </w:rPr>
  </w:style>
  <w:style w:type="paragraph" w:customStyle="1" w:styleId="CM26">
    <w:name w:val="CM26"/>
    <w:basedOn w:val="Norml"/>
    <w:next w:val="Norml"/>
    <w:uiPriority w:val="99"/>
    <w:rsid w:val="00BC2DC1"/>
    <w:pPr>
      <w:widowControl w:val="0"/>
      <w:autoSpaceDE w:val="0"/>
      <w:autoSpaceDN w:val="0"/>
      <w:adjustRightInd w:val="0"/>
      <w:spacing w:after="3173" w:line="240" w:lineRule="auto"/>
    </w:pPr>
    <w:rPr>
      <w:rFonts w:ascii="Times HRoman" w:eastAsia="Times New Roman" w:hAnsi="Times HRoman" w:cs="Times New Roman"/>
      <w:sz w:val="24"/>
      <w:szCs w:val="24"/>
      <w:lang w:eastAsia="hu-HU"/>
    </w:rPr>
  </w:style>
  <w:style w:type="paragraph" w:customStyle="1" w:styleId="CM1">
    <w:name w:val="CM1"/>
    <w:basedOn w:val="Norml"/>
    <w:next w:val="Norml"/>
    <w:uiPriority w:val="99"/>
    <w:rsid w:val="00BC2DC1"/>
    <w:pPr>
      <w:widowControl w:val="0"/>
      <w:autoSpaceDE w:val="0"/>
      <w:autoSpaceDN w:val="0"/>
      <w:adjustRightInd w:val="0"/>
      <w:spacing w:after="0" w:line="240" w:lineRule="auto"/>
    </w:pPr>
    <w:rPr>
      <w:rFonts w:ascii="Times HRoman" w:eastAsia="Times New Roman" w:hAnsi="Times HRoman" w:cs="Times New Roman"/>
      <w:sz w:val="24"/>
      <w:szCs w:val="24"/>
      <w:lang w:eastAsia="hu-HU"/>
    </w:rPr>
  </w:style>
  <w:style w:type="paragraph" w:customStyle="1" w:styleId="Cmsor31">
    <w:name w:val="Címsor 31"/>
    <w:next w:val="Norml"/>
    <w:rsid w:val="00BC2DC1"/>
    <w:pPr>
      <w:keepNext/>
      <w:keepLines/>
      <w:spacing w:before="200" w:after="0" w:line="240" w:lineRule="auto"/>
      <w:outlineLvl w:val="2"/>
    </w:pPr>
    <w:rPr>
      <w:rFonts w:ascii="Lucida Grande" w:eastAsia="ヒラギノ角ゴ Pro W3" w:hAnsi="Lucida Grande" w:cs="Times New Roman"/>
      <w:b/>
      <w:color w:val="356DB0"/>
      <w:szCs w:val="20"/>
      <w:lang w:val="en-US" w:eastAsia="hu-HU"/>
    </w:rPr>
  </w:style>
  <w:style w:type="paragraph" w:customStyle="1" w:styleId="Cmsor51">
    <w:name w:val="Címsor 51"/>
    <w:next w:val="Norml"/>
    <w:rsid w:val="00BC2DC1"/>
    <w:pPr>
      <w:spacing w:before="240" w:after="60" w:line="240" w:lineRule="auto"/>
      <w:outlineLvl w:val="4"/>
    </w:pPr>
    <w:rPr>
      <w:rFonts w:ascii="Lucida Grande" w:eastAsia="ヒラギノ角ゴ Pro W3" w:hAnsi="Lucida Grande" w:cs="Times New Roman"/>
      <w:b/>
      <w:color w:val="000000"/>
      <w:sz w:val="26"/>
      <w:szCs w:val="20"/>
      <w:lang w:val="en-US" w:eastAsia="hu-HU"/>
    </w:rPr>
  </w:style>
  <w:style w:type="character" w:styleId="HTML-rgp">
    <w:name w:val="HTML Typewriter"/>
    <w:rsid w:val="00BC2DC1"/>
    <w:rPr>
      <w:rFonts w:ascii="Courier New" w:hAnsi="Courier New" w:cs="Times New Roman"/>
      <w:sz w:val="20"/>
    </w:rPr>
  </w:style>
  <w:style w:type="paragraph" w:styleId="Dokumentumtrkp">
    <w:name w:val="Document Map"/>
    <w:basedOn w:val="Norml"/>
    <w:link w:val="DokumentumtrkpChar"/>
    <w:uiPriority w:val="99"/>
    <w:semiHidden/>
    <w:rsid w:val="00BC2DC1"/>
    <w:pPr>
      <w:shd w:val="clear" w:color="auto" w:fill="000080"/>
      <w:spacing w:after="0" w:line="240" w:lineRule="auto"/>
    </w:pPr>
    <w:rPr>
      <w:rFonts w:ascii="Tahoma" w:eastAsia="Times New Roman" w:hAnsi="Tahoma" w:cs="Times New Roman"/>
      <w:sz w:val="20"/>
      <w:szCs w:val="20"/>
    </w:rPr>
  </w:style>
  <w:style w:type="character" w:customStyle="1" w:styleId="DokumentumtrkpChar">
    <w:name w:val="Dokumentumtérkép Char"/>
    <w:basedOn w:val="Bekezdsalapbettpusa"/>
    <w:link w:val="Dokumentumtrkp"/>
    <w:uiPriority w:val="99"/>
    <w:semiHidden/>
    <w:rsid w:val="00BC2DC1"/>
    <w:rPr>
      <w:rFonts w:ascii="Tahoma" w:eastAsia="Times New Roman" w:hAnsi="Tahoma" w:cs="Times New Roman"/>
      <w:sz w:val="20"/>
      <w:szCs w:val="20"/>
      <w:shd w:val="clear" w:color="auto" w:fill="000080"/>
    </w:rPr>
  </w:style>
  <w:style w:type="paragraph" w:customStyle="1" w:styleId="Alaprtelmezett">
    <w:name w:val="Alapértelmezett"/>
    <w:rsid w:val="00BC2DC1"/>
    <w:pPr>
      <w:tabs>
        <w:tab w:val="left" w:pos="709"/>
      </w:tabs>
      <w:suppressAutoHyphens/>
      <w:spacing w:line="276" w:lineRule="atLeast"/>
    </w:pPr>
    <w:rPr>
      <w:rFonts w:ascii="Calibri" w:eastAsia="Calibri" w:hAnsi="Calibri" w:cs="Calibri"/>
      <w:color w:val="00000A"/>
      <w:lang w:eastAsia="ar-SA"/>
    </w:rPr>
  </w:style>
  <w:style w:type="numbering" w:customStyle="1" w:styleId="Nemlista1111">
    <w:name w:val="Nem lista1111"/>
    <w:next w:val="Nemlista"/>
    <w:uiPriority w:val="99"/>
    <w:semiHidden/>
    <w:unhideWhenUsed/>
    <w:rsid w:val="00BC2DC1"/>
  </w:style>
  <w:style w:type="table" w:customStyle="1" w:styleId="Rcsostblzat11">
    <w:name w:val="Rácsos táblázat11"/>
    <w:basedOn w:val="Normltblzat"/>
    <w:next w:val="Rcsostblzat"/>
    <w:uiPriority w:val="99"/>
    <w:rsid w:val="00BC2DC1"/>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ncstrkz1">
    <w:name w:val="Nincs térköz1"/>
    <w:rsid w:val="00BC2DC1"/>
    <w:pPr>
      <w:spacing w:after="0" w:line="240" w:lineRule="auto"/>
    </w:pPr>
    <w:rPr>
      <w:rFonts w:ascii="Calibri" w:eastAsia="Times New Roman" w:hAnsi="Calibri" w:cs="Times New Roman"/>
    </w:rPr>
  </w:style>
  <w:style w:type="paragraph" w:customStyle="1" w:styleId="NoSpacing1">
    <w:name w:val="No Spacing1"/>
    <w:rsid w:val="00BC2DC1"/>
    <w:pPr>
      <w:spacing w:after="0" w:line="240" w:lineRule="auto"/>
    </w:pPr>
    <w:rPr>
      <w:rFonts w:ascii="Calibri" w:eastAsia="Times New Roman" w:hAnsi="Calibri" w:cs="Times New Roman"/>
    </w:rPr>
  </w:style>
  <w:style w:type="paragraph" w:styleId="Szvegtrzselssora">
    <w:name w:val="Body Text First Indent"/>
    <w:basedOn w:val="Szvegtrzs"/>
    <w:link w:val="SzvegtrzselssoraChar"/>
    <w:rsid w:val="00BC2DC1"/>
    <w:pPr>
      <w:widowControl/>
      <w:spacing w:after="120" w:line="276" w:lineRule="auto"/>
      <w:ind w:firstLine="210"/>
      <w:jc w:val="left"/>
    </w:pPr>
    <w:rPr>
      <w:rFonts w:ascii="Calibri" w:hAnsi="Calibri"/>
      <w:sz w:val="22"/>
      <w:szCs w:val="22"/>
      <w:lang w:val="hu-HU" w:eastAsia="en-US"/>
    </w:rPr>
  </w:style>
  <w:style w:type="character" w:customStyle="1" w:styleId="SzvegtrzselssoraChar">
    <w:name w:val="Szövegtörzs első sora Char"/>
    <w:basedOn w:val="SzvegtrzsChar"/>
    <w:link w:val="Szvegtrzselssora"/>
    <w:rsid w:val="00BC2DC1"/>
    <w:rPr>
      <w:rFonts w:ascii="Calibri" w:eastAsia="Calibri" w:hAnsi="Calibri" w:cs="Times New Roman"/>
      <w:sz w:val="20"/>
      <w:szCs w:val="20"/>
      <w:lang w:val="x-none" w:eastAsia="hu-HU"/>
    </w:rPr>
  </w:style>
  <w:style w:type="character" w:customStyle="1" w:styleId="apple-style-span">
    <w:name w:val="apple-style-span"/>
    <w:rsid w:val="00BC2DC1"/>
  </w:style>
  <w:style w:type="paragraph" w:customStyle="1" w:styleId="Kfcm">
    <w:name w:val="K_főcím"/>
    <w:basedOn w:val="Norml"/>
    <w:link w:val="KfcmChar"/>
    <w:uiPriority w:val="99"/>
    <w:qFormat/>
    <w:rsid w:val="00BC2DC1"/>
    <w:pPr>
      <w:spacing w:after="0" w:line="240" w:lineRule="auto"/>
      <w:jc w:val="center"/>
    </w:pPr>
    <w:rPr>
      <w:rFonts w:ascii="Times New Roman" w:eastAsia="Calibri" w:hAnsi="Times New Roman" w:cs="Times New Roman"/>
      <w:b/>
      <w:bCs/>
      <w:sz w:val="36"/>
      <w:szCs w:val="36"/>
    </w:rPr>
  </w:style>
  <w:style w:type="paragraph" w:customStyle="1" w:styleId="K-alcm">
    <w:name w:val="K-alcím"/>
    <w:basedOn w:val="Norml"/>
    <w:link w:val="K-alcmChar"/>
    <w:uiPriority w:val="99"/>
    <w:qFormat/>
    <w:rsid w:val="00BC2DC1"/>
    <w:pPr>
      <w:spacing w:after="0" w:line="240" w:lineRule="auto"/>
      <w:jc w:val="center"/>
    </w:pPr>
    <w:rPr>
      <w:rFonts w:ascii="Times New Roman" w:eastAsia="Calibri" w:hAnsi="Times New Roman" w:cs="Times New Roman"/>
      <w:b/>
      <w:bCs/>
      <w:sz w:val="28"/>
      <w:szCs w:val="28"/>
    </w:rPr>
  </w:style>
  <w:style w:type="character" w:customStyle="1" w:styleId="KfcmChar">
    <w:name w:val="K_főcím Char"/>
    <w:link w:val="Kfcm"/>
    <w:uiPriority w:val="99"/>
    <w:rsid w:val="00BC2DC1"/>
    <w:rPr>
      <w:rFonts w:ascii="Times New Roman" w:eastAsia="Calibri" w:hAnsi="Times New Roman" w:cs="Times New Roman"/>
      <w:b/>
      <w:bCs/>
      <w:sz w:val="36"/>
      <w:szCs w:val="36"/>
    </w:rPr>
  </w:style>
  <w:style w:type="paragraph" w:customStyle="1" w:styleId="Ktantrgy">
    <w:name w:val="K_tantárgy"/>
    <w:basedOn w:val="Norml"/>
    <w:link w:val="KtantrgyChar"/>
    <w:uiPriority w:val="99"/>
    <w:qFormat/>
    <w:rsid w:val="00BC2DC1"/>
    <w:pPr>
      <w:spacing w:before="240" w:after="240" w:line="240" w:lineRule="auto"/>
      <w:jc w:val="center"/>
    </w:pPr>
    <w:rPr>
      <w:rFonts w:ascii="Times New Roman" w:eastAsia="Calibri" w:hAnsi="Times New Roman" w:cs="Times New Roman"/>
      <w:b/>
      <w:bCs/>
      <w:sz w:val="28"/>
      <w:szCs w:val="28"/>
    </w:rPr>
  </w:style>
  <w:style w:type="character" w:customStyle="1" w:styleId="K-alcmChar">
    <w:name w:val="K-alcím Char"/>
    <w:link w:val="K-alcm"/>
    <w:uiPriority w:val="99"/>
    <w:rsid w:val="00BC2DC1"/>
    <w:rPr>
      <w:rFonts w:ascii="Times New Roman" w:eastAsia="Calibri" w:hAnsi="Times New Roman" w:cs="Times New Roman"/>
      <w:b/>
      <w:bCs/>
      <w:sz w:val="28"/>
      <w:szCs w:val="28"/>
    </w:rPr>
  </w:style>
  <w:style w:type="paragraph" w:customStyle="1" w:styleId="Kcmsor">
    <w:name w:val="K_címsor"/>
    <w:basedOn w:val="Norml"/>
    <w:link w:val="KcmsorChar"/>
    <w:uiPriority w:val="99"/>
    <w:qFormat/>
    <w:rsid w:val="00BC2DC1"/>
    <w:pPr>
      <w:keepNext/>
      <w:spacing w:before="120" w:after="120" w:line="240" w:lineRule="auto"/>
      <w:jc w:val="both"/>
    </w:pPr>
    <w:rPr>
      <w:rFonts w:ascii="Times New Roman" w:eastAsia="Calibri" w:hAnsi="Times New Roman" w:cs="Times New Roman"/>
      <w:b/>
      <w:bCs/>
      <w:sz w:val="24"/>
      <w:szCs w:val="24"/>
    </w:rPr>
  </w:style>
  <w:style w:type="character" w:customStyle="1" w:styleId="KtantrgyChar">
    <w:name w:val="K_tantárgy Char"/>
    <w:link w:val="Ktantrgy"/>
    <w:uiPriority w:val="99"/>
    <w:rsid w:val="00BC2DC1"/>
    <w:rPr>
      <w:rFonts w:ascii="Times New Roman" w:eastAsia="Calibri" w:hAnsi="Times New Roman" w:cs="Times New Roman"/>
      <w:b/>
      <w:bCs/>
      <w:sz w:val="28"/>
      <w:szCs w:val="28"/>
    </w:rPr>
  </w:style>
  <w:style w:type="paragraph" w:customStyle="1" w:styleId="Kelsbekezds">
    <w:name w:val="K_első_bekezdés"/>
    <w:basedOn w:val="Norml"/>
    <w:link w:val="KelsbekezdsChar"/>
    <w:uiPriority w:val="99"/>
    <w:qFormat/>
    <w:rsid w:val="00BC2DC1"/>
    <w:pPr>
      <w:spacing w:after="0" w:line="240" w:lineRule="auto"/>
      <w:jc w:val="both"/>
    </w:pPr>
    <w:rPr>
      <w:rFonts w:ascii="Times New Roman" w:eastAsia="Calibri" w:hAnsi="Times New Roman" w:cs="Times New Roman"/>
      <w:sz w:val="24"/>
      <w:szCs w:val="24"/>
    </w:rPr>
  </w:style>
  <w:style w:type="character" w:customStyle="1" w:styleId="KcmsorChar">
    <w:name w:val="K_címsor Char"/>
    <w:link w:val="Kcmsor"/>
    <w:uiPriority w:val="99"/>
    <w:rsid w:val="00BC2DC1"/>
    <w:rPr>
      <w:rFonts w:ascii="Times New Roman" w:eastAsia="Calibri" w:hAnsi="Times New Roman" w:cs="Times New Roman"/>
      <w:b/>
      <w:bCs/>
      <w:sz w:val="24"/>
      <w:szCs w:val="24"/>
    </w:rPr>
  </w:style>
  <w:style w:type="paragraph" w:customStyle="1" w:styleId="Ktbbibekezds">
    <w:name w:val="K_többi_bekezdés"/>
    <w:basedOn w:val="Norml"/>
    <w:link w:val="KtbbibekezdsChar"/>
    <w:uiPriority w:val="99"/>
    <w:qFormat/>
    <w:rsid w:val="00BC2DC1"/>
    <w:pPr>
      <w:spacing w:after="0" w:line="240" w:lineRule="auto"/>
      <w:ind w:firstLine="708"/>
      <w:jc w:val="both"/>
    </w:pPr>
    <w:rPr>
      <w:rFonts w:ascii="Times New Roman" w:eastAsia="Calibri" w:hAnsi="Times New Roman" w:cs="Times New Roman"/>
      <w:sz w:val="24"/>
      <w:szCs w:val="24"/>
    </w:rPr>
  </w:style>
  <w:style w:type="character" w:customStyle="1" w:styleId="KelsbekezdsChar">
    <w:name w:val="K_első_bekezdés Char"/>
    <w:link w:val="Kelsbekezds"/>
    <w:uiPriority w:val="99"/>
    <w:rsid w:val="00BC2DC1"/>
    <w:rPr>
      <w:rFonts w:ascii="Times New Roman" w:eastAsia="Calibri" w:hAnsi="Times New Roman" w:cs="Times New Roman"/>
      <w:sz w:val="24"/>
      <w:szCs w:val="24"/>
    </w:rPr>
  </w:style>
  <w:style w:type="character" w:customStyle="1" w:styleId="KtbbibekezdsChar">
    <w:name w:val="K_többi_bekezdés Char"/>
    <w:link w:val="Ktbbibekezds"/>
    <w:uiPriority w:val="99"/>
    <w:rsid w:val="00BC2DC1"/>
    <w:rPr>
      <w:rFonts w:ascii="Times New Roman" w:eastAsia="Calibri" w:hAnsi="Times New Roman" w:cs="Times New Roman"/>
      <w:sz w:val="24"/>
      <w:szCs w:val="24"/>
    </w:rPr>
  </w:style>
  <w:style w:type="character" w:customStyle="1" w:styleId="KvfolyamChar">
    <w:name w:val="K_évfolyam Char"/>
    <w:link w:val="Kvfolyam"/>
    <w:uiPriority w:val="99"/>
    <w:rsid w:val="00BC2DC1"/>
    <w:rPr>
      <w:rFonts w:ascii="Times New Roman" w:hAnsi="Times New Roman"/>
      <w:b/>
      <w:bCs/>
      <w:sz w:val="24"/>
      <w:szCs w:val="24"/>
    </w:rPr>
  </w:style>
  <w:style w:type="paragraph" w:customStyle="1" w:styleId="Kvfolyam">
    <w:name w:val="K_évfolyam"/>
    <w:basedOn w:val="Norml"/>
    <w:link w:val="KvfolyamChar"/>
    <w:uiPriority w:val="99"/>
    <w:qFormat/>
    <w:rsid w:val="00BC2DC1"/>
    <w:pPr>
      <w:spacing w:after="240" w:line="240" w:lineRule="auto"/>
      <w:jc w:val="center"/>
    </w:pPr>
    <w:rPr>
      <w:rFonts w:ascii="Times New Roman" w:hAnsi="Times New Roman"/>
      <w:b/>
      <w:bCs/>
      <w:sz w:val="24"/>
      <w:szCs w:val="24"/>
    </w:rPr>
  </w:style>
  <w:style w:type="paragraph" w:customStyle="1" w:styleId="NormlB">
    <w:name w:val="Normál_B"/>
    <w:basedOn w:val="Norml"/>
    <w:link w:val="NormlBChar"/>
    <w:rsid w:val="00BC2DC1"/>
    <w:pPr>
      <w:spacing w:after="0" w:line="240" w:lineRule="auto"/>
      <w:jc w:val="both"/>
    </w:pPr>
    <w:rPr>
      <w:rFonts w:ascii="Times New Roman" w:eastAsia="Calibri" w:hAnsi="Times New Roman" w:cs="Times New Roman"/>
      <w:color w:val="0070C0"/>
      <w:sz w:val="24"/>
      <w:szCs w:val="24"/>
    </w:rPr>
  </w:style>
  <w:style w:type="character" w:customStyle="1" w:styleId="NormlBChar">
    <w:name w:val="Normál_B Char"/>
    <w:link w:val="NormlB"/>
    <w:rsid w:val="00BC2DC1"/>
    <w:rPr>
      <w:rFonts w:ascii="Times New Roman" w:eastAsia="Calibri" w:hAnsi="Times New Roman" w:cs="Times New Roman"/>
      <w:color w:val="0070C0"/>
      <w:sz w:val="24"/>
      <w:szCs w:val="24"/>
    </w:rPr>
  </w:style>
  <w:style w:type="paragraph" w:customStyle="1" w:styleId="NormlN">
    <w:name w:val="Normál_N"/>
    <w:basedOn w:val="Tblzatszveg"/>
    <w:next w:val="NormlK"/>
    <w:link w:val="NormlNChar1"/>
    <w:rsid w:val="00BC2DC1"/>
    <w:pPr>
      <w:tabs>
        <w:tab w:val="left" w:pos="4605"/>
      </w:tabs>
      <w:spacing w:before="40" w:after="40"/>
      <w:jc w:val="both"/>
    </w:pPr>
    <w:rPr>
      <w:color w:val="C00000"/>
      <w:sz w:val="24"/>
    </w:rPr>
  </w:style>
  <w:style w:type="paragraph" w:customStyle="1" w:styleId="NormlK">
    <w:name w:val="Normál_K"/>
    <w:basedOn w:val="NormlN"/>
    <w:link w:val="NormlKChar"/>
    <w:rsid w:val="00BC2DC1"/>
    <w:pPr>
      <w:ind w:left="567"/>
    </w:pPr>
    <w:rPr>
      <w:color w:val="00B050"/>
    </w:rPr>
  </w:style>
  <w:style w:type="character" w:customStyle="1" w:styleId="NormlNChar1">
    <w:name w:val="Normál_N Char1"/>
    <w:link w:val="NormlN"/>
    <w:rsid w:val="00BC2DC1"/>
    <w:rPr>
      <w:rFonts w:ascii="Times New Roman" w:eastAsia="Times New Roman" w:hAnsi="Times New Roman" w:cs="Times New Roman"/>
      <w:color w:val="C00000"/>
      <w:sz w:val="24"/>
      <w:szCs w:val="24"/>
      <w:lang w:eastAsia="hu-HU"/>
    </w:rPr>
  </w:style>
  <w:style w:type="character" w:customStyle="1" w:styleId="NormlKChar">
    <w:name w:val="Normál_K Char"/>
    <w:link w:val="NormlK"/>
    <w:rsid w:val="00BC2DC1"/>
    <w:rPr>
      <w:rFonts w:ascii="Times New Roman" w:eastAsia="Times New Roman" w:hAnsi="Times New Roman" w:cs="Times New Roman"/>
      <w:color w:val="00B050"/>
      <w:sz w:val="24"/>
      <w:szCs w:val="24"/>
      <w:lang w:eastAsia="hu-HU"/>
    </w:rPr>
  </w:style>
  <w:style w:type="character" w:customStyle="1" w:styleId="CommentSubjectChar1">
    <w:name w:val="Comment Subject Char1"/>
    <w:uiPriority w:val="99"/>
    <w:rsid w:val="00BC2DC1"/>
    <w:rPr>
      <w:rFonts w:ascii="Times New Roman" w:eastAsia="Times New Roman" w:hAnsi="Times New Roman" w:cs="Calibri"/>
      <w:b/>
      <w:bCs/>
      <w:sz w:val="20"/>
      <w:szCs w:val="20"/>
    </w:rPr>
  </w:style>
  <w:style w:type="character" w:customStyle="1" w:styleId="MegjegyzstrgyaChar1">
    <w:name w:val="Megjegyzés tárgya Char1"/>
    <w:semiHidden/>
    <w:rsid w:val="00BC2DC1"/>
    <w:rPr>
      <w:rFonts w:ascii="Calibri" w:eastAsia="Times New Roman" w:hAnsi="Calibri" w:cs="Times New Roman"/>
      <w:b/>
      <w:bCs/>
      <w:sz w:val="24"/>
      <w:szCs w:val="24"/>
    </w:rPr>
  </w:style>
  <w:style w:type="character" w:customStyle="1" w:styleId="lfejChar1">
    <w:name w:val="Élőfej Char1"/>
    <w:semiHidden/>
    <w:rsid w:val="00BC2DC1"/>
    <w:rPr>
      <w:rFonts w:ascii="Times New Roman" w:eastAsia="Times New Roman" w:hAnsi="Times New Roman" w:cs="Times New Roman"/>
      <w:sz w:val="24"/>
      <w:szCs w:val="24"/>
      <w:lang w:eastAsia="hu-HU"/>
    </w:rPr>
  </w:style>
  <w:style w:type="paragraph" w:customStyle="1" w:styleId="lbjegyzet">
    <w:name w:val="lábjegyzet"/>
    <w:basedOn w:val="Lbjegyzetszveg"/>
    <w:rsid w:val="00BC2DC1"/>
    <w:pPr>
      <w:suppressAutoHyphens/>
      <w:spacing w:after="240" w:line="480" w:lineRule="auto"/>
      <w:ind w:firstLine="360"/>
      <w:jc w:val="left"/>
    </w:pPr>
    <w:rPr>
      <w:rFonts w:ascii="Verdana" w:hAnsi="Verdana" w:cs="Calibri"/>
      <w:kern w:val="1"/>
      <w:lang w:val="en-US" w:eastAsia="ar-SA"/>
    </w:rPr>
  </w:style>
  <w:style w:type="paragraph" w:customStyle="1" w:styleId="Idzet1">
    <w:name w:val="Idézet1"/>
    <w:basedOn w:val="Norml"/>
    <w:next w:val="Norml"/>
    <w:link w:val="QuoteChar"/>
    <w:rsid w:val="00BC2DC1"/>
    <w:pPr>
      <w:spacing w:before="200" w:after="0"/>
      <w:ind w:left="360" w:right="360"/>
    </w:pPr>
    <w:rPr>
      <w:rFonts w:ascii="Calibri" w:eastAsia="Calibri" w:hAnsi="Calibri" w:cs="Times New Roman"/>
      <w:i/>
      <w:sz w:val="20"/>
      <w:szCs w:val="20"/>
    </w:rPr>
  </w:style>
  <w:style w:type="character" w:customStyle="1" w:styleId="QuoteChar">
    <w:name w:val="Quote Char"/>
    <w:link w:val="Idzet1"/>
    <w:locked/>
    <w:rsid w:val="00BC2DC1"/>
    <w:rPr>
      <w:rFonts w:ascii="Calibri" w:eastAsia="Calibri" w:hAnsi="Calibri" w:cs="Times New Roman"/>
      <w:i/>
      <w:sz w:val="20"/>
      <w:szCs w:val="20"/>
    </w:rPr>
  </w:style>
  <w:style w:type="paragraph" w:customStyle="1" w:styleId="Kiemeltidzet1">
    <w:name w:val="Kiemelt idézet1"/>
    <w:basedOn w:val="Norml"/>
    <w:next w:val="Norml"/>
    <w:link w:val="IntenseQuoteChar"/>
    <w:rsid w:val="00BC2DC1"/>
    <w:pPr>
      <w:pBdr>
        <w:bottom w:val="single" w:sz="4" w:space="1" w:color="auto"/>
      </w:pBdr>
      <w:spacing w:before="200" w:after="280"/>
      <w:ind w:left="1008" w:right="1152"/>
      <w:jc w:val="both"/>
    </w:pPr>
    <w:rPr>
      <w:rFonts w:ascii="Calibri" w:eastAsia="Calibri" w:hAnsi="Calibri" w:cs="Times New Roman"/>
      <w:b/>
      <w:i/>
      <w:sz w:val="20"/>
      <w:szCs w:val="20"/>
    </w:rPr>
  </w:style>
  <w:style w:type="character" w:customStyle="1" w:styleId="IntenseQuoteChar">
    <w:name w:val="Intense Quote Char"/>
    <w:link w:val="Kiemeltidzet1"/>
    <w:locked/>
    <w:rsid w:val="00BC2DC1"/>
    <w:rPr>
      <w:rFonts w:ascii="Calibri" w:eastAsia="Calibri" w:hAnsi="Calibri" w:cs="Times New Roman"/>
      <w:b/>
      <w:i/>
      <w:sz w:val="20"/>
      <w:szCs w:val="20"/>
    </w:rPr>
  </w:style>
  <w:style w:type="character" w:customStyle="1" w:styleId="Finomkiemels1">
    <w:name w:val="Finom kiemelés1"/>
    <w:rsid w:val="00BC2DC1"/>
    <w:rPr>
      <w:i/>
    </w:rPr>
  </w:style>
  <w:style w:type="character" w:customStyle="1" w:styleId="Ershangslyozs1">
    <w:name w:val="Erős hangsúlyozás1"/>
    <w:rsid w:val="00BC2DC1"/>
    <w:rPr>
      <w:b/>
    </w:rPr>
  </w:style>
  <w:style w:type="character" w:customStyle="1" w:styleId="Finomhivatkozs1">
    <w:name w:val="Finom hivatkozás1"/>
    <w:rsid w:val="00BC2DC1"/>
    <w:rPr>
      <w:smallCaps/>
    </w:rPr>
  </w:style>
  <w:style w:type="character" w:customStyle="1" w:styleId="Ershivatkozs1">
    <w:name w:val="Erős hivatkozás1"/>
    <w:rsid w:val="00BC2DC1"/>
    <w:rPr>
      <w:smallCaps/>
      <w:spacing w:val="5"/>
      <w:u w:val="single"/>
    </w:rPr>
  </w:style>
  <w:style w:type="character" w:customStyle="1" w:styleId="Knyvcme1">
    <w:name w:val="Könyv címe1"/>
    <w:rsid w:val="00BC2DC1"/>
    <w:rPr>
      <w:i/>
      <w:smallCaps/>
      <w:spacing w:val="5"/>
    </w:rPr>
  </w:style>
  <w:style w:type="paragraph" w:customStyle="1" w:styleId="Tartalomjegyzkcmsora1">
    <w:name w:val="Tartalomjegyzék címsora1"/>
    <w:basedOn w:val="Cmsor1"/>
    <w:next w:val="Norml"/>
    <w:rsid w:val="00BC2DC1"/>
    <w:pPr>
      <w:keepNext w:val="0"/>
      <w:spacing w:before="480" w:after="0"/>
      <w:outlineLvl w:val="9"/>
    </w:pPr>
    <w:rPr>
      <w:rFonts w:ascii="Cambria" w:hAnsi="Cambria" w:cs="Times New Roman"/>
      <w:bCs w:val="0"/>
      <w:kern w:val="0"/>
      <w:sz w:val="28"/>
      <w:szCs w:val="20"/>
    </w:rPr>
  </w:style>
  <w:style w:type="numbering" w:customStyle="1" w:styleId="Nemlista2">
    <w:name w:val="Nem lista2"/>
    <w:next w:val="Nemlista"/>
    <w:uiPriority w:val="99"/>
    <w:semiHidden/>
    <w:unhideWhenUsed/>
    <w:rsid w:val="00BC2DC1"/>
  </w:style>
  <w:style w:type="numbering" w:customStyle="1" w:styleId="Nemlista3">
    <w:name w:val="Nem lista3"/>
    <w:next w:val="Nemlista"/>
    <w:semiHidden/>
    <w:unhideWhenUsed/>
    <w:rsid w:val="00BC2DC1"/>
  </w:style>
  <w:style w:type="paragraph" w:customStyle="1" w:styleId="feladatszvege">
    <w:name w:val="feladat szövege"/>
    <w:basedOn w:val="Norml"/>
    <w:next w:val="Norml"/>
    <w:rsid w:val="00BC2DC1"/>
    <w:rPr>
      <w:rFonts w:ascii="Arial" w:eastAsia="Times New Roman" w:hAnsi="Arial" w:cs="Arial"/>
      <w:sz w:val="24"/>
      <w:szCs w:val="24"/>
    </w:rPr>
  </w:style>
  <w:style w:type="paragraph" w:customStyle="1" w:styleId="emeltszintcim">
    <w:name w:val="emelt szint cim"/>
    <w:basedOn w:val="Norml"/>
    <w:next w:val="Norml"/>
    <w:uiPriority w:val="99"/>
    <w:rsid w:val="00BC2DC1"/>
    <w:pPr>
      <w:keepNext/>
      <w:spacing w:before="680" w:after="680" w:line="280" w:lineRule="exact"/>
      <w:outlineLvl w:val="1"/>
    </w:pPr>
    <w:rPr>
      <w:rFonts w:ascii="Franklin Gothic Demi" w:eastAsia="Times New Roman" w:hAnsi="Franklin Gothic Demi" w:cs="Franklin Gothic Demi"/>
      <w:caps/>
      <w:kern w:val="32"/>
      <w:sz w:val="28"/>
      <w:szCs w:val="28"/>
    </w:rPr>
  </w:style>
  <w:style w:type="paragraph" w:customStyle="1" w:styleId="kidolgozottcm">
    <w:name w:val="kidolgozott cím"/>
    <w:basedOn w:val="Norml"/>
    <w:next w:val="Norml"/>
    <w:uiPriority w:val="99"/>
    <w:rsid w:val="00BC2DC1"/>
    <w:pPr>
      <w:keepNext/>
      <w:spacing w:before="680" w:after="680" w:line="280" w:lineRule="exact"/>
      <w:outlineLvl w:val="1"/>
    </w:pPr>
    <w:rPr>
      <w:rFonts w:ascii="Franklin Gothic Demi" w:eastAsia="Times New Roman" w:hAnsi="Franklin Gothic Demi" w:cs="Franklin Gothic Demi"/>
      <w:caps/>
      <w:kern w:val="32"/>
      <w:sz w:val="28"/>
      <w:szCs w:val="28"/>
    </w:rPr>
  </w:style>
  <w:style w:type="paragraph" w:customStyle="1" w:styleId="leckecm">
    <w:name w:val="leckecím"/>
    <w:basedOn w:val="Cmsor1"/>
    <w:next w:val="Norml"/>
    <w:uiPriority w:val="99"/>
    <w:rsid w:val="00BC2DC1"/>
    <w:pPr>
      <w:pageBreakBefore/>
      <w:spacing w:before="0" w:after="600" w:line="600" w:lineRule="exact"/>
    </w:pPr>
    <w:rPr>
      <w:rFonts w:ascii="Franklin Gothic Demi" w:eastAsia="Times New Roman" w:hAnsi="Franklin Gothic Demi" w:cs="Franklin Gothic Demi"/>
      <w:b w:val="0"/>
      <w:bCs w:val="0"/>
      <w:caps/>
      <w:color w:val="0000FF"/>
      <w:sz w:val="48"/>
      <w:szCs w:val="48"/>
      <w:lang w:val="x-none"/>
    </w:rPr>
  </w:style>
  <w:style w:type="paragraph" w:customStyle="1" w:styleId="elmleticm">
    <w:name w:val="elméleti cím"/>
    <w:basedOn w:val="Cmsor2"/>
    <w:next w:val="Norml"/>
    <w:autoRedefine/>
    <w:uiPriority w:val="99"/>
    <w:rsid w:val="00BC2DC1"/>
    <w:pPr>
      <w:keepNext/>
      <w:spacing w:before="600" w:after="600" w:line="280" w:lineRule="exact"/>
      <w:jc w:val="left"/>
    </w:pPr>
    <w:rPr>
      <w:rFonts w:ascii="Franklin Gothic Demi" w:hAnsi="Franklin Gothic Demi" w:cs="Franklin Gothic Demi"/>
      <w:b w:val="0"/>
      <w:kern w:val="32"/>
      <w:sz w:val="28"/>
      <w:szCs w:val="28"/>
      <w:lang w:val="x-none" w:eastAsia="en-US"/>
    </w:rPr>
  </w:style>
  <w:style w:type="paragraph" w:customStyle="1" w:styleId="hzicm">
    <w:name w:val="házi cím"/>
    <w:basedOn w:val="elmleticm"/>
    <w:next w:val="Norml"/>
    <w:uiPriority w:val="99"/>
    <w:rsid w:val="00BC2DC1"/>
  </w:style>
  <w:style w:type="paragraph" w:customStyle="1" w:styleId="radscm">
    <w:name w:val="ráadás cím"/>
    <w:basedOn w:val="elmleticm"/>
    <w:uiPriority w:val="99"/>
    <w:rsid w:val="00BC2DC1"/>
  </w:style>
  <w:style w:type="paragraph" w:customStyle="1" w:styleId="Blockquote">
    <w:name w:val="Blockquote"/>
    <w:basedOn w:val="Norml"/>
    <w:uiPriority w:val="99"/>
    <w:rsid w:val="00BC2DC1"/>
    <w:pPr>
      <w:autoSpaceDE w:val="0"/>
      <w:autoSpaceDN w:val="0"/>
      <w:spacing w:before="100" w:after="100" w:line="240" w:lineRule="auto"/>
      <w:ind w:left="360" w:right="360"/>
    </w:pPr>
    <w:rPr>
      <w:rFonts w:ascii="Arial" w:eastAsia="Times New Roman" w:hAnsi="Arial" w:cs="Arial"/>
      <w:sz w:val="24"/>
      <w:szCs w:val="24"/>
      <w:lang w:eastAsia="hu-HU"/>
    </w:rPr>
  </w:style>
  <w:style w:type="table" w:customStyle="1" w:styleId="Rcsostblzat2">
    <w:name w:val="Rácsos táblázat2"/>
    <w:basedOn w:val="Normltblzat"/>
    <w:next w:val="Rcsostblzat"/>
    <w:rsid w:val="00BC2DC1"/>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uiPriority w:val="99"/>
    <w:semiHidden/>
    <w:unhideWhenUsed/>
    <w:rsid w:val="00BC2DC1"/>
  </w:style>
  <w:style w:type="table" w:customStyle="1" w:styleId="Rcsostblzat3">
    <w:name w:val="Rácsos táblázat3"/>
    <w:basedOn w:val="Normltblzat"/>
    <w:next w:val="Rcsostblzat"/>
    <w:uiPriority w:val="99"/>
    <w:rsid w:val="00BC2DC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2">
    <w:name w:val="Rácsos táblázat12"/>
    <w:basedOn w:val="Normltblzat"/>
    <w:uiPriority w:val="99"/>
    <w:rsid w:val="00BC2DC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eFormA">
    <w:name w:val="Free Form A"/>
    <w:rsid w:val="00BC2DC1"/>
    <w:pPr>
      <w:spacing w:after="0" w:line="240" w:lineRule="auto"/>
    </w:pPr>
    <w:rPr>
      <w:rFonts w:ascii="Lucida Grande" w:eastAsia="ヒラギノ角ゴ Pro W3" w:hAnsi="Lucida Grande" w:cs="Times New Roman"/>
      <w:color w:val="000000"/>
      <w:szCs w:val="20"/>
      <w:lang w:eastAsia="hu-HU"/>
    </w:rPr>
  </w:style>
  <w:style w:type="paragraph" w:customStyle="1" w:styleId="llb1">
    <w:name w:val="Élőláb1"/>
    <w:rsid w:val="00BC2DC1"/>
    <w:pPr>
      <w:tabs>
        <w:tab w:val="center" w:pos="4536"/>
        <w:tab w:val="right" w:pos="9072"/>
      </w:tabs>
      <w:spacing w:after="0" w:line="240" w:lineRule="auto"/>
    </w:pPr>
    <w:rPr>
      <w:rFonts w:ascii="Lucida Grande" w:eastAsia="ヒラギノ角ゴ Pro W3" w:hAnsi="Lucida Grande" w:cs="Times New Roman"/>
      <w:color w:val="000000"/>
      <w:szCs w:val="20"/>
      <w:lang w:val="en-US" w:eastAsia="hu-HU"/>
    </w:rPr>
  </w:style>
  <w:style w:type="character" w:customStyle="1" w:styleId="Oldalszm1">
    <w:name w:val="Oldalszám1"/>
    <w:rsid w:val="00BC2DC1"/>
    <w:rPr>
      <w:color w:val="000000"/>
      <w:sz w:val="22"/>
    </w:rPr>
  </w:style>
  <w:style w:type="numbering" w:customStyle="1" w:styleId="Nemlista5">
    <w:name w:val="Nem lista5"/>
    <w:next w:val="Nemlista"/>
    <w:uiPriority w:val="99"/>
    <w:semiHidden/>
    <w:unhideWhenUsed/>
    <w:rsid w:val="00BC2DC1"/>
  </w:style>
  <w:style w:type="table" w:customStyle="1" w:styleId="Rcsostblzat4">
    <w:name w:val="Rácsos táblázat4"/>
    <w:basedOn w:val="Normltblzat"/>
    <w:next w:val="Rcsostblzat"/>
    <w:uiPriority w:val="99"/>
    <w:rsid w:val="00BC2DC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
    <w:name w:val="Rácsos táblázat13"/>
    <w:basedOn w:val="Normltblzat"/>
    <w:uiPriority w:val="99"/>
    <w:rsid w:val="00BC2DC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6">
    <w:name w:val="Nem lista6"/>
    <w:next w:val="Nemlista"/>
    <w:uiPriority w:val="99"/>
    <w:semiHidden/>
    <w:unhideWhenUsed/>
    <w:rsid w:val="00BC2DC1"/>
  </w:style>
  <w:style w:type="numbering" w:customStyle="1" w:styleId="Nemlista12">
    <w:name w:val="Nem lista12"/>
    <w:next w:val="Nemlista"/>
    <w:uiPriority w:val="99"/>
    <w:semiHidden/>
    <w:unhideWhenUsed/>
    <w:rsid w:val="00BC2DC1"/>
  </w:style>
  <w:style w:type="table" w:customStyle="1" w:styleId="Rcsostblzat5">
    <w:name w:val="Rácsos táblázat5"/>
    <w:basedOn w:val="Normltblzat"/>
    <w:next w:val="Rcsostblzat"/>
    <w:uiPriority w:val="99"/>
    <w:rsid w:val="00BC2DC1"/>
    <w:pPr>
      <w:spacing w:after="0" w:line="240" w:lineRule="auto"/>
    </w:pPr>
    <w:rPr>
      <w:rFonts w:ascii="Calibri" w:eastAsia="Calibri" w:hAnsi="Calibri" w:cs="Arial"/>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2">
    <w:name w:val="Nem lista112"/>
    <w:next w:val="Nemlista"/>
    <w:uiPriority w:val="99"/>
    <w:semiHidden/>
    <w:unhideWhenUsed/>
    <w:rsid w:val="00BC2DC1"/>
  </w:style>
  <w:style w:type="table" w:customStyle="1" w:styleId="Rcsostblzat14">
    <w:name w:val="Rácsos táblázat14"/>
    <w:basedOn w:val="Normltblzat"/>
    <w:next w:val="Rcsostblzat"/>
    <w:uiPriority w:val="99"/>
    <w:rsid w:val="00BC2DC1"/>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1">
    <w:name w:val="Nem lista21"/>
    <w:next w:val="Nemlista"/>
    <w:uiPriority w:val="99"/>
    <w:semiHidden/>
    <w:unhideWhenUsed/>
    <w:rsid w:val="00BC2DC1"/>
  </w:style>
  <w:style w:type="numbering" w:customStyle="1" w:styleId="Nemlista7">
    <w:name w:val="Nem lista7"/>
    <w:next w:val="Nemlista"/>
    <w:uiPriority w:val="99"/>
    <w:semiHidden/>
    <w:unhideWhenUsed/>
    <w:rsid w:val="00BC2DC1"/>
  </w:style>
  <w:style w:type="table" w:customStyle="1" w:styleId="Rcsostblzat6">
    <w:name w:val="Rácsos táblázat6"/>
    <w:basedOn w:val="Normltblzat"/>
    <w:next w:val="Rcsostblzat"/>
    <w:rsid w:val="00BC2DC1"/>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
    <w:name w:val="Rácsos táblázat7"/>
    <w:basedOn w:val="Normltblzat"/>
    <w:next w:val="Rcsostblzat"/>
    <w:uiPriority w:val="99"/>
    <w:rsid w:val="00BC2DC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5">
    <w:name w:val="Rácsos táblázat15"/>
    <w:basedOn w:val="Normltblzat"/>
    <w:uiPriority w:val="99"/>
    <w:rsid w:val="00BC2DC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8">
    <w:name w:val="Nem lista8"/>
    <w:next w:val="Nemlista"/>
    <w:uiPriority w:val="99"/>
    <w:semiHidden/>
    <w:unhideWhenUsed/>
    <w:rsid w:val="00BC2DC1"/>
  </w:style>
  <w:style w:type="numbering" w:customStyle="1" w:styleId="Nemlista13">
    <w:name w:val="Nem lista13"/>
    <w:next w:val="Nemlista"/>
    <w:uiPriority w:val="99"/>
    <w:semiHidden/>
    <w:unhideWhenUsed/>
    <w:rsid w:val="00BC2DC1"/>
  </w:style>
  <w:style w:type="table" w:customStyle="1" w:styleId="Rcsostblzat8">
    <w:name w:val="Rácsos táblázat8"/>
    <w:basedOn w:val="Normltblzat"/>
    <w:next w:val="Rcsostblzat"/>
    <w:uiPriority w:val="99"/>
    <w:rsid w:val="00BC2DC1"/>
    <w:pPr>
      <w:spacing w:after="0" w:line="240" w:lineRule="auto"/>
    </w:pPr>
    <w:rPr>
      <w:rFonts w:ascii="Calibri" w:eastAsia="Calibri" w:hAnsi="Calibri" w:cs="Arial"/>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3">
    <w:name w:val="Nem lista113"/>
    <w:next w:val="Nemlista"/>
    <w:uiPriority w:val="99"/>
    <w:semiHidden/>
    <w:unhideWhenUsed/>
    <w:rsid w:val="00BC2DC1"/>
  </w:style>
  <w:style w:type="table" w:customStyle="1" w:styleId="Rcsostblzat16">
    <w:name w:val="Rácsos táblázat16"/>
    <w:basedOn w:val="Normltblzat"/>
    <w:next w:val="Rcsostblzat"/>
    <w:uiPriority w:val="99"/>
    <w:rsid w:val="00BC2DC1"/>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2">
    <w:name w:val="Nem lista22"/>
    <w:next w:val="Nemlista"/>
    <w:uiPriority w:val="99"/>
    <w:semiHidden/>
    <w:unhideWhenUsed/>
    <w:rsid w:val="00BC2DC1"/>
  </w:style>
  <w:style w:type="numbering" w:customStyle="1" w:styleId="Nemlista9">
    <w:name w:val="Nem lista9"/>
    <w:next w:val="Nemlista"/>
    <w:uiPriority w:val="99"/>
    <w:semiHidden/>
    <w:unhideWhenUsed/>
    <w:rsid w:val="00BC2DC1"/>
  </w:style>
  <w:style w:type="table" w:customStyle="1" w:styleId="Rcsostblzat9">
    <w:name w:val="Rácsos táblázat9"/>
    <w:basedOn w:val="Normltblzat"/>
    <w:next w:val="Rcsostblzat"/>
    <w:rsid w:val="00BC2DC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1">
    <w:name w:val="Stílus1"/>
    <w:basedOn w:val="Cmsor4"/>
    <w:rsid w:val="00BC2DC1"/>
    <w:pPr>
      <w:spacing w:before="240" w:after="60" w:line="276" w:lineRule="auto"/>
    </w:pPr>
    <w:rPr>
      <w:bCs w:val="0"/>
      <w:iCs/>
      <w:szCs w:val="28"/>
      <w:lang w:val="de-DE" w:eastAsia="hu-HU"/>
    </w:rPr>
  </w:style>
  <w:style w:type="numbering" w:customStyle="1" w:styleId="Nemlista10">
    <w:name w:val="Nem lista10"/>
    <w:next w:val="Nemlista"/>
    <w:uiPriority w:val="99"/>
    <w:semiHidden/>
    <w:unhideWhenUsed/>
    <w:rsid w:val="00BC2DC1"/>
  </w:style>
  <w:style w:type="paragraph" w:customStyle="1" w:styleId="Heading31">
    <w:name w:val="Heading 31"/>
    <w:next w:val="Norml"/>
    <w:uiPriority w:val="99"/>
    <w:rsid w:val="00BC2DC1"/>
    <w:pPr>
      <w:keepNext/>
      <w:keepLines/>
      <w:spacing w:before="200" w:after="0" w:line="240" w:lineRule="auto"/>
      <w:outlineLvl w:val="2"/>
    </w:pPr>
    <w:rPr>
      <w:rFonts w:ascii="Lucida Grande" w:eastAsia="Times New Roman" w:hAnsi="Lucida Grande" w:cs="Lucida Grande"/>
      <w:b/>
      <w:bCs/>
      <w:color w:val="356DB0"/>
      <w:lang w:val="en-US"/>
    </w:rPr>
  </w:style>
  <w:style w:type="paragraph" w:customStyle="1" w:styleId="Heading51">
    <w:name w:val="Heading 51"/>
    <w:next w:val="Norml"/>
    <w:uiPriority w:val="99"/>
    <w:rsid w:val="00BC2DC1"/>
    <w:pPr>
      <w:spacing w:before="240" w:after="60" w:line="240" w:lineRule="auto"/>
      <w:outlineLvl w:val="4"/>
    </w:pPr>
    <w:rPr>
      <w:rFonts w:ascii="Lucida Grande" w:eastAsia="Times New Roman" w:hAnsi="Lucida Grande" w:cs="Lucida Grande"/>
      <w:b/>
      <w:bCs/>
      <w:color w:val="000000"/>
      <w:sz w:val="26"/>
      <w:szCs w:val="26"/>
      <w:lang w:val="en-US"/>
    </w:rPr>
  </w:style>
  <w:style w:type="paragraph" w:customStyle="1" w:styleId="CM28">
    <w:name w:val="CM28"/>
    <w:basedOn w:val="Norml"/>
    <w:next w:val="Norml"/>
    <w:uiPriority w:val="99"/>
    <w:rsid w:val="00BC2DC1"/>
    <w:pPr>
      <w:widowControl w:val="0"/>
      <w:autoSpaceDE w:val="0"/>
      <w:autoSpaceDN w:val="0"/>
      <w:adjustRightInd w:val="0"/>
      <w:spacing w:after="290" w:line="240" w:lineRule="auto"/>
    </w:pPr>
    <w:rPr>
      <w:rFonts w:ascii="Times HRoman" w:eastAsia="Times New Roman" w:hAnsi="Times HRoman" w:cs="Times HRoman"/>
      <w:sz w:val="24"/>
      <w:szCs w:val="24"/>
      <w:lang w:eastAsia="hu-HU"/>
    </w:rPr>
  </w:style>
  <w:style w:type="table" w:customStyle="1" w:styleId="Rcsostblzat10">
    <w:name w:val="Rácsos táblázat10"/>
    <w:basedOn w:val="Normltblzat"/>
    <w:next w:val="Rcsostblzat"/>
    <w:uiPriority w:val="99"/>
    <w:rsid w:val="00BC2DC1"/>
    <w:pPr>
      <w:spacing w:after="0" w:line="240" w:lineRule="auto"/>
    </w:pPr>
    <w:rPr>
      <w:rFonts w:ascii="Cambria" w:eastAsia="Times New Roman" w:hAnsi="Cambria" w:cs="Cambria"/>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autoRedefine/>
    <w:rsid w:val="00BC2DC1"/>
    <w:pPr>
      <w:spacing w:after="0" w:line="240" w:lineRule="auto"/>
    </w:pPr>
    <w:rPr>
      <w:rFonts w:ascii="Times New Roman" w:eastAsia="ヒラギノ角ゴ Pro W3" w:hAnsi="Times New Roman" w:cs="Times New Roman"/>
      <w:color w:val="000000"/>
      <w:sz w:val="24"/>
      <w:szCs w:val="20"/>
      <w:lang w:eastAsia="hu-HU"/>
    </w:rPr>
  </w:style>
  <w:style w:type="numbering" w:customStyle="1" w:styleId="Nemlista14">
    <w:name w:val="Nem lista14"/>
    <w:next w:val="Nemlista"/>
    <w:uiPriority w:val="99"/>
    <w:semiHidden/>
    <w:unhideWhenUsed/>
    <w:rsid w:val="00BC2DC1"/>
  </w:style>
  <w:style w:type="paragraph" w:customStyle="1" w:styleId="Szvegtrzsbehzssal1">
    <w:name w:val="Szövegtörzs behúzással1"/>
    <w:basedOn w:val="Norml"/>
    <w:link w:val="BodyTextIndentChar"/>
    <w:uiPriority w:val="99"/>
    <w:rsid w:val="00BC2DC1"/>
    <w:pPr>
      <w:spacing w:after="0" w:line="240" w:lineRule="auto"/>
      <w:ind w:firstLine="540"/>
      <w:jc w:val="both"/>
    </w:pPr>
    <w:rPr>
      <w:rFonts w:ascii="Calibri" w:eastAsia="Times New Roman" w:hAnsi="Calibri" w:cs="Calibri"/>
      <w:sz w:val="24"/>
      <w:szCs w:val="24"/>
    </w:rPr>
  </w:style>
  <w:style w:type="character" w:customStyle="1" w:styleId="st">
    <w:name w:val="st"/>
    <w:rsid w:val="00BC2DC1"/>
  </w:style>
  <w:style w:type="character" w:customStyle="1" w:styleId="txt">
    <w:name w:val="txt"/>
    <w:rsid w:val="00BC2DC1"/>
  </w:style>
  <w:style w:type="character" w:customStyle="1" w:styleId="btxt">
    <w:name w:val="btxt"/>
    <w:rsid w:val="00BC2DC1"/>
  </w:style>
  <w:style w:type="paragraph" w:customStyle="1" w:styleId="Szvegtrzsbehzssal20">
    <w:name w:val="Szövegtörzs behúzással2"/>
    <w:basedOn w:val="Norml"/>
    <w:rsid w:val="00BC2DC1"/>
    <w:pPr>
      <w:spacing w:after="0" w:line="240" w:lineRule="auto"/>
      <w:ind w:firstLine="540"/>
      <w:jc w:val="both"/>
    </w:pPr>
    <w:rPr>
      <w:rFonts w:ascii="Times New Roman" w:eastAsia="Times New Roman" w:hAnsi="Times New Roman" w:cs="Times New Roman"/>
      <w:sz w:val="24"/>
      <w:szCs w:val="24"/>
      <w:lang w:eastAsia="hu-HU"/>
    </w:rPr>
  </w:style>
  <w:style w:type="paragraph" w:customStyle="1" w:styleId="Listaszerbekezds21">
    <w:name w:val="Listaszerű bekezdés21"/>
    <w:basedOn w:val="Norml"/>
    <w:uiPriority w:val="99"/>
    <w:rsid w:val="00BC2DC1"/>
    <w:pPr>
      <w:spacing w:after="0" w:line="240" w:lineRule="auto"/>
      <w:ind w:left="720"/>
      <w:contextualSpacing/>
    </w:pPr>
    <w:rPr>
      <w:rFonts w:ascii="Calibri" w:eastAsia="Calibri" w:hAnsi="Calibri" w:cs="Times New Roman"/>
    </w:rPr>
  </w:style>
  <w:style w:type="paragraph" w:customStyle="1" w:styleId="Alap3frtelmezett">
    <w:name w:val="Alapé3frtelmezett"/>
    <w:rsid w:val="00BC2DC1"/>
    <w:pPr>
      <w:autoSpaceDE w:val="0"/>
      <w:autoSpaceDN w:val="0"/>
      <w:adjustRightInd w:val="0"/>
    </w:pPr>
    <w:rPr>
      <w:rFonts w:ascii="Times New Roman" w:eastAsia="Calibri" w:hAnsi="Calibri" w:cs="Times New Roman"/>
      <w:kern w:val="1"/>
      <w:sz w:val="24"/>
      <w:szCs w:val="24"/>
    </w:rPr>
  </w:style>
  <w:style w:type="paragraph" w:customStyle="1" w:styleId="msolistparagraph0">
    <w:name w:val="msolistparagraph"/>
    <w:basedOn w:val="Norml"/>
    <w:rsid w:val="00BC2DC1"/>
    <w:pPr>
      <w:spacing w:before="280" w:after="280" w:line="240" w:lineRule="auto"/>
    </w:pPr>
    <w:rPr>
      <w:rFonts w:ascii="Times New Roman" w:eastAsia="Times New Roman" w:hAnsi="Times New Roman" w:cs="Times New Roman"/>
      <w:sz w:val="24"/>
      <w:szCs w:val="24"/>
      <w:lang w:eastAsia="ar-SA"/>
    </w:rPr>
  </w:style>
  <w:style w:type="character" w:customStyle="1" w:styleId="BodyTextIndent2Char">
    <w:name w:val="Body Text Indent 2 Char"/>
    <w:uiPriority w:val="99"/>
    <w:rsid w:val="00BC2DC1"/>
    <w:rPr>
      <w:rFonts w:ascii="Times New Roman" w:hAnsi="Times New Roman" w:cs="Times New Roman"/>
      <w:sz w:val="22"/>
      <w:szCs w:val="22"/>
      <w:lang w:val="x-none" w:eastAsia="en-US"/>
    </w:rPr>
  </w:style>
  <w:style w:type="character" w:customStyle="1" w:styleId="Heading9Char">
    <w:name w:val="Heading 9 Char"/>
    <w:uiPriority w:val="99"/>
    <w:rsid w:val="00BC2DC1"/>
    <w:rPr>
      <w:rFonts w:ascii="Cambria" w:hAnsi="Cambria" w:cs="Cambria"/>
      <w:i/>
      <w:iCs/>
      <w:color w:val="auto"/>
      <w:lang w:val="x-none" w:eastAsia="en-US"/>
    </w:rPr>
  </w:style>
  <w:style w:type="character" w:customStyle="1" w:styleId="BodyText3Char">
    <w:name w:val="Body Text 3 Char"/>
    <w:uiPriority w:val="99"/>
    <w:rsid w:val="00BC2DC1"/>
    <w:rPr>
      <w:rFonts w:ascii="Times New Roman" w:hAnsi="Times New Roman" w:cs="Times New Roman"/>
      <w:sz w:val="16"/>
      <w:szCs w:val="16"/>
      <w:lang w:val="x-none" w:eastAsia="en-US"/>
    </w:rPr>
  </w:style>
  <w:style w:type="character" w:customStyle="1" w:styleId="FootnoteTextChar">
    <w:name w:val="Footnote Text Char"/>
    <w:uiPriority w:val="99"/>
    <w:rsid w:val="00BC2DC1"/>
    <w:rPr>
      <w:rFonts w:ascii="Times New Roman" w:hAnsi="Times New Roman" w:cs="Times New Roman"/>
      <w:lang w:val="x-none" w:eastAsia="en-US"/>
    </w:rPr>
  </w:style>
  <w:style w:type="numbering" w:customStyle="1" w:styleId="Nemlista114">
    <w:name w:val="Nem lista114"/>
    <w:next w:val="Nemlista"/>
    <w:uiPriority w:val="99"/>
    <w:semiHidden/>
    <w:unhideWhenUsed/>
    <w:rsid w:val="00BC2DC1"/>
  </w:style>
  <w:style w:type="table" w:customStyle="1" w:styleId="Rcsostblzat17">
    <w:name w:val="Rácsos táblázat17"/>
    <w:basedOn w:val="Normltblzat"/>
    <w:next w:val="Rcsostblzat"/>
    <w:uiPriority w:val="99"/>
    <w:rsid w:val="00BC2DC1"/>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kntformzott">
    <w:name w:val="HTML Preformatted"/>
    <w:basedOn w:val="Norml"/>
    <w:link w:val="HTML-kntformzottChar"/>
    <w:uiPriority w:val="99"/>
    <w:semiHidden/>
    <w:unhideWhenUsed/>
    <w:rsid w:val="00BC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BC2DC1"/>
    <w:rPr>
      <w:rFonts w:ascii="Courier New" w:eastAsia="Times New Roman" w:hAnsi="Courier New" w:cs="Courier New"/>
      <w:sz w:val="20"/>
      <w:szCs w:val="20"/>
      <w:lang w:eastAsia="hu-HU"/>
    </w:rPr>
  </w:style>
  <w:style w:type="paragraph" w:customStyle="1" w:styleId="Listaszerbekezds4">
    <w:name w:val="Listaszerű bekezdés4"/>
    <w:basedOn w:val="Norml"/>
    <w:uiPriority w:val="99"/>
    <w:qFormat/>
    <w:rsid w:val="00BC2DC1"/>
    <w:pPr>
      <w:spacing w:after="0" w:line="240" w:lineRule="auto"/>
      <w:ind w:left="720"/>
      <w:jc w:val="both"/>
    </w:pPr>
    <w:rPr>
      <w:rFonts w:ascii="Times New Roman" w:eastAsia="Times New Roman" w:hAnsi="Times New Roman" w:cs="Calibri"/>
      <w:sz w:val="24"/>
      <w:szCs w:val="24"/>
    </w:rPr>
  </w:style>
  <w:style w:type="paragraph" w:customStyle="1" w:styleId="Nincstrkz2">
    <w:name w:val="Nincs térköz2"/>
    <w:rsid w:val="00BC2DC1"/>
    <w:pPr>
      <w:spacing w:after="0" w:line="240" w:lineRule="auto"/>
    </w:pPr>
    <w:rPr>
      <w:rFonts w:ascii="Calibri" w:eastAsia="Times New Roman" w:hAnsi="Calibri" w:cs="Times New Roman"/>
    </w:rPr>
  </w:style>
  <w:style w:type="numbering" w:customStyle="1" w:styleId="Nemlista23">
    <w:name w:val="Nem lista23"/>
    <w:next w:val="Nemlista"/>
    <w:uiPriority w:val="99"/>
    <w:semiHidden/>
    <w:unhideWhenUsed/>
    <w:rsid w:val="00BC2DC1"/>
  </w:style>
  <w:style w:type="numbering" w:customStyle="1" w:styleId="Nemlista15">
    <w:name w:val="Nem lista15"/>
    <w:next w:val="Nemlista"/>
    <w:uiPriority w:val="99"/>
    <w:semiHidden/>
    <w:unhideWhenUsed/>
    <w:rsid w:val="00BC2DC1"/>
  </w:style>
  <w:style w:type="table" w:customStyle="1" w:styleId="Rcsostblzat18">
    <w:name w:val="Rácsos táblázat18"/>
    <w:basedOn w:val="Normltblzat"/>
    <w:next w:val="Rcsostblzat"/>
    <w:uiPriority w:val="99"/>
    <w:rsid w:val="00BC2DC1"/>
    <w:pPr>
      <w:spacing w:after="0" w:line="240" w:lineRule="auto"/>
    </w:pPr>
    <w:rPr>
      <w:rFonts w:ascii="Cambria" w:eastAsia="Times New Roman" w:hAnsi="Cambria" w:cs="Cambria"/>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6">
    <w:name w:val="Nem lista16"/>
    <w:next w:val="Nemlista"/>
    <w:uiPriority w:val="99"/>
    <w:semiHidden/>
    <w:unhideWhenUsed/>
    <w:rsid w:val="00BC2DC1"/>
  </w:style>
  <w:style w:type="numbering" w:customStyle="1" w:styleId="Nemlista115">
    <w:name w:val="Nem lista115"/>
    <w:next w:val="Nemlista"/>
    <w:uiPriority w:val="99"/>
    <w:semiHidden/>
    <w:unhideWhenUsed/>
    <w:rsid w:val="00BC2DC1"/>
  </w:style>
  <w:style w:type="table" w:customStyle="1" w:styleId="Rcsostblzat19">
    <w:name w:val="Rácsos táblázat19"/>
    <w:basedOn w:val="Normltblzat"/>
    <w:next w:val="Rcsostblzat"/>
    <w:uiPriority w:val="99"/>
    <w:rsid w:val="00BC2DC1"/>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4">
    <w:name w:val="Nem lista24"/>
    <w:next w:val="Nemlista"/>
    <w:uiPriority w:val="99"/>
    <w:semiHidden/>
    <w:unhideWhenUsed/>
    <w:rsid w:val="00BC2DC1"/>
  </w:style>
  <w:style w:type="numbering" w:customStyle="1" w:styleId="Nemlista17">
    <w:name w:val="Nem lista17"/>
    <w:next w:val="Nemlista"/>
    <w:uiPriority w:val="99"/>
    <w:semiHidden/>
    <w:unhideWhenUsed/>
    <w:rsid w:val="00BC2DC1"/>
  </w:style>
  <w:style w:type="character" w:customStyle="1" w:styleId="WW8Num2z0">
    <w:name w:val="WW8Num2z0"/>
    <w:rsid w:val="00BC2DC1"/>
    <w:rPr>
      <w:rFonts w:ascii="Times New Roman" w:hAnsi="Times New Roman" w:cs="Times New Roman"/>
    </w:rPr>
  </w:style>
  <w:style w:type="character" w:customStyle="1" w:styleId="WW8Num2z1">
    <w:name w:val="WW8Num2z1"/>
    <w:rsid w:val="00BC2DC1"/>
    <w:rPr>
      <w:rFonts w:ascii="Courier New" w:hAnsi="Courier New" w:cs="Courier New"/>
    </w:rPr>
  </w:style>
  <w:style w:type="character" w:customStyle="1" w:styleId="WW8Num2z2">
    <w:name w:val="WW8Num2z2"/>
    <w:rsid w:val="00BC2DC1"/>
    <w:rPr>
      <w:rFonts w:ascii="Wingdings" w:hAnsi="Wingdings" w:cs="Wingdings"/>
    </w:rPr>
  </w:style>
  <w:style w:type="character" w:customStyle="1" w:styleId="WW8Num2z3">
    <w:name w:val="WW8Num2z3"/>
    <w:rsid w:val="00BC2DC1"/>
    <w:rPr>
      <w:rFonts w:ascii="Symbol" w:hAnsi="Symbol" w:cs="Symbol"/>
    </w:rPr>
  </w:style>
  <w:style w:type="character" w:customStyle="1" w:styleId="WW8Num3z0">
    <w:name w:val="WW8Num3z0"/>
    <w:rsid w:val="00BC2DC1"/>
  </w:style>
  <w:style w:type="character" w:customStyle="1" w:styleId="WW8Num3z1">
    <w:name w:val="WW8Num3z1"/>
    <w:rsid w:val="00BC2DC1"/>
  </w:style>
  <w:style w:type="character" w:customStyle="1" w:styleId="WW8Num3z2">
    <w:name w:val="WW8Num3z2"/>
    <w:rsid w:val="00BC2DC1"/>
  </w:style>
  <w:style w:type="character" w:customStyle="1" w:styleId="WW8Num3z3">
    <w:name w:val="WW8Num3z3"/>
    <w:rsid w:val="00BC2DC1"/>
    <w:rPr>
      <w:rFonts w:ascii="Symbol" w:hAnsi="Symbol"/>
    </w:rPr>
  </w:style>
  <w:style w:type="character" w:customStyle="1" w:styleId="WW8Num4z0">
    <w:name w:val="WW8Num4z0"/>
    <w:rsid w:val="00BC2DC1"/>
    <w:rPr>
      <w:rFonts w:ascii="Times New Roman" w:eastAsia="Times New Roman" w:hAnsi="Times New Roman" w:cs="Times New Roman"/>
    </w:rPr>
  </w:style>
  <w:style w:type="character" w:customStyle="1" w:styleId="WW8Num4z1">
    <w:name w:val="WW8Num4z1"/>
    <w:rsid w:val="00BC2DC1"/>
    <w:rPr>
      <w:rFonts w:ascii="Courier New" w:hAnsi="Courier New" w:cs="Courier New"/>
    </w:rPr>
  </w:style>
  <w:style w:type="character" w:customStyle="1" w:styleId="WW8Num4z2">
    <w:name w:val="WW8Num4z2"/>
    <w:rsid w:val="00BC2DC1"/>
    <w:rPr>
      <w:rFonts w:ascii="Wingdings" w:hAnsi="Wingdings"/>
    </w:rPr>
  </w:style>
  <w:style w:type="character" w:customStyle="1" w:styleId="WW8Num4z3">
    <w:name w:val="WW8Num4z3"/>
    <w:rsid w:val="00BC2DC1"/>
    <w:rPr>
      <w:rFonts w:ascii="Symbol" w:hAnsi="Symbol"/>
    </w:rPr>
  </w:style>
  <w:style w:type="character" w:customStyle="1" w:styleId="WW8Num7z0">
    <w:name w:val="WW8Num7z0"/>
    <w:rsid w:val="00BC2DC1"/>
  </w:style>
  <w:style w:type="character" w:customStyle="1" w:styleId="WW8Num7z1">
    <w:name w:val="WW8Num7z1"/>
    <w:rsid w:val="00BC2DC1"/>
  </w:style>
  <w:style w:type="character" w:customStyle="1" w:styleId="WW8Num7z2">
    <w:name w:val="WW8Num7z2"/>
    <w:rsid w:val="00BC2DC1"/>
  </w:style>
  <w:style w:type="character" w:customStyle="1" w:styleId="WW8Num7z3">
    <w:name w:val="WW8Num7z3"/>
    <w:rsid w:val="00BC2DC1"/>
  </w:style>
  <w:style w:type="character" w:customStyle="1" w:styleId="WW8Num8z0">
    <w:name w:val="WW8Num8z0"/>
    <w:rsid w:val="00BC2DC1"/>
  </w:style>
  <w:style w:type="character" w:customStyle="1" w:styleId="WW8Num8z1">
    <w:name w:val="WW8Num8z1"/>
    <w:rsid w:val="00BC2DC1"/>
  </w:style>
  <w:style w:type="character" w:customStyle="1" w:styleId="WW8Num8z2">
    <w:name w:val="WW8Num8z2"/>
    <w:rsid w:val="00BC2DC1"/>
  </w:style>
  <w:style w:type="character" w:customStyle="1" w:styleId="WW8Num8z3">
    <w:name w:val="WW8Num8z3"/>
    <w:rsid w:val="00BC2DC1"/>
  </w:style>
  <w:style w:type="character" w:customStyle="1" w:styleId="WW8Num10z0">
    <w:name w:val="WW8Num10z0"/>
    <w:rsid w:val="00BC2DC1"/>
  </w:style>
  <w:style w:type="character" w:customStyle="1" w:styleId="WW8Num10z1">
    <w:name w:val="WW8Num10z1"/>
    <w:rsid w:val="00BC2DC1"/>
  </w:style>
  <w:style w:type="character" w:customStyle="1" w:styleId="WW8Num10z2">
    <w:name w:val="WW8Num10z2"/>
    <w:rsid w:val="00BC2DC1"/>
  </w:style>
  <w:style w:type="character" w:customStyle="1" w:styleId="WW8Num10z3">
    <w:name w:val="WW8Num10z3"/>
    <w:rsid w:val="00BC2DC1"/>
  </w:style>
  <w:style w:type="character" w:customStyle="1" w:styleId="WW8Num11z0">
    <w:name w:val="WW8Num11z0"/>
    <w:rsid w:val="00BC2DC1"/>
    <w:rPr>
      <w:rFonts w:ascii="Symbol" w:hAnsi="Symbol"/>
    </w:rPr>
  </w:style>
  <w:style w:type="character" w:customStyle="1" w:styleId="WW8Num11z1">
    <w:name w:val="WW8Num11z1"/>
    <w:rsid w:val="00BC2DC1"/>
    <w:rPr>
      <w:rFonts w:ascii="Courier New" w:hAnsi="Courier New" w:cs="Courier New"/>
    </w:rPr>
  </w:style>
  <w:style w:type="character" w:customStyle="1" w:styleId="WW8Num11z2">
    <w:name w:val="WW8Num11z2"/>
    <w:rsid w:val="00BC2DC1"/>
    <w:rPr>
      <w:rFonts w:ascii="Wingdings" w:hAnsi="Wingdings"/>
    </w:rPr>
  </w:style>
  <w:style w:type="character" w:customStyle="1" w:styleId="WW8Num13z0">
    <w:name w:val="WW8Num13z0"/>
    <w:rsid w:val="00BC2DC1"/>
  </w:style>
  <w:style w:type="character" w:customStyle="1" w:styleId="WW8Num13z1">
    <w:name w:val="WW8Num13z1"/>
    <w:rsid w:val="00BC2DC1"/>
    <w:rPr>
      <w:rFonts w:ascii="Courier New" w:hAnsi="Courier New" w:cs="Courier New"/>
    </w:rPr>
  </w:style>
  <w:style w:type="character" w:customStyle="1" w:styleId="WW8Num13z2">
    <w:name w:val="WW8Num13z2"/>
    <w:rsid w:val="00BC2DC1"/>
    <w:rPr>
      <w:rFonts w:ascii="Wingdings" w:hAnsi="Wingdings"/>
    </w:rPr>
  </w:style>
  <w:style w:type="character" w:customStyle="1" w:styleId="WW8Num13z3">
    <w:name w:val="WW8Num13z3"/>
    <w:rsid w:val="00BC2DC1"/>
    <w:rPr>
      <w:rFonts w:ascii="Symbol" w:hAnsi="Symbol"/>
    </w:rPr>
  </w:style>
  <w:style w:type="character" w:customStyle="1" w:styleId="WW8Num14z0">
    <w:name w:val="WW8Num14z0"/>
    <w:rsid w:val="00BC2DC1"/>
  </w:style>
  <w:style w:type="character" w:customStyle="1" w:styleId="WW8Num14z1">
    <w:name w:val="WW8Num14z1"/>
    <w:rsid w:val="00BC2DC1"/>
    <w:rPr>
      <w:rFonts w:ascii="Courier New" w:hAnsi="Courier New" w:cs="Courier New"/>
    </w:rPr>
  </w:style>
  <w:style w:type="character" w:customStyle="1" w:styleId="WW8Num14z2">
    <w:name w:val="WW8Num14z2"/>
    <w:rsid w:val="00BC2DC1"/>
    <w:rPr>
      <w:rFonts w:ascii="Wingdings" w:hAnsi="Wingdings" w:cs="Wingdings"/>
    </w:rPr>
  </w:style>
  <w:style w:type="character" w:customStyle="1" w:styleId="WW8Num14z3">
    <w:name w:val="WW8Num14z3"/>
    <w:rsid w:val="00BC2DC1"/>
    <w:rPr>
      <w:rFonts w:ascii="Symbol" w:hAnsi="Symbol" w:cs="Symbol"/>
    </w:rPr>
  </w:style>
  <w:style w:type="character" w:customStyle="1" w:styleId="WW8Num16z0">
    <w:name w:val="WW8Num16z0"/>
    <w:rsid w:val="00BC2DC1"/>
  </w:style>
  <w:style w:type="character" w:customStyle="1" w:styleId="WW8Num16z1">
    <w:name w:val="WW8Num16z1"/>
    <w:rsid w:val="00BC2DC1"/>
  </w:style>
  <w:style w:type="character" w:customStyle="1" w:styleId="WW8Num16z2">
    <w:name w:val="WW8Num16z2"/>
    <w:rsid w:val="00BC2DC1"/>
  </w:style>
  <w:style w:type="character" w:customStyle="1" w:styleId="WW8Num16z3">
    <w:name w:val="WW8Num16z3"/>
    <w:rsid w:val="00BC2DC1"/>
    <w:rPr>
      <w:rFonts w:ascii="Symbol" w:hAnsi="Symbol"/>
    </w:rPr>
  </w:style>
  <w:style w:type="character" w:customStyle="1" w:styleId="WW8Num17z0">
    <w:name w:val="WW8Num17z0"/>
    <w:rsid w:val="00BC2DC1"/>
    <w:rPr>
      <w:rFonts w:ascii="Times New Roman" w:eastAsia="Times New Roman" w:hAnsi="Times New Roman" w:cs="Times New Roman"/>
    </w:rPr>
  </w:style>
  <w:style w:type="character" w:customStyle="1" w:styleId="WW8Num17z1">
    <w:name w:val="WW8Num17z1"/>
    <w:rsid w:val="00BC2DC1"/>
    <w:rPr>
      <w:rFonts w:ascii="Courier New" w:hAnsi="Courier New" w:cs="Courier New"/>
    </w:rPr>
  </w:style>
  <w:style w:type="character" w:customStyle="1" w:styleId="WW8Num17z2">
    <w:name w:val="WW8Num17z2"/>
    <w:rsid w:val="00BC2DC1"/>
    <w:rPr>
      <w:rFonts w:ascii="Wingdings" w:hAnsi="Wingdings"/>
    </w:rPr>
  </w:style>
  <w:style w:type="character" w:customStyle="1" w:styleId="WW8Num17z3">
    <w:name w:val="WW8Num17z3"/>
    <w:rsid w:val="00BC2DC1"/>
    <w:rPr>
      <w:rFonts w:ascii="Symbol" w:hAnsi="Symbol"/>
    </w:rPr>
  </w:style>
  <w:style w:type="character" w:customStyle="1" w:styleId="WW8Num18z0">
    <w:name w:val="WW8Num18z0"/>
    <w:rsid w:val="00BC2DC1"/>
    <w:rPr>
      <w:rFonts w:ascii="Symbol" w:hAnsi="Symbol" w:cs="Symbol"/>
    </w:rPr>
  </w:style>
  <w:style w:type="character" w:customStyle="1" w:styleId="WW8Num20z0">
    <w:name w:val="WW8Num20z0"/>
    <w:rsid w:val="00BC2DC1"/>
    <w:rPr>
      <w:rFonts w:ascii="Times New Roman" w:hAnsi="Times New Roman" w:cs="Times New Roman"/>
    </w:rPr>
  </w:style>
  <w:style w:type="character" w:customStyle="1" w:styleId="WW8Num20z1">
    <w:name w:val="WW8Num20z1"/>
    <w:rsid w:val="00BC2DC1"/>
    <w:rPr>
      <w:rFonts w:ascii="Courier New" w:hAnsi="Courier New" w:cs="Courier New"/>
    </w:rPr>
  </w:style>
  <w:style w:type="character" w:customStyle="1" w:styleId="WW8Num20z2">
    <w:name w:val="WW8Num20z2"/>
    <w:rsid w:val="00BC2DC1"/>
    <w:rPr>
      <w:rFonts w:ascii="Wingdings" w:hAnsi="Wingdings" w:cs="Wingdings"/>
    </w:rPr>
  </w:style>
  <w:style w:type="character" w:customStyle="1" w:styleId="WW8Num20z3">
    <w:name w:val="WW8Num20z3"/>
    <w:rsid w:val="00BC2DC1"/>
    <w:rPr>
      <w:rFonts w:ascii="Symbol" w:hAnsi="Symbol" w:cs="Symbol"/>
    </w:rPr>
  </w:style>
  <w:style w:type="character" w:customStyle="1" w:styleId="WW8Num21z0">
    <w:name w:val="WW8Num21z0"/>
    <w:rsid w:val="00BC2DC1"/>
    <w:rPr>
      <w:rFonts w:ascii="Times New Roman" w:eastAsia="Times New Roman" w:hAnsi="Times New Roman" w:cs="Times New Roman"/>
    </w:rPr>
  </w:style>
  <w:style w:type="character" w:customStyle="1" w:styleId="WW8Num21z1">
    <w:name w:val="WW8Num21z1"/>
    <w:rsid w:val="00BC2DC1"/>
    <w:rPr>
      <w:rFonts w:ascii="Courier New" w:hAnsi="Courier New" w:cs="Courier New"/>
    </w:rPr>
  </w:style>
  <w:style w:type="character" w:customStyle="1" w:styleId="WW8Num21z2">
    <w:name w:val="WW8Num21z2"/>
    <w:rsid w:val="00BC2DC1"/>
    <w:rPr>
      <w:rFonts w:ascii="Wingdings" w:hAnsi="Wingdings"/>
    </w:rPr>
  </w:style>
  <w:style w:type="character" w:customStyle="1" w:styleId="WW8Num21z3">
    <w:name w:val="WW8Num21z3"/>
    <w:rsid w:val="00BC2DC1"/>
    <w:rPr>
      <w:rFonts w:ascii="Symbol" w:hAnsi="Symbol"/>
    </w:rPr>
  </w:style>
  <w:style w:type="character" w:customStyle="1" w:styleId="WW8Num23z0">
    <w:name w:val="WW8Num23z0"/>
    <w:rsid w:val="00BC2DC1"/>
    <w:rPr>
      <w:rFonts w:ascii="Times New Roman" w:hAnsi="Times New Roman" w:cs="Times New Roman"/>
    </w:rPr>
  </w:style>
  <w:style w:type="character" w:customStyle="1" w:styleId="WW8Num23z1">
    <w:name w:val="WW8Num23z1"/>
    <w:rsid w:val="00BC2DC1"/>
    <w:rPr>
      <w:rFonts w:ascii="Courier New" w:hAnsi="Courier New" w:cs="Courier New"/>
    </w:rPr>
  </w:style>
  <w:style w:type="character" w:customStyle="1" w:styleId="WW8Num23z2">
    <w:name w:val="WW8Num23z2"/>
    <w:rsid w:val="00BC2DC1"/>
    <w:rPr>
      <w:rFonts w:ascii="Wingdings" w:hAnsi="Wingdings" w:cs="Wingdings"/>
    </w:rPr>
  </w:style>
  <w:style w:type="character" w:customStyle="1" w:styleId="WW8Num23z3">
    <w:name w:val="WW8Num23z3"/>
    <w:rsid w:val="00BC2DC1"/>
    <w:rPr>
      <w:rFonts w:ascii="Symbol" w:hAnsi="Symbol" w:cs="Symbol"/>
    </w:rPr>
  </w:style>
  <w:style w:type="character" w:customStyle="1" w:styleId="WW8Num24z0">
    <w:name w:val="WW8Num24z0"/>
    <w:rsid w:val="00BC2DC1"/>
    <w:rPr>
      <w:rFonts w:ascii="Times New Roman" w:eastAsia="Times New Roman" w:hAnsi="Times New Roman" w:cs="Times New Roman"/>
    </w:rPr>
  </w:style>
  <w:style w:type="character" w:customStyle="1" w:styleId="WW8Num24z1">
    <w:name w:val="WW8Num24z1"/>
    <w:rsid w:val="00BC2DC1"/>
    <w:rPr>
      <w:rFonts w:ascii="Courier New" w:hAnsi="Courier New" w:cs="Courier New"/>
    </w:rPr>
  </w:style>
  <w:style w:type="character" w:customStyle="1" w:styleId="WW8Num24z2">
    <w:name w:val="WW8Num24z2"/>
    <w:rsid w:val="00BC2DC1"/>
    <w:rPr>
      <w:rFonts w:ascii="Wingdings" w:hAnsi="Wingdings"/>
    </w:rPr>
  </w:style>
  <w:style w:type="character" w:customStyle="1" w:styleId="WW8Num24z3">
    <w:name w:val="WW8Num24z3"/>
    <w:rsid w:val="00BC2DC1"/>
    <w:rPr>
      <w:rFonts w:ascii="Symbol" w:hAnsi="Symbol"/>
    </w:rPr>
  </w:style>
  <w:style w:type="character" w:customStyle="1" w:styleId="WW8Num26z0">
    <w:name w:val="WW8Num26z0"/>
    <w:rsid w:val="00BC2DC1"/>
    <w:rPr>
      <w:rFonts w:ascii="Symbol" w:hAnsi="Symbol" w:cs="Symbol"/>
    </w:rPr>
  </w:style>
  <w:style w:type="character" w:customStyle="1" w:styleId="WW8Num27z0">
    <w:name w:val="WW8Num27z0"/>
    <w:rsid w:val="00BC2DC1"/>
    <w:rPr>
      <w:rFonts w:ascii="Times New Roman" w:eastAsia="Calibri" w:hAnsi="Times New Roman" w:cs="Times New Roman"/>
    </w:rPr>
  </w:style>
  <w:style w:type="character" w:customStyle="1" w:styleId="WW8Num27z1">
    <w:name w:val="WW8Num27z1"/>
    <w:rsid w:val="00BC2DC1"/>
    <w:rPr>
      <w:rFonts w:ascii="Courier New" w:hAnsi="Courier New" w:cs="Courier New"/>
    </w:rPr>
  </w:style>
  <w:style w:type="character" w:customStyle="1" w:styleId="WW8Num27z2">
    <w:name w:val="WW8Num27z2"/>
    <w:rsid w:val="00BC2DC1"/>
    <w:rPr>
      <w:rFonts w:ascii="Wingdings" w:hAnsi="Wingdings"/>
    </w:rPr>
  </w:style>
  <w:style w:type="character" w:customStyle="1" w:styleId="WW8Num27z3">
    <w:name w:val="WW8Num27z3"/>
    <w:rsid w:val="00BC2DC1"/>
    <w:rPr>
      <w:rFonts w:ascii="Symbol" w:hAnsi="Symbol"/>
    </w:rPr>
  </w:style>
  <w:style w:type="character" w:customStyle="1" w:styleId="WW8Num28z0">
    <w:name w:val="WW8Num28z0"/>
    <w:rsid w:val="00BC2DC1"/>
    <w:rPr>
      <w:rFonts w:ascii="Times New Roman" w:eastAsia="Calibri" w:hAnsi="Times New Roman" w:cs="Times New Roman"/>
    </w:rPr>
  </w:style>
  <w:style w:type="character" w:customStyle="1" w:styleId="WW8Num28z1">
    <w:name w:val="WW8Num28z1"/>
    <w:rsid w:val="00BC2DC1"/>
    <w:rPr>
      <w:rFonts w:ascii="Courier New" w:hAnsi="Courier New" w:cs="Courier New"/>
    </w:rPr>
  </w:style>
  <w:style w:type="character" w:customStyle="1" w:styleId="WW8Num28z2">
    <w:name w:val="WW8Num28z2"/>
    <w:rsid w:val="00BC2DC1"/>
    <w:rPr>
      <w:rFonts w:ascii="Wingdings" w:hAnsi="Wingdings"/>
    </w:rPr>
  </w:style>
  <w:style w:type="character" w:customStyle="1" w:styleId="WW8Num28z3">
    <w:name w:val="WW8Num28z3"/>
    <w:rsid w:val="00BC2DC1"/>
    <w:rPr>
      <w:rFonts w:ascii="Symbol" w:hAnsi="Symbol"/>
    </w:rPr>
  </w:style>
  <w:style w:type="character" w:customStyle="1" w:styleId="WW8Num29z0">
    <w:name w:val="WW8Num29z0"/>
    <w:rsid w:val="00BC2DC1"/>
    <w:rPr>
      <w:rFonts w:ascii="Times New Roman" w:eastAsia="Times New Roman" w:hAnsi="Times New Roman"/>
    </w:rPr>
  </w:style>
  <w:style w:type="character" w:customStyle="1" w:styleId="WW8Num29z1">
    <w:name w:val="WW8Num29z1"/>
    <w:rsid w:val="00BC2DC1"/>
    <w:rPr>
      <w:rFonts w:ascii="Courier New" w:hAnsi="Courier New"/>
    </w:rPr>
  </w:style>
  <w:style w:type="character" w:customStyle="1" w:styleId="WW8Num29z2">
    <w:name w:val="WW8Num29z2"/>
    <w:rsid w:val="00BC2DC1"/>
    <w:rPr>
      <w:rFonts w:ascii="Wingdings" w:hAnsi="Wingdings"/>
    </w:rPr>
  </w:style>
  <w:style w:type="character" w:customStyle="1" w:styleId="WW8Num29z3">
    <w:name w:val="WW8Num29z3"/>
    <w:rsid w:val="00BC2DC1"/>
    <w:rPr>
      <w:rFonts w:ascii="Symbol" w:hAnsi="Symbol"/>
    </w:rPr>
  </w:style>
  <w:style w:type="character" w:customStyle="1" w:styleId="WW8Num32z0">
    <w:name w:val="WW8Num32z0"/>
    <w:rsid w:val="00BC2DC1"/>
    <w:rPr>
      <w:rFonts w:ascii="Times New Roman" w:eastAsia="Calibri" w:hAnsi="Times New Roman" w:cs="Times New Roman"/>
    </w:rPr>
  </w:style>
  <w:style w:type="character" w:customStyle="1" w:styleId="WW8Num32z1">
    <w:name w:val="WW8Num32z1"/>
    <w:rsid w:val="00BC2DC1"/>
    <w:rPr>
      <w:rFonts w:ascii="Courier New" w:hAnsi="Courier New" w:cs="Courier New"/>
    </w:rPr>
  </w:style>
  <w:style w:type="character" w:customStyle="1" w:styleId="WW8Num32z2">
    <w:name w:val="WW8Num32z2"/>
    <w:rsid w:val="00BC2DC1"/>
    <w:rPr>
      <w:rFonts w:ascii="Wingdings" w:hAnsi="Wingdings"/>
    </w:rPr>
  </w:style>
  <w:style w:type="character" w:customStyle="1" w:styleId="WW8Num32z3">
    <w:name w:val="WW8Num32z3"/>
    <w:rsid w:val="00BC2DC1"/>
    <w:rPr>
      <w:rFonts w:ascii="Symbol" w:hAnsi="Symbol"/>
    </w:rPr>
  </w:style>
  <w:style w:type="character" w:customStyle="1" w:styleId="WW8Num33z0">
    <w:name w:val="WW8Num33z0"/>
    <w:rsid w:val="00BC2DC1"/>
    <w:rPr>
      <w:rFonts w:ascii="Times New Roman" w:hAnsi="Times New Roman" w:cs="Times New Roman"/>
    </w:rPr>
  </w:style>
  <w:style w:type="character" w:customStyle="1" w:styleId="WW8Num33z1">
    <w:name w:val="WW8Num33z1"/>
    <w:rsid w:val="00BC2DC1"/>
    <w:rPr>
      <w:rFonts w:ascii="Courier New" w:hAnsi="Courier New" w:cs="Courier New"/>
    </w:rPr>
  </w:style>
  <w:style w:type="character" w:customStyle="1" w:styleId="WW8Num33z2">
    <w:name w:val="WW8Num33z2"/>
    <w:rsid w:val="00BC2DC1"/>
    <w:rPr>
      <w:rFonts w:ascii="Wingdings" w:hAnsi="Wingdings" w:cs="Wingdings"/>
    </w:rPr>
  </w:style>
  <w:style w:type="character" w:customStyle="1" w:styleId="WW8Num33z3">
    <w:name w:val="WW8Num33z3"/>
    <w:rsid w:val="00BC2DC1"/>
    <w:rPr>
      <w:rFonts w:ascii="Symbol" w:hAnsi="Symbol" w:cs="Symbol"/>
    </w:rPr>
  </w:style>
  <w:style w:type="character" w:customStyle="1" w:styleId="WW8Num34z0">
    <w:name w:val="WW8Num34z0"/>
    <w:rsid w:val="00BC2DC1"/>
    <w:rPr>
      <w:rFonts w:cs="Times New Roman"/>
    </w:rPr>
  </w:style>
  <w:style w:type="character" w:customStyle="1" w:styleId="WW8Num35z0">
    <w:name w:val="WW8Num35z0"/>
    <w:rsid w:val="00BC2DC1"/>
    <w:rPr>
      <w:rFonts w:cs="Times New Roman"/>
    </w:rPr>
  </w:style>
  <w:style w:type="character" w:customStyle="1" w:styleId="WW8Num36z0">
    <w:name w:val="WW8Num36z0"/>
    <w:rsid w:val="00BC2DC1"/>
    <w:rPr>
      <w:rFonts w:cs="Times New Roman"/>
    </w:rPr>
  </w:style>
  <w:style w:type="character" w:customStyle="1" w:styleId="WW8Num37z0">
    <w:name w:val="WW8Num37z0"/>
    <w:rsid w:val="00BC2DC1"/>
    <w:rPr>
      <w:rFonts w:ascii="Times New Roman" w:hAnsi="Times New Roman" w:cs="Times New Roman"/>
    </w:rPr>
  </w:style>
  <w:style w:type="character" w:customStyle="1" w:styleId="WW8Num37z1">
    <w:name w:val="WW8Num37z1"/>
    <w:rsid w:val="00BC2DC1"/>
    <w:rPr>
      <w:rFonts w:ascii="Courier New" w:hAnsi="Courier New" w:cs="Courier New"/>
    </w:rPr>
  </w:style>
  <w:style w:type="character" w:customStyle="1" w:styleId="WW8Num37z2">
    <w:name w:val="WW8Num37z2"/>
    <w:rsid w:val="00BC2DC1"/>
    <w:rPr>
      <w:rFonts w:ascii="Wingdings" w:hAnsi="Wingdings" w:cs="Wingdings"/>
    </w:rPr>
  </w:style>
  <w:style w:type="character" w:customStyle="1" w:styleId="WW8Num37z3">
    <w:name w:val="WW8Num37z3"/>
    <w:rsid w:val="00BC2DC1"/>
    <w:rPr>
      <w:rFonts w:ascii="Symbol" w:hAnsi="Symbol" w:cs="Symbol"/>
    </w:rPr>
  </w:style>
  <w:style w:type="character" w:customStyle="1" w:styleId="WW8Num38z0">
    <w:name w:val="WW8Num38z0"/>
    <w:rsid w:val="00BC2DC1"/>
    <w:rPr>
      <w:rFonts w:ascii="Times New Roman" w:hAnsi="Times New Roman" w:cs="Times New Roman"/>
    </w:rPr>
  </w:style>
  <w:style w:type="character" w:customStyle="1" w:styleId="WW8Num38z1">
    <w:name w:val="WW8Num38z1"/>
    <w:rsid w:val="00BC2DC1"/>
    <w:rPr>
      <w:rFonts w:ascii="Courier New" w:hAnsi="Courier New" w:cs="Courier New"/>
    </w:rPr>
  </w:style>
  <w:style w:type="character" w:customStyle="1" w:styleId="WW8Num38z2">
    <w:name w:val="WW8Num38z2"/>
    <w:rsid w:val="00BC2DC1"/>
    <w:rPr>
      <w:rFonts w:ascii="Wingdings" w:hAnsi="Wingdings" w:cs="Wingdings"/>
    </w:rPr>
  </w:style>
  <w:style w:type="character" w:customStyle="1" w:styleId="WW8Num38z3">
    <w:name w:val="WW8Num38z3"/>
    <w:rsid w:val="00BC2DC1"/>
    <w:rPr>
      <w:rFonts w:ascii="Symbol" w:hAnsi="Symbol" w:cs="Symbol"/>
    </w:rPr>
  </w:style>
  <w:style w:type="character" w:customStyle="1" w:styleId="WW8Num39z0">
    <w:name w:val="WW8Num39z0"/>
    <w:rsid w:val="00BC2DC1"/>
    <w:rPr>
      <w:rFonts w:ascii="Times New Roman" w:eastAsia="Calibri" w:hAnsi="Times New Roman" w:cs="Times New Roman"/>
    </w:rPr>
  </w:style>
  <w:style w:type="character" w:customStyle="1" w:styleId="WW8Num39z1">
    <w:name w:val="WW8Num39z1"/>
    <w:rsid w:val="00BC2DC1"/>
    <w:rPr>
      <w:rFonts w:ascii="Courier New" w:hAnsi="Courier New" w:cs="Courier New"/>
    </w:rPr>
  </w:style>
  <w:style w:type="character" w:customStyle="1" w:styleId="WW8Num39z2">
    <w:name w:val="WW8Num39z2"/>
    <w:rsid w:val="00BC2DC1"/>
    <w:rPr>
      <w:rFonts w:ascii="Wingdings" w:hAnsi="Wingdings"/>
    </w:rPr>
  </w:style>
  <w:style w:type="character" w:customStyle="1" w:styleId="WW8Num39z3">
    <w:name w:val="WW8Num39z3"/>
    <w:rsid w:val="00BC2DC1"/>
    <w:rPr>
      <w:rFonts w:ascii="Symbol" w:hAnsi="Symbol"/>
    </w:rPr>
  </w:style>
  <w:style w:type="character" w:customStyle="1" w:styleId="WW8Num40z0">
    <w:name w:val="WW8Num40z0"/>
    <w:rsid w:val="00BC2DC1"/>
    <w:rPr>
      <w:rFonts w:ascii="Times New Roman" w:hAnsi="Times New Roman" w:cs="Times New Roman"/>
    </w:rPr>
  </w:style>
  <w:style w:type="character" w:customStyle="1" w:styleId="WW8Num40z1">
    <w:name w:val="WW8Num40z1"/>
    <w:rsid w:val="00BC2DC1"/>
    <w:rPr>
      <w:rFonts w:ascii="Courier New" w:hAnsi="Courier New" w:cs="Courier New"/>
    </w:rPr>
  </w:style>
  <w:style w:type="character" w:customStyle="1" w:styleId="WW8Num40z2">
    <w:name w:val="WW8Num40z2"/>
    <w:rsid w:val="00BC2DC1"/>
    <w:rPr>
      <w:rFonts w:ascii="Wingdings" w:hAnsi="Wingdings" w:cs="Wingdings"/>
    </w:rPr>
  </w:style>
  <w:style w:type="character" w:customStyle="1" w:styleId="WW8Num40z3">
    <w:name w:val="WW8Num40z3"/>
    <w:rsid w:val="00BC2DC1"/>
    <w:rPr>
      <w:rFonts w:ascii="Symbol" w:hAnsi="Symbol" w:cs="Symbol"/>
    </w:rPr>
  </w:style>
  <w:style w:type="character" w:customStyle="1" w:styleId="WW8Num41z0">
    <w:name w:val="WW8Num41z0"/>
    <w:rsid w:val="00BC2DC1"/>
    <w:rPr>
      <w:rFonts w:cs="Times New Roman"/>
    </w:rPr>
  </w:style>
  <w:style w:type="character" w:customStyle="1" w:styleId="WW8Num41z1">
    <w:name w:val="WW8Num41z1"/>
    <w:rsid w:val="00BC2DC1"/>
    <w:rPr>
      <w:rFonts w:ascii="Courier New" w:hAnsi="Courier New"/>
    </w:rPr>
  </w:style>
  <w:style w:type="character" w:customStyle="1" w:styleId="WW8Num41z2">
    <w:name w:val="WW8Num41z2"/>
    <w:rsid w:val="00BC2DC1"/>
    <w:rPr>
      <w:rFonts w:ascii="Wingdings" w:hAnsi="Wingdings"/>
    </w:rPr>
  </w:style>
  <w:style w:type="character" w:customStyle="1" w:styleId="WW8Num41z3">
    <w:name w:val="WW8Num41z3"/>
    <w:rsid w:val="00BC2DC1"/>
    <w:rPr>
      <w:rFonts w:ascii="Symbol" w:hAnsi="Symbol"/>
    </w:rPr>
  </w:style>
  <w:style w:type="character" w:customStyle="1" w:styleId="WW8Num42z0">
    <w:name w:val="WW8Num42z0"/>
    <w:rsid w:val="00BC2DC1"/>
    <w:rPr>
      <w:rFonts w:ascii="Symbol" w:hAnsi="Symbol"/>
    </w:rPr>
  </w:style>
  <w:style w:type="character" w:customStyle="1" w:styleId="WW8Num42z1">
    <w:name w:val="WW8Num42z1"/>
    <w:rsid w:val="00BC2DC1"/>
    <w:rPr>
      <w:rFonts w:ascii="Courier New" w:hAnsi="Courier New" w:cs="Courier New"/>
    </w:rPr>
  </w:style>
  <w:style w:type="character" w:customStyle="1" w:styleId="WW8Num42z2">
    <w:name w:val="WW8Num42z2"/>
    <w:rsid w:val="00BC2DC1"/>
    <w:rPr>
      <w:rFonts w:ascii="Wingdings" w:hAnsi="Wingdings"/>
    </w:rPr>
  </w:style>
  <w:style w:type="character" w:customStyle="1" w:styleId="Bekezdsalapbettpusa1">
    <w:name w:val="Bekezdés alapbetűtípusa1"/>
    <w:rsid w:val="00BC2DC1"/>
  </w:style>
  <w:style w:type="character" w:customStyle="1" w:styleId="Heading4Char">
    <w:name w:val="Heading 4 Char"/>
    <w:rsid w:val="00BC2DC1"/>
    <w:rPr>
      <w:rFonts w:ascii="Times New Roman" w:eastAsia="Calibri" w:hAnsi="Times New Roman" w:cs="Times New Roman"/>
      <w:b/>
      <w:sz w:val="24"/>
      <w:szCs w:val="24"/>
    </w:rPr>
  </w:style>
  <w:style w:type="character" w:customStyle="1" w:styleId="iskolakChar">
    <w:name w:val="iskolak Char"/>
    <w:rsid w:val="00BC2DC1"/>
    <w:rPr>
      <w:rFonts w:ascii="Times New Roman" w:eastAsia="Calibri" w:hAnsi="Times New Roman" w:cs="Times New Roman"/>
      <w:b/>
      <w:sz w:val="28"/>
      <w:szCs w:val="24"/>
    </w:rPr>
  </w:style>
  <w:style w:type="character" w:customStyle="1" w:styleId="NormalWebChar">
    <w:name w:val="Normal (Web) Char"/>
    <w:rsid w:val="00BC2DC1"/>
    <w:rPr>
      <w:rFonts w:ascii="Times New Roman" w:eastAsia="Times New Roman" w:hAnsi="Times New Roman"/>
      <w:sz w:val="24"/>
      <w:szCs w:val="24"/>
    </w:rPr>
  </w:style>
  <w:style w:type="character" w:customStyle="1" w:styleId="CommentReference">
    <w:name w:val="Comment Reference"/>
    <w:rsid w:val="00BC2DC1"/>
    <w:rPr>
      <w:sz w:val="16"/>
      <w:szCs w:val="16"/>
    </w:rPr>
  </w:style>
  <w:style w:type="character" w:customStyle="1" w:styleId="Heading2Char1">
    <w:name w:val="Heading 2 Char1"/>
    <w:rsid w:val="00BC2DC1"/>
  </w:style>
  <w:style w:type="character" w:customStyle="1" w:styleId="Heading3Char1">
    <w:name w:val="Heading 3 Char1"/>
    <w:rsid w:val="00BC2DC1"/>
  </w:style>
  <w:style w:type="character" w:customStyle="1" w:styleId="Heading4Char1">
    <w:name w:val="Heading 4 Char1"/>
    <w:rsid w:val="00BC2DC1"/>
  </w:style>
  <w:style w:type="character" w:customStyle="1" w:styleId="Heading5Char1">
    <w:name w:val="Heading 5 Char1"/>
    <w:rsid w:val="00BC2DC1"/>
  </w:style>
  <w:style w:type="character" w:customStyle="1" w:styleId="Heading7Char1">
    <w:name w:val="Heading 7 Char1"/>
    <w:rsid w:val="00BC2DC1"/>
  </w:style>
  <w:style w:type="character" w:customStyle="1" w:styleId="WW8Num9z0">
    <w:name w:val="WW8Num9z0"/>
    <w:rsid w:val="00BC2DC1"/>
  </w:style>
  <w:style w:type="character" w:customStyle="1" w:styleId="WW8Num9z1">
    <w:name w:val="WW8Num9z1"/>
    <w:rsid w:val="00BC2DC1"/>
  </w:style>
  <w:style w:type="character" w:customStyle="1" w:styleId="WW8Num9z2">
    <w:name w:val="WW8Num9z2"/>
    <w:rsid w:val="00BC2DC1"/>
  </w:style>
  <w:style w:type="character" w:customStyle="1" w:styleId="WW8Num9z3">
    <w:name w:val="WW8Num9z3"/>
    <w:rsid w:val="00BC2DC1"/>
  </w:style>
  <w:style w:type="character" w:customStyle="1" w:styleId="WW8Num12z0">
    <w:name w:val="WW8Num12z0"/>
    <w:rsid w:val="00BC2DC1"/>
  </w:style>
  <w:style w:type="character" w:customStyle="1" w:styleId="WW8Num15z0">
    <w:name w:val="WW8Num15z0"/>
    <w:rsid w:val="00BC2DC1"/>
  </w:style>
  <w:style w:type="character" w:customStyle="1" w:styleId="WW8Num15z1">
    <w:name w:val="WW8Num15z1"/>
    <w:rsid w:val="00BC2DC1"/>
  </w:style>
  <w:style w:type="character" w:customStyle="1" w:styleId="WW8Num15z2">
    <w:name w:val="WW8Num15z2"/>
    <w:rsid w:val="00BC2DC1"/>
  </w:style>
  <w:style w:type="character" w:customStyle="1" w:styleId="WW8Num15z3">
    <w:name w:val="WW8Num15z3"/>
    <w:rsid w:val="00BC2DC1"/>
  </w:style>
  <w:style w:type="character" w:customStyle="1" w:styleId="DefaultParagraphFont1">
    <w:name w:val="Default Paragraph Font1"/>
    <w:rsid w:val="00BC2DC1"/>
  </w:style>
  <w:style w:type="character" w:customStyle="1" w:styleId="BodyTextChar1">
    <w:name w:val="Body Text Char1"/>
    <w:rsid w:val="00BC2DC1"/>
  </w:style>
  <w:style w:type="character" w:customStyle="1" w:styleId="FooterChar1">
    <w:name w:val="Footer Char1"/>
    <w:rsid w:val="00BC2DC1"/>
  </w:style>
  <w:style w:type="character" w:customStyle="1" w:styleId="ListLabel1">
    <w:name w:val="ListLabel 1"/>
    <w:rsid w:val="00BC2DC1"/>
    <w:rPr>
      <w:rFonts w:cs="Times New Roman"/>
    </w:rPr>
  </w:style>
  <w:style w:type="character" w:customStyle="1" w:styleId="ListLabel2">
    <w:name w:val="ListLabel 2"/>
    <w:rsid w:val="00BC2DC1"/>
    <w:rPr>
      <w:rFonts w:eastAsia="Times New Roman" w:cs="Times New Roman"/>
    </w:rPr>
  </w:style>
  <w:style w:type="character" w:customStyle="1" w:styleId="ListLabel3">
    <w:name w:val="ListLabel 3"/>
    <w:rsid w:val="00BC2DC1"/>
    <w:rPr>
      <w:rFonts w:cs="Courier New"/>
    </w:rPr>
  </w:style>
  <w:style w:type="character" w:customStyle="1" w:styleId="NincstrkzChar">
    <w:name w:val="Nincs térköz Char"/>
    <w:rsid w:val="00BC2DC1"/>
    <w:rPr>
      <w:rFonts w:ascii="Arial" w:eastAsia="Calibri" w:hAnsi="Arial" w:cs="Calibri"/>
      <w:sz w:val="24"/>
    </w:rPr>
  </w:style>
  <w:style w:type="character" w:customStyle="1" w:styleId="ListLabel4">
    <w:name w:val="ListLabel 4"/>
    <w:rsid w:val="00BC2DC1"/>
    <w:rPr>
      <w:rFonts w:cs="Times New Roman"/>
    </w:rPr>
  </w:style>
  <w:style w:type="character" w:customStyle="1" w:styleId="ListLabel5">
    <w:name w:val="ListLabel 5"/>
    <w:rsid w:val="00BC2DC1"/>
    <w:rPr>
      <w:rFonts w:cs="Courier New"/>
    </w:rPr>
  </w:style>
  <w:style w:type="character" w:customStyle="1" w:styleId="ListLabel6">
    <w:name w:val="ListLabel 6"/>
    <w:rsid w:val="00BC2DC1"/>
    <w:rPr>
      <w:rFonts w:cs="Wingdings"/>
    </w:rPr>
  </w:style>
  <w:style w:type="character" w:customStyle="1" w:styleId="ListLabel7">
    <w:name w:val="ListLabel 7"/>
    <w:rsid w:val="00BC2DC1"/>
    <w:rPr>
      <w:rFonts w:cs="Symbol"/>
    </w:rPr>
  </w:style>
  <w:style w:type="character" w:customStyle="1" w:styleId="ListLabel8">
    <w:name w:val="ListLabel 8"/>
    <w:rsid w:val="00BC2DC1"/>
    <w:rPr>
      <w:rFonts w:eastAsia="Times New Roman" w:cs="Times New Roman"/>
    </w:rPr>
  </w:style>
  <w:style w:type="character" w:customStyle="1" w:styleId="ListLabel9">
    <w:name w:val="ListLabel 9"/>
    <w:rsid w:val="00BC2DC1"/>
    <w:rPr>
      <w:rFonts w:eastAsia="Calibri" w:cs="Times New Roman"/>
    </w:rPr>
  </w:style>
  <w:style w:type="character" w:customStyle="1" w:styleId="ListLabel10">
    <w:name w:val="ListLabel 10"/>
    <w:rsid w:val="00BC2DC1"/>
    <w:rPr>
      <w:rFonts w:cs="Times New Roman"/>
    </w:rPr>
  </w:style>
  <w:style w:type="character" w:customStyle="1" w:styleId="ListLabel11">
    <w:name w:val="ListLabel 11"/>
    <w:rsid w:val="00BC2DC1"/>
    <w:rPr>
      <w:rFonts w:cs="Courier New"/>
    </w:rPr>
  </w:style>
  <w:style w:type="character" w:customStyle="1" w:styleId="ListLabel12">
    <w:name w:val="ListLabel 12"/>
    <w:rsid w:val="00BC2DC1"/>
    <w:rPr>
      <w:rFonts w:cs="Wingdings"/>
    </w:rPr>
  </w:style>
  <w:style w:type="character" w:customStyle="1" w:styleId="ListLabel13">
    <w:name w:val="ListLabel 13"/>
    <w:rsid w:val="00BC2DC1"/>
    <w:rPr>
      <w:rFonts w:cs="Symbol"/>
    </w:rPr>
  </w:style>
  <w:style w:type="character" w:customStyle="1" w:styleId="NoSpacingChar">
    <w:name w:val="No Spacing Char"/>
    <w:rsid w:val="00BC2DC1"/>
    <w:rPr>
      <w:rFonts w:ascii="Arial" w:hAnsi="Arial"/>
      <w:sz w:val="24"/>
      <w:szCs w:val="22"/>
      <w:lang w:eastAsia="ar-SA" w:bidi="ar-SA"/>
    </w:rPr>
  </w:style>
  <w:style w:type="character" w:customStyle="1" w:styleId="BodyTextChar2">
    <w:name w:val="Body Text Char2"/>
    <w:rsid w:val="00BC2DC1"/>
    <w:rPr>
      <w:rFonts w:ascii="Times New Roman" w:eastAsia="Times New Roman" w:hAnsi="Times New Roman"/>
      <w:sz w:val="24"/>
      <w:szCs w:val="24"/>
    </w:rPr>
  </w:style>
  <w:style w:type="character" w:customStyle="1" w:styleId="BalloonTextChar1">
    <w:name w:val="Balloon Text Char1"/>
    <w:rsid w:val="00BC2DC1"/>
    <w:rPr>
      <w:rFonts w:ascii="Tahoma" w:eastAsia="Times New Roman" w:hAnsi="Tahoma" w:cs="Tahoma"/>
      <w:sz w:val="16"/>
      <w:szCs w:val="16"/>
    </w:rPr>
  </w:style>
  <w:style w:type="paragraph" w:customStyle="1" w:styleId="Heading">
    <w:name w:val="Heading"/>
    <w:basedOn w:val="Norml"/>
    <w:next w:val="Szvegtrzs"/>
    <w:rsid w:val="00BC2DC1"/>
    <w:pPr>
      <w:keepNext/>
      <w:tabs>
        <w:tab w:val="left" w:pos="709"/>
      </w:tabs>
      <w:suppressAutoHyphens/>
      <w:spacing w:before="240" w:after="120"/>
    </w:pPr>
    <w:rPr>
      <w:rFonts w:ascii="Arial" w:eastAsia="DejaVu Sans" w:hAnsi="Arial" w:cs="Lohit Hindi"/>
      <w:sz w:val="28"/>
      <w:szCs w:val="28"/>
      <w:lang w:eastAsia="ar-SA"/>
    </w:rPr>
  </w:style>
  <w:style w:type="paragraph" w:styleId="Lista">
    <w:name w:val="List"/>
    <w:basedOn w:val="Szvegtrzs"/>
    <w:rsid w:val="00BC2DC1"/>
    <w:pPr>
      <w:widowControl/>
      <w:tabs>
        <w:tab w:val="left" w:pos="709"/>
      </w:tabs>
      <w:suppressAutoHyphens/>
      <w:spacing w:after="200" w:line="276" w:lineRule="auto"/>
    </w:pPr>
    <w:rPr>
      <w:rFonts w:cs="Lohit Hindi"/>
      <w:lang w:val="hu-HU" w:eastAsia="ar-SA"/>
    </w:rPr>
  </w:style>
  <w:style w:type="paragraph" w:customStyle="1" w:styleId="Kpalrs1">
    <w:name w:val="Képaláírás1"/>
    <w:basedOn w:val="Norml"/>
    <w:rsid w:val="00BC2DC1"/>
    <w:pPr>
      <w:suppressLineNumbers/>
      <w:tabs>
        <w:tab w:val="left" w:pos="709"/>
      </w:tabs>
      <w:suppressAutoHyphens/>
      <w:spacing w:before="120" w:after="120"/>
    </w:pPr>
    <w:rPr>
      <w:rFonts w:ascii="Times New Roman" w:eastAsia="Times New Roman" w:hAnsi="Times New Roman" w:cs="Lohit Hindi"/>
      <w:i/>
      <w:iCs/>
      <w:sz w:val="24"/>
      <w:szCs w:val="24"/>
      <w:lang w:eastAsia="ar-SA"/>
    </w:rPr>
  </w:style>
  <w:style w:type="paragraph" w:customStyle="1" w:styleId="Index">
    <w:name w:val="Index"/>
    <w:basedOn w:val="Norml"/>
    <w:rsid w:val="00BC2DC1"/>
    <w:pPr>
      <w:suppressLineNumbers/>
      <w:tabs>
        <w:tab w:val="left" w:pos="709"/>
      </w:tabs>
      <w:suppressAutoHyphens/>
    </w:pPr>
    <w:rPr>
      <w:rFonts w:ascii="Times New Roman" w:eastAsia="Times New Roman" w:hAnsi="Times New Roman" w:cs="Lohit Hindi"/>
      <w:sz w:val="24"/>
      <w:szCs w:val="24"/>
      <w:lang w:eastAsia="ar-SA"/>
    </w:rPr>
  </w:style>
  <w:style w:type="paragraph" w:customStyle="1" w:styleId="iskolak">
    <w:name w:val="iskolak"/>
    <w:basedOn w:val="Norml"/>
    <w:rsid w:val="00BC2DC1"/>
    <w:pPr>
      <w:suppressAutoHyphens/>
      <w:spacing w:after="0" w:line="240" w:lineRule="auto"/>
      <w:jc w:val="center"/>
    </w:pPr>
    <w:rPr>
      <w:rFonts w:ascii="Times New Roman" w:eastAsia="Calibri" w:hAnsi="Times New Roman" w:cs="Calibri"/>
      <w:b/>
      <w:sz w:val="28"/>
      <w:szCs w:val="24"/>
      <w:lang w:val="x-none" w:eastAsia="ar-SA"/>
    </w:rPr>
  </w:style>
  <w:style w:type="paragraph" w:customStyle="1" w:styleId="Listaszerbekezds5">
    <w:name w:val="Listaszerű bekezdés5"/>
    <w:basedOn w:val="Norml"/>
    <w:rsid w:val="00BC2DC1"/>
    <w:pPr>
      <w:suppressAutoHyphens/>
      <w:ind w:left="720"/>
    </w:pPr>
    <w:rPr>
      <w:rFonts w:ascii="Times New Roman" w:eastAsia="Calibri" w:hAnsi="Times New Roman" w:cs="Calibri"/>
      <w:sz w:val="24"/>
      <w:szCs w:val="24"/>
      <w:lang w:eastAsia="ar-SA"/>
    </w:rPr>
  </w:style>
  <w:style w:type="paragraph" w:customStyle="1" w:styleId="NormlWeb1">
    <w:name w:val="Normál (Web)1"/>
    <w:basedOn w:val="Norml"/>
    <w:rsid w:val="00BC2DC1"/>
    <w:pPr>
      <w:suppressAutoHyphens/>
      <w:spacing w:before="280" w:after="280" w:line="240" w:lineRule="auto"/>
    </w:pPr>
    <w:rPr>
      <w:rFonts w:ascii="Times New Roman" w:eastAsia="Times New Roman" w:hAnsi="Times New Roman" w:cs="Calibri"/>
      <w:sz w:val="24"/>
      <w:szCs w:val="24"/>
      <w:lang w:val="x-none" w:eastAsia="ar-SA"/>
    </w:rPr>
  </w:style>
  <w:style w:type="paragraph" w:customStyle="1" w:styleId="Buborkszveg1">
    <w:name w:val="Buborékszöveg1"/>
    <w:basedOn w:val="Norml"/>
    <w:rsid w:val="00BC2DC1"/>
    <w:pPr>
      <w:suppressAutoHyphens/>
      <w:spacing w:after="0" w:line="240" w:lineRule="auto"/>
    </w:pPr>
    <w:rPr>
      <w:rFonts w:ascii="Tahoma" w:eastAsia="Times New Roman" w:hAnsi="Tahoma" w:cs="Tahoma"/>
      <w:sz w:val="16"/>
      <w:szCs w:val="16"/>
      <w:lang w:eastAsia="ar-SA"/>
    </w:rPr>
  </w:style>
  <w:style w:type="paragraph" w:customStyle="1" w:styleId="CommentText">
    <w:name w:val="Comment Text"/>
    <w:basedOn w:val="Norml"/>
    <w:rsid w:val="00BC2DC1"/>
    <w:pPr>
      <w:suppressAutoHyphens/>
      <w:spacing w:after="0" w:line="240" w:lineRule="auto"/>
    </w:pPr>
    <w:rPr>
      <w:rFonts w:ascii="Times New Roman" w:eastAsia="Times New Roman" w:hAnsi="Times New Roman" w:cs="Calibri"/>
      <w:sz w:val="20"/>
      <w:szCs w:val="20"/>
      <w:lang w:eastAsia="ar-SA"/>
    </w:rPr>
  </w:style>
  <w:style w:type="paragraph" w:customStyle="1" w:styleId="CommentSubject">
    <w:name w:val="Comment Subject"/>
    <w:basedOn w:val="CommentText"/>
    <w:next w:val="CommentText"/>
    <w:rsid w:val="00BC2DC1"/>
    <w:rPr>
      <w:b/>
      <w:bCs/>
    </w:rPr>
  </w:style>
  <w:style w:type="paragraph" w:customStyle="1" w:styleId="Caption1">
    <w:name w:val="Caption1"/>
    <w:basedOn w:val="Norml"/>
    <w:rsid w:val="00BC2DC1"/>
    <w:pPr>
      <w:tabs>
        <w:tab w:val="left" w:pos="709"/>
      </w:tabs>
      <w:suppressAutoHyphens/>
    </w:pPr>
    <w:rPr>
      <w:rFonts w:ascii="Times New Roman" w:eastAsia="Times New Roman" w:hAnsi="Times New Roman" w:cs="Calibri"/>
      <w:sz w:val="24"/>
      <w:szCs w:val="24"/>
      <w:lang w:eastAsia="ar-SA"/>
    </w:rPr>
  </w:style>
  <w:style w:type="paragraph" w:customStyle="1" w:styleId="ListParagraph1">
    <w:name w:val="List Paragraph1"/>
    <w:basedOn w:val="Norml"/>
    <w:rsid w:val="00BC2DC1"/>
    <w:pPr>
      <w:tabs>
        <w:tab w:val="left" w:pos="709"/>
      </w:tabs>
      <w:suppressAutoHyphens/>
    </w:pPr>
    <w:rPr>
      <w:rFonts w:ascii="Times New Roman" w:eastAsia="Times New Roman" w:hAnsi="Times New Roman" w:cs="Calibri"/>
      <w:sz w:val="24"/>
      <w:szCs w:val="24"/>
      <w:lang w:eastAsia="ar-SA"/>
    </w:rPr>
  </w:style>
  <w:style w:type="paragraph" w:customStyle="1" w:styleId="NormalWeb1">
    <w:name w:val="Normal (Web)1"/>
    <w:basedOn w:val="Norml"/>
    <w:rsid w:val="00BC2DC1"/>
    <w:pPr>
      <w:tabs>
        <w:tab w:val="left" w:pos="709"/>
      </w:tabs>
      <w:suppressAutoHyphens/>
    </w:pPr>
    <w:rPr>
      <w:rFonts w:ascii="Times New Roman" w:eastAsia="Times New Roman" w:hAnsi="Times New Roman" w:cs="Calibri"/>
      <w:sz w:val="24"/>
      <w:szCs w:val="24"/>
      <w:lang w:eastAsia="ar-SA"/>
    </w:rPr>
  </w:style>
  <w:style w:type="paragraph" w:customStyle="1" w:styleId="WW-Default">
    <w:name w:val="WW-Default"/>
    <w:rsid w:val="00BC2DC1"/>
    <w:pPr>
      <w:widowControl w:val="0"/>
      <w:tabs>
        <w:tab w:val="left" w:pos="709"/>
      </w:tabs>
      <w:suppressAutoHyphens/>
    </w:pPr>
    <w:rPr>
      <w:rFonts w:ascii="Calibri" w:eastAsia="DejaVu Sans" w:hAnsi="Calibri" w:cs="Calibri"/>
      <w:lang w:eastAsia="ar-SA"/>
    </w:rPr>
  </w:style>
  <w:style w:type="paragraph" w:customStyle="1" w:styleId="SzvegtrzsBelsszveg">
    <w:name w:val="Szövegtörzs.Belső szöveg"/>
    <w:basedOn w:val="Norml"/>
    <w:rsid w:val="00BC2DC1"/>
    <w:pPr>
      <w:tabs>
        <w:tab w:val="left" w:pos="709"/>
      </w:tabs>
      <w:suppressAutoHyphens/>
    </w:pPr>
    <w:rPr>
      <w:rFonts w:ascii="Times New Roman" w:eastAsia="Times New Roman" w:hAnsi="Times New Roman" w:cs="Calibri"/>
      <w:sz w:val="24"/>
      <w:szCs w:val="24"/>
      <w:lang w:eastAsia="ar-SA"/>
    </w:rPr>
  </w:style>
  <w:style w:type="paragraph" w:customStyle="1" w:styleId="R2">
    <w:name w:val="R2"/>
    <w:basedOn w:val="Norml"/>
    <w:rsid w:val="00BC2DC1"/>
    <w:pPr>
      <w:tabs>
        <w:tab w:val="left" w:pos="709"/>
      </w:tabs>
      <w:suppressAutoHyphens/>
    </w:pPr>
    <w:rPr>
      <w:rFonts w:ascii="Times New Roman" w:eastAsia="Times New Roman" w:hAnsi="Times New Roman" w:cs="Calibri"/>
      <w:sz w:val="24"/>
      <w:szCs w:val="24"/>
      <w:lang w:eastAsia="ar-SA"/>
    </w:rPr>
  </w:style>
  <w:style w:type="paragraph" w:customStyle="1" w:styleId="BalloonText1">
    <w:name w:val="Balloon Text1"/>
    <w:basedOn w:val="Norml"/>
    <w:rsid w:val="00BC2DC1"/>
    <w:pPr>
      <w:tabs>
        <w:tab w:val="left" w:pos="709"/>
      </w:tabs>
      <w:suppressAutoHyphens/>
    </w:pPr>
    <w:rPr>
      <w:rFonts w:ascii="Times New Roman" w:eastAsia="Times New Roman" w:hAnsi="Times New Roman" w:cs="Calibri"/>
      <w:sz w:val="24"/>
      <w:szCs w:val="24"/>
      <w:lang w:eastAsia="ar-SA"/>
    </w:rPr>
  </w:style>
  <w:style w:type="paragraph" w:customStyle="1" w:styleId="CommentText1">
    <w:name w:val="Comment Text1"/>
    <w:basedOn w:val="Norml"/>
    <w:rsid w:val="00BC2DC1"/>
    <w:pPr>
      <w:tabs>
        <w:tab w:val="left" w:pos="709"/>
      </w:tabs>
      <w:suppressAutoHyphens/>
    </w:pPr>
    <w:rPr>
      <w:rFonts w:ascii="Times New Roman" w:eastAsia="Times New Roman" w:hAnsi="Times New Roman" w:cs="Calibri"/>
      <w:sz w:val="24"/>
      <w:szCs w:val="24"/>
      <w:lang w:eastAsia="ar-SA"/>
    </w:rPr>
  </w:style>
  <w:style w:type="paragraph" w:customStyle="1" w:styleId="CommentSubject1">
    <w:name w:val="Comment Subject1"/>
    <w:basedOn w:val="CommentText1"/>
    <w:rsid w:val="00BC2DC1"/>
  </w:style>
  <w:style w:type="paragraph" w:customStyle="1" w:styleId="P1">
    <w:name w:val="P1"/>
    <w:basedOn w:val="Norml"/>
    <w:rsid w:val="00BC2DC1"/>
    <w:pPr>
      <w:tabs>
        <w:tab w:val="left" w:pos="709"/>
      </w:tabs>
      <w:suppressAutoHyphens/>
    </w:pPr>
    <w:rPr>
      <w:rFonts w:ascii="Times New Roman" w:eastAsia="Times New Roman" w:hAnsi="Times New Roman" w:cs="Calibri"/>
      <w:sz w:val="24"/>
      <w:szCs w:val="24"/>
      <w:lang w:eastAsia="ar-SA"/>
    </w:rPr>
  </w:style>
  <w:style w:type="paragraph" w:customStyle="1" w:styleId="R1">
    <w:name w:val="R1"/>
    <w:basedOn w:val="P1"/>
    <w:rsid w:val="00BC2DC1"/>
  </w:style>
  <w:style w:type="paragraph" w:customStyle="1" w:styleId="TableContents">
    <w:name w:val="Table Contents"/>
    <w:basedOn w:val="Norml"/>
    <w:rsid w:val="00BC2DC1"/>
    <w:pPr>
      <w:suppressLineNumbers/>
      <w:tabs>
        <w:tab w:val="left" w:pos="709"/>
      </w:tabs>
      <w:suppressAutoHyphens/>
    </w:pPr>
    <w:rPr>
      <w:rFonts w:ascii="Times New Roman" w:eastAsia="Times New Roman" w:hAnsi="Times New Roman" w:cs="Calibri"/>
      <w:sz w:val="24"/>
      <w:szCs w:val="24"/>
      <w:lang w:eastAsia="ar-SA"/>
    </w:rPr>
  </w:style>
  <w:style w:type="paragraph" w:customStyle="1" w:styleId="TableHeading">
    <w:name w:val="Table Heading"/>
    <w:basedOn w:val="TableContents"/>
    <w:rsid w:val="00BC2DC1"/>
    <w:pPr>
      <w:jc w:val="center"/>
    </w:pPr>
    <w:rPr>
      <w:b/>
      <w:bCs/>
    </w:rPr>
  </w:style>
  <w:style w:type="paragraph" w:customStyle="1" w:styleId="Nincstrkz3">
    <w:name w:val="Nincs térköz3"/>
    <w:rsid w:val="00BC2DC1"/>
    <w:pPr>
      <w:tabs>
        <w:tab w:val="left" w:pos="709"/>
      </w:tabs>
      <w:suppressAutoHyphens/>
    </w:pPr>
    <w:rPr>
      <w:rFonts w:ascii="Arial" w:eastAsia="Calibri" w:hAnsi="Arial" w:cs="Calibri"/>
      <w:sz w:val="24"/>
      <w:lang w:val="en-US" w:eastAsia="ar-SA"/>
    </w:rPr>
  </w:style>
  <w:style w:type="paragraph" w:customStyle="1" w:styleId="Szvegtrzs1">
    <w:name w:val="Szövegtörzs1"/>
    <w:basedOn w:val="Norml"/>
    <w:rsid w:val="00BC2DC1"/>
    <w:pPr>
      <w:widowControl w:val="0"/>
      <w:suppressAutoHyphens/>
      <w:spacing w:after="0" w:line="240" w:lineRule="auto"/>
      <w:jc w:val="both"/>
    </w:pPr>
    <w:rPr>
      <w:rFonts w:ascii="Times New Roman" w:eastAsia="Calibri" w:hAnsi="Times New Roman" w:cs="Calibri"/>
      <w:sz w:val="20"/>
      <w:szCs w:val="20"/>
      <w:lang w:val="x-none" w:eastAsia="ar-SA"/>
    </w:rPr>
  </w:style>
  <w:style w:type="paragraph" w:customStyle="1" w:styleId="WW-Default1">
    <w:name w:val="WW-Default1"/>
    <w:rsid w:val="00BC2DC1"/>
    <w:pPr>
      <w:suppressAutoHyphens/>
      <w:autoSpaceDE w:val="0"/>
      <w:spacing w:after="0" w:line="240" w:lineRule="auto"/>
    </w:pPr>
    <w:rPr>
      <w:rFonts w:ascii="Times New Roman" w:eastAsia="Calibri" w:hAnsi="Times New Roman" w:cs="Calibri"/>
      <w:color w:val="000000"/>
      <w:sz w:val="24"/>
      <w:szCs w:val="24"/>
      <w:lang w:eastAsia="ar-SA"/>
    </w:rPr>
  </w:style>
  <w:style w:type="paragraph" w:customStyle="1" w:styleId="Vltozat2">
    <w:name w:val="Változat2"/>
    <w:rsid w:val="00BC2DC1"/>
    <w:pPr>
      <w:suppressAutoHyphens/>
      <w:spacing w:after="0" w:line="240" w:lineRule="auto"/>
    </w:pPr>
    <w:rPr>
      <w:rFonts w:ascii="Times New Roman" w:eastAsia="Times New Roman" w:hAnsi="Times New Roman" w:cs="Calibri"/>
      <w:sz w:val="24"/>
      <w:szCs w:val="24"/>
      <w:lang w:eastAsia="ar-SA"/>
    </w:rPr>
  </w:style>
  <w:style w:type="paragraph" w:customStyle="1" w:styleId="Framecontents">
    <w:name w:val="Frame contents"/>
    <w:basedOn w:val="Szvegtrzs"/>
    <w:rsid w:val="00BC2DC1"/>
    <w:pPr>
      <w:widowControl/>
      <w:tabs>
        <w:tab w:val="left" w:pos="709"/>
      </w:tabs>
      <w:suppressAutoHyphens/>
      <w:spacing w:after="200" w:line="276" w:lineRule="auto"/>
    </w:pPr>
    <w:rPr>
      <w:rFonts w:cs="Calibri"/>
      <w:lang w:val="hu-HU" w:eastAsia="ar-SA"/>
    </w:rPr>
  </w:style>
  <w:style w:type="table" w:customStyle="1" w:styleId="Rcsostblzat20">
    <w:name w:val="Rácsos táblázat20"/>
    <w:basedOn w:val="Normltblzat"/>
    <w:next w:val="Rcsostblzat"/>
    <w:uiPriority w:val="59"/>
    <w:rsid w:val="00BC2DC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8">
    <w:name w:val="Nem lista18"/>
    <w:next w:val="Nemlista"/>
    <w:uiPriority w:val="99"/>
    <w:semiHidden/>
    <w:unhideWhenUsed/>
    <w:rsid w:val="00BC2DC1"/>
  </w:style>
  <w:style w:type="table" w:customStyle="1" w:styleId="Rcsostblzat21">
    <w:name w:val="Rácsos táblázat21"/>
    <w:basedOn w:val="Normltblzat"/>
    <w:next w:val="Rcsostblzat"/>
    <w:rsid w:val="00BC2DC1"/>
    <w:pPr>
      <w:spacing w:after="0" w:line="240" w:lineRule="auto"/>
    </w:pPr>
    <w:rPr>
      <w:rFonts w:ascii="Times New Roman" w:eastAsia="Times New Roman"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elok">
    <w:name w:val="celok"/>
    <w:basedOn w:val="Norml"/>
    <w:rsid w:val="00BC2DC1"/>
    <w:pPr>
      <w:suppressAutoHyphens/>
      <w:spacing w:after="0" w:line="240" w:lineRule="auto"/>
      <w:jc w:val="center"/>
    </w:pPr>
    <w:rPr>
      <w:rFonts w:ascii="Times New Roman" w:eastAsia="Times New Roman" w:hAnsi="Times New Roman" w:cs="Times New Roman"/>
      <w:b/>
      <w:sz w:val="24"/>
      <w:szCs w:val="24"/>
      <w:lang w:eastAsia="ar-SA"/>
    </w:rPr>
  </w:style>
  <w:style w:type="paragraph" w:customStyle="1" w:styleId="kiscimek">
    <w:name w:val="kiscimek"/>
    <w:basedOn w:val="Norml"/>
    <w:rsid w:val="00BC2DC1"/>
    <w:pPr>
      <w:suppressAutoHyphens/>
      <w:spacing w:after="0" w:line="240" w:lineRule="auto"/>
      <w:jc w:val="both"/>
    </w:pPr>
    <w:rPr>
      <w:rFonts w:ascii="Times New Roman" w:eastAsia="Times New Roman" w:hAnsi="Times New Roman" w:cs="Times New Roman"/>
      <w:b/>
      <w:sz w:val="24"/>
      <w:szCs w:val="24"/>
      <w:lang w:eastAsia="ar-SA"/>
    </w:rPr>
  </w:style>
  <w:style w:type="character" w:customStyle="1" w:styleId="googqs-tidbitgoogqs-tidbit-0">
    <w:name w:val="goog_qs-tidbit goog_qs-tidbit-0"/>
    <w:rsid w:val="00BC2DC1"/>
  </w:style>
  <w:style w:type="paragraph" w:styleId="Vgjegyzetszvege">
    <w:name w:val="endnote text"/>
    <w:basedOn w:val="Norml"/>
    <w:link w:val="VgjegyzetszvegeChar"/>
    <w:semiHidden/>
    <w:rsid w:val="00BC2DC1"/>
    <w:rPr>
      <w:rFonts w:ascii="Times New Roman" w:eastAsia="Times New Roman" w:hAnsi="Times New Roman" w:cs="Times New Roman"/>
      <w:sz w:val="24"/>
      <w:szCs w:val="24"/>
    </w:rPr>
  </w:style>
  <w:style w:type="character" w:customStyle="1" w:styleId="VgjegyzetszvegeChar">
    <w:name w:val="Végjegyzet szövege Char"/>
    <w:basedOn w:val="Bekezdsalapbettpusa"/>
    <w:link w:val="Vgjegyzetszvege"/>
    <w:semiHidden/>
    <w:rsid w:val="00BC2DC1"/>
    <w:rPr>
      <w:rFonts w:ascii="Times New Roman" w:eastAsia="Times New Roman" w:hAnsi="Times New Roman" w:cs="Times New Roman"/>
      <w:sz w:val="24"/>
      <w:szCs w:val="24"/>
    </w:rPr>
  </w:style>
  <w:style w:type="character" w:styleId="Vgjegyzet-hivatkozs">
    <w:name w:val="endnote reference"/>
    <w:semiHidden/>
    <w:rsid w:val="00BC2DC1"/>
    <w:rPr>
      <w:vertAlign w:val="superscript"/>
    </w:rPr>
  </w:style>
  <w:style w:type="numbering" w:customStyle="1" w:styleId="Nemlista19">
    <w:name w:val="Nem lista19"/>
    <w:next w:val="Nemlista"/>
    <w:uiPriority w:val="99"/>
    <w:semiHidden/>
    <w:unhideWhenUsed/>
    <w:rsid w:val="00BC2DC1"/>
  </w:style>
  <w:style w:type="table" w:customStyle="1" w:styleId="Rcsostblzat22">
    <w:name w:val="Rácsos táblázat22"/>
    <w:basedOn w:val="Normltblzat"/>
    <w:next w:val="Rcsostblzat"/>
    <w:uiPriority w:val="99"/>
    <w:rsid w:val="00BC2DC1"/>
    <w:pPr>
      <w:spacing w:after="0" w:line="240" w:lineRule="auto"/>
    </w:pPr>
    <w:rPr>
      <w:rFonts w:ascii="Times New Roman" w:eastAsia="Calibri" w:hAnsi="Times New Roman" w:cs="Calibri"/>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23">
    <w:name w:val="Rácsos táblázat23"/>
    <w:basedOn w:val="Normltblzat"/>
    <w:next w:val="Rcsostblzat"/>
    <w:uiPriority w:val="99"/>
    <w:rsid w:val="00BC2DC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0">
    <w:name w:val="Rácsos táblázat110"/>
    <w:basedOn w:val="Normltblzat"/>
    <w:uiPriority w:val="99"/>
    <w:rsid w:val="00BC2DC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0">
    <w:name w:val="Nem lista20"/>
    <w:next w:val="Nemlista"/>
    <w:uiPriority w:val="99"/>
    <w:semiHidden/>
    <w:unhideWhenUsed/>
    <w:rsid w:val="00BC2DC1"/>
  </w:style>
  <w:style w:type="character" w:customStyle="1" w:styleId="llbChar1">
    <w:name w:val="Élőláb Char1"/>
    <w:uiPriority w:val="99"/>
    <w:rsid w:val="00BC2DC1"/>
    <w:rPr>
      <w:rFonts w:ascii="Calibri" w:eastAsia="Times New Roman" w:hAnsi="Calibri" w:cs="Times New Roman"/>
      <w:sz w:val="18"/>
      <w:szCs w:val="24"/>
      <w:lang w:val="en-US"/>
    </w:rPr>
  </w:style>
  <w:style w:type="numbering" w:customStyle="1" w:styleId="Nemlista25">
    <w:name w:val="Nem lista25"/>
    <w:next w:val="Nemlista"/>
    <w:uiPriority w:val="99"/>
    <w:semiHidden/>
    <w:unhideWhenUsed/>
    <w:rsid w:val="00BC2DC1"/>
  </w:style>
  <w:style w:type="numbering" w:customStyle="1" w:styleId="Nemlista26">
    <w:name w:val="Nem lista26"/>
    <w:next w:val="Nemlista"/>
    <w:uiPriority w:val="99"/>
    <w:semiHidden/>
    <w:unhideWhenUsed/>
    <w:rsid w:val="00BC2DC1"/>
  </w:style>
  <w:style w:type="table" w:customStyle="1" w:styleId="Rcsostblzat24">
    <w:name w:val="Rácsos táblázat24"/>
    <w:basedOn w:val="Normltblzat"/>
    <w:next w:val="Rcsostblzat"/>
    <w:rsid w:val="00BC2DC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3">
    <w:name w:val="toc 3"/>
    <w:basedOn w:val="Norml"/>
    <w:next w:val="Norml"/>
    <w:autoRedefine/>
    <w:uiPriority w:val="39"/>
    <w:rsid w:val="00BC2DC1"/>
    <w:pPr>
      <w:spacing w:after="100"/>
      <w:ind w:left="440"/>
    </w:pPr>
    <w:rPr>
      <w:rFonts w:ascii="Calibri" w:eastAsia="Calibri" w:hAnsi="Calibri" w:cs="Times New Roman"/>
    </w:rPr>
  </w:style>
  <w:style w:type="paragraph" w:styleId="TJ4">
    <w:name w:val="toc 4"/>
    <w:basedOn w:val="Norml"/>
    <w:next w:val="Norml"/>
    <w:autoRedefine/>
    <w:uiPriority w:val="39"/>
    <w:unhideWhenUsed/>
    <w:rsid w:val="00BC2DC1"/>
    <w:pPr>
      <w:spacing w:after="100"/>
      <w:ind w:left="660"/>
    </w:pPr>
    <w:rPr>
      <w:rFonts w:ascii="Calibri" w:eastAsia="Times New Roman" w:hAnsi="Calibri" w:cs="Times New Roman"/>
      <w:lang w:eastAsia="hu-HU"/>
    </w:rPr>
  </w:style>
  <w:style w:type="paragraph" w:styleId="TJ5">
    <w:name w:val="toc 5"/>
    <w:basedOn w:val="Norml"/>
    <w:next w:val="Norml"/>
    <w:autoRedefine/>
    <w:uiPriority w:val="39"/>
    <w:unhideWhenUsed/>
    <w:rsid w:val="00BC2DC1"/>
    <w:pPr>
      <w:spacing w:after="100"/>
      <w:ind w:left="880"/>
    </w:pPr>
    <w:rPr>
      <w:rFonts w:ascii="Calibri" w:eastAsia="Times New Roman" w:hAnsi="Calibri" w:cs="Times New Roman"/>
      <w:lang w:eastAsia="hu-HU"/>
    </w:rPr>
  </w:style>
  <w:style w:type="paragraph" w:styleId="TJ6">
    <w:name w:val="toc 6"/>
    <w:basedOn w:val="Norml"/>
    <w:next w:val="Norml"/>
    <w:autoRedefine/>
    <w:uiPriority w:val="39"/>
    <w:unhideWhenUsed/>
    <w:rsid w:val="00BC2DC1"/>
    <w:pPr>
      <w:spacing w:after="100"/>
      <w:ind w:left="1100"/>
    </w:pPr>
    <w:rPr>
      <w:rFonts w:ascii="Calibri" w:eastAsia="Times New Roman" w:hAnsi="Calibri" w:cs="Times New Roman"/>
      <w:lang w:eastAsia="hu-HU"/>
    </w:rPr>
  </w:style>
  <w:style w:type="paragraph" w:styleId="TJ7">
    <w:name w:val="toc 7"/>
    <w:basedOn w:val="Norml"/>
    <w:next w:val="Norml"/>
    <w:autoRedefine/>
    <w:uiPriority w:val="39"/>
    <w:unhideWhenUsed/>
    <w:rsid w:val="00BC2DC1"/>
    <w:pPr>
      <w:spacing w:after="100"/>
      <w:ind w:left="1320"/>
    </w:pPr>
    <w:rPr>
      <w:rFonts w:ascii="Calibri" w:eastAsia="Times New Roman" w:hAnsi="Calibri" w:cs="Times New Roman"/>
      <w:lang w:eastAsia="hu-HU"/>
    </w:rPr>
  </w:style>
  <w:style w:type="paragraph" w:styleId="TJ8">
    <w:name w:val="toc 8"/>
    <w:basedOn w:val="Norml"/>
    <w:next w:val="Norml"/>
    <w:autoRedefine/>
    <w:uiPriority w:val="39"/>
    <w:unhideWhenUsed/>
    <w:rsid w:val="00BC2DC1"/>
    <w:pPr>
      <w:spacing w:after="100"/>
      <w:ind w:left="1540"/>
    </w:pPr>
    <w:rPr>
      <w:rFonts w:ascii="Calibri" w:eastAsia="Times New Roman" w:hAnsi="Calibri" w:cs="Times New Roman"/>
      <w:lang w:eastAsia="hu-HU"/>
    </w:rPr>
  </w:style>
  <w:style w:type="paragraph" w:styleId="TJ9">
    <w:name w:val="toc 9"/>
    <w:basedOn w:val="Norml"/>
    <w:next w:val="Norml"/>
    <w:autoRedefine/>
    <w:uiPriority w:val="39"/>
    <w:unhideWhenUsed/>
    <w:rsid w:val="00BC2DC1"/>
    <w:pPr>
      <w:spacing w:after="100"/>
      <w:ind w:left="1760"/>
    </w:pPr>
    <w:rPr>
      <w:rFonts w:ascii="Calibri" w:eastAsia="Times New Roman" w:hAnsi="Calibri" w:cs="Times New Roman"/>
      <w:lang w:eastAsia="hu-HU"/>
    </w:rPr>
  </w:style>
  <w:style w:type="character" w:customStyle="1" w:styleId="fcg">
    <w:name w:val="fcg"/>
    <w:basedOn w:val="Bekezdsalapbettpusa"/>
    <w:rsid w:val="00BC2DC1"/>
  </w:style>
  <w:style w:type="numbering" w:customStyle="1" w:styleId="Nemlista27">
    <w:name w:val="Nem lista27"/>
    <w:next w:val="Nemlista"/>
    <w:uiPriority w:val="99"/>
    <w:semiHidden/>
    <w:unhideWhenUsed/>
    <w:rsid w:val="00BC2DC1"/>
  </w:style>
  <w:style w:type="table" w:customStyle="1" w:styleId="Rcsostblzat25">
    <w:name w:val="Rácsos táblázat25"/>
    <w:basedOn w:val="Normltblzat"/>
    <w:next w:val="Rcsostblzat"/>
    <w:uiPriority w:val="99"/>
    <w:rsid w:val="00BC2DC1"/>
    <w:pPr>
      <w:spacing w:after="0" w:line="240" w:lineRule="auto"/>
    </w:pPr>
    <w:rPr>
      <w:rFonts w:ascii="Times New Roman" w:eastAsia="Calibri" w:hAnsi="Times New Roman" w:cs="Calibri"/>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8">
    <w:name w:val="Nem lista28"/>
    <w:next w:val="Nemlista"/>
    <w:uiPriority w:val="99"/>
    <w:semiHidden/>
    <w:unhideWhenUsed/>
    <w:rsid w:val="00BC2DC1"/>
  </w:style>
  <w:style w:type="table" w:customStyle="1" w:styleId="Rcsostblzat26">
    <w:name w:val="Rácsos táblázat26"/>
    <w:basedOn w:val="Normltblzat"/>
    <w:next w:val="Rcsostblzat"/>
    <w:uiPriority w:val="99"/>
    <w:rsid w:val="00BC2DC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9">
    <w:name w:val="Nem lista29"/>
    <w:next w:val="Nemlista"/>
    <w:semiHidden/>
    <w:rsid w:val="00BC2DC1"/>
  </w:style>
  <w:style w:type="numbering" w:customStyle="1" w:styleId="Nemlista30">
    <w:name w:val="Nem lista30"/>
    <w:next w:val="Nemlista"/>
    <w:uiPriority w:val="99"/>
    <w:semiHidden/>
    <w:unhideWhenUsed/>
    <w:rsid w:val="00BC2DC1"/>
  </w:style>
  <w:style w:type="table" w:customStyle="1" w:styleId="Rcsostblzat27">
    <w:name w:val="Rácsos táblázat27"/>
    <w:basedOn w:val="Normltblzat"/>
    <w:next w:val="Rcsostblzat"/>
    <w:rsid w:val="00BC2DC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
    <w:name w:val="Nem lista31"/>
    <w:next w:val="Nemlista"/>
    <w:uiPriority w:val="99"/>
    <w:semiHidden/>
    <w:unhideWhenUsed/>
    <w:rsid w:val="00BC2DC1"/>
  </w:style>
  <w:style w:type="table" w:customStyle="1" w:styleId="Rcsostblzat28">
    <w:name w:val="Rácsos táblázat28"/>
    <w:basedOn w:val="Normltblzat"/>
    <w:next w:val="Rcsostblzat"/>
    <w:uiPriority w:val="99"/>
    <w:rsid w:val="00BC2DC1"/>
    <w:pPr>
      <w:spacing w:after="0" w:line="240" w:lineRule="auto"/>
    </w:pPr>
    <w:rPr>
      <w:rFonts w:ascii="Cambria" w:eastAsia="Times New Roman" w:hAnsi="Cambria" w:cs="Cambria"/>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0">
    <w:name w:val="Nem lista110"/>
    <w:next w:val="Nemlista"/>
    <w:uiPriority w:val="99"/>
    <w:semiHidden/>
    <w:unhideWhenUsed/>
    <w:rsid w:val="00BC2DC1"/>
  </w:style>
  <w:style w:type="numbering" w:customStyle="1" w:styleId="Nemlista116">
    <w:name w:val="Nem lista116"/>
    <w:next w:val="Nemlista"/>
    <w:uiPriority w:val="99"/>
    <w:semiHidden/>
    <w:unhideWhenUsed/>
    <w:rsid w:val="00BC2DC1"/>
  </w:style>
  <w:style w:type="table" w:customStyle="1" w:styleId="Rcsostblzat111">
    <w:name w:val="Rácsos táblázat111"/>
    <w:basedOn w:val="Normltblzat"/>
    <w:next w:val="Rcsostblzat"/>
    <w:uiPriority w:val="99"/>
    <w:rsid w:val="00BC2DC1"/>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10">
    <w:name w:val="Nem lista210"/>
    <w:next w:val="Nemlista"/>
    <w:uiPriority w:val="99"/>
    <w:semiHidden/>
    <w:unhideWhenUsed/>
    <w:rsid w:val="00BC2DC1"/>
  </w:style>
  <w:style w:type="table" w:customStyle="1" w:styleId="Rcsostblzat29">
    <w:name w:val="Rácsos táblázat29"/>
    <w:basedOn w:val="Normltblzat"/>
    <w:next w:val="Rcsostblzat"/>
    <w:uiPriority w:val="99"/>
    <w:rsid w:val="00BC2DC1"/>
    <w:pPr>
      <w:spacing w:after="0" w:line="240" w:lineRule="auto"/>
    </w:pPr>
    <w:rPr>
      <w:rFonts w:ascii="Calibri" w:eastAsia="Calibri" w:hAnsi="Calibri" w:cs="Arial"/>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2">
    <w:name w:val="Rácsos táblázat112"/>
    <w:uiPriority w:val="99"/>
    <w:rsid w:val="00BC2DC1"/>
    <w:pPr>
      <w:spacing w:after="0" w:line="240" w:lineRule="auto"/>
    </w:pPr>
    <w:rPr>
      <w:rFonts w:ascii="Calibri" w:eastAsia="Calibri" w:hAnsi="Calibri"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emlista32">
    <w:name w:val="Nem lista32"/>
    <w:next w:val="Nemlista"/>
    <w:uiPriority w:val="99"/>
    <w:semiHidden/>
    <w:unhideWhenUsed/>
    <w:rsid w:val="00BC2DC1"/>
  </w:style>
  <w:style w:type="character" w:customStyle="1" w:styleId="Bekezdsalapbettpusa2">
    <w:name w:val="Bekezdés alapbetűtípusa2"/>
    <w:rsid w:val="00BC2DC1"/>
  </w:style>
  <w:style w:type="paragraph" w:customStyle="1" w:styleId="Kpalrs2">
    <w:name w:val="Képaláírás2"/>
    <w:basedOn w:val="Norml"/>
    <w:rsid w:val="00BC2DC1"/>
    <w:pPr>
      <w:suppressLineNumbers/>
      <w:tabs>
        <w:tab w:val="left" w:pos="709"/>
      </w:tabs>
      <w:suppressAutoHyphens/>
      <w:spacing w:before="120" w:after="120"/>
    </w:pPr>
    <w:rPr>
      <w:rFonts w:ascii="Times New Roman" w:eastAsia="Times New Roman" w:hAnsi="Times New Roman" w:cs="Lohit Hindi"/>
      <w:i/>
      <w:iCs/>
      <w:sz w:val="24"/>
      <w:szCs w:val="24"/>
      <w:lang w:eastAsia="ar-SA"/>
    </w:rPr>
  </w:style>
  <w:style w:type="paragraph" w:customStyle="1" w:styleId="Listaszerbekezds6">
    <w:name w:val="Listaszerű bekezdés6"/>
    <w:basedOn w:val="Norml"/>
    <w:rsid w:val="00BC2DC1"/>
    <w:pPr>
      <w:suppressAutoHyphens/>
      <w:ind w:left="720"/>
    </w:pPr>
    <w:rPr>
      <w:rFonts w:ascii="Times New Roman" w:eastAsia="Calibri" w:hAnsi="Times New Roman" w:cs="Calibri"/>
      <w:sz w:val="24"/>
      <w:szCs w:val="24"/>
      <w:lang w:eastAsia="ar-SA"/>
    </w:rPr>
  </w:style>
  <w:style w:type="paragraph" w:customStyle="1" w:styleId="NormlWeb2">
    <w:name w:val="Normál (Web)2"/>
    <w:basedOn w:val="Norml"/>
    <w:rsid w:val="00BC2DC1"/>
    <w:pPr>
      <w:suppressAutoHyphens/>
      <w:spacing w:before="280" w:after="280" w:line="240" w:lineRule="auto"/>
    </w:pPr>
    <w:rPr>
      <w:rFonts w:ascii="Times New Roman" w:eastAsia="Times New Roman" w:hAnsi="Times New Roman" w:cs="Calibri"/>
      <w:sz w:val="24"/>
      <w:szCs w:val="24"/>
      <w:lang w:val="x-none" w:eastAsia="ar-SA"/>
    </w:rPr>
  </w:style>
  <w:style w:type="paragraph" w:customStyle="1" w:styleId="Buborkszveg2">
    <w:name w:val="Buborékszöveg2"/>
    <w:basedOn w:val="Norml"/>
    <w:rsid w:val="00BC2DC1"/>
    <w:pPr>
      <w:suppressAutoHyphens/>
      <w:spacing w:after="0" w:line="240" w:lineRule="auto"/>
    </w:pPr>
    <w:rPr>
      <w:rFonts w:ascii="Tahoma" w:eastAsia="Times New Roman" w:hAnsi="Tahoma" w:cs="Tahoma"/>
      <w:sz w:val="16"/>
      <w:szCs w:val="16"/>
      <w:lang w:eastAsia="ar-SA"/>
    </w:rPr>
  </w:style>
  <w:style w:type="paragraph" w:customStyle="1" w:styleId="Nincstrkz4">
    <w:name w:val="Nincs térköz4"/>
    <w:rsid w:val="00BC2DC1"/>
    <w:pPr>
      <w:tabs>
        <w:tab w:val="left" w:pos="709"/>
      </w:tabs>
      <w:suppressAutoHyphens/>
    </w:pPr>
    <w:rPr>
      <w:rFonts w:ascii="Arial" w:eastAsia="Calibri" w:hAnsi="Arial" w:cs="Calibri"/>
      <w:sz w:val="24"/>
      <w:lang w:val="en-US" w:eastAsia="ar-SA"/>
    </w:rPr>
  </w:style>
  <w:style w:type="paragraph" w:customStyle="1" w:styleId="Szvegtrzs20">
    <w:name w:val="Szövegtörzs2"/>
    <w:basedOn w:val="Norml"/>
    <w:rsid w:val="00BC2DC1"/>
    <w:pPr>
      <w:widowControl w:val="0"/>
      <w:suppressAutoHyphens/>
      <w:spacing w:after="0" w:line="240" w:lineRule="auto"/>
      <w:jc w:val="both"/>
    </w:pPr>
    <w:rPr>
      <w:rFonts w:ascii="Times New Roman" w:eastAsia="Calibri" w:hAnsi="Times New Roman" w:cs="Calibri"/>
      <w:sz w:val="20"/>
      <w:szCs w:val="20"/>
      <w:lang w:val="x-none" w:eastAsia="ar-SA"/>
    </w:rPr>
  </w:style>
  <w:style w:type="paragraph" w:customStyle="1" w:styleId="Vltozat3">
    <w:name w:val="Változat3"/>
    <w:rsid w:val="00BC2DC1"/>
    <w:pPr>
      <w:suppressAutoHyphens/>
      <w:spacing w:after="0" w:line="240" w:lineRule="auto"/>
    </w:pPr>
    <w:rPr>
      <w:rFonts w:ascii="Times New Roman" w:eastAsia="Times New Roman" w:hAnsi="Times New Roman" w:cs="Calibri"/>
      <w:sz w:val="24"/>
      <w:szCs w:val="24"/>
      <w:lang w:eastAsia="ar-SA"/>
    </w:rPr>
  </w:style>
  <w:style w:type="table" w:customStyle="1" w:styleId="Rcsostblzat30">
    <w:name w:val="Rácsos táblázat30"/>
    <w:basedOn w:val="Normltblzat"/>
    <w:next w:val="Rcsostblzat"/>
    <w:uiPriority w:val="59"/>
    <w:rsid w:val="00BC2DC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3">
    <w:name w:val="Nem lista33"/>
    <w:next w:val="Nemlista"/>
    <w:uiPriority w:val="99"/>
    <w:semiHidden/>
    <w:unhideWhenUsed/>
    <w:rsid w:val="00BC2DC1"/>
  </w:style>
  <w:style w:type="numbering" w:customStyle="1" w:styleId="Nemlista117">
    <w:name w:val="Nem lista117"/>
    <w:next w:val="Nemlista"/>
    <w:uiPriority w:val="99"/>
    <w:semiHidden/>
    <w:unhideWhenUsed/>
    <w:rsid w:val="00BC2DC1"/>
  </w:style>
  <w:style w:type="table" w:customStyle="1" w:styleId="Rcsostblzat31">
    <w:name w:val="Rácsos táblázat31"/>
    <w:basedOn w:val="Normltblzat"/>
    <w:next w:val="Rcsostblzat"/>
    <w:uiPriority w:val="99"/>
    <w:rsid w:val="00BC2DC1"/>
    <w:pPr>
      <w:spacing w:after="0" w:line="240" w:lineRule="auto"/>
    </w:pPr>
    <w:rPr>
      <w:rFonts w:ascii="Calibri" w:eastAsia="Calibri" w:hAnsi="Calibri" w:cs="Arial"/>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8">
    <w:name w:val="Nem lista118"/>
    <w:next w:val="Nemlista"/>
    <w:uiPriority w:val="99"/>
    <w:semiHidden/>
    <w:unhideWhenUsed/>
    <w:rsid w:val="00BC2DC1"/>
  </w:style>
  <w:style w:type="table" w:customStyle="1" w:styleId="Rcsostblzat113">
    <w:name w:val="Rácsos táblázat113"/>
    <w:basedOn w:val="Normltblzat"/>
    <w:next w:val="Rcsostblzat"/>
    <w:uiPriority w:val="99"/>
    <w:rsid w:val="00BC2DC1"/>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11">
    <w:name w:val="Nem lista211"/>
    <w:next w:val="Nemlista"/>
    <w:uiPriority w:val="99"/>
    <w:semiHidden/>
    <w:unhideWhenUsed/>
    <w:rsid w:val="00BC2DC1"/>
  </w:style>
  <w:style w:type="numbering" w:customStyle="1" w:styleId="Nemlista34">
    <w:name w:val="Nem lista34"/>
    <w:next w:val="Nemlista"/>
    <w:uiPriority w:val="99"/>
    <w:semiHidden/>
    <w:unhideWhenUsed/>
    <w:rsid w:val="00BC2DC1"/>
  </w:style>
  <w:style w:type="numbering" w:customStyle="1" w:styleId="Nemlista35">
    <w:name w:val="Nem lista35"/>
    <w:next w:val="Nemlista"/>
    <w:uiPriority w:val="99"/>
    <w:semiHidden/>
    <w:unhideWhenUsed/>
    <w:rsid w:val="00BC2DC1"/>
  </w:style>
  <w:style w:type="paragraph" w:styleId="Kpalrs">
    <w:name w:val="caption"/>
    <w:basedOn w:val="Norml"/>
    <w:next w:val="Norml"/>
    <w:uiPriority w:val="35"/>
    <w:semiHidden/>
    <w:unhideWhenUsed/>
    <w:rsid w:val="00BC2DC1"/>
    <w:pPr>
      <w:spacing w:after="0" w:line="240" w:lineRule="auto"/>
    </w:pPr>
    <w:rPr>
      <w:rFonts w:ascii="Times New Roman" w:eastAsia="Calibri" w:hAnsi="Times New Roman" w:cs="Times New Roman"/>
      <w:b/>
      <w:bCs/>
      <w:sz w:val="20"/>
      <w:szCs w:val="20"/>
    </w:rPr>
  </w:style>
  <w:style w:type="paragraph" w:customStyle="1" w:styleId="Szvegtrzs31">
    <w:name w:val="Szövegtörzs 31"/>
    <w:basedOn w:val="Norml"/>
    <w:rsid w:val="00BC2DC1"/>
    <w:pPr>
      <w:spacing w:before="120" w:after="0" w:line="240" w:lineRule="auto"/>
      <w:jc w:val="both"/>
    </w:pPr>
    <w:rPr>
      <w:rFonts w:ascii="Times New Roman" w:eastAsia="Times New Roman" w:hAnsi="Times New Roman" w:cs="Times New Roman"/>
      <w:sz w:val="24"/>
      <w:szCs w:val="20"/>
      <w:lang w:eastAsia="hu-HU"/>
    </w:rPr>
  </w:style>
  <w:style w:type="paragraph" w:styleId="Szvegblokk">
    <w:name w:val="Block Text"/>
    <w:basedOn w:val="Norml"/>
    <w:unhideWhenUsed/>
    <w:rsid w:val="00BC2DC1"/>
    <w:pPr>
      <w:spacing w:after="0" w:line="240" w:lineRule="auto"/>
      <w:ind w:left="113" w:right="113"/>
      <w:jc w:val="both"/>
    </w:pPr>
    <w:rPr>
      <w:rFonts w:ascii="Times New Roman" w:eastAsia="Times New Roman" w:hAnsi="Times New Roman" w:cs="Times New Roman"/>
      <w:szCs w:val="20"/>
      <w:lang w:eastAsia="hu-HU"/>
    </w:rPr>
  </w:style>
  <w:style w:type="character" w:customStyle="1" w:styleId="WW8Num1z1">
    <w:name w:val="WW8Num1z1"/>
    <w:rsid w:val="00BC2DC1"/>
  </w:style>
  <w:style w:type="character" w:styleId="Kiemels2">
    <w:name w:val="Strong"/>
    <w:basedOn w:val="Bekezdsalapbettpusa"/>
    <w:uiPriority w:val="22"/>
    <w:qFormat/>
    <w:rsid w:val="00BC2DC1"/>
    <w:rPr>
      <w:b/>
      <w:bCs/>
    </w:rPr>
  </w:style>
  <w:style w:type="character" w:styleId="Ershangslyozs">
    <w:name w:val="Intense Emphasis"/>
    <w:basedOn w:val="Bekezdsalapbettpusa"/>
    <w:uiPriority w:val="21"/>
    <w:qFormat/>
    <w:rsid w:val="00BC2DC1"/>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qFormat="1"/>
    <w:lsdException w:name="heading 8" w:uiPriority="9" w:qFormat="1"/>
    <w:lsdException w:name="heading 9"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ypewriter"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l">
    <w:name w:val="Normal"/>
    <w:qFormat/>
  </w:style>
  <w:style w:type="paragraph" w:styleId="Cmsor1">
    <w:name w:val="heading 1"/>
    <w:basedOn w:val="Norml"/>
    <w:next w:val="Norml"/>
    <w:link w:val="Cmsor1Char"/>
    <w:qFormat/>
    <w:rsid w:val="00BC2DC1"/>
    <w:pPr>
      <w:keepNext/>
      <w:spacing w:before="240" w:after="60"/>
      <w:outlineLvl w:val="0"/>
    </w:pPr>
    <w:rPr>
      <w:rFonts w:ascii="Arial" w:eastAsia="Calibri" w:hAnsi="Arial" w:cs="Arial"/>
      <w:b/>
      <w:bCs/>
      <w:kern w:val="32"/>
      <w:sz w:val="32"/>
      <w:szCs w:val="32"/>
    </w:rPr>
  </w:style>
  <w:style w:type="paragraph" w:styleId="Cmsor2">
    <w:name w:val="heading 2"/>
    <w:basedOn w:val="Norml"/>
    <w:next w:val="Norml"/>
    <w:link w:val="Cmsor2Char"/>
    <w:autoRedefine/>
    <w:qFormat/>
    <w:rsid w:val="00BC2DC1"/>
    <w:pPr>
      <w:spacing w:after="0" w:line="240" w:lineRule="auto"/>
      <w:jc w:val="center"/>
      <w:outlineLvl w:val="1"/>
    </w:pPr>
    <w:rPr>
      <w:rFonts w:ascii="Times New Roman" w:eastAsia="Times New Roman" w:hAnsi="Times New Roman" w:cs="Times New Roman"/>
      <w:b/>
      <w:caps/>
      <w:sz w:val="24"/>
      <w:szCs w:val="24"/>
      <w:lang w:eastAsia="hu-HU"/>
    </w:rPr>
  </w:style>
  <w:style w:type="paragraph" w:styleId="Cmsor3">
    <w:name w:val="heading 3"/>
    <w:basedOn w:val="Norml"/>
    <w:next w:val="Norml"/>
    <w:link w:val="Cmsor3Char"/>
    <w:uiPriority w:val="99"/>
    <w:qFormat/>
    <w:rsid w:val="00BC2DC1"/>
    <w:pPr>
      <w:keepNext/>
      <w:keepLines/>
      <w:spacing w:before="200" w:after="0" w:line="240" w:lineRule="auto"/>
      <w:outlineLvl w:val="2"/>
    </w:pPr>
    <w:rPr>
      <w:rFonts w:ascii="Cambria" w:eastAsia="Calibri" w:hAnsi="Cambria" w:cs="Times New Roman"/>
      <w:b/>
      <w:bCs/>
      <w:color w:val="4F81BD"/>
      <w:sz w:val="20"/>
      <w:szCs w:val="20"/>
      <w:lang w:val="x-none" w:eastAsia="x-none"/>
    </w:rPr>
  </w:style>
  <w:style w:type="paragraph" w:styleId="Cmsor4">
    <w:name w:val="heading 4"/>
    <w:basedOn w:val="Norml"/>
    <w:next w:val="Norml"/>
    <w:link w:val="Cmsor4Char"/>
    <w:uiPriority w:val="9"/>
    <w:qFormat/>
    <w:rsid w:val="00BC2DC1"/>
    <w:pPr>
      <w:keepNext/>
      <w:spacing w:after="0" w:line="240" w:lineRule="auto"/>
      <w:outlineLvl w:val="3"/>
    </w:pPr>
    <w:rPr>
      <w:rFonts w:ascii="Times New Roman" w:eastAsia="Times New Roman" w:hAnsi="Times New Roman" w:cs="Times New Roman"/>
      <w:b/>
      <w:bCs/>
      <w:sz w:val="24"/>
      <w:szCs w:val="24"/>
    </w:rPr>
  </w:style>
  <w:style w:type="paragraph" w:styleId="Cmsor5">
    <w:name w:val="heading 5"/>
    <w:basedOn w:val="Norml"/>
    <w:next w:val="Norml"/>
    <w:link w:val="Cmsor5Char"/>
    <w:qFormat/>
    <w:rsid w:val="00BC2DC1"/>
    <w:pPr>
      <w:keepNext/>
      <w:keepLines/>
      <w:spacing w:before="200" w:after="0"/>
      <w:outlineLvl w:val="4"/>
    </w:pPr>
    <w:rPr>
      <w:rFonts w:ascii="Cambria" w:eastAsia="Calibri" w:hAnsi="Cambria" w:cs="Times New Roman"/>
      <w:color w:val="243F60"/>
      <w:sz w:val="20"/>
      <w:szCs w:val="20"/>
      <w:lang w:val="x-none" w:eastAsia="x-none"/>
    </w:rPr>
  </w:style>
  <w:style w:type="paragraph" w:styleId="Cmsor6">
    <w:name w:val="heading 6"/>
    <w:basedOn w:val="Norml"/>
    <w:next w:val="Norml"/>
    <w:link w:val="Cmsor6Char"/>
    <w:uiPriority w:val="9"/>
    <w:qFormat/>
    <w:rsid w:val="00BC2DC1"/>
    <w:pPr>
      <w:keepNext/>
      <w:spacing w:after="0" w:line="240" w:lineRule="auto"/>
      <w:jc w:val="center"/>
      <w:outlineLvl w:val="5"/>
    </w:pPr>
    <w:rPr>
      <w:rFonts w:ascii="Times New Roman" w:eastAsia="Times New Roman" w:hAnsi="Times New Roman" w:cs="Times New Roman"/>
      <w:b/>
      <w:bCs/>
      <w:sz w:val="24"/>
      <w:szCs w:val="24"/>
    </w:rPr>
  </w:style>
  <w:style w:type="paragraph" w:styleId="Cmsor7">
    <w:name w:val="heading 7"/>
    <w:basedOn w:val="Norml"/>
    <w:next w:val="Norml"/>
    <w:link w:val="Cmsor7Char"/>
    <w:uiPriority w:val="99"/>
    <w:qFormat/>
    <w:rsid w:val="00BC2DC1"/>
    <w:pPr>
      <w:keepNext/>
      <w:keepLines/>
      <w:spacing w:before="200" w:after="0"/>
      <w:outlineLvl w:val="6"/>
    </w:pPr>
    <w:rPr>
      <w:rFonts w:ascii="Cambria" w:eastAsia="Calibri" w:hAnsi="Cambria" w:cs="Times New Roman"/>
      <w:i/>
      <w:iCs/>
      <w:color w:val="404040"/>
      <w:sz w:val="20"/>
      <w:szCs w:val="20"/>
      <w:lang w:val="x-none" w:eastAsia="x-none"/>
    </w:rPr>
  </w:style>
  <w:style w:type="paragraph" w:styleId="Cmsor8">
    <w:name w:val="heading 8"/>
    <w:basedOn w:val="Norml"/>
    <w:next w:val="Norml"/>
    <w:link w:val="Cmsor8Char"/>
    <w:uiPriority w:val="9"/>
    <w:qFormat/>
    <w:rsid w:val="00BC2DC1"/>
    <w:pPr>
      <w:spacing w:before="240" w:after="60" w:line="240" w:lineRule="auto"/>
      <w:jc w:val="both"/>
      <w:outlineLvl w:val="7"/>
    </w:pPr>
    <w:rPr>
      <w:rFonts w:ascii="Calibri" w:eastAsia="Times New Roman" w:hAnsi="Calibri" w:cs="Times New Roman"/>
      <w:i/>
      <w:iCs/>
      <w:sz w:val="24"/>
      <w:szCs w:val="24"/>
      <w:lang w:eastAsia="hu-HU"/>
    </w:rPr>
  </w:style>
  <w:style w:type="paragraph" w:styleId="Cmsor9">
    <w:name w:val="heading 9"/>
    <w:basedOn w:val="Norml"/>
    <w:next w:val="Norml"/>
    <w:link w:val="Cmsor9Char"/>
    <w:uiPriority w:val="99"/>
    <w:qFormat/>
    <w:rsid w:val="00BC2DC1"/>
    <w:pPr>
      <w:spacing w:after="0"/>
      <w:outlineLvl w:val="8"/>
    </w:pPr>
    <w:rPr>
      <w:rFonts w:ascii="Cambria" w:eastAsia="Times New Roman" w:hAnsi="Cambria" w:cs="Times New Roman"/>
      <w:i/>
      <w:iCs/>
      <w:spacing w:val="5"/>
      <w:sz w:val="20"/>
      <w:szCs w:val="20"/>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C2DC1"/>
    <w:rPr>
      <w:rFonts w:ascii="Arial" w:eastAsia="Calibri" w:hAnsi="Arial" w:cs="Arial"/>
      <w:b/>
      <w:bCs/>
      <w:kern w:val="32"/>
      <w:sz w:val="32"/>
      <w:szCs w:val="32"/>
    </w:rPr>
  </w:style>
  <w:style w:type="character" w:customStyle="1" w:styleId="Cmsor2Char">
    <w:name w:val="Címsor 2 Char"/>
    <w:basedOn w:val="Bekezdsalapbettpusa"/>
    <w:link w:val="Cmsor2"/>
    <w:rsid w:val="00BC2DC1"/>
    <w:rPr>
      <w:rFonts w:ascii="Times New Roman" w:eastAsia="Times New Roman" w:hAnsi="Times New Roman" w:cs="Times New Roman"/>
      <w:b/>
      <w:caps/>
      <w:sz w:val="24"/>
      <w:szCs w:val="24"/>
      <w:lang w:eastAsia="hu-HU"/>
    </w:rPr>
  </w:style>
  <w:style w:type="character" w:customStyle="1" w:styleId="Cmsor3Char">
    <w:name w:val="Címsor 3 Char"/>
    <w:basedOn w:val="Bekezdsalapbettpusa"/>
    <w:link w:val="Cmsor3"/>
    <w:uiPriority w:val="99"/>
    <w:rsid w:val="00BC2DC1"/>
    <w:rPr>
      <w:rFonts w:ascii="Cambria" w:eastAsia="Calibri" w:hAnsi="Cambria" w:cs="Times New Roman"/>
      <w:b/>
      <w:bCs/>
      <w:color w:val="4F81BD"/>
      <w:sz w:val="20"/>
      <w:szCs w:val="20"/>
      <w:lang w:val="x-none" w:eastAsia="x-none"/>
    </w:rPr>
  </w:style>
  <w:style w:type="character" w:customStyle="1" w:styleId="Cmsor4Char">
    <w:name w:val="Címsor 4 Char"/>
    <w:basedOn w:val="Bekezdsalapbettpusa"/>
    <w:link w:val="Cmsor4"/>
    <w:uiPriority w:val="9"/>
    <w:rsid w:val="00BC2DC1"/>
    <w:rPr>
      <w:rFonts w:ascii="Times New Roman" w:eastAsia="Times New Roman" w:hAnsi="Times New Roman" w:cs="Times New Roman"/>
      <w:b/>
      <w:bCs/>
      <w:sz w:val="24"/>
      <w:szCs w:val="24"/>
    </w:rPr>
  </w:style>
  <w:style w:type="character" w:customStyle="1" w:styleId="Cmsor5Char">
    <w:name w:val="Címsor 5 Char"/>
    <w:basedOn w:val="Bekezdsalapbettpusa"/>
    <w:link w:val="Cmsor5"/>
    <w:rsid w:val="00BC2DC1"/>
    <w:rPr>
      <w:rFonts w:ascii="Cambria" w:eastAsia="Calibri" w:hAnsi="Cambria" w:cs="Times New Roman"/>
      <w:color w:val="243F60"/>
      <w:sz w:val="20"/>
      <w:szCs w:val="20"/>
      <w:lang w:val="x-none" w:eastAsia="x-none"/>
    </w:rPr>
  </w:style>
  <w:style w:type="character" w:customStyle="1" w:styleId="Cmsor6Char">
    <w:name w:val="Címsor 6 Char"/>
    <w:basedOn w:val="Bekezdsalapbettpusa"/>
    <w:link w:val="Cmsor6"/>
    <w:uiPriority w:val="9"/>
    <w:rsid w:val="00BC2DC1"/>
    <w:rPr>
      <w:rFonts w:ascii="Times New Roman" w:eastAsia="Times New Roman" w:hAnsi="Times New Roman" w:cs="Times New Roman"/>
      <w:b/>
      <w:bCs/>
      <w:sz w:val="24"/>
      <w:szCs w:val="24"/>
    </w:rPr>
  </w:style>
  <w:style w:type="character" w:customStyle="1" w:styleId="Cmsor7Char">
    <w:name w:val="Címsor 7 Char"/>
    <w:basedOn w:val="Bekezdsalapbettpusa"/>
    <w:link w:val="Cmsor7"/>
    <w:uiPriority w:val="99"/>
    <w:rsid w:val="00BC2DC1"/>
    <w:rPr>
      <w:rFonts w:ascii="Cambria" w:eastAsia="Calibri" w:hAnsi="Cambria" w:cs="Times New Roman"/>
      <w:i/>
      <w:iCs/>
      <w:color w:val="404040"/>
      <w:sz w:val="20"/>
      <w:szCs w:val="20"/>
      <w:lang w:val="x-none" w:eastAsia="x-none"/>
    </w:rPr>
  </w:style>
  <w:style w:type="character" w:customStyle="1" w:styleId="Cmsor8Char">
    <w:name w:val="Címsor 8 Char"/>
    <w:basedOn w:val="Bekezdsalapbettpusa"/>
    <w:link w:val="Cmsor8"/>
    <w:uiPriority w:val="9"/>
    <w:rsid w:val="00BC2DC1"/>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uiPriority w:val="99"/>
    <w:rsid w:val="00BC2DC1"/>
    <w:rPr>
      <w:rFonts w:ascii="Cambria" w:eastAsia="Times New Roman" w:hAnsi="Cambria" w:cs="Times New Roman"/>
      <w:i/>
      <w:iCs/>
      <w:spacing w:val="5"/>
      <w:sz w:val="20"/>
      <w:szCs w:val="20"/>
      <w:lang w:val="en-US"/>
    </w:rPr>
  </w:style>
  <w:style w:type="numbering" w:customStyle="1" w:styleId="Nemlista1">
    <w:name w:val="Nem lista1"/>
    <w:next w:val="Nemlista"/>
    <w:uiPriority w:val="99"/>
    <w:semiHidden/>
    <w:unhideWhenUsed/>
    <w:rsid w:val="00BC2DC1"/>
  </w:style>
  <w:style w:type="paragraph" w:customStyle="1" w:styleId="Default">
    <w:name w:val="Default"/>
    <w:uiPriority w:val="99"/>
    <w:rsid w:val="00BC2DC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zvegtrzs">
    <w:name w:val="Body Text"/>
    <w:basedOn w:val="Norml"/>
    <w:link w:val="SzvegtrzsChar"/>
    <w:autoRedefine/>
    <w:rsid w:val="00BC2DC1"/>
    <w:pPr>
      <w:widowControl w:val="0"/>
      <w:spacing w:after="0" w:line="240" w:lineRule="auto"/>
      <w:jc w:val="both"/>
    </w:pPr>
    <w:rPr>
      <w:rFonts w:ascii="Times New Roman" w:eastAsia="Calibri" w:hAnsi="Times New Roman" w:cs="Times New Roman"/>
      <w:sz w:val="20"/>
      <w:szCs w:val="20"/>
      <w:lang w:val="x-none" w:eastAsia="hu-HU"/>
    </w:rPr>
  </w:style>
  <w:style w:type="character" w:customStyle="1" w:styleId="SzvegtrzsChar">
    <w:name w:val="Szövegtörzs Char"/>
    <w:basedOn w:val="Bekezdsalapbettpusa"/>
    <w:link w:val="Szvegtrzs"/>
    <w:rsid w:val="00BC2DC1"/>
    <w:rPr>
      <w:rFonts w:ascii="Times New Roman" w:eastAsia="Calibri" w:hAnsi="Times New Roman" w:cs="Times New Roman"/>
      <w:sz w:val="20"/>
      <w:szCs w:val="20"/>
      <w:lang w:val="x-none" w:eastAsia="hu-HU"/>
    </w:rPr>
  </w:style>
  <w:style w:type="paragraph" w:styleId="Listaszerbekezds">
    <w:name w:val="List Paragraph"/>
    <w:basedOn w:val="Norml"/>
    <w:uiPriority w:val="34"/>
    <w:qFormat/>
    <w:rsid w:val="00BC2DC1"/>
    <w:pPr>
      <w:spacing w:after="0" w:line="240" w:lineRule="auto"/>
      <w:ind w:left="720"/>
      <w:contextualSpacing/>
    </w:pPr>
    <w:rPr>
      <w:rFonts w:ascii="Calibri" w:eastAsia="Times New Roman" w:hAnsi="Calibri" w:cs="Times New Roman"/>
    </w:rPr>
  </w:style>
  <w:style w:type="paragraph" w:customStyle="1" w:styleId="Listaszerbekezds2">
    <w:name w:val="Listaszerű bekezdés2"/>
    <w:basedOn w:val="Norml"/>
    <w:uiPriority w:val="99"/>
    <w:rsid w:val="00BC2DC1"/>
    <w:pPr>
      <w:spacing w:after="0" w:line="240" w:lineRule="auto"/>
      <w:ind w:left="720"/>
      <w:contextualSpacing/>
    </w:pPr>
    <w:rPr>
      <w:rFonts w:ascii="Calibri" w:eastAsia="Times New Roman" w:hAnsi="Calibri" w:cs="Times New Roman"/>
    </w:rPr>
  </w:style>
  <w:style w:type="paragraph" w:customStyle="1" w:styleId="Beoszts">
    <w:name w:val="Beosztás"/>
    <w:basedOn w:val="Norml"/>
    <w:next w:val="Norml"/>
    <w:uiPriority w:val="99"/>
    <w:rsid w:val="00BC2DC1"/>
    <w:pPr>
      <w:overflowPunct w:val="0"/>
      <w:autoSpaceDE w:val="0"/>
      <w:autoSpaceDN w:val="0"/>
      <w:adjustRightInd w:val="0"/>
      <w:spacing w:before="960" w:after="0" w:line="240" w:lineRule="auto"/>
      <w:jc w:val="center"/>
      <w:textAlignment w:val="baseline"/>
    </w:pPr>
    <w:rPr>
      <w:rFonts w:ascii="Arial" w:eastAsia="Times New Roman" w:hAnsi="Arial" w:cs="Times New Roman"/>
      <w:szCs w:val="20"/>
      <w:lang w:eastAsia="hu-HU"/>
    </w:rPr>
  </w:style>
  <w:style w:type="paragraph" w:customStyle="1" w:styleId="CM38">
    <w:name w:val="CM38"/>
    <w:basedOn w:val="Norml"/>
    <w:next w:val="Norml"/>
    <w:uiPriority w:val="99"/>
    <w:rsid w:val="00BC2DC1"/>
    <w:pPr>
      <w:widowControl w:val="0"/>
      <w:autoSpaceDE w:val="0"/>
      <w:autoSpaceDN w:val="0"/>
      <w:adjustRightInd w:val="0"/>
      <w:spacing w:after="325" w:line="240" w:lineRule="auto"/>
    </w:pPr>
    <w:rPr>
      <w:rFonts w:ascii="Arial" w:eastAsia="Times New Roman" w:hAnsi="Arial" w:cs="Times New Roman"/>
      <w:sz w:val="24"/>
      <w:szCs w:val="24"/>
      <w:lang w:eastAsia="hu-HU"/>
    </w:rPr>
  </w:style>
  <w:style w:type="table" w:styleId="Rcsostblzat">
    <w:name w:val="Table Grid"/>
    <w:basedOn w:val="Normltblzat"/>
    <w:uiPriority w:val="99"/>
    <w:rsid w:val="00BC2DC1"/>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lb">
    <w:name w:val="footer"/>
    <w:basedOn w:val="Norml"/>
    <w:link w:val="llbChar"/>
    <w:uiPriority w:val="99"/>
    <w:rsid w:val="00BC2DC1"/>
    <w:pPr>
      <w:tabs>
        <w:tab w:val="center" w:pos="4536"/>
        <w:tab w:val="right" w:pos="9072"/>
      </w:tabs>
    </w:pPr>
    <w:rPr>
      <w:rFonts w:ascii="Calibri" w:eastAsia="Calibri" w:hAnsi="Calibri" w:cs="Times New Roman"/>
      <w:sz w:val="20"/>
      <w:szCs w:val="20"/>
      <w:lang w:val="x-none"/>
    </w:rPr>
  </w:style>
  <w:style w:type="character" w:customStyle="1" w:styleId="llbChar">
    <w:name w:val="Élőláb Char"/>
    <w:basedOn w:val="Bekezdsalapbettpusa"/>
    <w:link w:val="llb"/>
    <w:uiPriority w:val="99"/>
    <w:rsid w:val="00BC2DC1"/>
    <w:rPr>
      <w:rFonts w:ascii="Calibri" w:eastAsia="Calibri" w:hAnsi="Calibri" w:cs="Times New Roman"/>
      <w:sz w:val="20"/>
      <w:szCs w:val="20"/>
      <w:lang w:val="x-none"/>
    </w:rPr>
  </w:style>
  <w:style w:type="character" w:styleId="Oldalszm">
    <w:name w:val="page number"/>
    <w:uiPriority w:val="99"/>
    <w:rsid w:val="00BC2DC1"/>
    <w:rPr>
      <w:rFonts w:cs="Times New Roman"/>
    </w:rPr>
  </w:style>
  <w:style w:type="paragraph" w:styleId="lfej">
    <w:name w:val="header"/>
    <w:basedOn w:val="Norml"/>
    <w:link w:val="lfejChar"/>
    <w:uiPriority w:val="99"/>
    <w:unhideWhenUsed/>
    <w:rsid w:val="00BC2DC1"/>
    <w:pPr>
      <w:tabs>
        <w:tab w:val="center" w:pos="4536"/>
        <w:tab w:val="right" w:pos="9072"/>
      </w:tabs>
    </w:pPr>
    <w:rPr>
      <w:rFonts w:ascii="Calibri" w:eastAsia="Calibri" w:hAnsi="Calibri" w:cs="Times New Roman"/>
      <w:lang w:val="x-none"/>
    </w:rPr>
  </w:style>
  <w:style w:type="character" w:customStyle="1" w:styleId="lfejChar">
    <w:name w:val="Élőfej Char"/>
    <w:basedOn w:val="Bekezdsalapbettpusa"/>
    <w:link w:val="lfej"/>
    <w:uiPriority w:val="99"/>
    <w:rsid w:val="00BC2DC1"/>
    <w:rPr>
      <w:rFonts w:ascii="Calibri" w:eastAsia="Calibri" w:hAnsi="Calibri" w:cs="Times New Roman"/>
      <w:lang w:val="x-none"/>
    </w:rPr>
  </w:style>
  <w:style w:type="character" w:styleId="Jegyzethivatkozs">
    <w:name w:val="annotation reference"/>
    <w:unhideWhenUsed/>
    <w:rsid w:val="00BC2DC1"/>
    <w:rPr>
      <w:sz w:val="16"/>
      <w:szCs w:val="16"/>
    </w:rPr>
  </w:style>
  <w:style w:type="paragraph" w:styleId="Jegyzetszveg">
    <w:name w:val="annotation text"/>
    <w:basedOn w:val="Norml"/>
    <w:link w:val="JegyzetszvegChar"/>
    <w:unhideWhenUsed/>
    <w:rsid w:val="00BC2DC1"/>
    <w:rPr>
      <w:rFonts w:ascii="Calibri" w:eastAsia="Calibri" w:hAnsi="Calibri" w:cs="Times New Roman"/>
      <w:sz w:val="20"/>
      <w:szCs w:val="20"/>
    </w:rPr>
  </w:style>
  <w:style w:type="character" w:customStyle="1" w:styleId="JegyzetszvegChar">
    <w:name w:val="Jegyzetszöveg Char"/>
    <w:basedOn w:val="Bekezdsalapbettpusa"/>
    <w:link w:val="Jegyzetszveg"/>
    <w:rsid w:val="00BC2DC1"/>
    <w:rPr>
      <w:rFonts w:ascii="Calibri" w:eastAsia="Calibri" w:hAnsi="Calibri" w:cs="Times New Roman"/>
      <w:sz w:val="20"/>
      <w:szCs w:val="20"/>
    </w:rPr>
  </w:style>
  <w:style w:type="paragraph" w:styleId="Megjegyzstrgya">
    <w:name w:val="annotation subject"/>
    <w:basedOn w:val="Jegyzetszveg"/>
    <w:next w:val="Jegyzetszveg"/>
    <w:link w:val="MegjegyzstrgyaChar"/>
    <w:unhideWhenUsed/>
    <w:rsid w:val="00BC2DC1"/>
    <w:rPr>
      <w:b/>
      <w:bCs/>
    </w:rPr>
  </w:style>
  <w:style w:type="character" w:customStyle="1" w:styleId="MegjegyzstrgyaChar">
    <w:name w:val="Megjegyzés tárgya Char"/>
    <w:basedOn w:val="JegyzetszvegChar"/>
    <w:link w:val="Megjegyzstrgya"/>
    <w:rsid w:val="00BC2DC1"/>
    <w:rPr>
      <w:rFonts w:ascii="Calibri" w:eastAsia="Calibri" w:hAnsi="Calibri" w:cs="Times New Roman"/>
      <w:b/>
      <w:bCs/>
      <w:sz w:val="20"/>
      <w:szCs w:val="20"/>
    </w:rPr>
  </w:style>
  <w:style w:type="paragraph" w:styleId="Vltozat">
    <w:name w:val="Revision"/>
    <w:hidden/>
    <w:uiPriority w:val="99"/>
    <w:rsid w:val="00BC2DC1"/>
    <w:pPr>
      <w:spacing w:after="0" w:line="240" w:lineRule="auto"/>
    </w:pPr>
    <w:rPr>
      <w:rFonts w:ascii="Calibri" w:eastAsia="Calibri" w:hAnsi="Calibri" w:cs="Times New Roman"/>
    </w:rPr>
  </w:style>
  <w:style w:type="paragraph" w:styleId="Buborkszveg">
    <w:name w:val="Balloon Text"/>
    <w:basedOn w:val="Norml"/>
    <w:link w:val="BuborkszvegChar"/>
    <w:unhideWhenUsed/>
    <w:rsid w:val="00BC2DC1"/>
    <w:pPr>
      <w:spacing w:after="0" w:line="240" w:lineRule="auto"/>
    </w:pPr>
    <w:rPr>
      <w:rFonts w:ascii="Segoe UI" w:eastAsia="Calibri" w:hAnsi="Segoe UI" w:cs="Segoe UI"/>
      <w:sz w:val="18"/>
      <w:szCs w:val="18"/>
    </w:rPr>
  </w:style>
  <w:style w:type="character" w:customStyle="1" w:styleId="BuborkszvegChar">
    <w:name w:val="Buborékszöveg Char"/>
    <w:basedOn w:val="Bekezdsalapbettpusa"/>
    <w:link w:val="Buborkszveg"/>
    <w:rsid w:val="00BC2DC1"/>
    <w:rPr>
      <w:rFonts w:ascii="Segoe UI" w:eastAsia="Calibri" w:hAnsi="Segoe UI" w:cs="Segoe UI"/>
      <w:sz w:val="18"/>
      <w:szCs w:val="18"/>
    </w:rPr>
  </w:style>
  <w:style w:type="numbering" w:customStyle="1" w:styleId="Nemlista11">
    <w:name w:val="Nem lista11"/>
    <w:next w:val="Nemlista"/>
    <w:uiPriority w:val="99"/>
    <w:semiHidden/>
    <w:unhideWhenUsed/>
    <w:rsid w:val="00BC2DC1"/>
  </w:style>
  <w:style w:type="paragraph" w:customStyle="1" w:styleId="Tblzatszveg">
    <w:name w:val="Táblázat_szöveg"/>
    <w:basedOn w:val="Norml"/>
    <w:next w:val="Norml"/>
    <w:uiPriority w:val="99"/>
    <w:rsid w:val="00BC2DC1"/>
    <w:pPr>
      <w:autoSpaceDE w:val="0"/>
      <w:autoSpaceDN w:val="0"/>
      <w:adjustRightInd w:val="0"/>
      <w:spacing w:after="0" w:line="240" w:lineRule="auto"/>
    </w:pPr>
    <w:rPr>
      <w:rFonts w:ascii="Times New Roman" w:eastAsia="Times New Roman" w:hAnsi="Times New Roman" w:cs="Times New Roman"/>
      <w:sz w:val="20"/>
      <w:szCs w:val="24"/>
      <w:lang w:eastAsia="hu-HU"/>
    </w:rPr>
  </w:style>
  <w:style w:type="character" w:customStyle="1" w:styleId="CommentTextChar">
    <w:name w:val="Comment Text Char"/>
    <w:uiPriority w:val="99"/>
    <w:locked/>
    <w:rsid w:val="00BC2DC1"/>
    <w:rPr>
      <w:rFonts w:ascii="Calibri" w:hAnsi="Calibri" w:cs="Times New Roman"/>
      <w:lang w:val="hu-HU" w:eastAsia="en-US" w:bidi="ar-SA"/>
    </w:rPr>
  </w:style>
  <w:style w:type="paragraph" w:customStyle="1" w:styleId="Vltozat1">
    <w:name w:val="Változat1"/>
    <w:hidden/>
    <w:semiHidden/>
    <w:rsid w:val="00BC2DC1"/>
    <w:pPr>
      <w:spacing w:after="0" w:line="240" w:lineRule="auto"/>
    </w:pPr>
    <w:rPr>
      <w:rFonts w:ascii="Calibri" w:eastAsia="Times New Roman" w:hAnsi="Calibri" w:cs="Times New Roman"/>
    </w:rPr>
  </w:style>
  <w:style w:type="paragraph" w:styleId="Szvegtrzs2">
    <w:name w:val="Body Text 2"/>
    <w:basedOn w:val="Norml"/>
    <w:link w:val="Szvegtrzs2Char"/>
    <w:unhideWhenUsed/>
    <w:rsid w:val="00BC2DC1"/>
    <w:pPr>
      <w:spacing w:after="120" w:line="480" w:lineRule="auto"/>
    </w:pPr>
    <w:rPr>
      <w:rFonts w:ascii="Calibri" w:eastAsia="Times New Roman" w:hAnsi="Calibri" w:cs="Times New Roman"/>
    </w:rPr>
  </w:style>
  <w:style w:type="character" w:customStyle="1" w:styleId="Szvegtrzs2Char">
    <w:name w:val="Szövegtörzs 2 Char"/>
    <w:basedOn w:val="Bekezdsalapbettpusa"/>
    <w:link w:val="Szvegtrzs2"/>
    <w:rsid w:val="00BC2DC1"/>
    <w:rPr>
      <w:rFonts w:ascii="Calibri" w:eastAsia="Times New Roman" w:hAnsi="Calibri" w:cs="Times New Roman"/>
    </w:rPr>
  </w:style>
  <w:style w:type="character" w:styleId="Kiemels">
    <w:name w:val="Emphasis"/>
    <w:qFormat/>
    <w:rsid w:val="00BC2DC1"/>
    <w:rPr>
      <w:i/>
      <w:iCs/>
    </w:rPr>
  </w:style>
  <w:style w:type="paragraph" w:customStyle="1" w:styleId="CM3">
    <w:name w:val="CM3"/>
    <w:basedOn w:val="Default"/>
    <w:next w:val="Default"/>
    <w:uiPriority w:val="99"/>
    <w:rsid w:val="00BC2DC1"/>
    <w:pPr>
      <w:widowControl w:val="0"/>
      <w:spacing w:line="288" w:lineRule="atLeast"/>
    </w:pPr>
    <w:rPr>
      <w:rFonts w:ascii="Times HRoman" w:eastAsia="Times New Roman" w:hAnsi="Times HRoman"/>
      <w:color w:val="auto"/>
      <w:lang w:eastAsia="hu-HU"/>
    </w:rPr>
  </w:style>
  <w:style w:type="paragraph" w:styleId="NormlWeb">
    <w:name w:val="Normal (Web)"/>
    <w:basedOn w:val="Norml"/>
    <w:link w:val="NormlWebChar"/>
    <w:uiPriority w:val="99"/>
    <w:rsid w:val="00BC2DC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
    <w:uiPriority w:val="99"/>
    <w:qFormat/>
    <w:rsid w:val="00BC2DC1"/>
  </w:style>
  <w:style w:type="paragraph" w:customStyle="1" w:styleId="Listaszerbekezds1">
    <w:name w:val="Listaszerű bekezdés1"/>
    <w:basedOn w:val="Norml"/>
    <w:uiPriority w:val="99"/>
    <w:qFormat/>
    <w:rsid w:val="00BC2DC1"/>
    <w:pPr>
      <w:spacing w:after="0" w:line="240" w:lineRule="auto"/>
      <w:ind w:left="720"/>
      <w:contextualSpacing/>
    </w:pPr>
    <w:rPr>
      <w:rFonts w:ascii="Calibri" w:eastAsia="Times New Roman" w:hAnsi="Calibri" w:cs="Times New Roman"/>
    </w:rPr>
  </w:style>
  <w:style w:type="paragraph" w:styleId="TJ2">
    <w:name w:val="toc 2"/>
    <w:basedOn w:val="Norml"/>
    <w:next w:val="Norml"/>
    <w:autoRedefine/>
    <w:rsid w:val="00BC2DC1"/>
    <w:pPr>
      <w:spacing w:after="0" w:line="240" w:lineRule="auto"/>
      <w:ind w:left="240"/>
    </w:pPr>
    <w:rPr>
      <w:rFonts w:ascii="Times New Roman" w:eastAsia="Times New Roman" w:hAnsi="Times New Roman" w:cs="Times New Roman"/>
      <w:sz w:val="24"/>
      <w:szCs w:val="24"/>
      <w:lang w:eastAsia="hu-HU"/>
    </w:rPr>
  </w:style>
  <w:style w:type="character" w:styleId="Mrltotthiperhivatkozs">
    <w:name w:val="FollowedHyperlink"/>
    <w:rsid w:val="00BC2DC1"/>
    <w:rPr>
      <w:color w:val="800080"/>
      <w:u w:val="single"/>
    </w:rPr>
  </w:style>
  <w:style w:type="character" w:styleId="Hiperhivatkozs">
    <w:name w:val="Hyperlink"/>
    <w:unhideWhenUsed/>
    <w:rsid w:val="00BC2DC1"/>
    <w:rPr>
      <w:color w:val="0000FF"/>
      <w:u w:val="single"/>
    </w:rPr>
  </w:style>
  <w:style w:type="paragraph" w:styleId="Szvegtrzsbehzssal">
    <w:name w:val="Body Text Indent"/>
    <w:basedOn w:val="Norml"/>
    <w:link w:val="SzvegtrzsbehzssalChar"/>
    <w:uiPriority w:val="99"/>
    <w:rsid w:val="00BC2DC1"/>
    <w:pPr>
      <w:spacing w:after="0" w:line="240" w:lineRule="auto"/>
      <w:ind w:right="-57" w:firstLine="624"/>
      <w:jc w:val="both"/>
    </w:pPr>
    <w:rPr>
      <w:rFonts w:ascii="Times New Roman" w:eastAsia="Times New Roman" w:hAnsi="Times New Roman" w:cs="Times New Roman"/>
      <w:color w:val="000000"/>
      <w:sz w:val="24"/>
      <w:szCs w:val="24"/>
    </w:rPr>
  </w:style>
  <w:style w:type="character" w:customStyle="1" w:styleId="SzvegtrzsbehzssalChar">
    <w:name w:val="Szövegtörzs behúzással Char"/>
    <w:basedOn w:val="Bekezdsalapbettpusa"/>
    <w:link w:val="Szvegtrzsbehzssal"/>
    <w:uiPriority w:val="99"/>
    <w:rsid w:val="00BC2DC1"/>
    <w:rPr>
      <w:rFonts w:ascii="Times New Roman" w:eastAsia="Times New Roman" w:hAnsi="Times New Roman" w:cs="Times New Roman"/>
      <w:color w:val="000000"/>
      <w:sz w:val="24"/>
      <w:szCs w:val="24"/>
    </w:rPr>
  </w:style>
  <w:style w:type="paragraph" w:styleId="Szvegtrzsbehzssal2">
    <w:name w:val="Body Text Indent 2"/>
    <w:basedOn w:val="Norml"/>
    <w:link w:val="Szvegtrzsbehzssal2Char"/>
    <w:rsid w:val="00BC2DC1"/>
    <w:pPr>
      <w:spacing w:after="0" w:line="240" w:lineRule="auto"/>
      <w:ind w:left="258" w:hanging="258"/>
    </w:pPr>
    <w:rPr>
      <w:rFonts w:ascii="Times New Roman" w:eastAsia="Times New Roman" w:hAnsi="Times New Roman" w:cs="Times New Roman"/>
      <w:i/>
      <w:iCs/>
      <w:sz w:val="24"/>
      <w:szCs w:val="24"/>
    </w:rPr>
  </w:style>
  <w:style w:type="character" w:customStyle="1" w:styleId="Szvegtrzsbehzssal2Char">
    <w:name w:val="Szövegtörzs behúzással 2 Char"/>
    <w:basedOn w:val="Bekezdsalapbettpusa"/>
    <w:link w:val="Szvegtrzsbehzssal2"/>
    <w:rsid w:val="00BC2DC1"/>
    <w:rPr>
      <w:rFonts w:ascii="Times New Roman" w:eastAsia="Times New Roman" w:hAnsi="Times New Roman" w:cs="Times New Roman"/>
      <w:i/>
      <w:iCs/>
      <w:sz w:val="24"/>
      <w:szCs w:val="24"/>
    </w:rPr>
  </w:style>
  <w:style w:type="paragraph" w:styleId="Szvegtrzs3">
    <w:name w:val="Body Text 3"/>
    <w:basedOn w:val="Norml"/>
    <w:link w:val="Szvegtrzs3Char"/>
    <w:rsid w:val="00BC2DC1"/>
    <w:pPr>
      <w:framePr w:hSpace="141" w:wrap="around" w:vAnchor="text" w:hAnchor="margin" w:y="-260"/>
      <w:spacing w:after="0" w:line="240" w:lineRule="auto"/>
    </w:pPr>
    <w:rPr>
      <w:rFonts w:ascii="Times New Roman" w:eastAsia="Times New Roman" w:hAnsi="Times New Roman" w:cs="Times New Roman"/>
      <w:sz w:val="24"/>
      <w:szCs w:val="24"/>
    </w:rPr>
  </w:style>
  <w:style w:type="character" w:customStyle="1" w:styleId="Szvegtrzs3Char">
    <w:name w:val="Szövegtörzs 3 Char"/>
    <w:basedOn w:val="Bekezdsalapbettpusa"/>
    <w:link w:val="Szvegtrzs3"/>
    <w:rsid w:val="00BC2DC1"/>
    <w:rPr>
      <w:rFonts w:ascii="Times New Roman" w:eastAsia="Times New Roman" w:hAnsi="Times New Roman" w:cs="Times New Roman"/>
      <w:sz w:val="24"/>
      <w:szCs w:val="24"/>
    </w:rPr>
  </w:style>
  <w:style w:type="character" w:customStyle="1" w:styleId="Heading1Char">
    <w:name w:val="Heading 1 Char"/>
    <w:uiPriority w:val="99"/>
    <w:rsid w:val="00BC2DC1"/>
    <w:rPr>
      <w:rFonts w:ascii="Arial" w:hAnsi="Arial" w:cs="Arial"/>
      <w:b/>
      <w:bCs/>
      <w:kern w:val="32"/>
      <w:sz w:val="32"/>
      <w:szCs w:val="32"/>
    </w:rPr>
  </w:style>
  <w:style w:type="character" w:customStyle="1" w:styleId="Heading2Char">
    <w:name w:val="Heading 2 Char"/>
    <w:rsid w:val="00BC2DC1"/>
    <w:rPr>
      <w:rFonts w:ascii="Times New Roman" w:hAnsi="Times New Roman" w:cs="Times New Roman"/>
      <w:b/>
      <w:bCs/>
      <w:sz w:val="20"/>
      <w:szCs w:val="20"/>
      <w:lang w:eastAsia="hu-HU"/>
    </w:rPr>
  </w:style>
  <w:style w:type="character" w:customStyle="1" w:styleId="Heading3Char">
    <w:name w:val="Heading 3 Char"/>
    <w:uiPriority w:val="99"/>
    <w:rsid w:val="00BC2DC1"/>
    <w:rPr>
      <w:rFonts w:ascii="Cambria" w:hAnsi="Cambria" w:cs="Cambria"/>
      <w:b/>
      <w:bCs/>
      <w:color w:val="4F81BD"/>
    </w:rPr>
  </w:style>
  <w:style w:type="character" w:customStyle="1" w:styleId="Heading5Char">
    <w:name w:val="Heading 5 Char"/>
    <w:uiPriority w:val="99"/>
    <w:rsid w:val="00BC2DC1"/>
    <w:rPr>
      <w:rFonts w:ascii="Calibri" w:hAnsi="Calibri" w:cs="Calibri"/>
      <w:b/>
      <w:bCs/>
      <w:i/>
      <w:iCs/>
      <w:sz w:val="26"/>
      <w:szCs w:val="26"/>
    </w:rPr>
  </w:style>
  <w:style w:type="character" w:customStyle="1" w:styleId="Heading7Char">
    <w:name w:val="Heading 7 Char"/>
    <w:uiPriority w:val="99"/>
    <w:rsid w:val="00BC2DC1"/>
    <w:rPr>
      <w:rFonts w:ascii="Times New Roman" w:hAnsi="Times New Roman" w:cs="Times New Roman"/>
      <w:sz w:val="24"/>
      <w:szCs w:val="24"/>
    </w:rPr>
  </w:style>
  <w:style w:type="character" w:customStyle="1" w:styleId="BodyTextChar">
    <w:name w:val="Body Text Char"/>
    <w:uiPriority w:val="99"/>
    <w:rsid w:val="00BC2DC1"/>
    <w:rPr>
      <w:rFonts w:ascii="Times New Roman" w:hAnsi="Times New Roman" w:cs="Times New Roman"/>
      <w:sz w:val="20"/>
      <w:szCs w:val="20"/>
      <w:lang w:eastAsia="hu-HU"/>
    </w:rPr>
  </w:style>
  <w:style w:type="character" w:customStyle="1" w:styleId="FooterChar">
    <w:name w:val="Footer Char"/>
    <w:uiPriority w:val="99"/>
    <w:rsid w:val="00BC2DC1"/>
    <w:rPr>
      <w:rFonts w:ascii="Calibri" w:hAnsi="Calibri" w:cs="Calibri"/>
    </w:rPr>
  </w:style>
  <w:style w:type="character" w:customStyle="1" w:styleId="HeaderChar">
    <w:name w:val="Header Char"/>
    <w:uiPriority w:val="99"/>
    <w:rsid w:val="00BC2DC1"/>
    <w:rPr>
      <w:rFonts w:ascii="Calibri" w:hAnsi="Calibri" w:cs="Calibri"/>
    </w:rPr>
  </w:style>
  <w:style w:type="character" w:customStyle="1" w:styleId="CommentTextChar1">
    <w:name w:val="Comment Text Char1"/>
    <w:rsid w:val="00BC2DC1"/>
    <w:rPr>
      <w:rFonts w:ascii="Calibri" w:hAnsi="Calibri" w:cs="Calibri"/>
      <w:sz w:val="20"/>
      <w:szCs w:val="20"/>
    </w:rPr>
  </w:style>
  <w:style w:type="character" w:customStyle="1" w:styleId="BalloonTextChar">
    <w:name w:val="Balloon Text Char"/>
    <w:uiPriority w:val="99"/>
    <w:rsid w:val="00BC2DC1"/>
    <w:rPr>
      <w:rFonts w:ascii="Tahoma" w:hAnsi="Tahoma" w:cs="Tahoma"/>
      <w:sz w:val="16"/>
      <w:szCs w:val="16"/>
    </w:rPr>
  </w:style>
  <w:style w:type="character" w:customStyle="1" w:styleId="CommentSubjectChar">
    <w:name w:val="Comment Subject Char"/>
    <w:uiPriority w:val="99"/>
    <w:rsid w:val="00BC2DC1"/>
    <w:rPr>
      <w:rFonts w:ascii="Calibri" w:hAnsi="Calibri" w:cs="Calibri"/>
      <w:b/>
      <w:bCs/>
      <w:sz w:val="20"/>
      <w:szCs w:val="20"/>
    </w:rPr>
  </w:style>
  <w:style w:type="character" w:customStyle="1" w:styleId="BodyText2Char">
    <w:name w:val="Body Text 2 Char"/>
    <w:uiPriority w:val="99"/>
    <w:rsid w:val="00BC2DC1"/>
    <w:rPr>
      <w:rFonts w:ascii="Calibri" w:hAnsi="Calibri" w:cs="Calibri"/>
    </w:rPr>
  </w:style>
  <w:style w:type="paragraph" w:customStyle="1" w:styleId="Szvegtrzs21">
    <w:name w:val="Szövegtörzs 21"/>
    <w:basedOn w:val="Norml"/>
    <w:autoRedefine/>
    <w:uiPriority w:val="99"/>
    <w:rsid w:val="00BC2DC1"/>
    <w:pPr>
      <w:spacing w:after="0" w:line="240" w:lineRule="auto"/>
      <w:ind w:firstLine="567"/>
      <w:jc w:val="both"/>
    </w:pPr>
    <w:rPr>
      <w:rFonts w:ascii="Calibri" w:eastAsia="Times New Roman" w:hAnsi="Calibri" w:cs="Calibri"/>
      <w:sz w:val="24"/>
      <w:szCs w:val="24"/>
      <w:lang w:eastAsia="hu-HU"/>
    </w:rPr>
  </w:style>
  <w:style w:type="paragraph" w:styleId="Cm">
    <w:name w:val="Title"/>
    <w:basedOn w:val="Norml"/>
    <w:link w:val="CmChar"/>
    <w:qFormat/>
    <w:rsid w:val="00BC2DC1"/>
    <w:pPr>
      <w:tabs>
        <w:tab w:val="left" w:pos="2522"/>
      </w:tabs>
      <w:spacing w:after="0" w:line="240" w:lineRule="auto"/>
      <w:jc w:val="center"/>
    </w:pPr>
    <w:rPr>
      <w:rFonts w:ascii="Calibri" w:eastAsia="Times New Roman" w:hAnsi="Calibri" w:cs="Times New Roman"/>
      <w:b/>
      <w:bCs/>
      <w:sz w:val="28"/>
      <w:szCs w:val="28"/>
    </w:rPr>
  </w:style>
  <w:style w:type="character" w:customStyle="1" w:styleId="CmChar">
    <w:name w:val="Cím Char"/>
    <w:basedOn w:val="Bekezdsalapbettpusa"/>
    <w:link w:val="Cm"/>
    <w:rsid w:val="00BC2DC1"/>
    <w:rPr>
      <w:rFonts w:ascii="Calibri" w:eastAsia="Times New Roman" w:hAnsi="Calibri" w:cs="Times New Roman"/>
      <w:b/>
      <w:bCs/>
      <w:sz w:val="28"/>
      <w:szCs w:val="28"/>
    </w:rPr>
  </w:style>
  <w:style w:type="paragraph" w:styleId="Szvegtrzsbehzssal3">
    <w:name w:val="Body Text Indent 3"/>
    <w:basedOn w:val="Norml"/>
    <w:link w:val="Szvegtrzsbehzssal3Char"/>
    <w:uiPriority w:val="99"/>
    <w:rsid w:val="00BC2DC1"/>
    <w:pPr>
      <w:spacing w:after="0" w:line="240" w:lineRule="auto"/>
      <w:ind w:left="258" w:hanging="258"/>
    </w:pPr>
    <w:rPr>
      <w:rFonts w:ascii="Calibri" w:eastAsia="Times New Roman" w:hAnsi="Calibri" w:cs="Times New Roman"/>
      <w:sz w:val="24"/>
      <w:szCs w:val="24"/>
    </w:rPr>
  </w:style>
  <w:style w:type="character" w:customStyle="1" w:styleId="Szvegtrzsbehzssal3Char">
    <w:name w:val="Szövegtörzs behúzással 3 Char"/>
    <w:basedOn w:val="Bekezdsalapbettpusa"/>
    <w:link w:val="Szvegtrzsbehzssal3"/>
    <w:uiPriority w:val="99"/>
    <w:rsid w:val="00BC2DC1"/>
    <w:rPr>
      <w:rFonts w:ascii="Calibri" w:eastAsia="Times New Roman" w:hAnsi="Calibri" w:cs="Times New Roman"/>
      <w:sz w:val="24"/>
      <w:szCs w:val="24"/>
    </w:rPr>
  </w:style>
  <w:style w:type="character" w:customStyle="1" w:styleId="cm38char">
    <w:name w:val="cm38__char"/>
    <w:uiPriority w:val="99"/>
    <w:rsid w:val="00BC2DC1"/>
  </w:style>
  <w:style w:type="paragraph" w:customStyle="1" w:styleId="cm380">
    <w:name w:val="cm38"/>
    <w:basedOn w:val="Norml"/>
    <w:uiPriority w:val="99"/>
    <w:rsid w:val="00BC2DC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eaderChar1">
    <w:name w:val="Header Char1"/>
    <w:uiPriority w:val="99"/>
    <w:rsid w:val="00BC2DC1"/>
    <w:rPr>
      <w:rFonts w:ascii="Times New Roman" w:hAnsi="Times New Roman" w:cs="Times New Roman"/>
      <w:lang w:eastAsia="en-US"/>
    </w:rPr>
  </w:style>
  <w:style w:type="paragraph" w:styleId="Csakszveg">
    <w:name w:val="Plain Text"/>
    <w:basedOn w:val="Norml"/>
    <w:link w:val="CsakszvegChar"/>
    <w:uiPriority w:val="99"/>
    <w:rsid w:val="00BC2DC1"/>
    <w:pPr>
      <w:spacing w:after="0" w:line="240" w:lineRule="auto"/>
    </w:pPr>
    <w:rPr>
      <w:rFonts w:ascii="Consolas" w:eastAsia="Times New Roman" w:hAnsi="Consolas" w:cs="Times New Roman"/>
      <w:sz w:val="21"/>
      <w:szCs w:val="21"/>
    </w:rPr>
  </w:style>
  <w:style w:type="character" w:customStyle="1" w:styleId="CsakszvegChar">
    <w:name w:val="Csak szöveg Char"/>
    <w:basedOn w:val="Bekezdsalapbettpusa"/>
    <w:link w:val="Csakszveg"/>
    <w:uiPriority w:val="99"/>
    <w:rsid w:val="00BC2DC1"/>
    <w:rPr>
      <w:rFonts w:ascii="Consolas" w:eastAsia="Times New Roman" w:hAnsi="Consolas" w:cs="Times New Roman"/>
      <w:sz w:val="21"/>
      <w:szCs w:val="21"/>
    </w:rPr>
  </w:style>
  <w:style w:type="character" w:customStyle="1" w:styleId="PlainTextChar">
    <w:name w:val="Plain Text Char"/>
    <w:uiPriority w:val="99"/>
    <w:rsid w:val="00BC2DC1"/>
    <w:rPr>
      <w:rFonts w:ascii="Consolas" w:hAnsi="Consolas" w:cs="Consolas"/>
      <w:sz w:val="21"/>
      <w:szCs w:val="21"/>
    </w:rPr>
  </w:style>
  <w:style w:type="character" w:customStyle="1" w:styleId="norm00e1lchar">
    <w:name w:val="norm_00e1l__char"/>
    <w:uiPriority w:val="99"/>
    <w:rsid w:val="00BC2DC1"/>
    <w:rPr>
      <w:rFonts w:cs="Times New Roman"/>
    </w:rPr>
  </w:style>
  <w:style w:type="character" w:customStyle="1" w:styleId="normal0020tablechar">
    <w:name w:val="normal_0020table__char"/>
    <w:uiPriority w:val="99"/>
    <w:rsid w:val="00BC2DC1"/>
    <w:rPr>
      <w:rFonts w:cs="Times New Roman"/>
    </w:rPr>
  </w:style>
  <w:style w:type="paragraph" w:customStyle="1" w:styleId="norm00e1l">
    <w:name w:val="norm_00e1l"/>
    <w:basedOn w:val="Norml"/>
    <w:uiPriority w:val="99"/>
    <w:rsid w:val="00BC2DC1"/>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annotation0020text">
    <w:name w:val="annotation_0020text"/>
    <w:basedOn w:val="Norml"/>
    <w:uiPriority w:val="99"/>
    <w:rsid w:val="00BC2DC1"/>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annotation0020textchar">
    <w:name w:val="annotation_0020text__char"/>
    <w:uiPriority w:val="99"/>
    <w:rsid w:val="00BC2DC1"/>
    <w:rPr>
      <w:rFonts w:cs="Times New Roman"/>
    </w:rPr>
  </w:style>
  <w:style w:type="character" w:customStyle="1" w:styleId="t00e1bl00e1zat005fsz00f6vegchar">
    <w:name w:val="t_00e1bl_00e1zat_005fsz_00f6veg__char"/>
    <w:uiPriority w:val="99"/>
    <w:rsid w:val="00BC2DC1"/>
    <w:rPr>
      <w:rFonts w:cs="Times New Roman"/>
    </w:rPr>
  </w:style>
  <w:style w:type="paragraph" w:customStyle="1" w:styleId="t00e1bl00e1zat005fsz00f6veg">
    <w:name w:val="t_00e1bl_00e1zat_005fsz_00f6veg"/>
    <w:basedOn w:val="Norml"/>
    <w:uiPriority w:val="99"/>
    <w:rsid w:val="00BC2DC1"/>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al0020table">
    <w:name w:val="normal_0020table"/>
    <w:basedOn w:val="Norml"/>
    <w:uiPriority w:val="99"/>
    <w:rsid w:val="00BC2DC1"/>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sz00f6vegt00f6rzschar">
    <w:name w:val="sz_00f6vegt_00f6rzs__char"/>
    <w:uiPriority w:val="99"/>
    <w:rsid w:val="00BC2DC1"/>
    <w:rPr>
      <w:rFonts w:cs="Times New Roman"/>
    </w:rPr>
  </w:style>
  <w:style w:type="character" w:customStyle="1" w:styleId="defaultchar">
    <w:name w:val="default__char"/>
    <w:uiPriority w:val="99"/>
    <w:rsid w:val="00BC2DC1"/>
    <w:rPr>
      <w:rFonts w:cs="Times New Roman"/>
    </w:rPr>
  </w:style>
  <w:style w:type="character" w:customStyle="1" w:styleId="listaszer01710020bekezd00e9schar">
    <w:name w:val="listaszer_0171_0020bekezd_00e9s__char"/>
    <w:uiPriority w:val="99"/>
    <w:rsid w:val="00BC2DC1"/>
    <w:rPr>
      <w:rFonts w:cs="Times New Roman"/>
    </w:rPr>
  </w:style>
  <w:style w:type="paragraph" w:customStyle="1" w:styleId="listaszer01710020bekezd00e9s">
    <w:name w:val="listaszer_0171_0020bekezd_00e9s"/>
    <w:basedOn w:val="Norml"/>
    <w:uiPriority w:val="99"/>
    <w:rsid w:val="00BC2DC1"/>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0">
    <w:name w:val="default"/>
    <w:basedOn w:val="Norml"/>
    <w:uiPriority w:val="99"/>
    <w:rsid w:val="00BC2DC1"/>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Szvegtrzs22">
    <w:name w:val="Szövegtörzs 22"/>
    <w:basedOn w:val="Norml"/>
    <w:autoRedefine/>
    <w:rsid w:val="00BC2DC1"/>
    <w:pPr>
      <w:spacing w:after="0" w:line="240" w:lineRule="auto"/>
      <w:jc w:val="center"/>
    </w:pPr>
    <w:rPr>
      <w:rFonts w:ascii="Times New Roman" w:eastAsia="Times New Roman" w:hAnsi="Times New Roman" w:cs="Times New Roman"/>
      <w:b/>
      <w:sz w:val="24"/>
      <w:szCs w:val="24"/>
      <w:lang w:eastAsia="hu-HU"/>
    </w:rPr>
  </w:style>
  <w:style w:type="character" w:customStyle="1" w:styleId="JegyzetszvegChar1">
    <w:name w:val="Jegyzetszöveg Char1"/>
    <w:rsid w:val="00BC2DC1"/>
    <w:rPr>
      <w:rFonts w:ascii="Calibri" w:eastAsia="Times New Roman" w:hAnsi="Calibri" w:cs="Times New Roman"/>
      <w:sz w:val="20"/>
      <w:szCs w:val="20"/>
    </w:rPr>
  </w:style>
  <w:style w:type="paragraph" w:customStyle="1" w:styleId="Norml4">
    <w:name w:val="Normál4"/>
    <w:rsid w:val="00BC2DC1"/>
    <w:pPr>
      <w:spacing w:after="0" w:line="240" w:lineRule="auto"/>
    </w:pPr>
    <w:rPr>
      <w:rFonts w:ascii="Lucida Grande" w:eastAsia="ヒラギノ角ゴ Pro W3" w:hAnsi="Lucida Grande" w:cs="Times New Roman"/>
      <w:color w:val="000000"/>
      <w:szCs w:val="20"/>
      <w:lang w:val="en-US" w:eastAsia="hu-HU"/>
    </w:rPr>
  </w:style>
  <w:style w:type="paragraph" w:styleId="Lbjegyzetszveg">
    <w:name w:val="footnote text"/>
    <w:basedOn w:val="Norml"/>
    <w:link w:val="LbjegyzetszvegChar"/>
    <w:uiPriority w:val="99"/>
    <w:rsid w:val="00BC2DC1"/>
    <w:pPr>
      <w:spacing w:after="0" w:line="240" w:lineRule="auto"/>
      <w:jc w:val="both"/>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rsid w:val="00BC2DC1"/>
    <w:rPr>
      <w:rFonts w:ascii="Times New Roman" w:eastAsia="Times New Roman" w:hAnsi="Times New Roman" w:cs="Times New Roman"/>
      <w:sz w:val="20"/>
      <w:szCs w:val="20"/>
      <w:lang w:eastAsia="hu-HU"/>
    </w:rPr>
  </w:style>
  <w:style w:type="character" w:styleId="Lbjegyzet-hivatkozs">
    <w:name w:val="footnote reference"/>
    <w:uiPriority w:val="99"/>
    <w:rsid w:val="00BC2DC1"/>
    <w:rPr>
      <w:rFonts w:cs="Times New Roman"/>
      <w:vertAlign w:val="superscript"/>
    </w:rPr>
  </w:style>
  <w:style w:type="paragraph" w:customStyle="1" w:styleId="Listaszerbekezds3">
    <w:name w:val="Listaszerű bekezdés3"/>
    <w:basedOn w:val="Norml"/>
    <w:uiPriority w:val="99"/>
    <w:qFormat/>
    <w:rsid w:val="00BC2DC1"/>
    <w:pPr>
      <w:spacing w:line="240" w:lineRule="auto"/>
      <w:ind w:left="720"/>
      <w:contextualSpacing/>
    </w:pPr>
    <w:rPr>
      <w:rFonts w:ascii="Garamond" w:eastAsia="Times New Roman" w:hAnsi="Garamond" w:cs="Times New Roman"/>
      <w:sz w:val="18"/>
      <w:szCs w:val="18"/>
    </w:rPr>
  </w:style>
  <w:style w:type="character" w:customStyle="1" w:styleId="CharChar2">
    <w:name w:val="Char Char2"/>
    <w:locked/>
    <w:rsid w:val="00BC2DC1"/>
    <w:rPr>
      <w:lang w:val="hu-HU" w:eastAsia="hu-HU" w:bidi="ar-SA"/>
    </w:rPr>
  </w:style>
  <w:style w:type="paragraph" w:styleId="TJ1">
    <w:name w:val="toc 1"/>
    <w:basedOn w:val="Norml"/>
    <w:next w:val="Norml"/>
    <w:autoRedefine/>
    <w:uiPriority w:val="99"/>
    <w:unhideWhenUsed/>
    <w:rsid w:val="00BC2DC1"/>
    <w:pPr>
      <w:spacing w:after="100"/>
    </w:pPr>
    <w:rPr>
      <w:rFonts w:ascii="Calibri" w:eastAsia="Calibri" w:hAnsi="Calibri" w:cs="Times New Roman"/>
    </w:rPr>
  </w:style>
  <w:style w:type="paragraph" w:customStyle="1" w:styleId="Stlus3">
    <w:name w:val="Stílus3"/>
    <w:basedOn w:val="Cmsor1"/>
    <w:uiPriority w:val="99"/>
    <w:rsid w:val="00BC2DC1"/>
    <w:pPr>
      <w:suppressAutoHyphens/>
      <w:spacing w:line="360" w:lineRule="auto"/>
      <w:jc w:val="right"/>
    </w:pPr>
    <w:rPr>
      <w:kern w:val="1"/>
      <w:lang w:eastAsia="ar-SA"/>
    </w:rPr>
  </w:style>
  <w:style w:type="paragraph" w:customStyle="1" w:styleId="Stlus6">
    <w:name w:val="Stílus6"/>
    <w:basedOn w:val="Buborkszveg"/>
    <w:uiPriority w:val="99"/>
    <w:rsid w:val="00BC2DC1"/>
    <w:pPr>
      <w:numPr>
        <w:numId w:val="1"/>
      </w:numPr>
      <w:tabs>
        <w:tab w:val="clear" w:pos="720"/>
      </w:tabs>
      <w:suppressAutoHyphens/>
      <w:spacing w:after="200" w:line="276" w:lineRule="auto"/>
      <w:ind w:left="0" w:firstLine="0"/>
    </w:pPr>
    <w:rPr>
      <w:rFonts w:ascii="Calibri" w:hAnsi="Calibri" w:cs="Times New Roman"/>
      <w:i/>
      <w:iCs/>
      <w:sz w:val="22"/>
      <w:szCs w:val="22"/>
      <w:lang w:eastAsia="ar-SA"/>
    </w:rPr>
  </w:style>
  <w:style w:type="paragraph" w:customStyle="1" w:styleId="Stlus4">
    <w:name w:val="Stílus4"/>
    <w:basedOn w:val="Buborkszveg"/>
    <w:uiPriority w:val="99"/>
    <w:rsid w:val="00BC2DC1"/>
    <w:pPr>
      <w:tabs>
        <w:tab w:val="num" w:pos="720"/>
      </w:tabs>
      <w:suppressAutoHyphens/>
      <w:spacing w:after="200" w:line="276" w:lineRule="auto"/>
      <w:ind w:left="720" w:hanging="360"/>
    </w:pPr>
    <w:rPr>
      <w:rFonts w:ascii="Calibri" w:hAnsi="Calibri" w:cs="Times New Roman"/>
      <w:i/>
      <w:iCs/>
      <w:sz w:val="22"/>
      <w:szCs w:val="22"/>
      <w:lang w:eastAsia="ar-SA"/>
    </w:rPr>
  </w:style>
  <w:style w:type="paragraph" w:customStyle="1" w:styleId="Q1">
    <w:name w:val="Q1"/>
    <w:basedOn w:val="Norml"/>
    <w:uiPriority w:val="99"/>
    <w:rsid w:val="00BC2DC1"/>
    <w:pPr>
      <w:suppressAutoHyphens/>
      <w:overflowPunct w:val="0"/>
      <w:autoSpaceDE w:val="0"/>
      <w:spacing w:after="0" w:line="240" w:lineRule="auto"/>
      <w:jc w:val="both"/>
      <w:textAlignment w:val="baseline"/>
    </w:pPr>
    <w:rPr>
      <w:rFonts w:ascii="Times New Roman" w:eastAsia="Times New Roman" w:hAnsi="Times New Roman" w:cs="Times New Roman"/>
      <w:lang w:eastAsia="ar-SA"/>
    </w:rPr>
  </w:style>
  <w:style w:type="character" w:customStyle="1" w:styleId="ft">
    <w:name w:val="ft"/>
    <w:uiPriority w:val="99"/>
    <w:rsid w:val="00BC2DC1"/>
  </w:style>
  <w:style w:type="character" w:customStyle="1" w:styleId="formulatext">
    <w:name w:val="formulatext"/>
    <w:uiPriority w:val="99"/>
    <w:rsid w:val="00BC2DC1"/>
  </w:style>
  <w:style w:type="paragraph" w:customStyle="1" w:styleId="tablaszveg2">
    <w:name w:val="tablaszöveg2"/>
    <w:basedOn w:val="Norml"/>
    <w:autoRedefine/>
    <w:uiPriority w:val="99"/>
    <w:rsid w:val="00BC2DC1"/>
    <w:pPr>
      <w:spacing w:after="0" w:line="240" w:lineRule="auto"/>
      <w:ind w:left="27" w:right="113"/>
    </w:pPr>
    <w:rPr>
      <w:rFonts w:ascii="Times New Roman" w:eastAsia="Times New Roman" w:hAnsi="Times New Roman" w:cs="Times New Roman"/>
      <w:sz w:val="20"/>
      <w:szCs w:val="20"/>
      <w:lang w:eastAsia="hu-HU"/>
    </w:rPr>
  </w:style>
  <w:style w:type="character" w:customStyle="1" w:styleId="Char3">
    <w:name w:val="Char3"/>
    <w:uiPriority w:val="99"/>
    <w:rsid w:val="00BC2DC1"/>
    <w:rPr>
      <w:rFonts w:ascii="Cambria" w:eastAsia="Times New Roman" w:hAnsi="Cambria" w:cs="Cambria"/>
      <w:b/>
      <w:bCs/>
      <w:color w:val="4F81BD"/>
      <w:sz w:val="22"/>
      <w:szCs w:val="22"/>
      <w:lang w:val="hu-HU" w:eastAsia="en-US"/>
    </w:rPr>
  </w:style>
  <w:style w:type="character" w:customStyle="1" w:styleId="BodyTextIndentChar">
    <w:name w:val="Body Text Indent Char"/>
    <w:link w:val="Szvegtrzsbehzssal1"/>
    <w:uiPriority w:val="99"/>
    <w:rsid w:val="00BC2DC1"/>
    <w:rPr>
      <w:rFonts w:ascii="Calibri" w:eastAsia="Times New Roman" w:hAnsi="Calibri" w:cs="Calibri"/>
      <w:sz w:val="24"/>
      <w:szCs w:val="24"/>
    </w:rPr>
  </w:style>
  <w:style w:type="character" w:customStyle="1" w:styleId="BodyTextIndentChar1">
    <w:name w:val="Body Text Indent Char1"/>
    <w:uiPriority w:val="99"/>
    <w:semiHidden/>
    <w:rsid w:val="00BC2DC1"/>
    <w:rPr>
      <w:rFonts w:cs="Calibri"/>
      <w:lang w:eastAsia="ar-SA"/>
    </w:rPr>
  </w:style>
  <w:style w:type="paragraph" w:customStyle="1" w:styleId="FreeForm">
    <w:name w:val="Free Form"/>
    <w:uiPriority w:val="99"/>
    <w:rsid w:val="00BC2DC1"/>
    <w:pPr>
      <w:spacing w:after="0" w:line="240" w:lineRule="auto"/>
    </w:pPr>
    <w:rPr>
      <w:rFonts w:ascii="Helvetica" w:eastAsia="Calibri" w:hAnsi="Helvetica" w:cs="Helvetica"/>
      <w:color w:val="000000"/>
      <w:sz w:val="24"/>
      <w:szCs w:val="24"/>
      <w:lang w:val="en-US" w:eastAsia="hu-HU"/>
    </w:rPr>
  </w:style>
  <w:style w:type="paragraph" w:customStyle="1" w:styleId="RszCm1">
    <w:name w:val="RészCím1"/>
    <w:basedOn w:val="Norml"/>
    <w:next w:val="Norml"/>
    <w:rsid w:val="00BC2DC1"/>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Szveg">
    <w:name w:val="Szöveg"/>
    <w:basedOn w:val="Norml"/>
    <w:rsid w:val="00BC2DC1"/>
    <w:pPr>
      <w:spacing w:after="60" w:line="240" w:lineRule="auto"/>
      <w:ind w:left="425"/>
    </w:pPr>
    <w:rPr>
      <w:rFonts w:ascii="Calibri" w:eastAsia="Times New Roman" w:hAnsi="Calibri" w:cs="Calibri"/>
      <w:sz w:val="20"/>
      <w:szCs w:val="20"/>
      <w:lang w:eastAsia="hu-HU"/>
    </w:rPr>
  </w:style>
  <w:style w:type="paragraph" w:customStyle="1" w:styleId="Szneslista1jellszn1">
    <w:name w:val="Színes lista – 1. jelölőszín1"/>
    <w:basedOn w:val="Norml"/>
    <w:uiPriority w:val="99"/>
    <w:qFormat/>
    <w:rsid w:val="00BC2DC1"/>
    <w:pPr>
      <w:ind w:left="720"/>
    </w:pPr>
    <w:rPr>
      <w:rFonts w:ascii="Times New Roman" w:eastAsia="Times New Roman" w:hAnsi="Times New Roman" w:cs="Calibri"/>
    </w:rPr>
  </w:style>
  <w:style w:type="character" w:customStyle="1" w:styleId="apple-converted-space">
    <w:name w:val="apple-converted-space"/>
    <w:rsid w:val="00BC2DC1"/>
    <w:rPr>
      <w:rFonts w:cs="Times New Roman"/>
    </w:rPr>
  </w:style>
  <w:style w:type="paragraph" w:customStyle="1" w:styleId="Listaszerbekezds11">
    <w:name w:val="Listaszerű bekezdés11"/>
    <w:basedOn w:val="Norml"/>
    <w:uiPriority w:val="99"/>
    <w:rsid w:val="00BC2DC1"/>
    <w:pPr>
      <w:ind w:left="720"/>
    </w:pPr>
    <w:rPr>
      <w:rFonts w:ascii="Calibri" w:eastAsia="Times New Roman" w:hAnsi="Calibri" w:cs="Calibri"/>
    </w:rPr>
  </w:style>
  <w:style w:type="paragraph" w:customStyle="1" w:styleId="Tblzattartalom">
    <w:name w:val="Táblázattartalom"/>
    <w:basedOn w:val="Norml"/>
    <w:rsid w:val="00BC2DC1"/>
    <w:pPr>
      <w:widowControl w:val="0"/>
      <w:suppressLineNumbers/>
      <w:suppressAutoHyphens/>
      <w:spacing w:after="0" w:line="240" w:lineRule="auto"/>
    </w:pPr>
    <w:rPr>
      <w:rFonts w:ascii="Calibri" w:eastAsia="Calibri" w:hAnsi="Calibri" w:cs="Calibri"/>
      <w:kern w:val="2"/>
      <w:sz w:val="24"/>
      <w:szCs w:val="24"/>
      <w:lang w:eastAsia="hu-HU"/>
    </w:rPr>
  </w:style>
  <w:style w:type="numbering" w:customStyle="1" w:styleId="Nemlista111">
    <w:name w:val="Nem lista111"/>
    <w:next w:val="Nemlista"/>
    <w:uiPriority w:val="99"/>
    <w:semiHidden/>
    <w:unhideWhenUsed/>
    <w:rsid w:val="00BC2DC1"/>
  </w:style>
  <w:style w:type="paragraph" w:styleId="Alcm">
    <w:name w:val="Subtitle"/>
    <w:basedOn w:val="Norml"/>
    <w:next w:val="Norml"/>
    <w:link w:val="AlcmChar"/>
    <w:uiPriority w:val="99"/>
    <w:qFormat/>
    <w:rsid w:val="00BC2DC1"/>
    <w:pPr>
      <w:spacing w:after="600"/>
    </w:pPr>
    <w:rPr>
      <w:rFonts w:ascii="Cambria" w:eastAsia="Times New Roman" w:hAnsi="Cambria" w:cs="Times New Roman"/>
      <w:i/>
      <w:iCs/>
      <w:spacing w:val="13"/>
      <w:sz w:val="24"/>
      <w:szCs w:val="24"/>
      <w:lang w:val="en-US"/>
    </w:rPr>
  </w:style>
  <w:style w:type="character" w:customStyle="1" w:styleId="AlcmChar">
    <w:name w:val="Alcím Char"/>
    <w:basedOn w:val="Bekezdsalapbettpusa"/>
    <w:link w:val="Alcm"/>
    <w:uiPriority w:val="99"/>
    <w:rsid w:val="00BC2DC1"/>
    <w:rPr>
      <w:rFonts w:ascii="Cambria" w:eastAsia="Times New Roman" w:hAnsi="Cambria" w:cs="Times New Roman"/>
      <w:i/>
      <w:iCs/>
      <w:spacing w:val="13"/>
      <w:sz w:val="24"/>
      <w:szCs w:val="24"/>
      <w:lang w:val="en-US"/>
    </w:rPr>
  </w:style>
  <w:style w:type="paragraph" w:styleId="Nincstrkz">
    <w:name w:val="No Spacing"/>
    <w:basedOn w:val="Norml"/>
    <w:uiPriority w:val="1"/>
    <w:qFormat/>
    <w:rsid w:val="00BC2DC1"/>
    <w:pPr>
      <w:spacing w:after="0" w:line="240" w:lineRule="auto"/>
    </w:pPr>
    <w:rPr>
      <w:rFonts w:ascii="Times New Roman" w:eastAsia="Calibri" w:hAnsi="Times New Roman" w:cs="Times New Roman"/>
      <w:sz w:val="24"/>
      <w:szCs w:val="24"/>
    </w:rPr>
  </w:style>
  <w:style w:type="paragraph" w:styleId="Idzet">
    <w:name w:val="Quote"/>
    <w:basedOn w:val="Norml"/>
    <w:next w:val="Norml"/>
    <w:link w:val="IdzetChar"/>
    <w:uiPriority w:val="99"/>
    <w:qFormat/>
    <w:rsid w:val="00BC2DC1"/>
    <w:pPr>
      <w:spacing w:before="200" w:after="0"/>
      <w:ind w:left="360" w:right="360"/>
    </w:pPr>
    <w:rPr>
      <w:rFonts w:ascii="Calibri" w:eastAsia="Calibri" w:hAnsi="Calibri" w:cs="Arial"/>
      <w:i/>
      <w:iCs/>
      <w:lang w:val="en-US"/>
    </w:rPr>
  </w:style>
  <w:style w:type="character" w:customStyle="1" w:styleId="IdzetChar">
    <w:name w:val="Idézet Char"/>
    <w:basedOn w:val="Bekezdsalapbettpusa"/>
    <w:link w:val="Idzet"/>
    <w:uiPriority w:val="99"/>
    <w:rsid w:val="00BC2DC1"/>
    <w:rPr>
      <w:rFonts w:ascii="Calibri" w:eastAsia="Calibri" w:hAnsi="Calibri" w:cs="Arial"/>
      <w:i/>
      <w:iCs/>
      <w:lang w:val="en-US"/>
    </w:rPr>
  </w:style>
  <w:style w:type="paragraph" w:styleId="Kiemeltidzet">
    <w:name w:val="Intense Quote"/>
    <w:basedOn w:val="Norml"/>
    <w:next w:val="Norml"/>
    <w:link w:val="KiemeltidzetChar"/>
    <w:uiPriority w:val="99"/>
    <w:qFormat/>
    <w:rsid w:val="00BC2DC1"/>
    <w:pPr>
      <w:pBdr>
        <w:bottom w:val="single" w:sz="4" w:space="1" w:color="auto"/>
      </w:pBdr>
      <w:spacing w:before="200" w:after="280"/>
      <w:ind w:left="1008" w:right="1152"/>
      <w:jc w:val="both"/>
    </w:pPr>
    <w:rPr>
      <w:rFonts w:ascii="Calibri" w:eastAsia="Calibri" w:hAnsi="Calibri" w:cs="Arial"/>
      <w:b/>
      <w:bCs/>
      <w:i/>
      <w:iCs/>
      <w:lang w:val="en-US"/>
    </w:rPr>
  </w:style>
  <w:style w:type="character" w:customStyle="1" w:styleId="KiemeltidzetChar">
    <w:name w:val="Kiemelt idézet Char"/>
    <w:basedOn w:val="Bekezdsalapbettpusa"/>
    <w:link w:val="Kiemeltidzet"/>
    <w:uiPriority w:val="99"/>
    <w:rsid w:val="00BC2DC1"/>
    <w:rPr>
      <w:rFonts w:ascii="Calibri" w:eastAsia="Calibri" w:hAnsi="Calibri" w:cs="Arial"/>
      <w:b/>
      <w:bCs/>
      <w:i/>
      <w:iCs/>
      <w:lang w:val="en-US"/>
    </w:rPr>
  </w:style>
  <w:style w:type="character" w:styleId="Finomkiemels">
    <w:name w:val="Subtle Emphasis"/>
    <w:uiPriority w:val="99"/>
    <w:qFormat/>
    <w:rsid w:val="00BC2DC1"/>
    <w:rPr>
      <w:i/>
    </w:rPr>
  </w:style>
  <w:style w:type="character" w:styleId="Finomhivatkozs">
    <w:name w:val="Subtle Reference"/>
    <w:qFormat/>
    <w:rsid w:val="00BC2DC1"/>
    <w:rPr>
      <w:smallCaps/>
    </w:rPr>
  </w:style>
  <w:style w:type="character" w:styleId="Ershivatkozs">
    <w:name w:val="Intense Reference"/>
    <w:uiPriority w:val="99"/>
    <w:qFormat/>
    <w:rsid w:val="00BC2DC1"/>
    <w:rPr>
      <w:smallCaps/>
      <w:spacing w:val="5"/>
      <w:u w:val="single"/>
    </w:rPr>
  </w:style>
  <w:style w:type="character" w:styleId="Knyvcme">
    <w:name w:val="Book Title"/>
    <w:uiPriority w:val="99"/>
    <w:qFormat/>
    <w:rsid w:val="00BC2DC1"/>
    <w:rPr>
      <w:i/>
      <w:smallCaps/>
      <w:spacing w:val="5"/>
    </w:rPr>
  </w:style>
  <w:style w:type="paragraph" w:styleId="Tartalomjegyzkcmsora">
    <w:name w:val="TOC Heading"/>
    <w:basedOn w:val="Cmsor1"/>
    <w:next w:val="Norml"/>
    <w:uiPriority w:val="99"/>
    <w:qFormat/>
    <w:rsid w:val="00BC2DC1"/>
    <w:pPr>
      <w:keepNext w:val="0"/>
      <w:spacing w:before="480" w:after="0"/>
      <w:contextualSpacing/>
      <w:outlineLvl w:val="9"/>
    </w:pPr>
    <w:rPr>
      <w:rFonts w:ascii="Cambria" w:eastAsia="Times New Roman" w:hAnsi="Cambria" w:cs="Times New Roman"/>
      <w:kern w:val="0"/>
      <w:sz w:val="28"/>
      <w:szCs w:val="28"/>
    </w:rPr>
  </w:style>
  <w:style w:type="table" w:customStyle="1" w:styleId="Rcsostblzat1">
    <w:name w:val="Rácsos táblázat1"/>
    <w:basedOn w:val="Normltblzat"/>
    <w:next w:val="Rcsostblzat"/>
    <w:uiPriority w:val="99"/>
    <w:rsid w:val="00BC2DC1"/>
    <w:pPr>
      <w:spacing w:after="0" w:line="240" w:lineRule="auto"/>
    </w:pPr>
    <w:rPr>
      <w:rFonts w:ascii="Calibri" w:eastAsia="Calibri" w:hAnsi="Calibri" w:cs="Arial"/>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Utna14pt">
    <w:name w:val="Stílus Utána:  14 pt"/>
    <w:basedOn w:val="Norml"/>
    <w:uiPriority w:val="99"/>
    <w:rsid w:val="00BC2DC1"/>
    <w:pPr>
      <w:spacing w:after="120" w:line="240" w:lineRule="auto"/>
    </w:pPr>
    <w:rPr>
      <w:rFonts w:ascii="Times New Roman" w:eastAsia="Times New Roman" w:hAnsi="Times New Roman" w:cs="Times New Roman"/>
      <w:sz w:val="24"/>
      <w:szCs w:val="20"/>
      <w:lang w:val="ru-RU" w:eastAsia="ru-RU"/>
    </w:rPr>
  </w:style>
  <w:style w:type="character" w:customStyle="1" w:styleId="NormlWebChar">
    <w:name w:val="Normál (Web) Char"/>
    <w:link w:val="NormlWeb"/>
    <w:uiPriority w:val="99"/>
    <w:locked/>
    <w:rsid w:val="00BC2DC1"/>
    <w:rPr>
      <w:rFonts w:ascii="Times New Roman" w:eastAsia="Times New Roman" w:hAnsi="Times New Roman" w:cs="Times New Roman"/>
      <w:sz w:val="24"/>
      <w:szCs w:val="24"/>
      <w:lang w:eastAsia="hu-HU"/>
    </w:rPr>
  </w:style>
  <w:style w:type="character" w:customStyle="1" w:styleId="CharChar16">
    <w:name w:val="Char Char16"/>
    <w:rsid w:val="00BC2DC1"/>
    <w:rPr>
      <w:rFonts w:ascii="Cambria" w:eastAsia="Times New Roman" w:hAnsi="Cambria" w:cs="Times New Roman"/>
      <w:b/>
      <w:bCs/>
      <w:color w:val="365F91"/>
      <w:sz w:val="28"/>
      <w:szCs w:val="28"/>
    </w:rPr>
  </w:style>
  <w:style w:type="character" w:customStyle="1" w:styleId="CharChar15">
    <w:name w:val="Char Char15"/>
    <w:rsid w:val="00BC2DC1"/>
    <w:rPr>
      <w:rFonts w:ascii="Times New Roman" w:eastAsia="Calibri" w:hAnsi="Times New Roman" w:cs="Times New Roman"/>
      <w:b/>
      <w:sz w:val="20"/>
      <w:szCs w:val="20"/>
      <w:lang w:eastAsia="hu-HU"/>
    </w:rPr>
  </w:style>
  <w:style w:type="character" w:customStyle="1" w:styleId="CharChar14">
    <w:name w:val="Char Char14"/>
    <w:rsid w:val="00BC2DC1"/>
    <w:rPr>
      <w:rFonts w:ascii="Cambria" w:eastAsia="Calibri" w:hAnsi="Cambria" w:cs="Times New Roman"/>
      <w:b/>
      <w:bCs/>
      <w:color w:val="4F81BD"/>
      <w:sz w:val="20"/>
      <w:szCs w:val="20"/>
    </w:rPr>
  </w:style>
  <w:style w:type="character" w:customStyle="1" w:styleId="CharChar13">
    <w:name w:val="Char Char13"/>
    <w:semiHidden/>
    <w:rsid w:val="00BC2DC1"/>
    <w:rPr>
      <w:rFonts w:ascii="Cambria" w:eastAsia="Times New Roman" w:hAnsi="Cambria" w:cs="Times New Roman"/>
      <w:b/>
      <w:bCs/>
      <w:i/>
      <w:iCs/>
      <w:color w:val="4F81BD"/>
    </w:rPr>
  </w:style>
  <w:style w:type="character" w:customStyle="1" w:styleId="CharChar12">
    <w:name w:val="Char Char12"/>
    <w:rsid w:val="00BC2DC1"/>
    <w:rPr>
      <w:rFonts w:ascii="Cambria" w:eastAsia="Calibri" w:hAnsi="Cambria" w:cs="Times New Roman"/>
      <w:color w:val="243F60"/>
      <w:sz w:val="20"/>
      <w:szCs w:val="20"/>
    </w:rPr>
  </w:style>
  <w:style w:type="character" w:customStyle="1" w:styleId="CharChar11">
    <w:name w:val="Char Char11"/>
    <w:rsid w:val="00BC2DC1"/>
    <w:rPr>
      <w:rFonts w:ascii="Cambria" w:eastAsia="Calibri" w:hAnsi="Cambria" w:cs="Times New Roman"/>
      <w:i/>
      <w:iCs/>
      <w:color w:val="404040"/>
      <w:sz w:val="20"/>
      <w:szCs w:val="20"/>
    </w:rPr>
  </w:style>
  <w:style w:type="character" w:customStyle="1" w:styleId="CharChar10">
    <w:name w:val="Char Char10"/>
    <w:semiHidden/>
    <w:rsid w:val="00BC2DC1"/>
    <w:rPr>
      <w:rFonts w:ascii="Cambria" w:eastAsia="Times New Roman" w:hAnsi="Cambria" w:cs="Times New Roman"/>
      <w:i/>
      <w:iCs/>
      <w:color w:val="404040"/>
      <w:sz w:val="20"/>
      <w:szCs w:val="20"/>
    </w:rPr>
  </w:style>
  <w:style w:type="character" w:customStyle="1" w:styleId="CharChar9">
    <w:name w:val="Char Char9"/>
    <w:rsid w:val="00BC2DC1"/>
    <w:rPr>
      <w:rFonts w:ascii="Times New Roman" w:eastAsia="Times New Roman" w:hAnsi="Times New Roman" w:cs="Times New Roman"/>
      <w:sz w:val="20"/>
      <w:szCs w:val="20"/>
    </w:rPr>
  </w:style>
  <w:style w:type="character" w:customStyle="1" w:styleId="CharChar8">
    <w:name w:val="Char Char8"/>
    <w:rsid w:val="00BC2DC1"/>
    <w:rPr>
      <w:rFonts w:ascii="Calibri" w:eastAsia="Calibri" w:hAnsi="Calibri" w:cs="Times New Roman"/>
      <w:sz w:val="20"/>
      <w:szCs w:val="20"/>
    </w:rPr>
  </w:style>
  <w:style w:type="character" w:customStyle="1" w:styleId="CharChar7">
    <w:name w:val="Char Char7"/>
    <w:rsid w:val="00BC2DC1"/>
    <w:rPr>
      <w:rFonts w:ascii="Calibri" w:eastAsia="Calibri" w:hAnsi="Calibri" w:cs="Times New Roman"/>
      <w:sz w:val="20"/>
      <w:szCs w:val="20"/>
    </w:rPr>
  </w:style>
  <w:style w:type="character" w:customStyle="1" w:styleId="CharChar6">
    <w:name w:val="Char Char6"/>
    <w:rsid w:val="00BC2DC1"/>
    <w:rPr>
      <w:rFonts w:ascii="Calibri" w:eastAsia="Calibri" w:hAnsi="Calibri" w:cs="Times New Roman"/>
    </w:rPr>
  </w:style>
  <w:style w:type="character" w:customStyle="1" w:styleId="CharChar5">
    <w:name w:val="Char Char5"/>
    <w:rsid w:val="00BC2DC1"/>
    <w:rPr>
      <w:rFonts w:ascii="Calibri" w:eastAsia="Calibri" w:hAnsi="Calibri" w:cs="Times New Roman"/>
    </w:rPr>
  </w:style>
  <w:style w:type="character" w:customStyle="1" w:styleId="CharChar4">
    <w:name w:val="Char Char4"/>
    <w:rsid w:val="00BC2DC1"/>
    <w:rPr>
      <w:rFonts w:ascii="Calibri" w:eastAsia="Calibri" w:hAnsi="Calibri" w:cs="Times New Roman"/>
      <w:sz w:val="16"/>
      <w:szCs w:val="16"/>
    </w:rPr>
  </w:style>
  <w:style w:type="character" w:customStyle="1" w:styleId="CharChar3">
    <w:name w:val="Char Char3"/>
    <w:rsid w:val="00BC2DC1"/>
    <w:rPr>
      <w:rFonts w:ascii="Calibri" w:eastAsia="Calibri" w:hAnsi="Calibri" w:cs="Times New Roman"/>
      <w:sz w:val="20"/>
      <w:szCs w:val="20"/>
    </w:rPr>
  </w:style>
  <w:style w:type="character" w:customStyle="1" w:styleId="mw-headline">
    <w:name w:val="mw-headline"/>
    <w:rsid w:val="00BC2DC1"/>
  </w:style>
  <w:style w:type="character" w:customStyle="1" w:styleId="CharChar1">
    <w:name w:val="Char Char1"/>
    <w:semiHidden/>
    <w:rsid w:val="00BC2DC1"/>
    <w:rPr>
      <w:rFonts w:ascii="Times New Roman" w:hAnsi="Times New Roman"/>
      <w:sz w:val="2"/>
    </w:rPr>
  </w:style>
  <w:style w:type="character" w:customStyle="1" w:styleId="BuborkszvegChar1">
    <w:name w:val="Buborékszöveg Char1"/>
    <w:semiHidden/>
    <w:rsid w:val="00BC2DC1"/>
    <w:rPr>
      <w:rFonts w:ascii="Tahoma" w:eastAsia="Calibri" w:hAnsi="Tahoma" w:cs="Tahoma"/>
      <w:sz w:val="16"/>
      <w:szCs w:val="16"/>
    </w:rPr>
  </w:style>
  <w:style w:type="character" w:customStyle="1" w:styleId="SzvegtrzsChar1">
    <w:name w:val="Szövegtörzs Char1"/>
    <w:rsid w:val="00BC2DC1"/>
    <w:rPr>
      <w:rFonts w:eastAsia="Times New Roman"/>
      <w:sz w:val="22"/>
      <w:szCs w:val="22"/>
      <w:lang w:eastAsia="en-US"/>
    </w:rPr>
  </w:style>
  <w:style w:type="character" w:customStyle="1" w:styleId="SzvegtrzsChar2">
    <w:name w:val="Szövegtörzs Char2"/>
    <w:rsid w:val="00BC2DC1"/>
    <w:rPr>
      <w:rFonts w:eastAsia="Times New Roman"/>
      <w:sz w:val="22"/>
      <w:szCs w:val="22"/>
      <w:lang w:eastAsia="en-US"/>
    </w:rPr>
  </w:style>
  <w:style w:type="character" w:customStyle="1" w:styleId="CharChar">
    <w:name w:val="Char Char"/>
    <w:rsid w:val="00BC2DC1"/>
    <w:rPr>
      <w:rFonts w:ascii="Calibri" w:eastAsia="Calibri" w:hAnsi="Calibri" w:cs="Times New Roman"/>
      <w:b/>
      <w:bCs/>
      <w:sz w:val="20"/>
      <w:szCs w:val="20"/>
    </w:rPr>
  </w:style>
  <w:style w:type="paragraph" w:customStyle="1" w:styleId="Tblzafelsorols">
    <w:name w:val="Tábláza_felsorolás"/>
    <w:basedOn w:val="Tblzatszveg"/>
    <w:rsid w:val="00BC2DC1"/>
    <w:pPr>
      <w:numPr>
        <w:numId w:val="2"/>
      </w:numPr>
      <w:autoSpaceDE/>
      <w:autoSpaceDN/>
      <w:adjustRightInd/>
    </w:pPr>
    <w:rPr>
      <w:szCs w:val="20"/>
    </w:rPr>
  </w:style>
  <w:style w:type="paragraph" w:customStyle="1" w:styleId="CM26">
    <w:name w:val="CM26"/>
    <w:basedOn w:val="Norml"/>
    <w:next w:val="Norml"/>
    <w:uiPriority w:val="99"/>
    <w:rsid w:val="00BC2DC1"/>
    <w:pPr>
      <w:widowControl w:val="0"/>
      <w:autoSpaceDE w:val="0"/>
      <w:autoSpaceDN w:val="0"/>
      <w:adjustRightInd w:val="0"/>
      <w:spacing w:after="3173" w:line="240" w:lineRule="auto"/>
    </w:pPr>
    <w:rPr>
      <w:rFonts w:ascii="Times HRoman" w:eastAsia="Times New Roman" w:hAnsi="Times HRoman" w:cs="Times New Roman"/>
      <w:sz w:val="24"/>
      <w:szCs w:val="24"/>
      <w:lang w:eastAsia="hu-HU"/>
    </w:rPr>
  </w:style>
  <w:style w:type="paragraph" w:customStyle="1" w:styleId="CM1">
    <w:name w:val="CM1"/>
    <w:basedOn w:val="Norml"/>
    <w:next w:val="Norml"/>
    <w:uiPriority w:val="99"/>
    <w:rsid w:val="00BC2DC1"/>
    <w:pPr>
      <w:widowControl w:val="0"/>
      <w:autoSpaceDE w:val="0"/>
      <w:autoSpaceDN w:val="0"/>
      <w:adjustRightInd w:val="0"/>
      <w:spacing w:after="0" w:line="240" w:lineRule="auto"/>
    </w:pPr>
    <w:rPr>
      <w:rFonts w:ascii="Times HRoman" w:eastAsia="Times New Roman" w:hAnsi="Times HRoman" w:cs="Times New Roman"/>
      <w:sz w:val="24"/>
      <w:szCs w:val="24"/>
      <w:lang w:eastAsia="hu-HU"/>
    </w:rPr>
  </w:style>
  <w:style w:type="paragraph" w:customStyle="1" w:styleId="Cmsor31">
    <w:name w:val="Címsor 31"/>
    <w:next w:val="Norml"/>
    <w:rsid w:val="00BC2DC1"/>
    <w:pPr>
      <w:keepNext/>
      <w:keepLines/>
      <w:spacing w:before="200" w:after="0" w:line="240" w:lineRule="auto"/>
      <w:outlineLvl w:val="2"/>
    </w:pPr>
    <w:rPr>
      <w:rFonts w:ascii="Lucida Grande" w:eastAsia="ヒラギノ角ゴ Pro W3" w:hAnsi="Lucida Grande" w:cs="Times New Roman"/>
      <w:b/>
      <w:color w:val="356DB0"/>
      <w:szCs w:val="20"/>
      <w:lang w:val="en-US" w:eastAsia="hu-HU"/>
    </w:rPr>
  </w:style>
  <w:style w:type="paragraph" w:customStyle="1" w:styleId="Cmsor51">
    <w:name w:val="Címsor 51"/>
    <w:next w:val="Norml"/>
    <w:rsid w:val="00BC2DC1"/>
    <w:pPr>
      <w:spacing w:before="240" w:after="60" w:line="240" w:lineRule="auto"/>
      <w:outlineLvl w:val="4"/>
    </w:pPr>
    <w:rPr>
      <w:rFonts w:ascii="Lucida Grande" w:eastAsia="ヒラギノ角ゴ Pro W3" w:hAnsi="Lucida Grande" w:cs="Times New Roman"/>
      <w:b/>
      <w:color w:val="000000"/>
      <w:sz w:val="26"/>
      <w:szCs w:val="20"/>
      <w:lang w:val="en-US" w:eastAsia="hu-HU"/>
    </w:rPr>
  </w:style>
  <w:style w:type="character" w:styleId="HTML-rgp">
    <w:name w:val="HTML Typewriter"/>
    <w:rsid w:val="00BC2DC1"/>
    <w:rPr>
      <w:rFonts w:ascii="Courier New" w:hAnsi="Courier New" w:cs="Times New Roman"/>
      <w:sz w:val="20"/>
    </w:rPr>
  </w:style>
  <w:style w:type="paragraph" w:styleId="Dokumentumtrkp">
    <w:name w:val="Document Map"/>
    <w:basedOn w:val="Norml"/>
    <w:link w:val="DokumentumtrkpChar"/>
    <w:uiPriority w:val="99"/>
    <w:semiHidden/>
    <w:rsid w:val="00BC2DC1"/>
    <w:pPr>
      <w:shd w:val="clear" w:color="auto" w:fill="000080"/>
      <w:spacing w:after="0" w:line="240" w:lineRule="auto"/>
    </w:pPr>
    <w:rPr>
      <w:rFonts w:ascii="Tahoma" w:eastAsia="Times New Roman" w:hAnsi="Tahoma" w:cs="Times New Roman"/>
      <w:sz w:val="20"/>
      <w:szCs w:val="20"/>
    </w:rPr>
  </w:style>
  <w:style w:type="character" w:customStyle="1" w:styleId="DokumentumtrkpChar">
    <w:name w:val="Dokumentumtérkép Char"/>
    <w:basedOn w:val="Bekezdsalapbettpusa"/>
    <w:link w:val="Dokumentumtrkp"/>
    <w:uiPriority w:val="99"/>
    <w:semiHidden/>
    <w:rsid w:val="00BC2DC1"/>
    <w:rPr>
      <w:rFonts w:ascii="Tahoma" w:eastAsia="Times New Roman" w:hAnsi="Tahoma" w:cs="Times New Roman"/>
      <w:sz w:val="20"/>
      <w:szCs w:val="20"/>
      <w:shd w:val="clear" w:color="auto" w:fill="000080"/>
    </w:rPr>
  </w:style>
  <w:style w:type="paragraph" w:customStyle="1" w:styleId="Alaprtelmezett">
    <w:name w:val="Alapértelmezett"/>
    <w:rsid w:val="00BC2DC1"/>
    <w:pPr>
      <w:tabs>
        <w:tab w:val="left" w:pos="709"/>
      </w:tabs>
      <w:suppressAutoHyphens/>
      <w:spacing w:line="276" w:lineRule="atLeast"/>
    </w:pPr>
    <w:rPr>
      <w:rFonts w:ascii="Calibri" w:eastAsia="Calibri" w:hAnsi="Calibri" w:cs="Calibri"/>
      <w:color w:val="00000A"/>
      <w:lang w:eastAsia="ar-SA"/>
    </w:rPr>
  </w:style>
  <w:style w:type="numbering" w:customStyle="1" w:styleId="Nemlista1111">
    <w:name w:val="Nem lista1111"/>
    <w:next w:val="Nemlista"/>
    <w:uiPriority w:val="99"/>
    <w:semiHidden/>
    <w:unhideWhenUsed/>
    <w:rsid w:val="00BC2DC1"/>
  </w:style>
  <w:style w:type="table" w:customStyle="1" w:styleId="Rcsostblzat11">
    <w:name w:val="Rácsos táblázat11"/>
    <w:basedOn w:val="Normltblzat"/>
    <w:next w:val="Rcsostblzat"/>
    <w:uiPriority w:val="99"/>
    <w:rsid w:val="00BC2DC1"/>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ncstrkz1">
    <w:name w:val="Nincs térköz1"/>
    <w:rsid w:val="00BC2DC1"/>
    <w:pPr>
      <w:spacing w:after="0" w:line="240" w:lineRule="auto"/>
    </w:pPr>
    <w:rPr>
      <w:rFonts w:ascii="Calibri" w:eastAsia="Times New Roman" w:hAnsi="Calibri" w:cs="Times New Roman"/>
    </w:rPr>
  </w:style>
  <w:style w:type="paragraph" w:customStyle="1" w:styleId="NoSpacing1">
    <w:name w:val="No Spacing1"/>
    <w:rsid w:val="00BC2DC1"/>
    <w:pPr>
      <w:spacing w:after="0" w:line="240" w:lineRule="auto"/>
    </w:pPr>
    <w:rPr>
      <w:rFonts w:ascii="Calibri" w:eastAsia="Times New Roman" w:hAnsi="Calibri" w:cs="Times New Roman"/>
    </w:rPr>
  </w:style>
  <w:style w:type="paragraph" w:styleId="Szvegtrzselssora">
    <w:name w:val="Body Text First Indent"/>
    <w:basedOn w:val="Szvegtrzs"/>
    <w:link w:val="SzvegtrzselssoraChar"/>
    <w:rsid w:val="00BC2DC1"/>
    <w:pPr>
      <w:widowControl/>
      <w:spacing w:after="120" w:line="276" w:lineRule="auto"/>
      <w:ind w:firstLine="210"/>
      <w:jc w:val="left"/>
    </w:pPr>
    <w:rPr>
      <w:rFonts w:ascii="Calibri" w:hAnsi="Calibri"/>
      <w:sz w:val="22"/>
      <w:szCs w:val="22"/>
      <w:lang w:val="hu-HU" w:eastAsia="en-US"/>
    </w:rPr>
  </w:style>
  <w:style w:type="character" w:customStyle="1" w:styleId="SzvegtrzselssoraChar">
    <w:name w:val="Szövegtörzs első sora Char"/>
    <w:basedOn w:val="SzvegtrzsChar"/>
    <w:link w:val="Szvegtrzselssora"/>
    <w:rsid w:val="00BC2DC1"/>
    <w:rPr>
      <w:rFonts w:ascii="Calibri" w:eastAsia="Calibri" w:hAnsi="Calibri" w:cs="Times New Roman"/>
      <w:sz w:val="20"/>
      <w:szCs w:val="20"/>
      <w:lang w:val="x-none" w:eastAsia="hu-HU"/>
    </w:rPr>
  </w:style>
  <w:style w:type="character" w:customStyle="1" w:styleId="apple-style-span">
    <w:name w:val="apple-style-span"/>
    <w:rsid w:val="00BC2DC1"/>
  </w:style>
  <w:style w:type="paragraph" w:customStyle="1" w:styleId="Kfcm">
    <w:name w:val="K_főcím"/>
    <w:basedOn w:val="Norml"/>
    <w:link w:val="KfcmChar"/>
    <w:uiPriority w:val="99"/>
    <w:qFormat/>
    <w:rsid w:val="00BC2DC1"/>
    <w:pPr>
      <w:spacing w:after="0" w:line="240" w:lineRule="auto"/>
      <w:jc w:val="center"/>
    </w:pPr>
    <w:rPr>
      <w:rFonts w:ascii="Times New Roman" w:eastAsia="Calibri" w:hAnsi="Times New Roman" w:cs="Times New Roman"/>
      <w:b/>
      <w:bCs/>
      <w:sz w:val="36"/>
      <w:szCs w:val="36"/>
    </w:rPr>
  </w:style>
  <w:style w:type="paragraph" w:customStyle="1" w:styleId="K-alcm">
    <w:name w:val="K-alcím"/>
    <w:basedOn w:val="Norml"/>
    <w:link w:val="K-alcmChar"/>
    <w:uiPriority w:val="99"/>
    <w:qFormat/>
    <w:rsid w:val="00BC2DC1"/>
    <w:pPr>
      <w:spacing w:after="0" w:line="240" w:lineRule="auto"/>
      <w:jc w:val="center"/>
    </w:pPr>
    <w:rPr>
      <w:rFonts w:ascii="Times New Roman" w:eastAsia="Calibri" w:hAnsi="Times New Roman" w:cs="Times New Roman"/>
      <w:b/>
      <w:bCs/>
      <w:sz w:val="28"/>
      <w:szCs w:val="28"/>
    </w:rPr>
  </w:style>
  <w:style w:type="character" w:customStyle="1" w:styleId="KfcmChar">
    <w:name w:val="K_főcím Char"/>
    <w:link w:val="Kfcm"/>
    <w:uiPriority w:val="99"/>
    <w:rsid w:val="00BC2DC1"/>
    <w:rPr>
      <w:rFonts w:ascii="Times New Roman" w:eastAsia="Calibri" w:hAnsi="Times New Roman" w:cs="Times New Roman"/>
      <w:b/>
      <w:bCs/>
      <w:sz w:val="36"/>
      <w:szCs w:val="36"/>
    </w:rPr>
  </w:style>
  <w:style w:type="paragraph" w:customStyle="1" w:styleId="Ktantrgy">
    <w:name w:val="K_tantárgy"/>
    <w:basedOn w:val="Norml"/>
    <w:link w:val="KtantrgyChar"/>
    <w:uiPriority w:val="99"/>
    <w:qFormat/>
    <w:rsid w:val="00BC2DC1"/>
    <w:pPr>
      <w:spacing w:before="240" w:after="240" w:line="240" w:lineRule="auto"/>
      <w:jc w:val="center"/>
    </w:pPr>
    <w:rPr>
      <w:rFonts w:ascii="Times New Roman" w:eastAsia="Calibri" w:hAnsi="Times New Roman" w:cs="Times New Roman"/>
      <w:b/>
      <w:bCs/>
      <w:sz w:val="28"/>
      <w:szCs w:val="28"/>
    </w:rPr>
  </w:style>
  <w:style w:type="character" w:customStyle="1" w:styleId="K-alcmChar">
    <w:name w:val="K-alcím Char"/>
    <w:link w:val="K-alcm"/>
    <w:uiPriority w:val="99"/>
    <w:rsid w:val="00BC2DC1"/>
    <w:rPr>
      <w:rFonts w:ascii="Times New Roman" w:eastAsia="Calibri" w:hAnsi="Times New Roman" w:cs="Times New Roman"/>
      <w:b/>
      <w:bCs/>
      <w:sz w:val="28"/>
      <w:szCs w:val="28"/>
    </w:rPr>
  </w:style>
  <w:style w:type="paragraph" w:customStyle="1" w:styleId="Kcmsor">
    <w:name w:val="K_címsor"/>
    <w:basedOn w:val="Norml"/>
    <w:link w:val="KcmsorChar"/>
    <w:uiPriority w:val="99"/>
    <w:qFormat/>
    <w:rsid w:val="00BC2DC1"/>
    <w:pPr>
      <w:keepNext/>
      <w:spacing w:before="120" w:after="120" w:line="240" w:lineRule="auto"/>
      <w:jc w:val="both"/>
    </w:pPr>
    <w:rPr>
      <w:rFonts w:ascii="Times New Roman" w:eastAsia="Calibri" w:hAnsi="Times New Roman" w:cs="Times New Roman"/>
      <w:b/>
      <w:bCs/>
      <w:sz w:val="24"/>
      <w:szCs w:val="24"/>
    </w:rPr>
  </w:style>
  <w:style w:type="character" w:customStyle="1" w:styleId="KtantrgyChar">
    <w:name w:val="K_tantárgy Char"/>
    <w:link w:val="Ktantrgy"/>
    <w:uiPriority w:val="99"/>
    <w:rsid w:val="00BC2DC1"/>
    <w:rPr>
      <w:rFonts w:ascii="Times New Roman" w:eastAsia="Calibri" w:hAnsi="Times New Roman" w:cs="Times New Roman"/>
      <w:b/>
      <w:bCs/>
      <w:sz w:val="28"/>
      <w:szCs w:val="28"/>
    </w:rPr>
  </w:style>
  <w:style w:type="paragraph" w:customStyle="1" w:styleId="Kelsbekezds">
    <w:name w:val="K_első_bekezdés"/>
    <w:basedOn w:val="Norml"/>
    <w:link w:val="KelsbekezdsChar"/>
    <w:uiPriority w:val="99"/>
    <w:qFormat/>
    <w:rsid w:val="00BC2DC1"/>
    <w:pPr>
      <w:spacing w:after="0" w:line="240" w:lineRule="auto"/>
      <w:jc w:val="both"/>
    </w:pPr>
    <w:rPr>
      <w:rFonts w:ascii="Times New Roman" w:eastAsia="Calibri" w:hAnsi="Times New Roman" w:cs="Times New Roman"/>
      <w:sz w:val="24"/>
      <w:szCs w:val="24"/>
    </w:rPr>
  </w:style>
  <w:style w:type="character" w:customStyle="1" w:styleId="KcmsorChar">
    <w:name w:val="K_címsor Char"/>
    <w:link w:val="Kcmsor"/>
    <w:uiPriority w:val="99"/>
    <w:rsid w:val="00BC2DC1"/>
    <w:rPr>
      <w:rFonts w:ascii="Times New Roman" w:eastAsia="Calibri" w:hAnsi="Times New Roman" w:cs="Times New Roman"/>
      <w:b/>
      <w:bCs/>
      <w:sz w:val="24"/>
      <w:szCs w:val="24"/>
    </w:rPr>
  </w:style>
  <w:style w:type="paragraph" w:customStyle="1" w:styleId="Ktbbibekezds">
    <w:name w:val="K_többi_bekezdés"/>
    <w:basedOn w:val="Norml"/>
    <w:link w:val="KtbbibekezdsChar"/>
    <w:uiPriority w:val="99"/>
    <w:qFormat/>
    <w:rsid w:val="00BC2DC1"/>
    <w:pPr>
      <w:spacing w:after="0" w:line="240" w:lineRule="auto"/>
      <w:ind w:firstLine="708"/>
      <w:jc w:val="both"/>
    </w:pPr>
    <w:rPr>
      <w:rFonts w:ascii="Times New Roman" w:eastAsia="Calibri" w:hAnsi="Times New Roman" w:cs="Times New Roman"/>
      <w:sz w:val="24"/>
      <w:szCs w:val="24"/>
    </w:rPr>
  </w:style>
  <w:style w:type="character" w:customStyle="1" w:styleId="KelsbekezdsChar">
    <w:name w:val="K_első_bekezdés Char"/>
    <w:link w:val="Kelsbekezds"/>
    <w:uiPriority w:val="99"/>
    <w:rsid w:val="00BC2DC1"/>
    <w:rPr>
      <w:rFonts w:ascii="Times New Roman" w:eastAsia="Calibri" w:hAnsi="Times New Roman" w:cs="Times New Roman"/>
      <w:sz w:val="24"/>
      <w:szCs w:val="24"/>
    </w:rPr>
  </w:style>
  <w:style w:type="character" w:customStyle="1" w:styleId="KtbbibekezdsChar">
    <w:name w:val="K_többi_bekezdés Char"/>
    <w:link w:val="Ktbbibekezds"/>
    <w:uiPriority w:val="99"/>
    <w:rsid w:val="00BC2DC1"/>
    <w:rPr>
      <w:rFonts w:ascii="Times New Roman" w:eastAsia="Calibri" w:hAnsi="Times New Roman" w:cs="Times New Roman"/>
      <w:sz w:val="24"/>
      <w:szCs w:val="24"/>
    </w:rPr>
  </w:style>
  <w:style w:type="character" w:customStyle="1" w:styleId="KvfolyamChar">
    <w:name w:val="K_évfolyam Char"/>
    <w:link w:val="Kvfolyam"/>
    <w:uiPriority w:val="99"/>
    <w:rsid w:val="00BC2DC1"/>
    <w:rPr>
      <w:rFonts w:ascii="Times New Roman" w:hAnsi="Times New Roman"/>
      <w:b/>
      <w:bCs/>
      <w:sz w:val="24"/>
      <w:szCs w:val="24"/>
    </w:rPr>
  </w:style>
  <w:style w:type="paragraph" w:customStyle="1" w:styleId="Kvfolyam">
    <w:name w:val="K_évfolyam"/>
    <w:basedOn w:val="Norml"/>
    <w:link w:val="KvfolyamChar"/>
    <w:uiPriority w:val="99"/>
    <w:qFormat/>
    <w:rsid w:val="00BC2DC1"/>
    <w:pPr>
      <w:spacing w:after="240" w:line="240" w:lineRule="auto"/>
      <w:jc w:val="center"/>
    </w:pPr>
    <w:rPr>
      <w:rFonts w:ascii="Times New Roman" w:hAnsi="Times New Roman"/>
      <w:b/>
      <w:bCs/>
      <w:sz w:val="24"/>
      <w:szCs w:val="24"/>
    </w:rPr>
  </w:style>
  <w:style w:type="paragraph" w:customStyle="1" w:styleId="NormlB">
    <w:name w:val="Normál_B"/>
    <w:basedOn w:val="Norml"/>
    <w:link w:val="NormlBChar"/>
    <w:rsid w:val="00BC2DC1"/>
    <w:pPr>
      <w:spacing w:after="0" w:line="240" w:lineRule="auto"/>
      <w:jc w:val="both"/>
    </w:pPr>
    <w:rPr>
      <w:rFonts w:ascii="Times New Roman" w:eastAsia="Calibri" w:hAnsi="Times New Roman" w:cs="Times New Roman"/>
      <w:color w:val="0070C0"/>
      <w:sz w:val="24"/>
      <w:szCs w:val="24"/>
    </w:rPr>
  </w:style>
  <w:style w:type="character" w:customStyle="1" w:styleId="NormlBChar">
    <w:name w:val="Normál_B Char"/>
    <w:link w:val="NormlB"/>
    <w:rsid w:val="00BC2DC1"/>
    <w:rPr>
      <w:rFonts w:ascii="Times New Roman" w:eastAsia="Calibri" w:hAnsi="Times New Roman" w:cs="Times New Roman"/>
      <w:color w:val="0070C0"/>
      <w:sz w:val="24"/>
      <w:szCs w:val="24"/>
    </w:rPr>
  </w:style>
  <w:style w:type="paragraph" w:customStyle="1" w:styleId="NormlN">
    <w:name w:val="Normál_N"/>
    <w:basedOn w:val="Tblzatszveg"/>
    <w:next w:val="NormlK"/>
    <w:link w:val="NormlNChar1"/>
    <w:rsid w:val="00BC2DC1"/>
    <w:pPr>
      <w:tabs>
        <w:tab w:val="left" w:pos="4605"/>
      </w:tabs>
      <w:spacing w:before="40" w:after="40"/>
      <w:jc w:val="both"/>
    </w:pPr>
    <w:rPr>
      <w:color w:val="C00000"/>
      <w:sz w:val="24"/>
    </w:rPr>
  </w:style>
  <w:style w:type="paragraph" w:customStyle="1" w:styleId="NormlK">
    <w:name w:val="Normál_K"/>
    <w:basedOn w:val="NormlN"/>
    <w:link w:val="NormlKChar"/>
    <w:rsid w:val="00BC2DC1"/>
    <w:pPr>
      <w:ind w:left="567"/>
    </w:pPr>
    <w:rPr>
      <w:color w:val="00B050"/>
    </w:rPr>
  </w:style>
  <w:style w:type="character" w:customStyle="1" w:styleId="NormlNChar1">
    <w:name w:val="Normál_N Char1"/>
    <w:link w:val="NormlN"/>
    <w:rsid w:val="00BC2DC1"/>
    <w:rPr>
      <w:rFonts w:ascii="Times New Roman" w:eastAsia="Times New Roman" w:hAnsi="Times New Roman" w:cs="Times New Roman"/>
      <w:color w:val="C00000"/>
      <w:sz w:val="24"/>
      <w:szCs w:val="24"/>
      <w:lang w:eastAsia="hu-HU"/>
    </w:rPr>
  </w:style>
  <w:style w:type="character" w:customStyle="1" w:styleId="NormlKChar">
    <w:name w:val="Normál_K Char"/>
    <w:link w:val="NormlK"/>
    <w:rsid w:val="00BC2DC1"/>
    <w:rPr>
      <w:rFonts w:ascii="Times New Roman" w:eastAsia="Times New Roman" w:hAnsi="Times New Roman" w:cs="Times New Roman"/>
      <w:color w:val="00B050"/>
      <w:sz w:val="24"/>
      <w:szCs w:val="24"/>
      <w:lang w:eastAsia="hu-HU"/>
    </w:rPr>
  </w:style>
  <w:style w:type="character" w:customStyle="1" w:styleId="CommentSubjectChar1">
    <w:name w:val="Comment Subject Char1"/>
    <w:uiPriority w:val="99"/>
    <w:rsid w:val="00BC2DC1"/>
    <w:rPr>
      <w:rFonts w:ascii="Times New Roman" w:eastAsia="Times New Roman" w:hAnsi="Times New Roman" w:cs="Calibri"/>
      <w:b/>
      <w:bCs/>
      <w:sz w:val="20"/>
      <w:szCs w:val="20"/>
    </w:rPr>
  </w:style>
  <w:style w:type="character" w:customStyle="1" w:styleId="MegjegyzstrgyaChar1">
    <w:name w:val="Megjegyzés tárgya Char1"/>
    <w:semiHidden/>
    <w:rsid w:val="00BC2DC1"/>
    <w:rPr>
      <w:rFonts w:ascii="Calibri" w:eastAsia="Times New Roman" w:hAnsi="Calibri" w:cs="Times New Roman"/>
      <w:b/>
      <w:bCs/>
      <w:sz w:val="24"/>
      <w:szCs w:val="24"/>
    </w:rPr>
  </w:style>
  <w:style w:type="character" w:customStyle="1" w:styleId="lfejChar1">
    <w:name w:val="Élőfej Char1"/>
    <w:semiHidden/>
    <w:rsid w:val="00BC2DC1"/>
    <w:rPr>
      <w:rFonts w:ascii="Times New Roman" w:eastAsia="Times New Roman" w:hAnsi="Times New Roman" w:cs="Times New Roman"/>
      <w:sz w:val="24"/>
      <w:szCs w:val="24"/>
      <w:lang w:eastAsia="hu-HU"/>
    </w:rPr>
  </w:style>
  <w:style w:type="paragraph" w:customStyle="1" w:styleId="lbjegyzet">
    <w:name w:val="lábjegyzet"/>
    <w:basedOn w:val="Lbjegyzetszveg"/>
    <w:rsid w:val="00BC2DC1"/>
    <w:pPr>
      <w:suppressAutoHyphens/>
      <w:spacing w:after="240" w:line="480" w:lineRule="auto"/>
      <w:ind w:firstLine="360"/>
      <w:jc w:val="left"/>
    </w:pPr>
    <w:rPr>
      <w:rFonts w:ascii="Verdana" w:hAnsi="Verdana" w:cs="Calibri"/>
      <w:kern w:val="1"/>
      <w:lang w:val="en-US" w:eastAsia="ar-SA"/>
    </w:rPr>
  </w:style>
  <w:style w:type="paragraph" w:customStyle="1" w:styleId="Idzet1">
    <w:name w:val="Idézet1"/>
    <w:basedOn w:val="Norml"/>
    <w:next w:val="Norml"/>
    <w:link w:val="QuoteChar"/>
    <w:rsid w:val="00BC2DC1"/>
    <w:pPr>
      <w:spacing w:before="200" w:after="0"/>
      <w:ind w:left="360" w:right="360"/>
    </w:pPr>
    <w:rPr>
      <w:rFonts w:ascii="Calibri" w:eastAsia="Calibri" w:hAnsi="Calibri" w:cs="Times New Roman"/>
      <w:i/>
      <w:sz w:val="20"/>
      <w:szCs w:val="20"/>
    </w:rPr>
  </w:style>
  <w:style w:type="character" w:customStyle="1" w:styleId="QuoteChar">
    <w:name w:val="Quote Char"/>
    <w:link w:val="Idzet1"/>
    <w:locked/>
    <w:rsid w:val="00BC2DC1"/>
    <w:rPr>
      <w:rFonts w:ascii="Calibri" w:eastAsia="Calibri" w:hAnsi="Calibri" w:cs="Times New Roman"/>
      <w:i/>
      <w:sz w:val="20"/>
      <w:szCs w:val="20"/>
    </w:rPr>
  </w:style>
  <w:style w:type="paragraph" w:customStyle="1" w:styleId="Kiemeltidzet1">
    <w:name w:val="Kiemelt idézet1"/>
    <w:basedOn w:val="Norml"/>
    <w:next w:val="Norml"/>
    <w:link w:val="IntenseQuoteChar"/>
    <w:rsid w:val="00BC2DC1"/>
    <w:pPr>
      <w:pBdr>
        <w:bottom w:val="single" w:sz="4" w:space="1" w:color="auto"/>
      </w:pBdr>
      <w:spacing w:before="200" w:after="280"/>
      <w:ind w:left="1008" w:right="1152"/>
      <w:jc w:val="both"/>
    </w:pPr>
    <w:rPr>
      <w:rFonts w:ascii="Calibri" w:eastAsia="Calibri" w:hAnsi="Calibri" w:cs="Times New Roman"/>
      <w:b/>
      <w:i/>
      <w:sz w:val="20"/>
      <w:szCs w:val="20"/>
    </w:rPr>
  </w:style>
  <w:style w:type="character" w:customStyle="1" w:styleId="IntenseQuoteChar">
    <w:name w:val="Intense Quote Char"/>
    <w:link w:val="Kiemeltidzet1"/>
    <w:locked/>
    <w:rsid w:val="00BC2DC1"/>
    <w:rPr>
      <w:rFonts w:ascii="Calibri" w:eastAsia="Calibri" w:hAnsi="Calibri" w:cs="Times New Roman"/>
      <w:b/>
      <w:i/>
      <w:sz w:val="20"/>
      <w:szCs w:val="20"/>
    </w:rPr>
  </w:style>
  <w:style w:type="character" w:customStyle="1" w:styleId="Finomkiemels1">
    <w:name w:val="Finom kiemelés1"/>
    <w:rsid w:val="00BC2DC1"/>
    <w:rPr>
      <w:i/>
    </w:rPr>
  </w:style>
  <w:style w:type="character" w:customStyle="1" w:styleId="Ershangslyozs1">
    <w:name w:val="Erős hangsúlyozás1"/>
    <w:rsid w:val="00BC2DC1"/>
    <w:rPr>
      <w:b/>
    </w:rPr>
  </w:style>
  <w:style w:type="character" w:customStyle="1" w:styleId="Finomhivatkozs1">
    <w:name w:val="Finom hivatkozás1"/>
    <w:rsid w:val="00BC2DC1"/>
    <w:rPr>
      <w:smallCaps/>
    </w:rPr>
  </w:style>
  <w:style w:type="character" w:customStyle="1" w:styleId="Ershivatkozs1">
    <w:name w:val="Erős hivatkozás1"/>
    <w:rsid w:val="00BC2DC1"/>
    <w:rPr>
      <w:smallCaps/>
      <w:spacing w:val="5"/>
      <w:u w:val="single"/>
    </w:rPr>
  </w:style>
  <w:style w:type="character" w:customStyle="1" w:styleId="Knyvcme1">
    <w:name w:val="Könyv címe1"/>
    <w:rsid w:val="00BC2DC1"/>
    <w:rPr>
      <w:i/>
      <w:smallCaps/>
      <w:spacing w:val="5"/>
    </w:rPr>
  </w:style>
  <w:style w:type="paragraph" w:customStyle="1" w:styleId="Tartalomjegyzkcmsora1">
    <w:name w:val="Tartalomjegyzék címsora1"/>
    <w:basedOn w:val="Cmsor1"/>
    <w:next w:val="Norml"/>
    <w:rsid w:val="00BC2DC1"/>
    <w:pPr>
      <w:keepNext w:val="0"/>
      <w:spacing w:before="480" w:after="0"/>
      <w:outlineLvl w:val="9"/>
    </w:pPr>
    <w:rPr>
      <w:rFonts w:ascii="Cambria" w:hAnsi="Cambria" w:cs="Times New Roman"/>
      <w:bCs w:val="0"/>
      <w:kern w:val="0"/>
      <w:sz w:val="28"/>
      <w:szCs w:val="20"/>
    </w:rPr>
  </w:style>
  <w:style w:type="numbering" w:customStyle="1" w:styleId="Nemlista2">
    <w:name w:val="Nem lista2"/>
    <w:next w:val="Nemlista"/>
    <w:uiPriority w:val="99"/>
    <w:semiHidden/>
    <w:unhideWhenUsed/>
    <w:rsid w:val="00BC2DC1"/>
  </w:style>
  <w:style w:type="numbering" w:customStyle="1" w:styleId="Nemlista3">
    <w:name w:val="Nem lista3"/>
    <w:next w:val="Nemlista"/>
    <w:semiHidden/>
    <w:unhideWhenUsed/>
    <w:rsid w:val="00BC2DC1"/>
  </w:style>
  <w:style w:type="paragraph" w:customStyle="1" w:styleId="feladatszvege">
    <w:name w:val="feladat szövege"/>
    <w:basedOn w:val="Norml"/>
    <w:next w:val="Norml"/>
    <w:rsid w:val="00BC2DC1"/>
    <w:rPr>
      <w:rFonts w:ascii="Arial" w:eastAsia="Times New Roman" w:hAnsi="Arial" w:cs="Arial"/>
      <w:sz w:val="24"/>
      <w:szCs w:val="24"/>
    </w:rPr>
  </w:style>
  <w:style w:type="paragraph" w:customStyle="1" w:styleId="emeltszintcim">
    <w:name w:val="emelt szint cim"/>
    <w:basedOn w:val="Norml"/>
    <w:next w:val="Norml"/>
    <w:uiPriority w:val="99"/>
    <w:rsid w:val="00BC2DC1"/>
    <w:pPr>
      <w:keepNext/>
      <w:spacing w:before="680" w:after="680" w:line="280" w:lineRule="exact"/>
      <w:outlineLvl w:val="1"/>
    </w:pPr>
    <w:rPr>
      <w:rFonts w:ascii="Franklin Gothic Demi" w:eastAsia="Times New Roman" w:hAnsi="Franklin Gothic Demi" w:cs="Franklin Gothic Demi"/>
      <w:caps/>
      <w:kern w:val="32"/>
      <w:sz w:val="28"/>
      <w:szCs w:val="28"/>
    </w:rPr>
  </w:style>
  <w:style w:type="paragraph" w:customStyle="1" w:styleId="kidolgozottcm">
    <w:name w:val="kidolgozott cím"/>
    <w:basedOn w:val="Norml"/>
    <w:next w:val="Norml"/>
    <w:uiPriority w:val="99"/>
    <w:rsid w:val="00BC2DC1"/>
    <w:pPr>
      <w:keepNext/>
      <w:spacing w:before="680" w:after="680" w:line="280" w:lineRule="exact"/>
      <w:outlineLvl w:val="1"/>
    </w:pPr>
    <w:rPr>
      <w:rFonts w:ascii="Franklin Gothic Demi" w:eastAsia="Times New Roman" w:hAnsi="Franklin Gothic Demi" w:cs="Franklin Gothic Demi"/>
      <w:caps/>
      <w:kern w:val="32"/>
      <w:sz w:val="28"/>
      <w:szCs w:val="28"/>
    </w:rPr>
  </w:style>
  <w:style w:type="paragraph" w:customStyle="1" w:styleId="leckecm">
    <w:name w:val="leckecím"/>
    <w:basedOn w:val="Cmsor1"/>
    <w:next w:val="Norml"/>
    <w:uiPriority w:val="99"/>
    <w:rsid w:val="00BC2DC1"/>
    <w:pPr>
      <w:pageBreakBefore/>
      <w:spacing w:before="0" w:after="600" w:line="600" w:lineRule="exact"/>
    </w:pPr>
    <w:rPr>
      <w:rFonts w:ascii="Franklin Gothic Demi" w:eastAsia="Times New Roman" w:hAnsi="Franklin Gothic Demi" w:cs="Franklin Gothic Demi"/>
      <w:b w:val="0"/>
      <w:bCs w:val="0"/>
      <w:caps/>
      <w:color w:val="0000FF"/>
      <w:sz w:val="48"/>
      <w:szCs w:val="48"/>
      <w:lang w:val="x-none"/>
    </w:rPr>
  </w:style>
  <w:style w:type="paragraph" w:customStyle="1" w:styleId="elmleticm">
    <w:name w:val="elméleti cím"/>
    <w:basedOn w:val="Cmsor2"/>
    <w:next w:val="Norml"/>
    <w:autoRedefine/>
    <w:uiPriority w:val="99"/>
    <w:rsid w:val="00BC2DC1"/>
    <w:pPr>
      <w:keepNext/>
      <w:spacing w:before="600" w:after="600" w:line="280" w:lineRule="exact"/>
      <w:jc w:val="left"/>
    </w:pPr>
    <w:rPr>
      <w:rFonts w:ascii="Franklin Gothic Demi" w:hAnsi="Franklin Gothic Demi" w:cs="Franklin Gothic Demi"/>
      <w:b w:val="0"/>
      <w:kern w:val="32"/>
      <w:sz w:val="28"/>
      <w:szCs w:val="28"/>
      <w:lang w:val="x-none" w:eastAsia="en-US"/>
    </w:rPr>
  </w:style>
  <w:style w:type="paragraph" w:customStyle="1" w:styleId="hzicm">
    <w:name w:val="házi cím"/>
    <w:basedOn w:val="elmleticm"/>
    <w:next w:val="Norml"/>
    <w:uiPriority w:val="99"/>
    <w:rsid w:val="00BC2DC1"/>
  </w:style>
  <w:style w:type="paragraph" w:customStyle="1" w:styleId="radscm">
    <w:name w:val="ráadás cím"/>
    <w:basedOn w:val="elmleticm"/>
    <w:uiPriority w:val="99"/>
    <w:rsid w:val="00BC2DC1"/>
  </w:style>
  <w:style w:type="paragraph" w:customStyle="1" w:styleId="Blockquote">
    <w:name w:val="Blockquote"/>
    <w:basedOn w:val="Norml"/>
    <w:uiPriority w:val="99"/>
    <w:rsid w:val="00BC2DC1"/>
    <w:pPr>
      <w:autoSpaceDE w:val="0"/>
      <w:autoSpaceDN w:val="0"/>
      <w:spacing w:before="100" w:after="100" w:line="240" w:lineRule="auto"/>
      <w:ind w:left="360" w:right="360"/>
    </w:pPr>
    <w:rPr>
      <w:rFonts w:ascii="Arial" w:eastAsia="Times New Roman" w:hAnsi="Arial" w:cs="Arial"/>
      <w:sz w:val="24"/>
      <w:szCs w:val="24"/>
      <w:lang w:eastAsia="hu-HU"/>
    </w:rPr>
  </w:style>
  <w:style w:type="table" w:customStyle="1" w:styleId="Rcsostblzat2">
    <w:name w:val="Rácsos táblázat2"/>
    <w:basedOn w:val="Normltblzat"/>
    <w:next w:val="Rcsostblzat"/>
    <w:rsid w:val="00BC2DC1"/>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uiPriority w:val="99"/>
    <w:semiHidden/>
    <w:unhideWhenUsed/>
    <w:rsid w:val="00BC2DC1"/>
  </w:style>
  <w:style w:type="table" w:customStyle="1" w:styleId="Rcsostblzat3">
    <w:name w:val="Rácsos táblázat3"/>
    <w:basedOn w:val="Normltblzat"/>
    <w:next w:val="Rcsostblzat"/>
    <w:uiPriority w:val="99"/>
    <w:rsid w:val="00BC2DC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2">
    <w:name w:val="Rácsos táblázat12"/>
    <w:basedOn w:val="Normltblzat"/>
    <w:uiPriority w:val="99"/>
    <w:rsid w:val="00BC2DC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eFormA">
    <w:name w:val="Free Form A"/>
    <w:rsid w:val="00BC2DC1"/>
    <w:pPr>
      <w:spacing w:after="0" w:line="240" w:lineRule="auto"/>
    </w:pPr>
    <w:rPr>
      <w:rFonts w:ascii="Lucida Grande" w:eastAsia="ヒラギノ角ゴ Pro W3" w:hAnsi="Lucida Grande" w:cs="Times New Roman"/>
      <w:color w:val="000000"/>
      <w:szCs w:val="20"/>
      <w:lang w:eastAsia="hu-HU"/>
    </w:rPr>
  </w:style>
  <w:style w:type="paragraph" w:customStyle="1" w:styleId="llb1">
    <w:name w:val="Élőláb1"/>
    <w:rsid w:val="00BC2DC1"/>
    <w:pPr>
      <w:tabs>
        <w:tab w:val="center" w:pos="4536"/>
        <w:tab w:val="right" w:pos="9072"/>
      </w:tabs>
      <w:spacing w:after="0" w:line="240" w:lineRule="auto"/>
    </w:pPr>
    <w:rPr>
      <w:rFonts w:ascii="Lucida Grande" w:eastAsia="ヒラギノ角ゴ Pro W3" w:hAnsi="Lucida Grande" w:cs="Times New Roman"/>
      <w:color w:val="000000"/>
      <w:szCs w:val="20"/>
      <w:lang w:val="en-US" w:eastAsia="hu-HU"/>
    </w:rPr>
  </w:style>
  <w:style w:type="character" w:customStyle="1" w:styleId="Oldalszm1">
    <w:name w:val="Oldalszám1"/>
    <w:rsid w:val="00BC2DC1"/>
    <w:rPr>
      <w:color w:val="000000"/>
      <w:sz w:val="22"/>
    </w:rPr>
  </w:style>
  <w:style w:type="numbering" w:customStyle="1" w:styleId="Nemlista5">
    <w:name w:val="Nem lista5"/>
    <w:next w:val="Nemlista"/>
    <w:uiPriority w:val="99"/>
    <w:semiHidden/>
    <w:unhideWhenUsed/>
    <w:rsid w:val="00BC2DC1"/>
  </w:style>
  <w:style w:type="table" w:customStyle="1" w:styleId="Rcsostblzat4">
    <w:name w:val="Rácsos táblázat4"/>
    <w:basedOn w:val="Normltblzat"/>
    <w:next w:val="Rcsostblzat"/>
    <w:uiPriority w:val="99"/>
    <w:rsid w:val="00BC2DC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
    <w:name w:val="Rácsos táblázat13"/>
    <w:basedOn w:val="Normltblzat"/>
    <w:uiPriority w:val="99"/>
    <w:rsid w:val="00BC2DC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6">
    <w:name w:val="Nem lista6"/>
    <w:next w:val="Nemlista"/>
    <w:uiPriority w:val="99"/>
    <w:semiHidden/>
    <w:unhideWhenUsed/>
    <w:rsid w:val="00BC2DC1"/>
  </w:style>
  <w:style w:type="numbering" w:customStyle="1" w:styleId="Nemlista12">
    <w:name w:val="Nem lista12"/>
    <w:next w:val="Nemlista"/>
    <w:uiPriority w:val="99"/>
    <w:semiHidden/>
    <w:unhideWhenUsed/>
    <w:rsid w:val="00BC2DC1"/>
  </w:style>
  <w:style w:type="table" w:customStyle="1" w:styleId="Rcsostblzat5">
    <w:name w:val="Rácsos táblázat5"/>
    <w:basedOn w:val="Normltblzat"/>
    <w:next w:val="Rcsostblzat"/>
    <w:uiPriority w:val="99"/>
    <w:rsid w:val="00BC2DC1"/>
    <w:pPr>
      <w:spacing w:after="0" w:line="240" w:lineRule="auto"/>
    </w:pPr>
    <w:rPr>
      <w:rFonts w:ascii="Calibri" w:eastAsia="Calibri" w:hAnsi="Calibri" w:cs="Arial"/>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2">
    <w:name w:val="Nem lista112"/>
    <w:next w:val="Nemlista"/>
    <w:uiPriority w:val="99"/>
    <w:semiHidden/>
    <w:unhideWhenUsed/>
    <w:rsid w:val="00BC2DC1"/>
  </w:style>
  <w:style w:type="table" w:customStyle="1" w:styleId="Rcsostblzat14">
    <w:name w:val="Rácsos táblázat14"/>
    <w:basedOn w:val="Normltblzat"/>
    <w:next w:val="Rcsostblzat"/>
    <w:uiPriority w:val="99"/>
    <w:rsid w:val="00BC2DC1"/>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1">
    <w:name w:val="Nem lista21"/>
    <w:next w:val="Nemlista"/>
    <w:uiPriority w:val="99"/>
    <w:semiHidden/>
    <w:unhideWhenUsed/>
    <w:rsid w:val="00BC2DC1"/>
  </w:style>
  <w:style w:type="numbering" w:customStyle="1" w:styleId="Nemlista7">
    <w:name w:val="Nem lista7"/>
    <w:next w:val="Nemlista"/>
    <w:uiPriority w:val="99"/>
    <w:semiHidden/>
    <w:unhideWhenUsed/>
    <w:rsid w:val="00BC2DC1"/>
  </w:style>
  <w:style w:type="table" w:customStyle="1" w:styleId="Rcsostblzat6">
    <w:name w:val="Rácsos táblázat6"/>
    <w:basedOn w:val="Normltblzat"/>
    <w:next w:val="Rcsostblzat"/>
    <w:rsid w:val="00BC2DC1"/>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
    <w:name w:val="Rácsos táblázat7"/>
    <w:basedOn w:val="Normltblzat"/>
    <w:next w:val="Rcsostblzat"/>
    <w:uiPriority w:val="99"/>
    <w:rsid w:val="00BC2DC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5">
    <w:name w:val="Rácsos táblázat15"/>
    <w:basedOn w:val="Normltblzat"/>
    <w:uiPriority w:val="99"/>
    <w:rsid w:val="00BC2DC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8">
    <w:name w:val="Nem lista8"/>
    <w:next w:val="Nemlista"/>
    <w:uiPriority w:val="99"/>
    <w:semiHidden/>
    <w:unhideWhenUsed/>
    <w:rsid w:val="00BC2DC1"/>
  </w:style>
  <w:style w:type="numbering" w:customStyle="1" w:styleId="Nemlista13">
    <w:name w:val="Nem lista13"/>
    <w:next w:val="Nemlista"/>
    <w:uiPriority w:val="99"/>
    <w:semiHidden/>
    <w:unhideWhenUsed/>
    <w:rsid w:val="00BC2DC1"/>
  </w:style>
  <w:style w:type="table" w:customStyle="1" w:styleId="Rcsostblzat8">
    <w:name w:val="Rácsos táblázat8"/>
    <w:basedOn w:val="Normltblzat"/>
    <w:next w:val="Rcsostblzat"/>
    <w:uiPriority w:val="99"/>
    <w:rsid w:val="00BC2DC1"/>
    <w:pPr>
      <w:spacing w:after="0" w:line="240" w:lineRule="auto"/>
    </w:pPr>
    <w:rPr>
      <w:rFonts w:ascii="Calibri" w:eastAsia="Calibri" w:hAnsi="Calibri" w:cs="Arial"/>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3">
    <w:name w:val="Nem lista113"/>
    <w:next w:val="Nemlista"/>
    <w:uiPriority w:val="99"/>
    <w:semiHidden/>
    <w:unhideWhenUsed/>
    <w:rsid w:val="00BC2DC1"/>
  </w:style>
  <w:style w:type="table" w:customStyle="1" w:styleId="Rcsostblzat16">
    <w:name w:val="Rácsos táblázat16"/>
    <w:basedOn w:val="Normltblzat"/>
    <w:next w:val="Rcsostblzat"/>
    <w:uiPriority w:val="99"/>
    <w:rsid w:val="00BC2DC1"/>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2">
    <w:name w:val="Nem lista22"/>
    <w:next w:val="Nemlista"/>
    <w:uiPriority w:val="99"/>
    <w:semiHidden/>
    <w:unhideWhenUsed/>
    <w:rsid w:val="00BC2DC1"/>
  </w:style>
  <w:style w:type="numbering" w:customStyle="1" w:styleId="Nemlista9">
    <w:name w:val="Nem lista9"/>
    <w:next w:val="Nemlista"/>
    <w:uiPriority w:val="99"/>
    <w:semiHidden/>
    <w:unhideWhenUsed/>
    <w:rsid w:val="00BC2DC1"/>
  </w:style>
  <w:style w:type="table" w:customStyle="1" w:styleId="Rcsostblzat9">
    <w:name w:val="Rácsos táblázat9"/>
    <w:basedOn w:val="Normltblzat"/>
    <w:next w:val="Rcsostblzat"/>
    <w:rsid w:val="00BC2DC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1">
    <w:name w:val="Stílus1"/>
    <w:basedOn w:val="Cmsor4"/>
    <w:rsid w:val="00BC2DC1"/>
    <w:pPr>
      <w:spacing w:before="240" w:after="60" w:line="276" w:lineRule="auto"/>
    </w:pPr>
    <w:rPr>
      <w:bCs w:val="0"/>
      <w:iCs/>
      <w:szCs w:val="28"/>
      <w:lang w:val="de-DE" w:eastAsia="hu-HU"/>
    </w:rPr>
  </w:style>
  <w:style w:type="numbering" w:customStyle="1" w:styleId="Nemlista10">
    <w:name w:val="Nem lista10"/>
    <w:next w:val="Nemlista"/>
    <w:uiPriority w:val="99"/>
    <w:semiHidden/>
    <w:unhideWhenUsed/>
    <w:rsid w:val="00BC2DC1"/>
  </w:style>
  <w:style w:type="paragraph" w:customStyle="1" w:styleId="Heading31">
    <w:name w:val="Heading 31"/>
    <w:next w:val="Norml"/>
    <w:uiPriority w:val="99"/>
    <w:rsid w:val="00BC2DC1"/>
    <w:pPr>
      <w:keepNext/>
      <w:keepLines/>
      <w:spacing w:before="200" w:after="0" w:line="240" w:lineRule="auto"/>
      <w:outlineLvl w:val="2"/>
    </w:pPr>
    <w:rPr>
      <w:rFonts w:ascii="Lucida Grande" w:eastAsia="Times New Roman" w:hAnsi="Lucida Grande" w:cs="Lucida Grande"/>
      <w:b/>
      <w:bCs/>
      <w:color w:val="356DB0"/>
      <w:lang w:val="en-US"/>
    </w:rPr>
  </w:style>
  <w:style w:type="paragraph" w:customStyle="1" w:styleId="Heading51">
    <w:name w:val="Heading 51"/>
    <w:next w:val="Norml"/>
    <w:uiPriority w:val="99"/>
    <w:rsid w:val="00BC2DC1"/>
    <w:pPr>
      <w:spacing w:before="240" w:after="60" w:line="240" w:lineRule="auto"/>
      <w:outlineLvl w:val="4"/>
    </w:pPr>
    <w:rPr>
      <w:rFonts w:ascii="Lucida Grande" w:eastAsia="Times New Roman" w:hAnsi="Lucida Grande" w:cs="Lucida Grande"/>
      <w:b/>
      <w:bCs/>
      <w:color w:val="000000"/>
      <w:sz w:val="26"/>
      <w:szCs w:val="26"/>
      <w:lang w:val="en-US"/>
    </w:rPr>
  </w:style>
  <w:style w:type="paragraph" w:customStyle="1" w:styleId="CM28">
    <w:name w:val="CM28"/>
    <w:basedOn w:val="Norml"/>
    <w:next w:val="Norml"/>
    <w:uiPriority w:val="99"/>
    <w:rsid w:val="00BC2DC1"/>
    <w:pPr>
      <w:widowControl w:val="0"/>
      <w:autoSpaceDE w:val="0"/>
      <w:autoSpaceDN w:val="0"/>
      <w:adjustRightInd w:val="0"/>
      <w:spacing w:after="290" w:line="240" w:lineRule="auto"/>
    </w:pPr>
    <w:rPr>
      <w:rFonts w:ascii="Times HRoman" w:eastAsia="Times New Roman" w:hAnsi="Times HRoman" w:cs="Times HRoman"/>
      <w:sz w:val="24"/>
      <w:szCs w:val="24"/>
      <w:lang w:eastAsia="hu-HU"/>
    </w:rPr>
  </w:style>
  <w:style w:type="table" w:customStyle="1" w:styleId="Rcsostblzat10">
    <w:name w:val="Rácsos táblázat10"/>
    <w:basedOn w:val="Normltblzat"/>
    <w:next w:val="Rcsostblzat"/>
    <w:uiPriority w:val="99"/>
    <w:rsid w:val="00BC2DC1"/>
    <w:pPr>
      <w:spacing w:after="0" w:line="240" w:lineRule="auto"/>
    </w:pPr>
    <w:rPr>
      <w:rFonts w:ascii="Cambria" w:eastAsia="Times New Roman" w:hAnsi="Cambria" w:cs="Cambria"/>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autoRedefine/>
    <w:rsid w:val="00BC2DC1"/>
    <w:pPr>
      <w:spacing w:after="0" w:line="240" w:lineRule="auto"/>
    </w:pPr>
    <w:rPr>
      <w:rFonts w:ascii="Times New Roman" w:eastAsia="ヒラギノ角ゴ Pro W3" w:hAnsi="Times New Roman" w:cs="Times New Roman"/>
      <w:color w:val="000000"/>
      <w:sz w:val="24"/>
      <w:szCs w:val="20"/>
      <w:lang w:eastAsia="hu-HU"/>
    </w:rPr>
  </w:style>
  <w:style w:type="numbering" w:customStyle="1" w:styleId="Nemlista14">
    <w:name w:val="Nem lista14"/>
    <w:next w:val="Nemlista"/>
    <w:uiPriority w:val="99"/>
    <w:semiHidden/>
    <w:unhideWhenUsed/>
    <w:rsid w:val="00BC2DC1"/>
  </w:style>
  <w:style w:type="paragraph" w:customStyle="1" w:styleId="Szvegtrzsbehzssal1">
    <w:name w:val="Szövegtörzs behúzással1"/>
    <w:basedOn w:val="Norml"/>
    <w:link w:val="BodyTextIndentChar"/>
    <w:uiPriority w:val="99"/>
    <w:rsid w:val="00BC2DC1"/>
    <w:pPr>
      <w:spacing w:after="0" w:line="240" w:lineRule="auto"/>
      <w:ind w:firstLine="540"/>
      <w:jc w:val="both"/>
    </w:pPr>
    <w:rPr>
      <w:rFonts w:ascii="Calibri" w:eastAsia="Times New Roman" w:hAnsi="Calibri" w:cs="Calibri"/>
      <w:sz w:val="24"/>
      <w:szCs w:val="24"/>
    </w:rPr>
  </w:style>
  <w:style w:type="character" w:customStyle="1" w:styleId="st">
    <w:name w:val="st"/>
    <w:rsid w:val="00BC2DC1"/>
  </w:style>
  <w:style w:type="character" w:customStyle="1" w:styleId="txt">
    <w:name w:val="txt"/>
    <w:rsid w:val="00BC2DC1"/>
  </w:style>
  <w:style w:type="character" w:customStyle="1" w:styleId="btxt">
    <w:name w:val="btxt"/>
    <w:rsid w:val="00BC2DC1"/>
  </w:style>
  <w:style w:type="paragraph" w:customStyle="1" w:styleId="Szvegtrzsbehzssal20">
    <w:name w:val="Szövegtörzs behúzással2"/>
    <w:basedOn w:val="Norml"/>
    <w:rsid w:val="00BC2DC1"/>
    <w:pPr>
      <w:spacing w:after="0" w:line="240" w:lineRule="auto"/>
      <w:ind w:firstLine="540"/>
      <w:jc w:val="both"/>
    </w:pPr>
    <w:rPr>
      <w:rFonts w:ascii="Times New Roman" w:eastAsia="Times New Roman" w:hAnsi="Times New Roman" w:cs="Times New Roman"/>
      <w:sz w:val="24"/>
      <w:szCs w:val="24"/>
      <w:lang w:eastAsia="hu-HU"/>
    </w:rPr>
  </w:style>
  <w:style w:type="paragraph" w:customStyle="1" w:styleId="Listaszerbekezds21">
    <w:name w:val="Listaszerű bekezdés21"/>
    <w:basedOn w:val="Norml"/>
    <w:uiPriority w:val="99"/>
    <w:rsid w:val="00BC2DC1"/>
    <w:pPr>
      <w:spacing w:after="0" w:line="240" w:lineRule="auto"/>
      <w:ind w:left="720"/>
      <w:contextualSpacing/>
    </w:pPr>
    <w:rPr>
      <w:rFonts w:ascii="Calibri" w:eastAsia="Calibri" w:hAnsi="Calibri" w:cs="Times New Roman"/>
    </w:rPr>
  </w:style>
  <w:style w:type="paragraph" w:customStyle="1" w:styleId="Alap3frtelmezett">
    <w:name w:val="Alapé3frtelmezett"/>
    <w:rsid w:val="00BC2DC1"/>
    <w:pPr>
      <w:autoSpaceDE w:val="0"/>
      <w:autoSpaceDN w:val="0"/>
      <w:adjustRightInd w:val="0"/>
    </w:pPr>
    <w:rPr>
      <w:rFonts w:ascii="Times New Roman" w:eastAsia="Calibri" w:hAnsi="Calibri" w:cs="Times New Roman"/>
      <w:kern w:val="1"/>
      <w:sz w:val="24"/>
      <w:szCs w:val="24"/>
    </w:rPr>
  </w:style>
  <w:style w:type="paragraph" w:customStyle="1" w:styleId="msolistparagraph0">
    <w:name w:val="msolistparagraph"/>
    <w:basedOn w:val="Norml"/>
    <w:rsid w:val="00BC2DC1"/>
    <w:pPr>
      <w:spacing w:before="280" w:after="280" w:line="240" w:lineRule="auto"/>
    </w:pPr>
    <w:rPr>
      <w:rFonts w:ascii="Times New Roman" w:eastAsia="Times New Roman" w:hAnsi="Times New Roman" w:cs="Times New Roman"/>
      <w:sz w:val="24"/>
      <w:szCs w:val="24"/>
      <w:lang w:eastAsia="ar-SA"/>
    </w:rPr>
  </w:style>
  <w:style w:type="character" w:customStyle="1" w:styleId="BodyTextIndent2Char">
    <w:name w:val="Body Text Indent 2 Char"/>
    <w:uiPriority w:val="99"/>
    <w:rsid w:val="00BC2DC1"/>
    <w:rPr>
      <w:rFonts w:ascii="Times New Roman" w:hAnsi="Times New Roman" w:cs="Times New Roman"/>
      <w:sz w:val="22"/>
      <w:szCs w:val="22"/>
      <w:lang w:val="x-none" w:eastAsia="en-US"/>
    </w:rPr>
  </w:style>
  <w:style w:type="character" w:customStyle="1" w:styleId="Heading9Char">
    <w:name w:val="Heading 9 Char"/>
    <w:uiPriority w:val="99"/>
    <w:rsid w:val="00BC2DC1"/>
    <w:rPr>
      <w:rFonts w:ascii="Cambria" w:hAnsi="Cambria" w:cs="Cambria"/>
      <w:i/>
      <w:iCs/>
      <w:color w:val="auto"/>
      <w:lang w:val="x-none" w:eastAsia="en-US"/>
    </w:rPr>
  </w:style>
  <w:style w:type="character" w:customStyle="1" w:styleId="BodyText3Char">
    <w:name w:val="Body Text 3 Char"/>
    <w:uiPriority w:val="99"/>
    <w:rsid w:val="00BC2DC1"/>
    <w:rPr>
      <w:rFonts w:ascii="Times New Roman" w:hAnsi="Times New Roman" w:cs="Times New Roman"/>
      <w:sz w:val="16"/>
      <w:szCs w:val="16"/>
      <w:lang w:val="x-none" w:eastAsia="en-US"/>
    </w:rPr>
  </w:style>
  <w:style w:type="character" w:customStyle="1" w:styleId="FootnoteTextChar">
    <w:name w:val="Footnote Text Char"/>
    <w:uiPriority w:val="99"/>
    <w:rsid w:val="00BC2DC1"/>
    <w:rPr>
      <w:rFonts w:ascii="Times New Roman" w:hAnsi="Times New Roman" w:cs="Times New Roman"/>
      <w:lang w:val="x-none" w:eastAsia="en-US"/>
    </w:rPr>
  </w:style>
  <w:style w:type="numbering" w:customStyle="1" w:styleId="Nemlista114">
    <w:name w:val="Nem lista114"/>
    <w:next w:val="Nemlista"/>
    <w:uiPriority w:val="99"/>
    <w:semiHidden/>
    <w:unhideWhenUsed/>
    <w:rsid w:val="00BC2DC1"/>
  </w:style>
  <w:style w:type="table" w:customStyle="1" w:styleId="Rcsostblzat17">
    <w:name w:val="Rácsos táblázat17"/>
    <w:basedOn w:val="Normltblzat"/>
    <w:next w:val="Rcsostblzat"/>
    <w:uiPriority w:val="99"/>
    <w:rsid w:val="00BC2DC1"/>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kntformzott">
    <w:name w:val="HTML Preformatted"/>
    <w:basedOn w:val="Norml"/>
    <w:link w:val="HTML-kntformzottChar"/>
    <w:uiPriority w:val="99"/>
    <w:semiHidden/>
    <w:unhideWhenUsed/>
    <w:rsid w:val="00BC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BC2DC1"/>
    <w:rPr>
      <w:rFonts w:ascii="Courier New" w:eastAsia="Times New Roman" w:hAnsi="Courier New" w:cs="Courier New"/>
      <w:sz w:val="20"/>
      <w:szCs w:val="20"/>
      <w:lang w:eastAsia="hu-HU"/>
    </w:rPr>
  </w:style>
  <w:style w:type="paragraph" w:customStyle="1" w:styleId="Listaszerbekezds4">
    <w:name w:val="Listaszerű bekezdés4"/>
    <w:basedOn w:val="Norml"/>
    <w:uiPriority w:val="99"/>
    <w:qFormat/>
    <w:rsid w:val="00BC2DC1"/>
    <w:pPr>
      <w:spacing w:after="0" w:line="240" w:lineRule="auto"/>
      <w:ind w:left="720"/>
      <w:jc w:val="both"/>
    </w:pPr>
    <w:rPr>
      <w:rFonts w:ascii="Times New Roman" w:eastAsia="Times New Roman" w:hAnsi="Times New Roman" w:cs="Calibri"/>
      <w:sz w:val="24"/>
      <w:szCs w:val="24"/>
    </w:rPr>
  </w:style>
  <w:style w:type="paragraph" w:customStyle="1" w:styleId="Nincstrkz2">
    <w:name w:val="Nincs térköz2"/>
    <w:rsid w:val="00BC2DC1"/>
    <w:pPr>
      <w:spacing w:after="0" w:line="240" w:lineRule="auto"/>
    </w:pPr>
    <w:rPr>
      <w:rFonts w:ascii="Calibri" w:eastAsia="Times New Roman" w:hAnsi="Calibri" w:cs="Times New Roman"/>
    </w:rPr>
  </w:style>
  <w:style w:type="numbering" w:customStyle="1" w:styleId="Nemlista23">
    <w:name w:val="Nem lista23"/>
    <w:next w:val="Nemlista"/>
    <w:uiPriority w:val="99"/>
    <w:semiHidden/>
    <w:unhideWhenUsed/>
    <w:rsid w:val="00BC2DC1"/>
  </w:style>
  <w:style w:type="numbering" w:customStyle="1" w:styleId="Nemlista15">
    <w:name w:val="Nem lista15"/>
    <w:next w:val="Nemlista"/>
    <w:uiPriority w:val="99"/>
    <w:semiHidden/>
    <w:unhideWhenUsed/>
    <w:rsid w:val="00BC2DC1"/>
  </w:style>
  <w:style w:type="table" w:customStyle="1" w:styleId="Rcsostblzat18">
    <w:name w:val="Rácsos táblázat18"/>
    <w:basedOn w:val="Normltblzat"/>
    <w:next w:val="Rcsostblzat"/>
    <w:uiPriority w:val="99"/>
    <w:rsid w:val="00BC2DC1"/>
    <w:pPr>
      <w:spacing w:after="0" w:line="240" w:lineRule="auto"/>
    </w:pPr>
    <w:rPr>
      <w:rFonts w:ascii="Cambria" w:eastAsia="Times New Roman" w:hAnsi="Cambria" w:cs="Cambria"/>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6">
    <w:name w:val="Nem lista16"/>
    <w:next w:val="Nemlista"/>
    <w:uiPriority w:val="99"/>
    <w:semiHidden/>
    <w:unhideWhenUsed/>
    <w:rsid w:val="00BC2DC1"/>
  </w:style>
  <w:style w:type="numbering" w:customStyle="1" w:styleId="Nemlista115">
    <w:name w:val="Nem lista115"/>
    <w:next w:val="Nemlista"/>
    <w:uiPriority w:val="99"/>
    <w:semiHidden/>
    <w:unhideWhenUsed/>
    <w:rsid w:val="00BC2DC1"/>
  </w:style>
  <w:style w:type="table" w:customStyle="1" w:styleId="Rcsostblzat19">
    <w:name w:val="Rácsos táblázat19"/>
    <w:basedOn w:val="Normltblzat"/>
    <w:next w:val="Rcsostblzat"/>
    <w:uiPriority w:val="99"/>
    <w:rsid w:val="00BC2DC1"/>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4">
    <w:name w:val="Nem lista24"/>
    <w:next w:val="Nemlista"/>
    <w:uiPriority w:val="99"/>
    <w:semiHidden/>
    <w:unhideWhenUsed/>
    <w:rsid w:val="00BC2DC1"/>
  </w:style>
  <w:style w:type="numbering" w:customStyle="1" w:styleId="Nemlista17">
    <w:name w:val="Nem lista17"/>
    <w:next w:val="Nemlista"/>
    <w:uiPriority w:val="99"/>
    <w:semiHidden/>
    <w:unhideWhenUsed/>
    <w:rsid w:val="00BC2DC1"/>
  </w:style>
  <w:style w:type="character" w:customStyle="1" w:styleId="WW8Num2z0">
    <w:name w:val="WW8Num2z0"/>
    <w:rsid w:val="00BC2DC1"/>
    <w:rPr>
      <w:rFonts w:ascii="Times New Roman" w:hAnsi="Times New Roman" w:cs="Times New Roman"/>
    </w:rPr>
  </w:style>
  <w:style w:type="character" w:customStyle="1" w:styleId="WW8Num2z1">
    <w:name w:val="WW8Num2z1"/>
    <w:rsid w:val="00BC2DC1"/>
    <w:rPr>
      <w:rFonts w:ascii="Courier New" w:hAnsi="Courier New" w:cs="Courier New"/>
    </w:rPr>
  </w:style>
  <w:style w:type="character" w:customStyle="1" w:styleId="WW8Num2z2">
    <w:name w:val="WW8Num2z2"/>
    <w:rsid w:val="00BC2DC1"/>
    <w:rPr>
      <w:rFonts w:ascii="Wingdings" w:hAnsi="Wingdings" w:cs="Wingdings"/>
    </w:rPr>
  </w:style>
  <w:style w:type="character" w:customStyle="1" w:styleId="WW8Num2z3">
    <w:name w:val="WW8Num2z3"/>
    <w:rsid w:val="00BC2DC1"/>
    <w:rPr>
      <w:rFonts w:ascii="Symbol" w:hAnsi="Symbol" w:cs="Symbol"/>
    </w:rPr>
  </w:style>
  <w:style w:type="character" w:customStyle="1" w:styleId="WW8Num3z0">
    <w:name w:val="WW8Num3z0"/>
    <w:rsid w:val="00BC2DC1"/>
  </w:style>
  <w:style w:type="character" w:customStyle="1" w:styleId="WW8Num3z1">
    <w:name w:val="WW8Num3z1"/>
    <w:rsid w:val="00BC2DC1"/>
  </w:style>
  <w:style w:type="character" w:customStyle="1" w:styleId="WW8Num3z2">
    <w:name w:val="WW8Num3z2"/>
    <w:rsid w:val="00BC2DC1"/>
  </w:style>
  <w:style w:type="character" w:customStyle="1" w:styleId="WW8Num3z3">
    <w:name w:val="WW8Num3z3"/>
    <w:rsid w:val="00BC2DC1"/>
    <w:rPr>
      <w:rFonts w:ascii="Symbol" w:hAnsi="Symbol"/>
    </w:rPr>
  </w:style>
  <w:style w:type="character" w:customStyle="1" w:styleId="WW8Num4z0">
    <w:name w:val="WW8Num4z0"/>
    <w:rsid w:val="00BC2DC1"/>
    <w:rPr>
      <w:rFonts w:ascii="Times New Roman" w:eastAsia="Times New Roman" w:hAnsi="Times New Roman" w:cs="Times New Roman"/>
    </w:rPr>
  </w:style>
  <w:style w:type="character" w:customStyle="1" w:styleId="WW8Num4z1">
    <w:name w:val="WW8Num4z1"/>
    <w:rsid w:val="00BC2DC1"/>
    <w:rPr>
      <w:rFonts w:ascii="Courier New" w:hAnsi="Courier New" w:cs="Courier New"/>
    </w:rPr>
  </w:style>
  <w:style w:type="character" w:customStyle="1" w:styleId="WW8Num4z2">
    <w:name w:val="WW8Num4z2"/>
    <w:rsid w:val="00BC2DC1"/>
    <w:rPr>
      <w:rFonts w:ascii="Wingdings" w:hAnsi="Wingdings"/>
    </w:rPr>
  </w:style>
  <w:style w:type="character" w:customStyle="1" w:styleId="WW8Num4z3">
    <w:name w:val="WW8Num4z3"/>
    <w:rsid w:val="00BC2DC1"/>
    <w:rPr>
      <w:rFonts w:ascii="Symbol" w:hAnsi="Symbol"/>
    </w:rPr>
  </w:style>
  <w:style w:type="character" w:customStyle="1" w:styleId="WW8Num7z0">
    <w:name w:val="WW8Num7z0"/>
    <w:rsid w:val="00BC2DC1"/>
  </w:style>
  <w:style w:type="character" w:customStyle="1" w:styleId="WW8Num7z1">
    <w:name w:val="WW8Num7z1"/>
    <w:rsid w:val="00BC2DC1"/>
  </w:style>
  <w:style w:type="character" w:customStyle="1" w:styleId="WW8Num7z2">
    <w:name w:val="WW8Num7z2"/>
    <w:rsid w:val="00BC2DC1"/>
  </w:style>
  <w:style w:type="character" w:customStyle="1" w:styleId="WW8Num7z3">
    <w:name w:val="WW8Num7z3"/>
    <w:rsid w:val="00BC2DC1"/>
  </w:style>
  <w:style w:type="character" w:customStyle="1" w:styleId="WW8Num8z0">
    <w:name w:val="WW8Num8z0"/>
    <w:rsid w:val="00BC2DC1"/>
  </w:style>
  <w:style w:type="character" w:customStyle="1" w:styleId="WW8Num8z1">
    <w:name w:val="WW8Num8z1"/>
    <w:rsid w:val="00BC2DC1"/>
  </w:style>
  <w:style w:type="character" w:customStyle="1" w:styleId="WW8Num8z2">
    <w:name w:val="WW8Num8z2"/>
    <w:rsid w:val="00BC2DC1"/>
  </w:style>
  <w:style w:type="character" w:customStyle="1" w:styleId="WW8Num8z3">
    <w:name w:val="WW8Num8z3"/>
    <w:rsid w:val="00BC2DC1"/>
  </w:style>
  <w:style w:type="character" w:customStyle="1" w:styleId="WW8Num10z0">
    <w:name w:val="WW8Num10z0"/>
    <w:rsid w:val="00BC2DC1"/>
  </w:style>
  <w:style w:type="character" w:customStyle="1" w:styleId="WW8Num10z1">
    <w:name w:val="WW8Num10z1"/>
    <w:rsid w:val="00BC2DC1"/>
  </w:style>
  <w:style w:type="character" w:customStyle="1" w:styleId="WW8Num10z2">
    <w:name w:val="WW8Num10z2"/>
    <w:rsid w:val="00BC2DC1"/>
  </w:style>
  <w:style w:type="character" w:customStyle="1" w:styleId="WW8Num10z3">
    <w:name w:val="WW8Num10z3"/>
    <w:rsid w:val="00BC2DC1"/>
  </w:style>
  <w:style w:type="character" w:customStyle="1" w:styleId="WW8Num11z0">
    <w:name w:val="WW8Num11z0"/>
    <w:rsid w:val="00BC2DC1"/>
    <w:rPr>
      <w:rFonts w:ascii="Symbol" w:hAnsi="Symbol"/>
    </w:rPr>
  </w:style>
  <w:style w:type="character" w:customStyle="1" w:styleId="WW8Num11z1">
    <w:name w:val="WW8Num11z1"/>
    <w:rsid w:val="00BC2DC1"/>
    <w:rPr>
      <w:rFonts w:ascii="Courier New" w:hAnsi="Courier New" w:cs="Courier New"/>
    </w:rPr>
  </w:style>
  <w:style w:type="character" w:customStyle="1" w:styleId="WW8Num11z2">
    <w:name w:val="WW8Num11z2"/>
    <w:rsid w:val="00BC2DC1"/>
    <w:rPr>
      <w:rFonts w:ascii="Wingdings" w:hAnsi="Wingdings"/>
    </w:rPr>
  </w:style>
  <w:style w:type="character" w:customStyle="1" w:styleId="WW8Num13z0">
    <w:name w:val="WW8Num13z0"/>
    <w:rsid w:val="00BC2DC1"/>
  </w:style>
  <w:style w:type="character" w:customStyle="1" w:styleId="WW8Num13z1">
    <w:name w:val="WW8Num13z1"/>
    <w:rsid w:val="00BC2DC1"/>
    <w:rPr>
      <w:rFonts w:ascii="Courier New" w:hAnsi="Courier New" w:cs="Courier New"/>
    </w:rPr>
  </w:style>
  <w:style w:type="character" w:customStyle="1" w:styleId="WW8Num13z2">
    <w:name w:val="WW8Num13z2"/>
    <w:rsid w:val="00BC2DC1"/>
    <w:rPr>
      <w:rFonts w:ascii="Wingdings" w:hAnsi="Wingdings"/>
    </w:rPr>
  </w:style>
  <w:style w:type="character" w:customStyle="1" w:styleId="WW8Num13z3">
    <w:name w:val="WW8Num13z3"/>
    <w:rsid w:val="00BC2DC1"/>
    <w:rPr>
      <w:rFonts w:ascii="Symbol" w:hAnsi="Symbol"/>
    </w:rPr>
  </w:style>
  <w:style w:type="character" w:customStyle="1" w:styleId="WW8Num14z0">
    <w:name w:val="WW8Num14z0"/>
    <w:rsid w:val="00BC2DC1"/>
  </w:style>
  <w:style w:type="character" w:customStyle="1" w:styleId="WW8Num14z1">
    <w:name w:val="WW8Num14z1"/>
    <w:rsid w:val="00BC2DC1"/>
    <w:rPr>
      <w:rFonts w:ascii="Courier New" w:hAnsi="Courier New" w:cs="Courier New"/>
    </w:rPr>
  </w:style>
  <w:style w:type="character" w:customStyle="1" w:styleId="WW8Num14z2">
    <w:name w:val="WW8Num14z2"/>
    <w:rsid w:val="00BC2DC1"/>
    <w:rPr>
      <w:rFonts w:ascii="Wingdings" w:hAnsi="Wingdings" w:cs="Wingdings"/>
    </w:rPr>
  </w:style>
  <w:style w:type="character" w:customStyle="1" w:styleId="WW8Num14z3">
    <w:name w:val="WW8Num14z3"/>
    <w:rsid w:val="00BC2DC1"/>
    <w:rPr>
      <w:rFonts w:ascii="Symbol" w:hAnsi="Symbol" w:cs="Symbol"/>
    </w:rPr>
  </w:style>
  <w:style w:type="character" w:customStyle="1" w:styleId="WW8Num16z0">
    <w:name w:val="WW8Num16z0"/>
    <w:rsid w:val="00BC2DC1"/>
  </w:style>
  <w:style w:type="character" w:customStyle="1" w:styleId="WW8Num16z1">
    <w:name w:val="WW8Num16z1"/>
    <w:rsid w:val="00BC2DC1"/>
  </w:style>
  <w:style w:type="character" w:customStyle="1" w:styleId="WW8Num16z2">
    <w:name w:val="WW8Num16z2"/>
    <w:rsid w:val="00BC2DC1"/>
  </w:style>
  <w:style w:type="character" w:customStyle="1" w:styleId="WW8Num16z3">
    <w:name w:val="WW8Num16z3"/>
    <w:rsid w:val="00BC2DC1"/>
    <w:rPr>
      <w:rFonts w:ascii="Symbol" w:hAnsi="Symbol"/>
    </w:rPr>
  </w:style>
  <w:style w:type="character" w:customStyle="1" w:styleId="WW8Num17z0">
    <w:name w:val="WW8Num17z0"/>
    <w:rsid w:val="00BC2DC1"/>
    <w:rPr>
      <w:rFonts w:ascii="Times New Roman" w:eastAsia="Times New Roman" w:hAnsi="Times New Roman" w:cs="Times New Roman"/>
    </w:rPr>
  </w:style>
  <w:style w:type="character" w:customStyle="1" w:styleId="WW8Num17z1">
    <w:name w:val="WW8Num17z1"/>
    <w:rsid w:val="00BC2DC1"/>
    <w:rPr>
      <w:rFonts w:ascii="Courier New" w:hAnsi="Courier New" w:cs="Courier New"/>
    </w:rPr>
  </w:style>
  <w:style w:type="character" w:customStyle="1" w:styleId="WW8Num17z2">
    <w:name w:val="WW8Num17z2"/>
    <w:rsid w:val="00BC2DC1"/>
    <w:rPr>
      <w:rFonts w:ascii="Wingdings" w:hAnsi="Wingdings"/>
    </w:rPr>
  </w:style>
  <w:style w:type="character" w:customStyle="1" w:styleId="WW8Num17z3">
    <w:name w:val="WW8Num17z3"/>
    <w:rsid w:val="00BC2DC1"/>
    <w:rPr>
      <w:rFonts w:ascii="Symbol" w:hAnsi="Symbol"/>
    </w:rPr>
  </w:style>
  <w:style w:type="character" w:customStyle="1" w:styleId="WW8Num18z0">
    <w:name w:val="WW8Num18z0"/>
    <w:rsid w:val="00BC2DC1"/>
    <w:rPr>
      <w:rFonts w:ascii="Symbol" w:hAnsi="Symbol" w:cs="Symbol"/>
    </w:rPr>
  </w:style>
  <w:style w:type="character" w:customStyle="1" w:styleId="WW8Num20z0">
    <w:name w:val="WW8Num20z0"/>
    <w:rsid w:val="00BC2DC1"/>
    <w:rPr>
      <w:rFonts w:ascii="Times New Roman" w:hAnsi="Times New Roman" w:cs="Times New Roman"/>
    </w:rPr>
  </w:style>
  <w:style w:type="character" w:customStyle="1" w:styleId="WW8Num20z1">
    <w:name w:val="WW8Num20z1"/>
    <w:rsid w:val="00BC2DC1"/>
    <w:rPr>
      <w:rFonts w:ascii="Courier New" w:hAnsi="Courier New" w:cs="Courier New"/>
    </w:rPr>
  </w:style>
  <w:style w:type="character" w:customStyle="1" w:styleId="WW8Num20z2">
    <w:name w:val="WW8Num20z2"/>
    <w:rsid w:val="00BC2DC1"/>
    <w:rPr>
      <w:rFonts w:ascii="Wingdings" w:hAnsi="Wingdings" w:cs="Wingdings"/>
    </w:rPr>
  </w:style>
  <w:style w:type="character" w:customStyle="1" w:styleId="WW8Num20z3">
    <w:name w:val="WW8Num20z3"/>
    <w:rsid w:val="00BC2DC1"/>
    <w:rPr>
      <w:rFonts w:ascii="Symbol" w:hAnsi="Symbol" w:cs="Symbol"/>
    </w:rPr>
  </w:style>
  <w:style w:type="character" w:customStyle="1" w:styleId="WW8Num21z0">
    <w:name w:val="WW8Num21z0"/>
    <w:rsid w:val="00BC2DC1"/>
    <w:rPr>
      <w:rFonts w:ascii="Times New Roman" w:eastAsia="Times New Roman" w:hAnsi="Times New Roman" w:cs="Times New Roman"/>
    </w:rPr>
  </w:style>
  <w:style w:type="character" w:customStyle="1" w:styleId="WW8Num21z1">
    <w:name w:val="WW8Num21z1"/>
    <w:rsid w:val="00BC2DC1"/>
    <w:rPr>
      <w:rFonts w:ascii="Courier New" w:hAnsi="Courier New" w:cs="Courier New"/>
    </w:rPr>
  </w:style>
  <w:style w:type="character" w:customStyle="1" w:styleId="WW8Num21z2">
    <w:name w:val="WW8Num21z2"/>
    <w:rsid w:val="00BC2DC1"/>
    <w:rPr>
      <w:rFonts w:ascii="Wingdings" w:hAnsi="Wingdings"/>
    </w:rPr>
  </w:style>
  <w:style w:type="character" w:customStyle="1" w:styleId="WW8Num21z3">
    <w:name w:val="WW8Num21z3"/>
    <w:rsid w:val="00BC2DC1"/>
    <w:rPr>
      <w:rFonts w:ascii="Symbol" w:hAnsi="Symbol"/>
    </w:rPr>
  </w:style>
  <w:style w:type="character" w:customStyle="1" w:styleId="WW8Num23z0">
    <w:name w:val="WW8Num23z0"/>
    <w:rsid w:val="00BC2DC1"/>
    <w:rPr>
      <w:rFonts w:ascii="Times New Roman" w:hAnsi="Times New Roman" w:cs="Times New Roman"/>
    </w:rPr>
  </w:style>
  <w:style w:type="character" w:customStyle="1" w:styleId="WW8Num23z1">
    <w:name w:val="WW8Num23z1"/>
    <w:rsid w:val="00BC2DC1"/>
    <w:rPr>
      <w:rFonts w:ascii="Courier New" w:hAnsi="Courier New" w:cs="Courier New"/>
    </w:rPr>
  </w:style>
  <w:style w:type="character" w:customStyle="1" w:styleId="WW8Num23z2">
    <w:name w:val="WW8Num23z2"/>
    <w:rsid w:val="00BC2DC1"/>
    <w:rPr>
      <w:rFonts w:ascii="Wingdings" w:hAnsi="Wingdings" w:cs="Wingdings"/>
    </w:rPr>
  </w:style>
  <w:style w:type="character" w:customStyle="1" w:styleId="WW8Num23z3">
    <w:name w:val="WW8Num23z3"/>
    <w:rsid w:val="00BC2DC1"/>
    <w:rPr>
      <w:rFonts w:ascii="Symbol" w:hAnsi="Symbol" w:cs="Symbol"/>
    </w:rPr>
  </w:style>
  <w:style w:type="character" w:customStyle="1" w:styleId="WW8Num24z0">
    <w:name w:val="WW8Num24z0"/>
    <w:rsid w:val="00BC2DC1"/>
    <w:rPr>
      <w:rFonts w:ascii="Times New Roman" w:eastAsia="Times New Roman" w:hAnsi="Times New Roman" w:cs="Times New Roman"/>
    </w:rPr>
  </w:style>
  <w:style w:type="character" w:customStyle="1" w:styleId="WW8Num24z1">
    <w:name w:val="WW8Num24z1"/>
    <w:rsid w:val="00BC2DC1"/>
    <w:rPr>
      <w:rFonts w:ascii="Courier New" w:hAnsi="Courier New" w:cs="Courier New"/>
    </w:rPr>
  </w:style>
  <w:style w:type="character" w:customStyle="1" w:styleId="WW8Num24z2">
    <w:name w:val="WW8Num24z2"/>
    <w:rsid w:val="00BC2DC1"/>
    <w:rPr>
      <w:rFonts w:ascii="Wingdings" w:hAnsi="Wingdings"/>
    </w:rPr>
  </w:style>
  <w:style w:type="character" w:customStyle="1" w:styleId="WW8Num24z3">
    <w:name w:val="WW8Num24z3"/>
    <w:rsid w:val="00BC2DC1"/>
    <w:rPr>
      <w:rFonts w:ascii="Symbol" w:hAnsi="Symbol"/>
    </w:rPr>
  </w:style>
  <w:style w:type="character" w:customStyle="1" w:styleId="WW8Num26z0">
    <w:name w:val="WW8Num26z0"/>
    <w:rsid w:val="00BC2DC1"/>
    <w:rPr>
      <w:rFonts w:ascii="Symbol" w:hAnsi="Symbol" w:cs="Symbol"/>
    </w:rPr>
  </w:style>
  <w:style w:type="character" w:customStyle="1" w:styleId="WW8Num27z0">
    <w:name w:val="WW8Num27z0"/>
    <w:rsid w:val="00BC2DC1"/>
    <w:rPr>
      <w:rFonts w:ascii="Times New Roman" w:eastAsia="Calibri" w:hAnsi="Times New Roman" w:cs="Times New Roman"/>
    </w:rPr>
  </w:style>
  <w:style w:type="character" w:customStyle="1" w:styleId="WW8Num27z1">
    <w:name w:val="WW8Num27z1"/>
    <w:rsid w:val="00BC2DC1"/>
    <w:rPr>
      <w:rFonts w:ascii="Courier New" w:hAnsi="Courier New" w:cs="Courier New"/>
    </w:rPr>
  </w:style>
  <w:style w:type="character" w:customStyle="1" w:styleId="WW8Num27z2">
    <w:name w:val="WW8Num27z2"/>
    <w:rsid w:val="00BC2DC1"/>
    <w:rPr>
      <w:rFonts w:ascii="Wingdings" w:hAnsi="Wingdings"/>
    </w:rPr>
  </w:style>
  <w:style w:type="character" w:customStyle="1" w:styleId="WW8Num27z3">
    <w:name w:val="WW8Num27z3"/>
    <w:rsid w:val="00BC2DC1"/>
    <w:rPr>
      <w:rFonts w:ascii="Symbol" w:hAnsi="Symbol"/>
    </w:rPr>
  </w:style>
  <w:style w:type="character" w:customStyle="1" w:styleId="WW8Num28z0">
    <w:name w:val="WW8Num28z0"/>
    <w:rsid w:val="00BC2DC1"/>
    <w:rPr>
      <w:rFonts w:ascii="Times New Roman" w:eastAsia="Calibri" w:hAnsi="Times New Roman" w:cs="Times New Roman"/>
    </w:rPr>
  </w:style>
  <w:style w:type="character" w:customStyle="1" w:styleId="WW8Num28z1">
    <w:name w:val="WW8Num28z1"/>
    <w:rsid w:val="00BC2DC1"/>
    <w:rPr>
      <w:rFonts w:ascii="Courier New" w:hAnsi="Courier New" w:cs="Courier New"/>
    </w:rPr>
  </w:style>
  <w:style w:type="character" w:customStyle="1" w:styleId="WW8Num28z2">
    <w:name w:val="WW8Num28z2"/>
    <w:rsid w:val="00BC2DC1"/>
    <w:rPr>
      <w:rFonts w:ascii="Wingdings" w:hAnsi="Wingdings"/>
    </w:rPr>
  </w:style>
  <w:style w:type="character" w:customStyle="1" w:styleId="WW8Num28z3">
    <w:name w:val="WW8Num28z3"/>
    <w:rsid w:val="00BC2DC1"/>
    <w:rPr>
      <w:rFonts w:ascii="Symbol" w:hAnsi="Symbol"/>
    </w:rPr>
  </w:style>
  <w:style w:type="character" w:customStyle="1" w:styleId="WW8Num29z0">
    <w:name w:val="WW8Num29z0"/>
    <w:rsid w:val="00BC2DC1"/>
    <w:rPr>
      <w:rFonts w:ascii="Times New Roman" w:eastAsia="Times New Roman" w:hAnsi="Times New Roman"/>
    </w:rPr>
  </w:style>
  <w:style w:type="character" w:customStyle="1" w:styleId="WW8Num29z1">
    <w:name w:val="WW8Num29z1"/>
    <w:rsid w:val="00BC2DC1"/>
    <w:rPr>
      <w:rFonts w:ascii="Courier New" w:hAnsi="Courier New"/>
    </w:rPr>
  </w:style>
  <w:style w:type="character" w:customStyle="1" w:styleId="WW8Num29z2">
    <w:name w:val="WW8Num29z2"/>
    <w:rsid w:val="00BC2DC1"/>
    <w:rPr>
      <w:rFonts w:ascii="Wingdings" w:hAnsi="Wingdings"/>
    </w:rPr>
  </w:style>
  <w:style w:type="character" w:customStyle="1" w:styleId="WW8Num29z3">
    <w:name w:val="WW8Num29z3"/>
    <w:rsid w:val="00BC2DC1"/>
    <w:rPr>
      <w:rFonts w:ascii="Symbol" w:hAnsi="Symbol"/>
    </w:rPr>
  </w:style>
  <w:style w:type="character" w:customStyle="1" w:styleId="WW8Num32z0">
    <w:name w:val="WW8Num32z0"/>
    <w:rsid w:val="00BC2DC1"/>
    <w:rPr>
      <w:rFonts w:ascii="Times New Roman" w:eastAsia="Calibri" w:hAnsi="Times New Roman" w:cs="Times New Roman"/>
    </w:rPr>
  </w:style>
  <w:style w:type="character" w:customStyle="1" w:styleId="WW8Num32z1">
    <w:name w:val="WW8Num32z1"/>
    <w:rsid w:val="00BC2DC1"/>
    <w:rPr>
      <w:rFonts w:ascii="Courier New" w:hAnsi="Courier New" w:cs="Courier New"/>
    </w:rPr>
  </w:style>
  <w:style w:type="character" w:customStyle="1" w:styleId="WW8Num32z2">
    <w:name w:val="WW8Num32z2"/>
    <w:rsid w:val="00BC2DC1"/>
    <w:rPr>
      <w:rFonts w:ascii="Wingdings" w:hAnsi="Wingdings"/>
    </w:rPr>
  </w:style>
  <w:style w:type="character" w:customStyle="1" w:styleId="WW8Num32z3">
    <w:name w:val="WW8Num32z3"/>
    <w:rsid w:val="00BC2DC1"/>
    <w:rPr>
      <w:rFonts w:ascii="Symbol" w:hAnsi="Symbol"/>
    </w:rPr>
  </w:style>
  <w:style w:type="character" w:customStyle="1" w:styleId="WW8Num33z0">
    <w:name w:val="WW8Num33z0"/>
    <w:rsid w:val="00BC2DC1"/>
    <w:rPr>
      <w:rFonts w:ascii="Times New Roman" w:hAnsi="Times New Roman" w:cs="Times New Roman"/>
    </w:rPr>
  </w:style>
  <w:style w:type="character" w:customStyle="1" w:styleId="WW8Num33z1">
    <w:name w:val="WW8Num33z1"/>
    <w:rsid w:val="00BC2DC1"/>
    <w:rPr>
      <w:rFonts w:ascii="Courier New" w:hAnsi="Courier New" w:cs="Courier New"/>
    </w:rPr>
  </w:style>
  <w:style w:type="character" w:customStyle="1" w:styleId="WW8Num33z2">
    <w:name w:val="WW8Num33z2"/>
    <w:rsid w:val="00BC2DC1"/>
    <w:rPr>
      <w:rFonts w:ascii="Wingdings" w:hAnsi="Wingdings" w:cs="Wingdings"/>
    </w:rPr>
  </w:style>
  <w:style w:type="character" w:customStyle="1" w:styleId="WW8Num33z3">
    <w:name w:val="WW8Num33z3"/>
    <w:rsid w:val="00BC2DC1"/>
    <w:rPr>
      <w:rFonts w:ascii="Symbol" w:hAnsi="Symbol" w:cs="Symbol"/>
    </w:rPr>
  </w:style>
  <w:style w:type="character" w:customStyle="1" w:styleId="WW8Num34z0">
    <w:name w:val="WW8Num34z0"/>
    <w:rsid w:val="00BC2DC1"/>
    <w:rPr>
      <w:rFonts w:cs="Times New Roman"/>
    </w:rPr>
  </w:style>
  <w:style w:type="character" w:customStyle="1" w:styleId="WW8Num35z0">
    <w:name w:val="WW8Num35z0"/>
    <w:rsid w:val="00BC2DC1"/>
    <w:rPr>
      <w:rFonts w:cs="Times New Roman"/>
    </w:rPr>
  </w:style>
  <w:style w:type="character" w:customStyle="1" w:styleId="WW8Num36z0">
    <w:name w:val="WW8Num36z0"/>
    <w:rsid w:val="00BC2DC1"/>
    <w:rPr>
      <w:rFonts w:cs="Times New Roman"/>
    </w:rPr>
  </w:style>
  <w:style w:type="character" w:customStyle="1" w:styleId="WW8Num37z0">
    <w:name w:val="WW8Num37z0"/>
    <w:rsid w:val="00BC2DC1"/>
    <w:rPr>
      <w:rFonts w:ascii="Times New Roman" w:hAnsi="Times New Roman" w:cs="Times New Roman"/>
    </w:rPr>
  </w:style>
  <w:style w:type="character" w:customStyle="1" w:styleId="WW8Num37z1">
    <w:name w:val="WW8Num37z1"/>
    <w:rsid w:val="00BC2DC1"/>
    <w:rPr>
      <w:rFonts w:ascii="Courier New" w:hAnsi="Courier New" w:cs="Courier New"/>
    </w:rPr>
  </w:style>
  <w:style w:type="character" w:customStyle="1" w:styleId="WW8Num37z2">
    <w:name w:val="WW8Num37z2"/>
    <w:rsid w:val="00BC2DC1"/>
    <w:rPr>
      <w:rFonts w:ascii="Wingdings" w:hAnsi="Wingdings" w:cs="Wingdings"/>
    </w:rPr>
  </w:style>
  <w:style w:type="character" w:customStyle="1" w:styleId="WW8Num37z3">
    <w:name w:val="WW8Num37z3"/>
    <w:rsid w:val="00BC2DC1"/>
    <w:rPr>
      <w:rFonts w:ascii="Symbol" w:hAnsi="Symbol" w:cs="Symbol"/>
    </w:rPr>
  </w:style>
  <w:style w:type="character" w:customStyle="1" w:styleId="WW8Num38z0">
    <w:name w:val="WW8Num38z0"/>
    <w:rsid w:val="00BC2DC1"/>
    <w:rPr>
      <w:rFonts w:ascii="Times New Roman" w:hAnsi="Times New Roman" w:cs="Times New Roman"/>
    </w:rPr>
  </w:style>
  <w:style w:type="character" w:customStyle="1" w:styleId="WW8Num38z1">
    <w:name w:val="WW8Num38z1"/>
    <w:rsid w:val="00BC2DC1"/>
    <w:rPr>
      <w:rFonts w:ascii="Courier New" w:hAnsi="Courier New" w:cs="Courier New"/>
    </w:rPr>
  </w:style>
  <w:style w:type="character" w:customStyle="1" w:styleId="WW8Num38z2">
    <w:name w:val="WW8Num38z2"/>
    <w:rsid w:val="00BC2DC1"/>
    <w:rPr>
      <w:rFonts w:ascii="Wingdings" w:hAnsi="Wingdings" w:cs="Wingdings"/>
    </w:rPr>
  </w:style>
  <w:style w:type="character" w:customStyle="1" w:styleId="WW8Num38z3">
    <w:name w:val="WW8Num38z3"/>
    <w:rsid w:val="00BC2DC1"/>
    <w:rPr>
      <w:rFonts w:ascii="Symbol" w:hAnsi="Symbol" w:cs="Symbol"/>
    </w:rPr>
  </w:style>
  <w:style w:type="character" w:customStyle="1" w:styleId="WW8Num39z0">
    <w:name w:val="WW8Num39z0"/>
    <w:rsid w:val="00BC2DC1"/>
    <w:rPr>
      <w:rFonts w:ascii="Times New Roman" w:eastAsia="Calibri" w:hAnsi="Times New Roman" w:cs="Times New Roman"/>
    </w:rPr>
  </w:style>
  <w:style w:type="character" w:customStyle="1" w:styleId="WW8Num39z1">
    <w:name w:val="WW8Num39z1"/>
    <w:rsid w:val="00BC2DC1"/>
    <w:rPr>
      <w:rFonts w:ascii="Courier New" w:hAnsi="Courier New" w:cs="Courier New"/>
    </w:rPr>
  </w:style>
  <w:style w:type="character" w:customStyle="1" w:styleId="WW8Num39z2">
    <w:name w:val="WW8Num39z2"/>
    <w:rsid w:val="00BC2DC1"/>
    <w:rPr>
      <w:rFonts w:ascii="Wingdings" w:hAnsi="Wingdings"/>
    </w:rPr>
  </w:style>
  <w:style w:type="character" w:customStyle="1" w:styleId="WW8Num39z3">
    <w:name w:val="WW8Num39z3"/>
    <w:rsid w:val="00BC2DC1"/>
    <w:rPr>
      <w:rFonts w:ascii="Symbol" w:hAnsi="Symbol"/>
    </w:rPr>
  </w:style>
  <w:style w:type="character" w:customStyle="1" w:styleId="WW8Num40z0">
    <w:name w:val="WW8Num40z0"/>
    <w:rsid w:val="00BC2DC1"/>
    <w:rPr>
      <w:rFonts w:ascii="Times New Roman" w:hAnsi="Times New Roman" w:cs="Times New Roman"/>
    </w:rPr>
  </w:style>
  <w:style w:type="character" w:customStyle="1" w:styleId="WW8Num40z1">
    <w:name w:val="WW8Num40z1"/>
    <w:rsid w:val="00BC2DC1"/>
    <w:rPr>
      <w:rFonts w:ascii="Courier New" w:hAnsi="Courier New" w:cs="Courier New"/>
    </w:rPr>
  </w:style>
  <w:style w:type="character" w:customStyle="1" w:styleId="WW8Num40z2">
    <w:name w:val="WW8Num40z2"/>
    <w:rsid w:val="00BC2DC1"/>
    <w:rPr>
      <w:rFonts w:ascii="Wingdings" w:hAnsi="Wingdings" w:cs="Wingdings"/>
    </w:rPr>
  </w:style>
  <w:style w:type="character" w:customStyle="1" w:styleId="WW8Num40z3">
    <w:name w:val="WW8Num40z3"/>
    <w:rsid w:val="00BC2DC1"/>
    <w:rPr>
      <w:rFonts w:ascii="Symbol" w:hAnsi="Symbol" w:cs="Symbol"/>
    </w:rPr>
  </w:style>
  <w:style w:type="character" w:customStyle="1" w:styleId="WW8Num41z0">
    <w:name w:val="WW8Num41z0"/>
    <w:rsid w:val="00BC2DC1"/>
    <w:rPr>
      <w:rFonts w:cs="Times New Roman"/>
    </w:rPr>
  </w:style>
  <w:style w:type="character" w:customStyle="1" w:styleId="WW8Num41z1">
    <w:name w:val="WW8Num41z1"/>
    <w:rsid w:val="00BC2DC1"/>
    <w:rPr>
      <w:rFonts w:ascii="Courier New" w:hAnsi="Courier New"/>
    </w:rPr>
  </w:style>
  <w:style w:type="character" w:customStyle="1" w:styleId="WW8Num41z2">
    <w:name w:val="WW8Num41z2"/>
    <w:rsid w:val="00BC2DC1"/>
    <w:rPr>
      <w:rFonts w:ascii="Wingdings" w:hAnsi="Wingdings"/>
    </w:rPr>
  </w:style>
  <w:style w:type="character" w:customStyle="1" w:styleId="WW8Num41z3">
    <w:name w:val="WW8Num41z3"/>
    <w:rsid w:val="00BC2DC1"/>
    <w:rPr>
      <w:rFonts w:ascii="Symbol" w:hAnsi="Symbol"/>
    </w:rPr>
  </w:style>
  <w:style w:type="character" w:customStyle="1" w:styleId="WW8Num42z0">
    <w:name w:val="WW8Num42z0"/>
    <w:rsid w:val="00BC2DC1"/>
    <w:rPr>
      <w:rFonts w:ascii="Symbol" w:hAnsi="Symbol"/>
    </w:rPr>
  </w:style>
  <w:style w:type="character" w:customStyle="1" w:styleId="WW8Num42z1">
    <w:name w:val="WW8Num42z1"/>
    <w:rsid w:val="00BC2DC1"/>
    <w:rPr>
      <w:rFonts w:ascii="Courier New" w:hAnsi="Courier New" w:cs="Courier New"/>
    </w:rPr>
  </w:style>
  <w:style w:type="character" w:customStyle="1" w:styleId="WW8Num42z2">
    <w:name w:val="WW8Num42z2"/>
    <w:rsid w:val="00BC2DC1"/>
    <w:rPr>
      <w:rFonts w:ascii="Wingdings" w:hAnsi="Wingdings"/>
    </w:rPr>
  </w:style>
  <w:style w:type="character" w:customStyle="1" w:styleId="Bekezdsalapbettpusa1">
    <w:name w:val="Bekezdés alapbetűtípusa1"/>
    <w:rsid w:val="00BC2DC1"/>
  </w:style>
  <w:style w:type="character" w:customStyle="1" w:styleId="Heading4Char">
    <w:name w:val="Heading 4 Char"/>
    <w:rsid w:val="00BC2DC1"/>
    <w:rPr>
      <w:rFonts w:ascii="Times New Roman" w:eastAsia="Calibri" w:hAnsi="Times New Roman" w:cs="Times New Roman"/>
      <w:b/>
      <w:sz w:val="24"/>
      <w:szCs w:val="24"/>
    </w:rPr>
  </w:style>
  <w:style w:type="character" w:customStyle="1" w:styleId="iskolakChar">
    <w:name w:val="iskolak Char"/>
    <w:rsid w:val="00BC2DC1"/>
    <w:rPr>
      <w:rFonts w:ascii="Times New Roman" w:eastAsia="Calibri" w:hAnsi="Times New Roman" w:cs="Times New Roman"/>
      <w:b/>
      <w:sz w:val="28"/>
      <w:szCs w:val="24"/>
    </w:rPr>
  </w:style>
  <w:style w:type="character" w:customStyle="1" w:styleId="NormalWebChar">
    <w:name w:val="Normal (Web) Char"/>
    <w:rsid w:val="00BC2DC1"/>
    <w:rPr>
      <w:rFonts w:ascii="Times New Roman" w:eastAsia="Times New Roman" w:hAnsi="Times New Roman"/>
      <w:sz w:val="24"/>
      <w:szCs w:val="24"/>
    </w:rPr>
  </w:style>
  <w:style w:type="character" w:customStyle="1" w:styleId="CommentReference">
    <w:name w:val="Comment Reference"/>
    <w:rsid w:val="00BC2DC1"/>
    <w:rPr>
      <w:sz w:val="16"/>
      <w:szCs w:val="16"/>
    </w:rPr>
  </w:style>
  <w:style w:type="character" w:customStyle="1" w:styleId="Heading2Char1">
    <w:name w:val="Heading 2 Char1"/>
    <w:rsid w:val="00BC2DC1"/>
  </w:style>
  <w:style w:type="character" w:customStyle="1" w:styleId="Heading3Char1">
    <w:name w:val="Heading 3 Char1"/>
    <w:rsid w:val="00BC2DC1"/>
  </w:style>
  <w:style w:type="character" w:customStyle="1" w:styleId="Heading4Char1">
    <w:name w:val="Heading 4 Char1"/>
    <w:rsid w:val="00BC2DC1"/>
  </w:style>
  <w:style w:type="character" w:customStyle="1" w:styleId="Heading5Char1">
    <w:name w:val="Heading 5 Char1"/>
    <w:rsid w:val="00BC2DC1"/>
  </w:style>
  <w:style w:type="character" w:customStyle="1" w:styleId="Heading7Char1">
    <w:name w:val="Heading 7 Char1"/>
    <w:rsid w:val="00BC2DC1"/>
  </w:style>
  <w:style w:type="character" w:customStyle="1" w:styleId="WW8Num9z0">
    <w:name w:val="WW8Num9z0"/>
    <w:rsid w:val="00BC2DC1"/>
  </w:style>
  <w:style w:type="character" w:customStyle="1" w:styleId="WW8Num9z1">
    <w:name w:val="WW8Num9z1"/>
    <w:rsid w:val="00BC2DC1"/>
  </w:style>
  <w:style w:type="character" w:customStyle="1" w:styleId="WW8Num9z2">
    <w:name w:val="WW8Num9z2"/>
    <w:rsid w:val="00BC2DC1"/>
  </w:style>
  <w:style w:type="character" w:customStyle="1" w:styleId="WW8Num9z3">
    <w:name w:val="WW8Num9z3"/>
    <w:rsid w:val="00BC2DC1"/>
  </w:style>
  <w:style w:type="character" w:customStyle="1" w:styleId="WW8Num12z0">
    <w:name w:val="WW8Num12z0"/>
    <w:rsid w:val="00BC2DC1"/>
  </w:style>
  <w:style w:type="character" w:customStyle="1" w:styleId="WW8Num15z0">
    <w:name w:val="WW8Num15z0"/>
    <w:rsid w:val="00BC2DC1"/>
  </w:style>
  <w:style w:type="character" w:customStyle="1" w:styleId="WW8Num15z1">
    <w:name w:val="WW8Num15z1"/>
    <w:rsid w:val="00BC2DC1"/>
  </w:style>
  <w:style w:type="character" w:customStyle="1" w:styleId="WW8Num15z2">
    <w:name w:val="WW8Num15z2"/>
    <w:rsid w:val="00BC2DC1"/>
  </w:style>
  <w:style w:type="character" w:customStyle="1" w:styleId="WW8Num15z3">
    <w:name w:val="WW8Num15z3"/>
    <w:rsid w:val="00BC2DC1"/>
  </w:style>
  <w:style w:type="character" w:customStyle="1" w:styleId="DefaultParagraphFont1">
    <w:name w:val="Default Paragraph Font1"/>
    <w:rsid w:val="00BC2DC1"/>
  </w:style>
  <w:style w:type="character" w:customStyle="1" w:styleId="BodyTextChar1">
    <w:name w:val="Body Text Char1"/>
    <w:rsid w:val="00BC2DC1"/>
  </w:style>
  <w:style w:type="character" w:customStyle="1" w:styleId="FooterChar1">
    <w:name w:val="Footer Char1"/>
    <w:rsid w:val="00BC2DC1"/>
  </w:style>
  <w:style w:type="character" w:customStyle="1" w:styleId="ListLabel1">
    <w:name w:val="ListLabel 1"/>
    <w:rsid w:val="00BC2DC1"/>
    <w:rPr>
      <w:rFonts w:cs="Times New Roman"/>
    </w:rPr>
  </w:style>
  <w:style w:type="character" w:customStyle="1" w:styleId="ListLabel2">
    <w:name w:val="ListLabel 2"/>
    <w:rsid w:val="00BC2DC1"/>
    <w:rPr>
      <w:rFonts w:eastAsia="Times New Roman" w:cs="Times New Roman"/>
    </w:rPr>
  </w:style>
  <w:style w:type="character" w:customStyle="1" w:styleId="ListLabel3">
    <w:name w:val="ListLabel 3"/>
    <w:rsid w:val="00BC2DC1"/>
    <w:rPr>
      <w:rFonts w:cs="Courier New"/>
    </w:rPr>
  </w:style>
  <w:style w:type="character" w:customStyle="1" w:styleId="NincstrkzChar">
    <w:name w:val="Nincs térköz Char"/>
    <w:rsid w:val="00BC2DC1"/>
    <w:rPr>
      <w:rFonts w:ascii="Arial" w:eastAsia="Calibri" w:hAnsi="Arial" w:cs="Calibri"/>
      <w:sz w:val="24"/>
    </w:rPr>
  </w:style>
  <w:style w:type="character" w:customStyle="1" w:styleId="ListLabel4">
    <w:name w:val="ListLabel 4"/>
    <w:rsid w:val="00BC2DC1"/>
    <w:rPr>
      <w:rFonts w:cs="Times New Roman"/>
    </w:rPr>
  </w:style>
  <w:style w:type="character" w:customStyle="1" w:styleId="ListLabel5">
    <w:name w:val="ListLabel 5"/>
    <w:rsid w:val="00BC2DC1"/>
    <w:rPr>
      <w:rFonts w:cs="Courier New"/>
    </w:rPr>
  </w:style>
  <w:style w:type="character" w:customStyle="1" w:styleId="ListLabel6">
    <w:name w:val="ListLabel 6"/>
    <w:rsid w:val="00BC2DC1"/>
    <w:rPr>
      <w:rFonts w:cs="Wingdings"/>
    </w:rPr>
  </w:style>
  <w:style w:type="character" w:customStyle="1" w:styleId="ListLabel7">
    <w:name w:val="ListLabel 7"/>
    <w:rsid w:val="00BC2DC1"/>
    <w:rPr>
      <w:rFonts w:cs="Symbol"/>
    </w:rPr>
  </w:style>
  <w:style w:type="character" w:customStyle="1" w:styleId="ListLabel8">
    <w:name w:val="ListLabel 8"/>
    <w:rsid w:val="00BC2DC1"/>
    <w:rPr>
      <w:rFonts w:eastAsia="Times New Roman" w:cs="Times New Roman"/>
    </w:rPr>
  </w:style>
  <w:style w:type="character" w:customStyle="1" w:styleId="ListLabel9">
    <w:name w:val="ListLabel 9"/>
    <w:rsid w:val="00BC2DC1"/>
    <w:rPr>
      <w:rFonts w:eastAsia="Calibri" w:cs="Times New Roman"/>
    </w:rPr>
  </w:style>
  <w:style w:type="character" w:customStyle="1" w:styleId="ListLabel10">
    <w:name w:val="ListLabel 10"/>
    <w:rsid w:val="00BC2DC1"/>
    <w:rPr>
      <w:rFonts w:cs="Times New Roman"/>
    </w:rPr>
  </w:style>
  <w:style w:type="character" w:customStyle="1" w:styleId="ListLabel11">
    <w:name w:val="ListLabel 11"/>
    <w:rsid w:val="00BC2DC1"/>
    <w:rPr>
      <w:rFonts w:cs="Courier New"/>
    </w:rPr>
  </w:style>
  <w:style w:type="character" w:customStyle="1" w:styleId="ListLabel12">
    <w:name w:val="ListLabel 12"/>
    <w:rsid w:val="00BC2DC1"/>
    <w:rPr>
      <w:rFonts w:cs="Wingdings"/>
    </w:rPr>
  </w:style>
  <w:style w:type="character" w:customStyle="1" w:styleId="ListLabel13">
    <w:name w:val="ListLabel 13"/>
    <w:rsid w:val="00BC2DC1"/>
    <w:rPr>
      <w:rFonts w:cs="Symbol"/>
    </w:rPr>
  </w:style>
  <w:style w:type="character" w:customStyle="1" w:styleId="NoSpacingChar">
    <w:name w:val="No Spacing Char"/>
    <w:rsid w:val="00BC2DC1"/>
    <w:rPr>
      <w:rFonts w:ascii="Arial" w:hAnsi="Arial"/>
      <w:sz w:val="24"/>
      <w:szCs w:val="22"/>
      <w:lang w:eastAsia="ar-SA" w:bidi="ar-SA"/>
    </w:rPr>
  </w:style>
  <w:style w:type="character" w:customStyle="1" w:styleId="BodyTextChar2">
    <w:name w:val="Body Text Char2"/>
    <w:rsid w:val="00BC2DC1"/>
    <w:rPr>
      <w:rFonts w:ascii="Times New Roman" w:eastAsia="Times New Roman" w:hAnsi="Times New Roman"/>
      <w:sz w:val="24"/>
      <w:szCs w:val="24"/>
    </w:rPr>
  </w:style>
  <w:style w:type="character" w:customStyle="1" w:styleId="BalloonTextChar1">
    <w:name w:val="Balloon Text Char1"/>
    <w:rsid w:val="00BC2DC1"/>
    <w:rPr>
      <w:rFonts w:ascii="Tahoma" w:eastAsia="Times New Roman" w:hAnsi="Tahoma" w:cs="Tahoma"/>
      <w:sz w:val="16"/>
      <w:szCs w:val="16"/>
    </w:rPr>
  </w:style>
  <w:style w:type="paragraph" w:customStyle="1" w:styleId="Heading">
    <w:name w:val="Heading"/>
    <w:basedOn w:val="Norml"/>
    <w:next w:val="Szvegtrzs"/>
    <w:rsid w:val="00BC2DC1"/>
    <w:pPr>
      <w:keepNext/>
      <w:tabs>
        <w:tab w:val="left" w:pos="709"/>
      </w:tabs>
      <w:suppressAutoHyphens/>
      <w:spacing w:before="240" w:after="120"/>
    </w:pPr>
    <w:rPr>
      <w:rFonts w:ascii="Arial" w:eastAsia="DejaVu Sans" w:hAnsi="Arial" w:cs="Lohit Hindi"/>
      <w:sz w:val="28"/>
      <w:szCs w:val="28"/>
      <w:lang w:eastAsia="ar-SA"/>
    </w:rPr>
  </w:style>
  <w:style w:type="paragraph" w:styleId="Lista">
    <w:name w:val="List"/>
    <w:basedOn w:val="Szvegtrzs"/>
    <w:rsid w:val="00BC2DC1"/>
    <w:pPr>
      <w:widowControl/>
      <w:tabs>
        <w:tab w:val="left" w:pos="709"/>
      </w:tabs>
      <w:suppressAutoHyphens/>
      <w:spacing w:after="200" w:line="276" w:lineRule="auto"/>
    </w:pPr>
    <w:rPr>
      <w:rFonts w:cs="Lohit Hindi"/>
      <w:lang w:val="hu-HU" w:eastAsia="ar-SA"/>
    </w:rPr>
  </w:style>
  <w:style w:type="paragraph" w:customStyle="1" w:styleId="Kpalrs1">
    <w:name w:val="Képaláírás1"/>
    <w:basedOn w:val="Norml"/>
    <w:rsid w:val="00BC2DC1"/>
    <w:pPr>
      <w:suppressLineNumbers/>
      <w:tabs>
        <w:tab w:val="left" w:pos="709"/>
      </w:tabs>
      <w:suppressAutoHyphens/>
      <w:spacing w:before="120" w:after="120"/>
    </w:pPr>
    <w:rPr>
      <w:rFonts w:ascii="Times New Roman" w:eastAsia="Times New Roman" w:hAnsi="Times New Roman" w:cs="Lohit Hindi"/>
      <w:i/>
      <w:iCs/>
      <w:sz w:val="24"/>
      <w:szCs w:val="24"/>
      <w:lang w:eastAsia="ar-SA"/>
    </w:rPr>
  </w:style>
  <w:style w:type="paragraph" w:customStyle="1" w:styleId="Index">
    <w:name w:val="Index"/>
    <w:basedOn w:val="Norml"/>
    <w:rsid w:val="00BC2DC1"/>
    <w:pPr>
      <w:suppressLineNumbers/>
      <w:tabs>
        <w:tab w:val="left" w:pos="709"/>
      </w:tabs>
      <w:suppressAutoHyphens/>
    </w:pPr>
    <w:rPr>
      <w:rFonts w:ascii="Times New Roman" w:eastAsia="Times New Roman" w:hAnsi="Times New Roman" w:cs="Lohit Hindi"/>
      <w:sz w:val="24"/>
      <w:szCs w:val="24"/>
      <w:lang w:eastAsia="ar-SA"/>
    </w:rPr>
  </w:style>
  <w:style w:type="paragraph" w:customStyle="1" w:styleId="iskolak">
    <w:name w:val="iskolak"/>
    <w:basedOn w:val="Norml"/>
    <w:rsid w:val="00BC2DC1"/>
    <w:pPr>
      <w:suppressAutoHyphens/>
      <w:spacing w:after="0" w:line="240" w:lineRule="auto"/>
      <w:jc w:val="center"/>
    </w:pPr>
    <w:rPr>
      <w:rFonts w:ascii="Times New Roman" w:eastAsia="Calibri" w:hAnsi="Times New Roman" w:cs="Calibri"/>
      <w:b/>
      <w:sz w:val="28"/>
      <w:szCs w:val="24"/>
      <w:lang w:val="x-none" w:eastAsia="ar-SA"/>
    </w:rPr>
  </w:style>
  <w:style w:type="paragraph" w:customStyle="1" w:styleId="Listaszerbekezds5">
    <w:name w:val="Listaszerű bekezdés5"/>
    <w:basedOn w:val="Norml"/>
    <w:rsid w:val="00BC2DC1"/>
    <w:pPr>
      <w:suppressAutoHyphens/>
      <w:ind w:left="720"/>
    </w:pPr>
    <w:rPr>
      <w:rFonts w:ascii="Times New Roman" w:eastAsia="Calibri" w:hAnsi="Times New Roman" w:cs="Calibri"/>
      <w:sz w:val="24"/>
      <w:szCs w:val="24"/>
      <w:lang w:eastAsia="ar-SA"/>
    </w:rPr>
  </w:style>
  <w:style w:type="paragraph" w:customStyle="1" w:styleId="NormlWeb1">
    <w:name w:val="Normál (Web)1"/>
    <w:basedOn w:val="Norml"/>
    <w:rsid w:val="00BC2DC1"/>
    <w:pPr>
      <w:suppressAutoHyphens/>
      <w:spacing w:before="280" w:after="280" w:line="240" w:lineRule="auto"/>
    </w:pPr>
    <w:rPr>
      <w:rFonts w:ascii="Times New Roman" w:eastAsia="Times New Roman" w:hAnsi="Times New Roman" w:cs="Calibri"/>
      <w:sz w:val="24"/>
      <w:szCs w:val="24"/>
      <w:lang w:val="x-none" w:eastAsia="ar-SA"/>
    </w:rPr>
  </w:style>
  <w:style w:type="paragraph" w:customStyle="1" w:styleId="Buborkszveg1">
    <w:name w:val="Buborékszöveg1"/>
    <w:basedOn w:val="Norml"/>
    <w:rsid w:val="00BC2DC1"/>
    <w:pPr>
      <w:suppressAutoHyphens/>
      <w:spacing w:after="0" w:line="240" w:lineRule="auto"/>
    </w:pPr>
    <w:rPr>
      <w:rFonts w:ascii="Tahoma" w:eastAsia="Times New Roman" w:hAnsi="Tahoma" w:cs="Tahoma"/>
      <w:sz w:val="16"/>
      <w:szCs w:val="16"/>
      <w:lang w:eastAsia="ar-SA"/>
    </w:rPr>
  </w:style>
  <w:style w:type="paragraph" w:customStyle="1" w:styleId="CommentText">
    <w:name w:val="Comment Text"/>
    <w:basedOn w:val="Norml"/>
    <w:rsid w:val="00BC2DC1"/>
    <w:pPr>
      <w:suppressAutoHyphens/>
      <w:spacing w:after="0" w:line="240" w:lineRule="auto"/>
    </w:pPr>
    <w:rPr>
      <w:rFonts w:ascii="Times New Roman" w:eastAsia="Times New Roman" w:hAnsi="Times New Roman" w:cs="Calibri"/>
      <w:sz w:val="20"/>
      <w:szCs w:val="20"/>
      <w:lang w:eastAsia="ar-SA"/>
    </w:rPr>
  </w:style>
  <w:style w:type="paragraph" w:customStyle="1" w:styleId="CommentSubject">
    <w:name w:val="Comment Subject"/>
    <w:basedOn w:val="CommentText"/>
    <w:next w:val="CommentText"/>
    <w:rsid w:val="00BC2DC1"/>
    <w:rPr>
      <w:b/>
      <w:bCs/>
    </w:rPr>
  </w:style>
  <w:style w:type="paragraph" w:customStyle="1" w:styleId="Caption1">
    <w:name w:val="Caption1"/>
    <w:basedOn w:val="Norml"/>
    <w:rsid w:val="00BC2DC1"/>
    <w:pPr>
      <w:tabs>
        <w:tab w:val="left" w:pos="709"/>
      </w:tabs>
      <w:suppressAutoHyphens/>
    </w:pPr>
    <w:rPr>
      <w:rFonts w:ascii="Times New Roman" w:eastAsia="Times New Roman" w:hAnsi="Times New Roman" w:cs="Calibri"/>
      <w:sz w:val="24"/>
      <w:szCs w:val="24"/>
      <w:lang w:eastAsia="ar-SA"/>
    </w:rPr>
  </w:style>
  <w:style w:type="paragraph" w:customStyle="1" w:styleId="ListParagraph1">
    <w:name w:val="List Paragraph1"/>
    <w:basedOn w:val="Norml"/>
    <w:rsid w:val="00BC2DC1"/>
    <w:pPr>
      <w:tabs>
        <w:tab w:val="left" w:pos="709"/>
      </w:tabs>
      <w:suppressAutoHyphens/>
    </w:pPr>
    <w:rPr>
      <w:rFonts w:ascii="Times New Roman" w:eastAsia="Times New Roman" w:hAnsi="Times New Roman" w:cs="Calibri"/>
      <w:sz w:val="24"/>
      <w:szCs w:val="24"/>
      <w:lang w:eastAsia="ar-SA"/>
    </w:rPr>
  </w:style>
  <w:style w:type="paragraph" w:customStyle="1" w:styleId="NormalWeb1">
    <w:name w:val="Normal (Web)1"/>
    <w:basedOn w:val="Norml"/>
    <w:rsid w:val="00BC2DC1"/>
    <w:pPr>
      <w:tabs>
        <w:tab w:val="left" w:pos="709"/>
      </w:tabs>
      <w:suppressAutoHyphens/>
    </w:pPr>
    <w:rPr>
      <w:rFonts w:ascii="Times New Roman" w:eastAsia="Times New Roman" w:hAnsi="Times New Roman" w:cs="Calibri"/>
      <w:sz w:val="24"/>
      <w:szCs w:val="24"/>
      <w:lang w:eastAsia="ar-SA"/>
    </w:rPr>
  </w:style>
  <w:style w:type="paragraph" w:customStyle="1" w:styleId="WW-Default">
    <w:name w:val="WW-Default"/>
    <w:rsid w:val="00BC2DC1"/>
    <w:pPr>
      <w:widowControl w:val="0"/>
      <w:tabs>
        <w:tab w:val="left" w:pos="709"/>
      </w:tabs>
      <w:suppressAutoHyphens/>
    </w:pPr>
    <w:rPr>
      <w:rFonts w:ascii="Calibri" w:eastAsia="DejaVu Sans" w:hAnsi="Calibri" w:cs="Calibri"/>
      <w:lang w:eastAsia="ar-SA"/>
    </w:rPr>
  </w:style>
  <w:style w:type="paragraph" w:customStyle="1" w:styleId="SzvegtrzsBelsszveg">
    <w:name w:val="Szövegtörzs.Belső szöveg"/>
    <w:basedOn w:val="Norml"/>
    <w:rsid w:val="00BC2DC1"/>
    <w:pPr>
      <w:tabs>
        <w:tab w:val="left" w:pos="709"/>
      </w:tabs>
      <w:suppressAutoHyphens/>
    </w:pPr>
    <w:rPr>
      <w:rFonts w:ascii="Times New Roman" w:eastAsia="Times New Roman" w:hAnsi="Times New Roman" w:cs="Calibri"/>
      <w:sz w:val="24"/>
      <w:szCs w:val="24"/>
      <w:lang w:eastAsia="ar-SA"/>
    </w:rPr>
  </w:style>
  <w:style w:type="paragraph" w:customStyle="1" w:styleId="R2">
    <w:name w:val="R2"/>
    <w:basedOn w:val="Norml"/>
    <w:rsid w:val="00BC2DC1"/>
    <w:pPr>
      <w:tabs>
        <w:tab w:val="left" w:pos="709"/>
      </w:tabs>
      <w:suppressAutoHyphens/>
    </w:pPr>
    <w:rPr>
      <w:rFonts w:ascii="Times New Roman" w:eastAsia="Times New Roman" w:hAnsi="Times New Roman" w:cs="Calibri"/>
      <w:sz w:val="24"/>
      <w:szCs w:val="24"/>
      <w:lang w:eastAsia="ar-SA"/>
    </w:rPr>
  </w:style>
  <w:style w:type="paragraph" w:customStyle="1" w:styleId="BalloonText1">
    <w:name w:val="Balloon Text1"/>
    <w:basedOn w:val="Norml"/>
    <w:rsid w:val="00BC2DC1"/>
    <w:pPr>
      <w:tabs>
        <w:tab w:val="left" w:pos="709"/>
      </w:tabs>
      <w:suppressAutoHyphens/>
    </w:pPr>
    <w:rPr>
      <w:rFonts w:ascii="Times New Roman" w:eastAsia="Times New Roman" w:hAnsi="Times New Roman" w:cs="Calibri"/>
      <w:sz w:val="24"/>
      <w:szCs w:val="24"/>
      <w:lang w:eastAsia="ar-SA"/>
    </w:rPr>
  </w:style>
  <w:style w:type="paragraph" w:customStyle="1" w:styleId="CommentText1">
    <w:name w:val="Comment Text1"/>
    <w:basedOn w:val="Norml"/>
    <w:rsid w:val="00BC2DC1"/>
    <w:pPr>
      <w:tabs>
        <w:tab w:val="left" w:pos="709"/>
      </w:tabs>
      <w:suppressAutoHyphens/>
    </w:pPr>
    <w:rPr>
      <w:rFonts w:ascii="Times New Roman" w:eastAsia="Times New Roman" w:hAnsi="Times New Roman" w:cs="Calibri"/>
      <w:sz w:val="24"/>
      <w:szCs w:val="24"/>
      <w:lang w:eastAsia="ar-SA"/>
    </w:rPr>
  </w:style>
  <w:style w:type="paragraph" w:customStyle="1" w:styleId="CommentSubject1">
    <w:name w:val="Comment Subject1"/>
    <w:basedOn w:val="CommentText1"/>
    <w:rsid w:val="00BC2DC1"/>
  </w:style>
  <w:style w:type="paragraph" w:customStyle="1" w:styleId="P1">
    <w:name w:val="P1"/>
    <w:basedOn w:val="Norml"/>
    <w:rsid w:val="00BC2DC1"/>
    <w:pPr>
      <w:tabs>
        <w:tab w:val="left" w:pos="709"/>
      </w:tabs>
      <w:suppressAutoHyphens/>
    </w:pPr>
    <w:rPr>
      <w:rFonts w:ascii="Times New Roman" w:eastAsia="Times New Roman" w:hAnsi="Times New Roman" w:cs="Calibri"/>
      <w:sz w:val="24"/>
      <w:szCs w:val="24"/>
      <w:lang w:eastAsia="ar-SA"/>
    </w:rPr>
  </w:style>
  <w:style w:type="paragraph" w:customStyle="1" w:styleId="R1">
    <w:name w:val="R1"/>
    <w:basedOn w:val="P1"/>
    <w:rsid w:val="00BC2DC1"/>
  </w:style>
  <w:style w:type="paragraph" w:customStyle="1" w:styleId="TableContents">
    <w:name w:val="Table Contents"/>
    <w:basedOn w:val="Norml"/>
    <w:rsid w:val="00BC2DC1"/>
    <w:pPr>
      <w:suppressLineNumbers/>
      <w:tabs>
        <w:tab w:val="left" w:pos="709"/>
      </w:tabs>
      <w:suppressAutoHyphens/>
    </w:pPr>
    <w:rPr>
      <w:rFonts w:ascii="Times New Roman" w:eastAsia="Times New Roman" w:hAnsi="Times New Roman" w:cs="Calibri"/>
      <w:sz w:val="24"/>
      <w:szCs w:val="24"/>
      <w:lang w:eastAsia="ar-SA"/>
    </w:rPr>
  </w:style>
  <w:style w:type="paragraph" w:customStyle="1" w:styleId="TableHeading">
    <w:name w:val="Table Heading"/>
    <w:basedOn w:val="TableContents"/>
    <w:rsid w:val="00BC2DC1"/>
    <w:pPr>
      <w:jc w:val="center"/>
    </w:pPr>
    <w:rPr>
      <w:b/>
      <w:bCs/>
    </w:rPr>
  </w:style>
  <w:style w:type="paragraph" w:customStyle="1" w:styleId="Nincstrkz3">
    <w:name w:val="Nincs térköz3"/>
    <w:rsid w:val="00BC2DC1"/>
    <w:pPr>
      <w:tabs>
        <w:tab w:val="left" w:pos="709"/>
      </w:tabs>
      <w:suppressAutoHyphens/>
    </w:pPr>
    <w:rPr>
      <w:rFonts w:ascii="Arial" w:eastAsia="Calibri" w:hAnsi="Arial" w:cs="Calibri"/>
      <w:sz w:val="24"/>
      <w:lang w:val="en-US" w:eastAsia="ar-SA"/>
    </w:rPr>
  </w:style>
  <w:style w:type="paragraph" w:customStyle="1" w:styleId="Szvegtrzs1">
    <w:name w:val="Szövegtörzs1"/>
    <w:basedOn w:val="Norml"/>
    <w:rsid w:val="00BC2DC1"/>
    <w:pPr>
      <w:widowControl w:val="0"/>
      <w:suppressAutoHyphens/>
      <w:spacing w:after="0" w:line="240" w:lineRule="auto"/>
      <w:jc w:val="both"/>
    </w:pPr>
    <w:rPr>
      <w:rFonts w:ascii="Times New Roman" w:eastAsia="Calibri" w:hAnsi="Times New Roman" w:cs="Calibri"/>
      <w:sz w:val="20"/>
      <w:szCs w:val="20"/>
      <w:lang w:val="x-none" w:eastAsia="ar-SA"/>
    </w:rPr>
  </w:style>
  <w:style w:type="paragraph" w:customStyle="1" w:styleId="WW-Default1">
    <w:name w:val="WW-Default1"/>
    <w:rsid w:val="00BC2DC1"/>
    <w:pPr>
      <w:suppressAutoHyphens/>
      <w:autoSpaceDE w:val="0"/>
      <w:spacing w:after="0" w:line="240" w:lineRule="auto"/>
    </w:pPr>
    <w:rPr>
      <w:rFonts w:ascii="Times New Roman" w:eastAsia="Calibri" w:hAnsi="Times New Roman" w:cs="Calibri"/>
      <w:color w:val="000000"/>
      <w:sz w:val="24"/>
      <w:szCs w:val="24"/>
      <w:lang w:eastAsia="ar-SA"/>
    </w:rPr>
  </w:style>
  <w:style w:type="paragraph" w:customStyle="1" w:styleId="Vltozat2">
    <w:name w:val="Változat2"/>
    <w:rsid w:val="00BC2DC1"/>
    <w:pPr>
      <w:suppressAutoHyphens/>
      <w:spacing w:after="0" w:line="240" w:lineRule="auto"/>
    </w:pPr>
    <w:rPr>
      <w:rFonts w:ascii="Times New Roman" w:eastAsia="Times New Roman" w:hAnsi="Times New Roman" w:cs="Calibri"/>
      <w:sz w:val="24"/>
      <w:szCs w:val="24"/>
      <w:lang w:eastAsia="ar-SA"/>
    </w:rPr>
  </w:style>
  <w:style w:type="paragraph" w:customStyle="1" w:styleId="Framecontents">
    <w:name w:val="Frame contents"/>
    <w:basedOn w:val="Szvegtrzs"/>
    <w:rsid w:val="00BC2DC1"/>
    <w:pPr>
      <w:widowControl/>
      <w:tabs>
        <w:tab w:val="left" w:pos="709"/>
      </w:tabs>
      <w:suppressAutoHyphens/>
      <w:spacing w:after="200" w:line="276" w:lineRule="auto"/>
    </w:pPr>
    <w:rPr>
      <w:rFonts w:cs="Calibri"/>
      <w:lang w:val="hu-HU" w:eastAsia="ar-SA"/>
    </w:rPr>
  </w:style>
  <w:style w:type="table" w:customStyle="1" w:styleId="Rcsostblzat20">
    <w:name w:val="Rácsos táblázat20"/>
    <w:basedOn w:val="Normltblzat"/>
    <w:next w:val="Rcsostblzat"/>
    <w:uiPriority w:val="59"/>
    <w:rsid w:val="00BC2DC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8">
    <w:name w:val="Nem lista18"/>
    <w:next w:val="Nemlista"/>
    <w:uiPriority w:val="99"/>
    <w:semiHidden/>
    <w:unhideWhenUsed/>
    <w:rsid w:val="00BC2DC1"/>
  </w:style>
  <w:style w:type="table" w:customStyle="1" w:styleId="Rcsostblzat21">
    <w:name w:val="Rácsos táblázat21"/>
    <w:basedOn w:val="Normltblzat"/>
    <w:next w:val="Rcsostblzat"/>
    <w:rsid w:val="00BC2DC1"/>
    <w:pPr>
      <w:spacing w:after="0" w:line="240" w:lineRule="auto"/>
    </w:pPr>
    <w:rPr>
      <w:rFonts w:ascii="Times New Roman" w:eastAsia="Times New Roman"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elok">
    <w:name w:val="celok"/>
    <w:basedOn w:val="Norml"/>
    <w:rsid w:val="00BC2DC1"/>
    <w:pPr>
      <w:suppressAutoHyphens/>
      <w:spacing w:after="0" w:line="240" w:lineRule="auto"/>
      <w:jc w:val="center"/>
    </w:pPr>
    <w:rPr>
      <w:rFonts w:ascii="Times New Roman" w:eastAsia="Times New Roman" w:hAnsi="Times New Roman" w:cs="Times New Roman"/>
      <w:b/>
      <w:sz w:val="24"/>
      <w:szCs w:val="24"/>
      <w:lang w:eastAsia="ar-SA"/>
    </w:rPr>
  </w:style>
  <w:style w:type="paragraph" w:customStyle="1" w:styleId="kiscimek">
    <w:name w:val="kiscimek"/>
    <w:basedOn w:val="Norml"/>
    <w:rsid w:val="00BC2DC1"/>
    <w:pPr>
      <w:suppressAutoHyphens/>
      <w:spacing w:after="0" w:line="240" w:lineRule="auto"/>
      <w:jc w:val="both"/>
    </w:pPr>
    <w:rPr>
      <w:rFonts w:ascii="Times New Roman" w:eastAsia="Times New Roman" w:hAnsi="Times New Roman" w:cs="Times New Roman"/>
      <w:b/>
      <w:sz w:val="24"/>
      <w:szCs w:val="24"/>
      <w:lang w:eastAsia="ar-SA"/>
    </w:rPr>
  </w:style>
  <w:style w:type="character" w:customStyle="1" w:styleId="googqs-tidbitgoogqs-tidbit-0">
    <w:name w:val="goog_qs-tidbit goog_qs-tidbit-0"/>
    <w:rsid w:val="00BC2DC1"/>
  </w:style>
  <w:style w:type="paragraph" w:styleId="Vgjegyzetszvege">
    <w:name w:val="endnote text"/>
    <w:basedOn w:val="Norml"/>
    <w:link w:val="VgjegyzetszvegeChar"/>
    <w:semiHidden/>
    <w:rsid w:val="00BC2DC1"/>
    <w:rPr>
      <w:rFonts w:ascii="Times New Roman" w:eastAsia="Times New Roman" w:hAnsi="Times New Roman" w:cs="Times New Roman"/>
      <w:sz w:val="24"/>
      <w:szCs w:val="24"/>
    </w:rPr>
  </w:style>
  <w:style w:type="character" w:customStyle="1" w:styleId="VgjegyzetszvegeChar">
    <w:name w:val="Végjegyzet szövege Char"/>
    <w:basedOn w:val="Bekezdsalapbettpusa"/>
    <w:link w:val="Vgjegyzetszvege"/>
    <w:semiHidden/>
    <w:rsid w:val="00BC2DC1"/>
    <w:rPr>
      <w:rFonts w:ascii="Times New Roman" w:eastAsia="Times New Roman" w:hAnsi="Times New Roman" w:cs="Times New Roman"/>
      <w:sz w:val="24"/>
      <w:szCs w:val="24"/>
    </w:rPr>
  </w:style>
  <w:style w:type="character" w:styleId="Vgjegyzet-hivatkozs">
    <w:name w:val="endnote reference"/>
    <w:semiHidden/>
    <w:rsid w:val="00BC2DC1"/>
    <w:rPr>
      <w:vertAlign w:val="superscript"/>
    </w:rPr>
  </w:style>
  <w:style w:type="numbering" w:customStyle="1" w:styleId="Nemlista19">
    <w:name w:val="Nem lista19"/>
    <w:next w:val="Nemlista"/>
    <w:uiPriority w:val="99"/>
    <w:semiHidden/>
    <w:unhideWhenUsed/>
    <w:rsid w:val="00BC2DC1"/>
  </w:style>
  <w:style w:type="table" w:customStyle="1" w:styleId="Rcsostblzat22">
    <w:name w:val="Rácsos táblázat22"/>
    <w:basedOn w:val="Normltblzat"/>
    <w:next w:val="Rcsostblzat"/>
    <w:uiPriority w:val="99"/>
    <w:rsid w:val="00BC2DC1"/>
    <w:pPr>
      <w:spacing w:after="0" w:line="240" w:lineRule="auto"/>
    </w:pPr>
    <w:rPr>
      <w:rFonts w:ascii="Times New Roman" w:eastAsia="Calibri" w:hAnsi="Times New Roman" w:cs="Calibri"/>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23">
    <w:name w:val="Rácsos táblázat23"/>
    <w:basedOn w:val="Normltblzat"/>
    <w:next w:val="Rcsostblzat"/>
    <w:uiPriority w:val="99"/>
    <w:rsid w:val="00BC2DC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0">
    <w:name w:val="Rácsos táblázat110"/>
    <w:basedOn w:val="Normltblzat"/>
    <w:uiPriority w:val="99"/>
    <w:rsid w:val="00BC2DC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0">
    <w:name w:val="Nem lista20"/>
    <w:next w:val="Nemlista"/>
    <w:uiPriority w:val="99"/>
    <w:semiHidden/>
    <w:unhideWhenUsed/>
    <w:rsid w:val="00BC2DC1"/>
  </w:style>
  <w:style w:type="character" w:customStyle="1" w:styleId="llbChar1">
    <w:name w:val="Élőláb Char1"/>
    <w:uiPriority w:val="99"/>
    <w:rsid w:val="00BC2DC1"/>
    <w:rPr>
      <w:rFonts w:ascii="Calibri" w:eastAsia="Times New Roman" w:hAnsi="Calibri" w:cs="Times New Roman"/>
      <w:sz w:val="18"/>
      <w:szCs w:val="24"/>
      <w:lang w:val="en-US"/>
    </w:rPr>
  </w:style>
  <w:style w:type="numbering" w:customStyle="1" w:styleId="Nemlista25">
    <w:name w:val="Nem lista25"/>
    <w:next w:val="Nemlista"/>
    <w:uiPriority w:val="99"/>
    <w:semiHidden/>
    <w:unhideWhenUsed/>
    <w:rsid w:val="00BC2DC1"/>
  </w:style>
  <w:style w:type="numbering" w:customStyle="1" w:styleId="Nemlista26">
    <w:name w:val="Nem lista26"/>
    <w:next w:val="Nemlista"/>
    <w:uiPriority w:val="99"/>
    <w:semiHidden/>
    <w:unhideWhenUsed/>
    <w:rsid w:val="00BC2DC1"/>
  </w:style>
  <w:style w:type="table" w:customStyle="1" w:styleId="Rcsostblzat24">
    <w:name w:val="Rácsos táblázat24"/>
    <w:basedOn w:val="Normltblzat"/>
    <w:next w:val="Rcsostblzat"/>
    <w:rsid w:val="00BC2DC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3">
    <w:name w:val="toc 3"/>
    <w:basedOn w:val="Norml"/>
    <w:next w:val="Norml"/>
    <w:autoRedefine/>
    <w:uiPriority w:val="39"/>
    <w:rsid w:val="00BC2DC1"/>
    <w:pPr>
      <w:spacing w:after="100"/>
      <w:ind w:left="440"/>
    </w:pPr>
    <w:rPr>
      <w:rFonts w:ascii="Calibri" w:eastAsia="Calibri" w:hAnsi="Calibri" w:cs="Times New Roman"/>
    </w:rPr>
  </w:style>
  <w:style w:type="paragraph" w:styleId="TJ4">
    <w:name w:val="toc 4"/>
    <w:basedOn w:val="Norml"/>
    <w:next w:val="Norml"/>
    <w:autoRedefine/>
    <w:uiPriority w:val="39"/>
    <w:unhideWhenUsed/>
    <w:rsid w:val="00BC2DC1"/>
    <w:pPr>
      <w:spacing w:after="100"/>
      <w:ind w:left="660"/>
    </w:pPr>
    <w:rPr>
      <w:rFonts w:ascii="Calibri" w:eastAsia="Times New Roman" w:hAnsi="Calibri" w:cs="Times New Roman"/>
      <w:lang w:eastAsia="hu-HU"/>
    </w:rPr>
  </w:style>
  <w:style w:type="paragraph" w:styleId="TJ5">
    <w:name w:val="toc 5"/>
    <w:basedOn w:val="Norml"/>
    <w:next w:val="Norml"/>
    <w:autoRedefine/>
    <w:uiPriority w:val="39"/>
    <w:unhideWhenUsed/>
    <w:rsid w:val="00BC2DC1"/>
    <w:pPr>
      <w:spacing w:after="100"/>
      <w:ind w:left="880"/>
    </w:pPr>
    <w:rPr>
      <w:rFonts w:ascii="Calibri" w:eastAsia="Times New Roman" w:hAnsi="Calibri" w:cs="Times New Roman"/>
      <w:lang w:eastAsia="hu-HU"/>
    </w:rPr>
  </w:style>
  <w:style w:type="paragraph" w:styleId="TJ6">
    <w:name w:val="toc 6"/>
    <w:basedOn w:val="Norml"/>
    <w:next w:val="Norml"/>
    <w:autoRedefine/>
    <w:uiPriority w:val="39"/>
    <w:unhideWhenUsed/>
    <w:rsid w:val="00BC2DC1"/>
    <w:pPr>
      <w:spacing w:after="100"/>
      <w:ind w:left="1100"/>
    </w:pPr>
    <w:rPr>
      <w:rFonts w:ascii="Calibri" w:eastAsia="Times New Roman" w:hAnsi="Calibri" w:cs="Times New Roman"/>
      <w:lang w:eastAsia="hu-HU"/>
    </w:rPr>
  </w:style>
  <w:style w:type="paragraph" w:styleId="TJ7">
    <w:name w:val="toc 7"/>
    <w:basedOn w:val="Norml"/>
    <w:next w:val="Norml"/>
    <w:autoRedefine/>
    <w:uiPriority w:val="39"/>
    <w:unhideWhenUsed/>
    <w:rsid w:val="00BC2DC1"/>
    <w:pPr>
      <w:spacing w:after="100"/>
      <w:ind w:left="1320"/>
    </w:pPr>
    <w:rPr>
      <w:rFonts w:ascii="Calibri" w:eastAsia="Times New Roman" w:hAnsi="Calibri" w:cs="Times New Roman"/>
      <w:lang w:eastAsia="hu-HU"/>
    </w:rPr>
  </w:style>
  <w:style w:type="paragraph" w:styleId="TJ8">
    <w:name w:val="toc 8"/>
    <w:basedOn w:val="Norml"/>
    <w:next w:val="Norml"/>
    <w:autoRedefine/>
    <w:uiPriority w:val="39"/>
    <w:unhideWhenUsed/>
    <w:rsid w:val="00BC2DC1"/>
    <w:pPr>
      <w:spacing w:after="100"/>
      <w:ind w:left="1540"/>
    </w:pPr>
    <w:rPr>
      <w:rFonts w:ascii="Calibri" w:eastAsia="Times New Roman" w:hAnsi="Calibri" w:cs="Times New Roman"/>
      <w:lang w:eastAsia="hu-HU"/>
    </w:rPr>
  </w:style>
  <w:style w:type="paragraph" w:styleId="TJ9">
    <w:name w:val="toc 9"/>
    <w:basedOn w:val="Norml"/>
    <w:next w:val="Norml"/>
    <w:autoRedefine/>
    <w:uiPriority w:val="39"/>
    <w:unhideWhenUsed/>
    <w:rsid w:val="00BC2DC1"/>
    <w:pPr>
      <w:spacing w:after="100"/>
      <w:ind w:left="1760"/>
    </w:pPr>
    <w:rPr>
      <w:rFonts w:ascii="Calibri" w:eastAsia="Times New Roman" w:hAnsi="Calibri" w:cs="Times New Roman"/>
      <w:lang w:eastAsia="hu-HU"/>
    </w:rPr>
  </w:style>
  <w:style w:type="character" w:customStyle="1" w:styleId="fcg">
    <w:name w:val="fcg"/>
    <w:basedOn w:val="Bekezdsalapbettpusa"/>
    <w:rsid w:val="00BC2DC1"/>
  </w:style>
  <w:style w:type="numbering" w:customStyle="1" w:styleId="Nemlista27">
    <w:name w:val="Nem lista27"/>
    <w:next w:val="Nemlista"/>
    <w:uiPriority w:val="99"/>
    <w:semiHidden/>
    <w:unhideWhenUsed/>
    <w:rsid w:val="00BC2DC1"/>
  </w:style>
  <w:style w:type="table" w:customStyle="1" w:styleId="Rcsostblzat25">
    <w:name w:val="Rácsos táblázat25"/>
    <w:basedOn w:val="Normltblzat"/>
    <w:next w:val="Rcsostblzat"/>
    <w:uiPriority w:val="99"/>
    <w:rsid w:val="00BC2DC1"/>
    <w:pPr>
      <w:spacing w:after="0" w:line="240" w:lineRule="auto"/>
    </w:pPr>
    <w:rPr>
      <w:rFonts w:ascii="Times New Roman" w:eastAsia="Calibri" w:hAnsi="Times New Roman" w:cs="Calibri"/>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8">
    <w:name w:val="Nem lista28"/>
    <w:next w:val="Nemlista"/>
    <w:uiPriority w:val="99"/>
    <w:semiHidden/>
    <w:unhideWhenUsed/>
    <w:rsid w:val="00BC2DC1"/>
  </w:style>
  <w:style w:type="table" w:customStyle="1" w:styleId="Rcsostblzat26">
    <w:name w:val="Rácsos táblázat26"/>
    <w:basedOn w:val="Normltblzat"/>
    <w:next w:val="Rcsostblzat"/>
    <w:uiPriority w:val="99"/>
    <w:rsid w:val="00BC2DC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9">
    <w:name w:val="Nem lista29"/>
    <w:next w:val="Nemlista"/>
    <w:semiHidden/>
    <w:rsid w:val="00BC2DC1"/>
  </w:style>
  <w:style w:type="numbering" w:customStyle="1" w:styleId="Nemlista30">
    <w:name w:val="Nem lista30"/>
    <w:next w:val="Nemlista"/>
    <w:uiPriority w:val="99"/>
    <w:semiHidden/>
    <w:unhideWhenUsed/>
    <w:rsid w:val="00BC2DC1"/>
  </w:style>
  <w:style w:type="table" w:customStyle="1" w:styleId="Rcsostblzat27">
    <w:name w:val="Rácsos táblázat27"/>
    <w:basedOn w:val="Normltblzat"/>
    <w:next w:val="Rcsostblzat"/>
    <w:rsid w:val="00BC2DC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
    <w:name w:val="Nem lista31"/>
    <w:next w:val="Nemlista"/>
    <w:uiPriority w:val="99"/>
    <w:semiHidden/>
    <w:unhideWhenUsed/>
    <w:rsid w:val="00BC2DC1"/>
  </w:style>
  <w:style w:type="table" w:customStyle="1" w:styleId="Rcsostblzat28">
    <w:name w:val="Rácsos táblázat28"/>
    <w:basedOn w:val="Normltblzat"/>
    <w:next w:val="Rcsostblzat"/>
    <w:uiPriority w:val="99"/>
    <w:rsid w:val="00BC2DC1"/>
    <w:pPr>
      <w:spacing w:after="0" w:line="240" w:lineRule="auto"/>
    </w:pPr>
    <w:rPr>
      <w:rFonts w:ascii="Cambria" w:eastAsia="Times New Roman" w:hAnsi="Cambria" w:cs="Cambria"/>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0">
    <w:name w:val="Nem lista110"/>
    <w:next w:val="Nemlista"/>
    <w:uiPriority w:val="99"/>
    <w:semiHidden/>
    <w:unhideWhenUsed/>
    <w:rsid w:val="00BC2DC1"/>
  </w:style>
  <w:style w:type="numbering" w:customStyle="1" w:styleId="Nemlista116">
    <w:name w:val="Nem lista116"/>
    <w:next w:val="Nemlista"/>
    <w:uiPriority w:val="99"/>
    <w:semiHidden/>
    <w:unhideWhenUsed/>
    <w:rsid w:val="00BC2DC1"/>
  </w:style>
  <w:style w:type="table" w:customStyle="1" w:styleId="Rcsostblzat111">
    <w:name w:val="Rácsos táblázat111"/>
    <w:basedOn w:val="Normltblzat"/>
    <w:next w:val="Rcsostblzat"/>
    <w:uiPriority w:val="99"/>
    <w:rsid w:val="00BC2DC1"/>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10">
    <w:name w:val="Nem lista210"/>
    <w:next w:val="Nemlista"/>
    <w:uiPriority w:val="99"/>
    <w:semiHidden/>
    <w:unhideWhenUsed/>
    <w:rsid w:val="00BC2DC1"/>
  </w:style>
  <w:style w:type="table" w:customStyle="1" w:styleId="Rcsostblzat29">
    <w:name w:val="Rácsos táblázat29"/>
    <w:basedOn w:val="Normltblzat"/>
    <w:next w:val="Rcsostblzat"/>
    <w:uiPriority w:val="99"/>
    <w:rsid w:val="00BC2DC1"/>
    <w:pPr>
      <w:spacing w:after="0" w:line="240" w:lineRule="auto"/>
    </w:pPr>
    <w:rPr>
      <w:rFonts w:ascii="Calibri" w:eastAsia="Calibri" w:hAnsi="Calibri" w:cs="Arial"/>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2">
    <w:name w:val="Rácsos táblázat112"/>
    <w:uiPriority w:val="99"/>
    <w:rsid w:val="00BC2DC1"/>
    <w:pPr>
      <w:spacing w:after="0" w:line="240" w:lineRule="auto"/>
    </w:pPr>
    <w:rPr>
      <w:rFonts w:ascii="Calibri" w:eastAsia="Calibri" w:hAnsi="Calibri"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emlista32">
    <w:name w:val="Nem lista32"/>
    <w:next w:val="Nemlista"/>
    <w:uiPriority w:val="99"/>
    <w:semiHidden/>
    <w:unhideWhenUsed/>
    <w:rsid w:val="00BC2DC1"/>
  </w:style>
  <w:style w:type="character" w:customStyle="1" w:styleId="Bekezdsalapbettpusa2">
    <w:name w:val="Bekezdés alapbetűtípusa2"/>
    <w:rsid w:val="00BC2DC1"/>
  </w:style>
  <w:style w:type="paragraph" w:customStyle="1" w:styleId="Kpalrs2">
    <w:name w:val="Képaláírás2"/>
    <w:basedOn w:val="Norml"/>
    <w:rsid w:val="00BC2DC1"/>
    <w:pPr>
      <w:suppressLineNumbers/>
      <w:tabs>
        <w:tab w:val="left" w:pos="709"/>
      </w:tabs>
      <w:suppressAutoHyphens/>
      <w:spacing w:before="120" w:after="120"/>
    </w:pPr>
    <w:rPr>
      <w:rFonts w:ascii="Times New Roman" w:eastAsia="Times New Roman" w:hAnsi="Times New Roman" w:cs="Lohit Hindi"/>
      <w:i/>
      <w:iCs/>
      <w:sz w:val="24"/>
      <w:szCs w:val="24"/>
      <w:lang w:eastAsia="ar-SA"/>
    </w:rPr>
  </w:style>
  <w:style w:type="paragraph" w:customStyle="1" w:styleId="Listaszerbekezds6">
    <w:name w:val="Listaszerű bekezdés6"/>
    <w:basedOn w:val="Norml"/>
    <w:rsid w:val="00BC2DC1"/>
    <w:pPr>
      <w:suppressAutoHyphens/>
      <w:ind w:left="720"/>
    </w:pPr>
    <w:rPr>
      <w:rFonts w:ascii="Times New Roman" w:eastAsia="Calibri" w:hAnsi="Times New Roman" w:cs="Calibri"/>
      <w:sz w:val="24"/>
      <w:szCs w:val="24"/>
      <w:lang w:eastAsia="ar-SA"/>
    </w:rPr>
  </w:style>
  <w:style w:type="paragraph" w:customStyle="1" w:styleId="NormlWeb2">
    <w:name w:val="Normál (Web)2"/>
    <w:basedOn w:val="Norml"/>
    <w:rsid w:val="00BC2DC1"/>
    <w:pPr>
      <w:suppressAutoHyphens/>
      <w:spacing w:before="280" w:after="280" w:line="240" w:lineRule="auto"/>
    </w:pPr>
    <w:rPr>
      <w:rFonts w:ascii="Times New Roman" w:eastAsia="Times New Roman" w:hAnsi="Times New Roman" w:cs="Calibri"/>
      <w:sz w:val="24"/>
      <w:szCs w:val="24"/>
      <w:lang w:val="x-none" w:eastAsia="ar-SA"/>
    </w:rPr>
  </w:style>
  <w:style w:type="paragraph" w:customStyle="1" w:styleId="Buborkszveg2">
    <w:name w:val="Buborékszöveg2"/>
    <w:basedOn w:val="Norml"/>
    <w:rsid w:val="00BC2DC1"/>
    <w:pPr>
      <w:suppressAutoHyphens/>
      <w:spacing w:after="0" w:line="240" w:lineRule="auto"/>
    </w:pPr>
    <w:rPr>
      <w:rFonts w:ascii="Tahoma" w:eastAsia="Times New Roman" w:hAnsi="Tahoma" w:cs="Tahoma"/>
      <w:sz w:val="16"/>
      <w:szCs w:val="16"/>
      <w:lang w:eastAsia="ar-SA"/>
    </w:rPr>
  </w:style>
  <w:style w:type="paragraph" w:customStyle="1" w:styleId="Nincstrkz4">
    <w:name w:val="Nincs térköz4"/>
    <w:rsid w:val="00BC2DC1"/>
    <w:pPr>
      <w:tabs>
        <w:tab w:val="left" w:pos="709"/>
      </w:tabs>
      <w:suppressAutoHyphens/>
    </w:pPr>
    <w:rPr>
      <w:rFonts w:ascii="Arial" w:eastAsia="Calibri" w:hAnsi="Arial" w:cs="Calibri"/>
      <w:sz w:val="24"/>
      <w:lang w:val="en-US" w:eastAsia="ar-SA"/>
    </w:rPr>
  </w:style>
  <w:style w:type="paragraph" w:customStyle="1" w:styleId="Szvegtrzs20">
    <w:name w:val="Szövegtörzs2"/>
    <w:basedOn w:val="Norml"/>
    <w:rsid w:val="00BC2DC1"/>
    <w:pPr>
      <w:widowControl w:val="0"/>
      <w:suppressAutoHyphens/>
      <w:spacing w:after="0" w:line="240" w:lineRule="auto"/>
      <w:jc w:val="both"/>
    </w:pPr>
    <w:rPr>
      <w:rFonts w:ascii="Times New Roman" w:eastAsia="Calibri" w:hAnsi="Times New Roman" w:cs="Calibri"/>
      <w:sz w:val="20"/>
      <w:szCs w:val="20"/>
      <w:lang w:val="x-none" w:eastAsia="ar-SA"/>
    </w:rPr>
  </w:style>
  <w:style w:type="paragraph" w:customStyle="1" w:styleId="Vltozat3">
    <w:name w:val="Változat3"/>
    <w:rsid w:val="00BC2DC1"/>
    <w:pPr>
      <w:suppressAutoHyphens/>
      <w:spacing w:after="0" w:line="240" w:lineRule="auto"/>
    </w:pPr>
    <w:rPr>
      <w:rFonts w:ascii="Times New Roman" w:eastAsia="Times New Roman" w:hAnsi="Times New Roman" w:cs="Calibri"/>
      <w:sz w:val="24"/>
      <w:szCs w:val="24"/>
      <w:lang w:eastAsia="ar-SA"/>
    </w:rPr>
  </w:style>
  <w:style w:type="table" w:customStyle="1" w:styleId="Rcsostblzat30">
    <w:name w:val="Rácsos táblázat30"/>
    <w:basedOn w:val="Normltblzat"/>
    <w:next w:val="Rcsostblzat"/>
    <w:uiPriority w:val="59"/>
    <w:rsid w:val="00BC2DC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3">
    <w:name w:val="Nem lista33"/>
    <w:next w:val="Nemlista"/>
    <w:uiPriority w:val="99"/>
    <w:semiHidden/>
    <w:unhideWhenUsed/>
    <w:rsid w:val="00BC2DC1"/>
  </w:style>
  <w:style w:type="numbering" w:customStyle="1" w:styleId="Nemlista117">
    <w:name w:val="Nem lista117"/>
    <w:next w:val="Nemlista"/>
    <w:uiPriority w:val="99"/>
    <w:semiHidden/>
    <w:unhideWhenUsed/>
    <w:rsid w:val="00BC2DC1"/>
  </w:style>
  <w:style w:type="table" w:customStyle="1" w:styleId="Rcsostblzat31">
    <w:name w:val="Rácsos táblázat31"/>
    <w:basedOn w:val="Normltblzat"/>
    <w:next w:val="Rcsostblzat"/>
    <w:uiPriority w:val="99"/>
    <w:rsid w:val="00BC2DC1"/>
    <w:pPr>
      <w:spacing w:after="0" w:line="240" w:lineRule="auto"/>
    </w:pPr>
    <w:rPr>
      <w:rFonts w:ascii="Calibri" w:eastAsia="Calibri" w:hAnsi="Calibri" w:cs="Arial"/>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8">
    <w:name w:val="Nem lista118"/>
    <w:next w:val="Nemlista"/>
    <w:uiPriority w:val="99"/>
    <w:semiHidden/>
    <w:unhideWhenUsed/>
    <w:rsid w:val="00BC2DC1"/>
  </w:style>
  <w:style w:type="table" w:customStyle="1" w:styleId="Rcsostblzat113">
    <w:name w:val="Rácsos táblázat113"/>
    <w:basedOn w:val="Normltblzat"/>
    <w:next w:val="Rcsostblzat"/>
    <w:uiPriority w:val="99"/>
    <w:rsid w:val="00BC2DC1"/>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11">
    <w:name w:val="Nem lista211"/>
    <w:next w:val="Nemlista"/>
    <w:uiPriority w:val="99"/>
    <w:semiHidden/>
    <w:unhideWhenUsed/>
    <w:rsid w:val="00BC2DC1"/>
  </w:style>
  <w:style w:type="numbering" w:customStyle="1" w:styleId="Nemlista34">
    <w:name w:val="Nem lista34"/>
    <w:next w:val="Nemlista"/>
    <w:uiPriority w:val="99"/>
    <w:semiHidden/>
    <w:unhideWhenUsed/>
    <w:rsid w:val="00BC2DC1"/>
  </w:style>
  <w:style w:type="numbering" w:customStyle="1" w:styleId="Nemlista35">
    <w:name w:val="Nem lista35"/>
    <w:next w:val="Nemlista"/>
    <w:uiPriority w:val="99"/>
    <w:semiHidden/>
    <w:unhideWhenUsed/>
    <w:rsid w:val="00BC2DC1"/>
  </w:style>
  <w:style w:type="paragraph" w:styleId="Kpalrs">
    <w:name w:val="caption"/>
    <w:basedOn w:val="Norml"/>
    <w:next w:val="Norml"/>
    <w:uiPriority w:val="35"/>
    <w:semiHidden/>
    <w:unhideWhenUsed/>
    <w:rsid w:val="00BC2DC1"/>
    <w:pPr>
      <w:spacing w:after="0" w:line="240" w:lineRule="auto"/>
    </w:pPr>
    <w:rPr>
      <w:rFonts w:ascii="Times New Roman" w:eastAsia="Calibri" w:hAnsi="Times New Roman" w:cs="Times New Roman"/>
      <w:b/>
      <w:bCs/>
      <w:sz w:val="20"/>
      <w:szCs w:val="20"/>
    </w:rPr>
  </w:style>
  <w:style w:type="paragraph" w:customStyle="1" w:styleId="Szvegtrzs31">
    <w:name w:val="Szövegtörzs 31"/>
    <w:basedOn w:val="Norml"/>
    <w:rsid w:val="00BC2DC1"/>
    <w:pPr>
      <w:spacing w:before="120" w:after="0" w:line="240" w:lineRule="auto"/>
      <w:jc w:val="both"/>
    </w:pPr>
    <w:rPr>
      <w:rFonts w:ascii="Times New Roman" w:eastAsia="Times New Roman" w:hAnsi="Times New Roman" w:cs="Times New Roman"/>
      <w:sz w:val="24"/>
      <w:szCs w:val="20"/>
      <w:lang w:eastAsia="hu-HU"/>
    </w:rPr>
  </w:style>
  <w:style w:type="paragraph" w:styleId="Szvegblokk">
    <w:name w:val="Block Text"/>
    <w:basedOn w:val="Norml"/>
    <w:unhideWhenUsed/>
    <w:rsid w:val="00BC2DC1"/>
    <w:pPr>
      <w:spacing w:after="0" w:line="240" w:lineRule="auto"/>
      <w:ind w:left="113" w:right="113"/>
      <w:jc w:val="both"/>
    </w:pPr>
    <w:rPr>
      <w:rFonts w:ascii="Times New Roman" w:eastAsia="Times New Roman" w:hAnsi="Times New Roman" w:cs="Times New Roman"/>
      <w:szCs w:val="20"/>
      <w:lang w:eastAsia="hu-HU"/>
    </w:rPr>
  </w:style>
  <w:style w:type="character" w:customStyle="1" w:styleId="WW8Num1z1">
    <w:name w:val="WW8Num1z1"/>
    <w:rsid w:val="00BC2DC1"/>
  </w:style>
  <w:style w:type="character" w:styleId="Kiemels2">
    <w:name w:val="Strong"/>
    <w:basedOn w:val="Bekezdsalapbettpusa"/>
    <w:uiPriority w:val="22"/>
    <w:qFormat/>
    <w:rsid w:val="00BC2DC1"/>
    <w:rPr>
      <w:b/>
      <w:bCs/>
    </w:rPr>
  </w:style>
  <w:style w:type="character" w:styleId="Ershangslyozs">
    <w:name w:val="Intense Emphasis"/>
    <w:basedOn w:val="Bekezdsalapbettpusa"/>
    <w:uiPriority w:val="21"/>
    <w:qFormat/>
    <w:rsid w:val="00BC2DC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F755D-A8C5-45DA-A15C-76770C43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9582</Words>
  <Characters>66118</Characters>
  <Application>Microsoft Office Word</Application>
  <DocSecurity>0</DocSecurity>
  <Lines>550</Lines>
  <Paragraphs>151</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75549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Aniko</dc:creator>
  <cp:lastModifiedBy>Windows-felhasználó</cp:lastModifiedBy>
  <cp:revision>2</cp:revision>
  <dcterms:created xsi:type="dcterms:W3CDTF">2017-03-30T06:20:00Z</dcterms:created>
  <dcterms:modified xsi:type="dcterms:W3CDTF">2017-03-30T06:20:00Z</dcterms:modified>
</cp:coreProperties>
</file>